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CBC39" w14:textId="77777777" w:rsidR="00242F09" w:rsidRPr="00755D0D" w:rsidRDefault="00242F09" w:rsidP="003E5D15">
      <w:pPr>
        <w:pStyle w:val="Heading1-Clausename"/>
        <w:numPr>
          <w:ilvl w:val="0"/>
          <w:numId w:val="0"/>
        </w:numPr>
        <w:jc w:val="both"/>
        <w:rPr>
          <w:bCs/>
          <w:szCs w:val="24"/>
          <w:lang w:val="es-HN"/>
        </w:rPr>
      </w:pPr>
    </w:p>
    <w:p w14:paraId="228DBE7C" w14:textId="77777777" w:rsidR="00242F09" w:rsidRPr="00755D0D" w:rsidRDefault="00242F09" w:rsidP="003E5D15">
      <w:pPr>
        <w:pStyle w:val="Style3"/>
        <w:keepNext/>
        <w:keepLines/>
        <w:spacing w:before="0" w:after="200" w:line="240" w:lineRule="auto"/>
        <w:ind w:left="0" w:firstLine="0"/>
        <w:jc w:val="center"/>
        <w:rPr>
          <w:b/>
          <w:bCs/>
          <w:spacing w:val="66"/>
          <w:kern w:val="28"/>
          <w:sz w:val="40"/>
          <w:szCs w:val="40"/>
          <w:lang w:val="es-HN"/>
        </w:rPr>
      </w:pPr>
      <w:r w:rsidRPr="00755D0D">
        <w:rPr>
          <w:b/>
          <w:bCs/>
          <w:spacing w:val="66"/>
          <w:kern w:val="28"/>
          <w:sz w:val="40"/>
          <w:szCs w:val="40"/>
          <w:lang w:val="es-HN"/>
        </w:rPr>
        <w:t>DOCUMENTO DE LICITACIÓN</w:t>
      </w:r>
    </w:p>
    <w:p w14:paraId="32D1647A" w14:textId="77777777" w:rsidR="00242F09" w:rsidRPr="00755D0D" w:rsidRDefault="00242F09" w:rsidP="003E5D15">
      <w:pPr>
        <w:pStyle w:val="Style3"/>
        <w:keepNext/>
        <w:keepLines/>
        <w:spacing w:before="0" w:after="200" w:line="240" w:lineRule="auto"/>
        <w:ind w:left="0" w:firstLine="0"/>
        <w:jc w:val="left"/>
        <w:rPr>
          <w:b/>
          <w:bCs/>
          <w:spacing w:val="66"/>
          <w:kern w:val="28"/>
          <w:sz w:val="40"/>
          <w:szCs w:val="40"/>
          <w:lang w:val="es-HN"/>
        </w:rPr>
      </w:pPr>
      <w:r w:rsidRPr="00755D0D">
        <w:rPr>
          <w:rFonts w:asciiTheme="majorHAnsi" w:hAnsiTheme="majorHAnsi"/>
          <w:b/>
          <w:i/>
          <w:noProof/>
          <w:sz w:val="36"/>
          <w:u w:val="single"/>
          <w:lang w:val="es-ES" w:eastAsia="es-ES"/>
        </w:rPr>
        <w:drawing>
          <wp:anchor distT="0" distB="0" distL="114300" distR="114300" simplePos="0" relativeHeight="251659264" behindDoc="1" locked="0" layoutInCell="1" allowOverlap="1" wp14:anchorId="12496369" wp14:editId="2477632D">
            <wp:simplePos x="0" y="0"/>
            <wp:positionH relativeFrom="column">
              <wp:posOffset>1590675</wp:posOffset>
            </wp:positionH>
            <wp:positionV relativeFrom="paragraph">
              <wp:posOffset>30480</wp:posOffset>
            </wp:positionV>
            <wp:extent cx="2261589" cy="1428750"/>
            <wp:effectExtent l="0" t="0" r="571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1589"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087676" w14:textId="77777777" w:rsidR="00242F09" w:rsidRPr="00755D0D" w:rsidRDefault="00242F09" w:rsidP="003E5D15">
      <w:pPr>
        <w:pStyle w:val="Style3"/>
        <w:keepNext/>
        <w:keepLines/>
        <w:spacing w:before="0" w:after="200" w:line="240" w:lineRule="auto"/>
        <w:ind w:left="0" w:firstLine="0"/>
        <w:jc w:val="left"/>
        <w:rPr>
          <w:b/>
          <w:bCs/>
          <w:spacing w:val="66"/>
          <w:kern w:val="28"/>
          <w:sz w:val="40"/>
          <w:szCs w:val="40"/>
          <w:lang w:val="es-HN"/>
        </w:rPr>
      </w:pPr>
    </w:p>
    <w:p w14:paraId="2DB5540D" w14:textId="77777777" w:rsidR="00242F09" w:rsidRPr="00755D0D" w:rsidRDefault="00242F09" w:rsidP="003E5D15">
      <w:pPr>
        <w:pStyle w:val="Style3"/>
        <w:keepNext/>
        <w:keepLines/>
        <w:spacing w:before="0" w:after="200" w:line="240" w:lineRule="auto"/>
        <w:ind w:left="0" w:firstLine="0"/>
        <w:jc w:val="left"/>
        <w:rPr>
          <w:b/>
          <w:bCs/>
          <w:spacing w:val="66"/>
          <w:kern w:val="28"/>
          <w:sz w:val="40"/>
          <w:szCs w:val="40"/>
          <w:lang w:val="es-HN"/>
        </w:rPr>
      </w:pPr>
    </w:p>
    <w:p w14:paraId="20663FA1" w14:textId="77777777" w:rsidR="00242F09" w:rsidRPr="00755D0D" w:rsidRDefault="00242F09" w:rsidP="003E5D15">
      <w:pPr>
        <w:pStyle w:val="Style3"/>
        <w:keepNext/>
        <w:keepLines/>
        <w:spacing w:before="0" w:after="200" w:line="240" w:lineRule="auto"/>
        <w:ind w:left="0" w:firstLine="0"/>
        <w:jc w:val="left"/>
        <w:rPr>
          <w:b/>
          <w:bCs/>
          <w:spacing w:val="66"/>
          <w:kern w:val="28"/>
          <w:sz w:val="40"/>
          <w:szCs w:val="40"/>
          <w:lang w:val="es-HN"/>
        </w:rPr>
      </w:pPr>
    </w:p>
    <w:p w14:paraId="0DA3D337" w14:textId="77777777" w:rsidR="00242F09" w:rsidRPr="00755D0D" w:rsidRDefault="00242F09" w:rsidP="003E5D15">
      <w:pPr>
        <w:pStyle w:val="Style3"/>
        <w:keepNext/>
        <w:keepLines/>
        <w:spacing w:before="0" w:after="200" w:line="240" w:lineRule="auto"/>
        <w:ind w:left="0" w:firstLine="0"/>
        <w:jc w:val="left"/>
        <w:rPr>
          <w:b/>
          <w:bCs/>
          <w:spacing w:val="66"/>
          <w:kern w:val="28"/>
          <w:sz w:val="40"/>
          <w:szCs w:val="40"/>
          <w:lang w:val="es-HN"/>
        </w:rPr>
      </w:pPr>
    </w:p>
    <w:p w14:paraId="60EAA2A5" w14:textId="2DB84E75" w:rsidR="00242F09" w:rsidRPr="00755D0D" w:rsidRDefault="00242F09" w:rsidP="003E5D15">
      <w:pPr>
        <w:adjustRightInd w:val="0"/>
        <w:spacing w:line="240" w:lineRule="auto"/>
        <w:jc w:val="center"/>
        <w:rPr>
          <w:b/>
          <w:bCs/>
          <w:i/>
          <w:sz w:val="40"/>
          <w:szCs w:val="40"/>
        </w:rPr>
      </w:pPr>
      <w:r w:rsidRPr="00755D0D">
        <w:rPr>
          <w:b/>
          <w:sz w:val="40"/>
          <w:szCs w:val="40"/>
        </w:rPr>
        <w:t xml:space="preserve">MUNICIPALIDAD DE SANTA </w:t>
      </w:r>
      <w:r w:rsidR="004F478E" w:rsidRPr="00755D0D">
        <w:rPr>
          <w:b/>
          <w:sz w:val="40"/>
          <w:szCs w:val="40"/>
        </w:rPr>
        <w:t>MARÍA</w:t>
      </w:r>
    </w:p>
    <w:p w14:paraId="246E8097" w14:textId="77777777" w:rsidR="00242F09" w:rsidRPr="00755D0D" w:rsidRDefault="00242F09" w:rsidP="003E5D15">
      <w:pPr>
        <w:adjustRightInd w:val="0"/>
        <w:spacing w:line="240" w:lineRule="auto"/>
        <w:jc w:val="center"/>
        <w:rPr>
          <w:b/>
          <w:bCs/>
          <w:sz w:val="40"/>
          <w:szCs w:val="40"/>
        </w:rPr>
      </w:pPr>
    </w:p>
    <w:p w14:paraId="66D73976" w14:textId="77777777" w:rsidR="00242F09" w:rsidRPr="00755D0D" w:rsidRDefault="00242F09" w:rsidP="003E5D15">
      <w:pPr>
        <w:spacing w:line="240" w:lineRule="auto"/>
        <w:jc w:val="center"/>
        <w:rPr>
          <w:b/>
          <w:sz w:val="40"/>
          <w:szCs w:val="40"/>
        </w:rPr>
      </w:pPr>
      <w:r w:rsidRPr="00755D0D">
        <w:rPr>
          <w:b/>
          <w:sz w:val="40"/>
          <w:szCs w:val="40"/>
        </w:rPr>
        <w:t xml:space="preserve">LICITACIÓN PRIVADA </w:t>
      </w:r>
    </w:p>
    <w:p w14:paraId="69C44366" w14:textId="513D9216" w:rsidR="00242F09" w:rsidRPr="00755D0D" w:rsidRDefault="00242F09" w:rsidP="003E5D15">
      <w:pPr>
        <w:spacing w:line="240" w:lineRule="auto"/>
        <w:jc w:val="center"/>
        <w:rPr>
          <w:b/>
          <w:sz w:val="40"/>
          <w:szCs w:val="40"/>
        </w:rPr>
      </w:pPr>
      <w:r w:rsidRPr="00755D0D">
        <w:rPr>
          <w:b/>
          <w:sz w:val="40"/>
          <w:szCs w:val="40"/>
        </w:rPr>
        <w:t>No. LPR-</w:t>
      </w:r>
      <w:r w:rsidR="00AE21D8" w:rsidRPr="00755D0D">
        <w:rPr>
          <w:b/>
          <w:sz w:val="40"/>
          <w:szCs w:val="40"/>
        </w:rPr>
        <w:t>ALCALDÍA</w:t>
      </w:r>
      <w:r w:rsidRPr="00755D0D">
        <w:rPr>
          <w:b/>
          <w:sz w:val="40"/>
          <w:szCs w:val="40"/>
        </w:rPr>
        <w:t xml:space="preserve"> DE SANTA MARIA-0</w:t>
      </w:r>
      <w:r w:rsidR="00C80E69" w:rsidRPr="00755D0D">
        <w:rPr>
          <w:b/>
          <w:sz w:val="40"/>
          <w:szCs w:val="40"/>
        </w:rPr>
        <w:t>1</w:t>
      </w:r>
      <w:r w:rsidRPr="00755D0D">
        <w:rPr>
          <w:b/>
          <w:sz w:val="40"/>
          <w:szCs w:val="40"/>
        </w:rPr>
        <w:t>-20</w:t>
      </w:r>
      <w:r w:rsidR="004F3C1D">
        <w:rPr>
          <w:b/>
          <w:sz w:val="40"/>
          <w:szCs w:val="40"/>
        </w:rPr>
        <w:t>20</w:t>
      </w:r>
      <w:r w:rsidRPr="00755D0D">
        <w:rPr>
          <w:b/>
          <w:sz w:val="40"/>
          <w:szCs w:val="40"/>
        </w:rPr>
        <w:t xml:space="preserve"> </w:t>
      </w:r>
    </w:p>
    <w:p w14:paraId="295A9099" w14:textId="77777777" w:rsidR="00242F09" w:rsidRPr="00755D0D" w:rsidRDefault="00242F09" w:rsidP="003E5D15">
      <w:pPr>
        <w:autoSpaceDE w:val="0"/>
        <w:autoSpaceDN w:val="0"/>
        <w:adjustRightInd w:val="0"/>
        <w:spacing w:line="240" w:lineRule="auto"/>
        <w:jc w:val="center"/>
        <w:rPr>
          <w:b/>
          <w:bCs/>
          <w:sz w:val="32"/>
          <w:szCs w:val="32"/>
        </w:rPr>
      </w:pPr>
    </w:p>
    <w:p w14:paraId="0A0EA78D" w14:textId="7E60EC91" w:rsidR="00242F09" w:rsidRPr="00755D0D" w:rsidRDefault="00242F09" w:rsidP="003E5D15">
      <w:pPr>
        <w:autoSpaceDE w:val="0"/>
        <w:autoSpaceDN w:val="0"/>
        <w:adjustRightInd w:val="0"/>
        <w:spacing w:line="240" w:lineRule="auto"/>
        <w:jc w:val="center"/>
        <w:rPr>
          <w:b/>
          <w:bCs/>
          <w:sz w:val="28"/>
          <w:szCs w:val="28"/>
        </w:rPr>
      </w:pPr>
      <w:r w:rsidRPr="00755D0D">
        <w:rPr>
          <w:b/>
          <w:sz w:val="32"/>
          <w:szCs w:val="32"/>
        </w:rPr>
        <w:t>“</w:t>
      </w:r>
      <w:r w:rsidR="00E843EE" w:rsidRPr="00E843EE">
        <w:rPr>
          <w:b/>
          <w:sz w:val="32"/>
          <w:szCs w:val="32"/>
        </w:rPr>
        <w:t>PAVIMENTO CALLE HACIA EL CENTRO DE SALUD, CASCO URBANO, SANTA MARÍA, CÓDIGO LPR121701-2020</w:t>
      </w:r>
      <w:r w:rsidR="00685A73">
        <w:rPr>
          <w:b/>
          <w:sz w:val="32"/>
          <w:szCs w:val="32"/>
        </w:rPr>
        <w:t>”</w:t>
      </w:r>
    </w:p>
    <w:p w14:paraId="6F3E7282" w14:textId="32C7A8D1" w:rsidR="00242F09" w:rsidRDefault="00242F09" w:rsidP="003E5D15">
      <w:pPr>
        <w:tabs>
          <w:tab w:val="center" w:pos="4560"/>
        </w:tabs>
        <w:autoSpaceDE w:val="0"/>
        <w:autoSpaceDN w:val="0"/>
        <w:adjustRightInd w:val="0"/>
        <w:spacing w:line="240" w:lineRule="auto"/>
        <w:jc w:val="center"/>
        <w:rPr>
          <w:b/>
          <w:bCs/>
          <w:sz w:val="20"/>
          <w:szCs w:val="20"/>
        </w:rPr>
      </w:pPr>
    </w:p>
    <w:p w14:paraId="30A41D83" w14:textId="77777777" w:rsidR="00AD1FF8" w:rsidRPr="00755D0D" w:rsidRDefault="00AD1FF8" w:rsidP="003E5D15">
      <w:pPr>
        <w:tabs>
          <w:tab w:val="center" w:pos="4560"/>
        </w:tabs>
        <w:autoSpaceDE w:val="0"/>
        <w:autoSpaceDN w:val="0"/>
        <w:adjustRightInd w:val="0"/>
        <w:spacing w:line="240" w:lineRule="auto"/>
        <w:jc w:val="center"/>
        <w:rPr>
          <w:b/>
          <w:bCs/>
          <w:sz w:val="20"/>
          <w:szCs w:val="20"/>
        </w:rPr>
      </w:pPr>
    </w:p>
    <w:p w14:paraId="49BBDE76" w14:textId="77777777" w:rsidR="00242F09" w:rsidRPr="00755D0D" w:rsidRDefault="00242F09" w:rsidP="003E5D15">
      <w:pPr>
        <w:tabs>
          <w:tab w:val="center" w:pos="4560"/>
        </w:tabs>
        <w:autoSpaceDE w:val="0"/>
        <w:autoSpaceDN w:val="0"/>
        <w:adjustRightInd w:val="0"/>
        <w:spacing w:line="240" w:lineRule="auto"/>
        <w:jc w:val="center"/>
        <w:rPr>
          <w:b/>
          <w:bCs/>
          <w:sz w:val="20"/>
          <w:szCs w:val="20"/>
        </w:rPr>
      </w:pPr>
      <w:r w:rsidRPr="00755D0D">
        <w:rPr>
          <w:b/>
          <w:bCs/>
          <w:sz w:val="20"/>
          <w:szCs w:val="20"/>
        </w:rPr>
        <w:t>Fuente de Financiamiento:</w:t>
      </w:r>
    </w:p>
    <w:p w14:paraId="47522AA9" w14:textId="6C980775" w:rsidR="00242F09" w:rsidRDefault="00242F09" w:rsidP="003E5D15">
      <w:pPr>
        <w:tabs>
          <w:tab w:val="center" w:pos="4560"/>
        </w:tabs>
        <w:autoSpaceDE w:val="0"/>
        <w:autoSpaceDN w:val="0"/>
        <w:adjustRightInd w:val="0"/>
        <w:spacing w:line="240" w:lineRule="auto"/>
        <w:jc w:val="center"/>
        <w:rPr>
          <w:b/>
          <w:bCs/>
          <w:sz w:val="20"/>
          <w:szCs w:val="20"/>
        </w:rPr>
      </w:pPr>
    </w:p>
    <w:p w14:paraId="1F62F7C3" w14:textId="77777777" w:rsidR="00AD1FF8" w:rsidRPr="00755D0D" w:rsidRDefault="00AD1FF8" w:rsidP="003E5D15">
      <w:pPr>
        <w:tabs>
          <w:tab w:val="center" w:pos="4560"/>
        </w:tabs>
        <w:autoSpaceDE w:val="0"/>
        <w:autoSpaceDN w:val="0"/>
        <w:adjustRightInd w:val="0"/>
        <w:spacing w:line="240" w:lineRule="auto"/>
        <w:jc w:val="center"/>
        <w:rPr>
          <w:b/>
          <w:bCs/>
          <w:sz w:val="20"/>
          <w:szCs w:val="20"/>
        </w:rPr>
      </w:pPr>
    </w:p>
    <w:p w14:paraId="363B6E69" w14:textId="77777777" w:rsidR="00242F09" w:rsidRPr="00755D0D" w:rsidRDefault="00242F09" w:rsidP="003E5D15">
      <w:pPr>
        <w:tabs>
          <w:tab w:val="center" w:pos="4560"/>
        </w:tabs>
        <w:autoSpaceDE w:val="0"/>
        <w:autoSpaceDN w:val="0"/>
        <w:adjustRightInd w:val="0"/>
        <w:spacing w:line="240" w:lineRule="auto"/>
        <w:jc w:val="center"/>
        <w:rPr>
          <w:b/>
          <w:bCs/>
          <w:sz w:val="12"/>
          <w:szCs w:val="20"/>
        </w:rPr>
      </w:pPr>
      <w:r w:rsidRPr="00755D0D">
        <w:rPr>
          <w:b/>
          <w:i/>
          <w:sz w:val="20"/>
          <w:szCs w:val="32"/>
        </w:rPr>
        <w:t>FONDOS MUNICIPALES</w:t>
      </w:r>
    </w:p>
    <w:p w14:paraId="2D3201A0" w14:textId="3FDCC236" w:rsidR="00242F09" w:rsidRDefault="00242F09" w:rsidP="003E5D15">
      <w:pPr>
        <w:tabs>
          <w:tab w:val="center" w:pos="4560"/>
        </w:tabs>
        <w:autoSpaceDE w:val="0"/>
        <w:autoSpaceDN w:val="0"/>
        <w:adjustRightInd w:val="0"/>
        <w:spacing w:line="240" w:lineRule="auto"/>
        <w:jc w:val="center"/>
        <w:rPr>
          <w:b/>
          <w:bCs/>
          <w:sz w:val="20"/>
          <w:szCs w:val="20"/>
        </w:rPr>
      </w:pPr>
    </w:p>
    <w:p w14:paraId="131375B9" w14:textId="77777777" w:rsidR="00AD1FF8" w:rsidRPr="00755D0D" w:rsidRDefault="00AD1FF8" w:rsidP="003E5D15">
      <w:pPr>
        <w:tabs>
          <w:tab w:val="center" w:pos="4560"/>
        </w:tabs>
        <w:autoSpaceDE w:val="0"/>
        <w:autoSpaceDN w:val="0"/>
        <w:adjustRightInd w:val="0"/>
        <w:spacing w:line="240" w:lineRule="auto"/>
        <w:jc w:val="center"/>
        <w:rPr>
          <w:b/>
          <w:bCs/>
          <w:sz w:val="20"/>
          <w:szCs w:val="20"/>
        </w:rPr>
      </w:pPr>
    </w:p>
    <w:p w14:paraId="72751F94" w14:textId="1DCA7E5F" w:rsidR="00242F09" w:rsidRPr="00755D0D" w:rsidRDefault="00242F09" w:rsidP="003E5D15">
      <w:pPr>
        <w:tabs>
          <w:tab w:val="left" w:pos="0"/>
        </w:tabs>
        <w:autoSpaceDE w:val="0"/>
        <w:autoSpaceDN w:val="0"/>
        <w:adjustRightInd w:val="0"/>
        <w:spacing w:line="240" w:lineRule="auto"/>
        <w:jc w:val="center"/>
        <w:rPr>
          <w:b/>
          <w:bCs/>
          <w:sz w:val="20"/>
          <w:szCs w:val="20"/>
        </w:rPr>
      </w:pPr>
      <w:r w:rsidRPr="00755D0D">
        <w:rPr>
          <w:b/>
          <w:bCs/>
          <w:sz w:val="20"/>
          <w:szCs w:val="20"/>
        </w:rPr>
        <w:t xml:space="preserve">SANTA </w:t>
      </w:r>
      <w:r w:rsidR="004F478E" w:rsidRPr="00755D0D">
        <w:rPr>
          <w:b/>
          <w:bCs/>
          <w:sz w:val="20"/>
          <w:szCs w:val="20"/>
        </w:rPr>
        <w:t>MARÍA</w:t>
      </w:r>
      <w:r w:rsidRPr="00755D0D">
        <w:rPr>
          <w:b/>
          <w:bCs/>
          <w:sz w:val="20"/>
          <w:szCs w:val="20"/>
        </w:rPr>
        <w:t xml:space="preserve"> LA PAZ </w:t>
      </w:r>
      <w:r w:rsidR="00685A73">
        <w:rPr>
          <w:b/>
          <w:bCs/>
          <w:sz w:val="20"/>
          <w:szCs w:val="20"/>
        </w:rPr>
        <w:t>30</w:t>
      </w:r>
      <w:r w:rsidRPr="00755D0D">
        <w:rPr>
          <w:b/>
          <w:bCs/>
          <w:sz w:val="20"/>
          <w:szCs w:val="20"/>
        </w:rPr>
        <w:t xml:space="preserve"> DE </w:t>
      </w:r>
      <w:r w:rsidR="00755D0D" w:rsidRPr="00755D0D">
        <w:rPr>
          <w:b/>
          <w:bCs/>
          <w:sz w:val="20"/>
          <w:szCs w:val="20"/>
        </w:rPr>
        <w:t>ENERO</w:t>
      </w:r>
      <w:r w:rsidRPr="00755D0D">
        <w:rPr>
          <w:b/>
          <w:bCs/>
          <w:sz w:val="20"/>
          <w:szCs w:val="20"/>
        </w:rPr>
        <w:t xml:space="preserve"> DE 20</w:t>
      </w:r>
      <w:r w:rsidR="00685A73">
        <w:rPr>
          <w:b/>
          <w:bCs/>
          <w:sz w:val="20"/>
          <w:szCs w:val="20"/>
        </w:rPr>
        <w:t>20</w:t>
      </w:r>
    </w:p>
    <w:p w14:paraId="77E6726F" w14:textId="77777777" w:rsidR="0045759F" w:rsidRPr="00755D0D" w:rsidRDefault="0045759F" w:rsidP="003E5D15">
      <w:pPr>
        <w:tabs>
          <w:tab w:val="left" w:pos="2880"/>
        </w:tabs>
        <w:spacing w:line="240" w:lineRule="auto"/>
        <w:rPr>
          <w:rFonts w:ascii="Arial" w:eastAsia="Verdana" w:hAnsi="Arial" w:cs="Arial"/>
          <w:color w:val="auto"/>
        </w:rPr>
      </w:pPr>
    </w:p>
    <w:sdt>
      <w:sdtPr>
        <w:rPr>
          <w:rFonts w:ascii="Times New Roman" w:eastAsia="Times New Roman" w:hAnsi="Times New Roman" w:cs="Times New Roman"/>
          <w:b w:val="0"/>
          <w:bCs w:val="0"/>
          <w:color w:val="000000"/>
          <w:sz w:val="22"/>
          <w:szCs w:val="22"/>
          <w:lang w:val="es-HN" w:eastAsia="es-HN"/>
        </w:rPr>
        <w:id w:val="1459227407"/>
        <w:docPartObj>
          <w:docPartGallery w:val="Table of Contents"/>
          <w:docPartUnique/>
        </w:docPartObj>
      </w:sdtPr>
      <w:sdtContent>
        <w:p w14:paraId="6A7D7CC5" w14:textId="1B0CF8E0" w:rsidR="006C36FB" w:rsidRPr="00755D0D" w:rsidRDefault="004F478E" w:rsidP="003E5D15">
          <w:pPr>
            <w:pStyle w:val="TtulodeTDC"/>
            <w:spacing w:before="0" w:after="200" w:line="240" w:lineRule="auto"/>
            <w:rPr>
              <w:lang w:val="es-HN"/>
            </w:rPr>
          </w:pPr>
          <w:r w:rsidRPr="00755D0D">
            <w:rPr>
              <w:lang w:val="es-HN"/>
            </w:rPr>
            <w:t>ÍNDICE</w:t>
          </w:r>
          <w:r w:rsidR="00E1108B" w:rsidRPr="00755D0D">
            <w:rPr>
              <w:lang w:val="es-HN"/>
            </w:rPr>
            <w:t xml:space="preserve"> DE CONTENIDO</w:t>
          </w:r>
        </w:p>
        <w:p w14:paraId="4C32A2F7" w14:textId="77777777" w:rsidR="00547DCD" w:rsidRDefault="006C36FB">
          <w:pPr>
            <w:pStyle w:val="TDC1"/>
            <w:tabs>
              <w:tab w:val="right" w:leader="dot" w:pos="8828"/>
            </w:tabs>
            <w:rPr>
              <w:rFonts w:asciiTheme="minorHAnsi" w:eastAsiaTheme="minorEastAsia" w:hAnsiTheme="minorHAnsi" w:cstheme="minorBidi"/>
              <w:noProof/>
              <w:color w:val="auto"/>
              <w:lang w:val="es-ES" w:eastAsia="es-ES"/>
            </w:rPr>
          </w:pPr>
          <w:r w:rsidRPr="00755D0D">
            <w:fldChar w:fldCharType="begin"/>
          </w:r>
          <w:r w:rsidRPr="00755D0D">
            <w:instrText xml:space="preserve"> TOC \o "1-3" \h \z \u </w:instrText>
          </w:r>
          <w:r w:rsidRPr="00755D0D">
            <w:fldChar w:fldCharType="separate"/>
          </w:r>
          <w:bookmarkStart w:id="0" w:name="_GoBack"/>
          <w:bookmarkEnd w:id="0"/>
          <w:r w:rsidR="00547DCD" w:rsidRPr="008A2B28">
            <w:rPr>
              <w:rStyle w:val="Hipervnculo"/>
              <w:noProof/>
            </w:rPr>
            <w:fldChar w:fldCharType="begin"/>
          </w:r>
          <w:r w:rsidR="00547DCD" w:rsidRPr="008A2B28">
            <w:rPr>
              <w:rStyle w:val="Hipervnculo"/>
              <w:noProof/>
            </w:rPr>
            <w:instrText xml:space="preserve"> </w:instrText>
          </w:r>
          <w:r w:rsidR="00547DCD">
            <w:rPr>
              <w:noProof/>
            </w:rPr>
            <w:instrText>HYPERLINK \l "_Toc31266974"</w:instrText>
          </w:r>
          <w:r w:rsidR="00547DCD" w:rsidRPr="008A2B28">
            <w:rPr>
              <w:rStyle w:val="Hipervnculo"/>
              <w:noProof/>
            </w:rPr>
            <w:instrText xml:space="preserve"> </w:instrText>
          </w:r>
          <w:r w:rsidR="00547DCD" w:rsidRPr="008A2B28">
            <w:rPr>
              <w:rStyle w:val="Hipervnculo"/>
              <w:noProof/>
            </w:rPr>
          </w:r>
          <w:r w:rsidR="00547DCD" w:rsidRPr="008A2B28">
            <w:rPr>
              <w:rStyle w:val="Hipervnculo"/>
              <w:noProof/>
            </w:rPr>
            <w:fldChar w:fldCharType="separate"/>
          </w:r>
          <w:r w:rsidR="00547DCD" w:rsidRPr="008A2B28">
            <w:rPr>
              <w:rStyle w:val="Hipervnculo"/>
              <w:noProof/>
            </w:rPr>
            <w:t>I.- INSTRUCCIONES A LOS LICITANTES</w:t>
          </w:r>
          <w:r w:rsidR="00547DCD">
            <w:rPr>
              <w:noProof/>
              <w:webHidden/>
            </w:rPr>
            <w:tab/>
          </w:r>
          <w:r w:rsidR="00547DCD">
            <w:rPr>
              <w:noProof/>
              <w:webHidden/>
            </w:rPr>
            <w:fldChar w:fldCharType="begin"/>
          </w:r>
          <w:r w:rsidR="00547DCD">
            <w:rPr>
              <w:noProof/>
              <w:webHidden/>
            </w:rPr>
            <w:instrText xml:space="preserve"> PAGEREF _Toc31266974 \h </w:instrText>
          </w:r>
          <w:r w:rsidR="00547DCD">
            <w:rPr>
              <w:noProof/>
              <w:webHidden/>
            </w:rPr>
          </w:r>
          <w:r w:rsidR="00547DCD">
            <w:rPr>
              <w:noProof/>
              <w:webHidden/>
            </w:rPr>
            <w:fldChar w:fldCharType="separate"/>
          </w:r>
          <w:r w:rsidR="00547DCD">
            <w:rPr>
              <w:noProof/>
              <w:webHidden/>
            </w:rPr>
            <w:t>4</w:t>
          </w:r>
          <w:r w:rsidR="00547DCD">
            <w:rPr>
              <w:noProof/>
              <w:webHidden/>
            </w:rPr>
            <w:fldChar w:fldCharType="end"/>
          </w:r>
          <w:r w:rsidR="00547DCD" w:rsidRPr="008A2B28">
            <w:rPr>
              <w:rStyle w:val="Hipervnculo"/>
              <w:noProof/>
            </w:rPr>
            <w:fldChar w:fldCharType="end"/>
          </w:r>
        </w:p>
        <w:p w14:paraId="4DA2B2D9"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75" w:history="1">
            <w:r w:rsidRPr="008A2B28">
              <w:rPr>
                <w:rStyle w:val="Hipervnculo"/>
                <w:rFonts w:eastAsia="Verdana"/>
                <w:noProof/>
              </w:rPr>
              <w:t>1.00 INSTRUCCIONES A LOS LICITANTES:</w:t>
            </w:r>
            <w:r>
              <w:rPr>
                <w:noProof/>
                <w:webHidden/>
              </w:rPr>
              <w:tab/>
            </w:r>
            <w:r>
              <w:rPr>
                <w:noProof/>
                <w:webHidden/>
              </w:rPr>
              <w:fldChar w:fldCharType="begin"/>
            </w:r>
            <w:r>
              <w:rPr>
                <w:noProof/>
                <w:webHidden/>
              </w:rPr>
              <w:instrText xml:space="preserve"> PAGEREF _Toc31266975 \h </w:instrText>
            </w:r>
            <w:r>
              <w:rPr>
                <w:noProof/>
                <w:webHidden/>
              </w:rPr>
            </w:r>
            <w:r>
              <w:rPr>
                <w:noProof/>
                <w:webHidden/>
              </w:rPr>
              <w:fldChar w:fldCharType="separate"/>
            </w:r>
            <w:r>
              <w:rPr>
                <w:noProof/>
                <w:webHidden/>
              </w:rPr>
              <w:t>4</w:t>
            </w:r>
            <w:r>
              <w:rPr>
                <w:noProof/>
                <w:webHidden/>
              </w:rPr>
              <w:fldChar w:fldCharType="end"/>
            </w:r>
          </w:hyperlink>
        </w:p>
        <w:p w14:paraId="75B415DB"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76" w:history="1">
            <w:r w:rsidRPr="008A2B28">
              <w:rPr>
                <w:rStyle w:val="Hipervnculo"/>
                <w:rFonts w:eastAsia="Verdana"/>
                <w:noProof/>
              </w:rPr>
              <w:t>2.00 OFERTA ECONÓMICA:</w:t>
            </w:r>
            <w:r>
              <w:rPr>
                <w:noProof/>
                <w:webHidden/>
              </w:rPr>
              <w:tab/>
            </w:r>
            <w:r>
              <w:rPr>
                <w:noProof/>
                <w:webHidden/>
              </w:rPr>
              <w:fldChar w:fldCharType="begin"/>
            </w:r>
            <w:r>
              <w:rPr>
                <w:noProof/>
                <w:webHidden/>
              </w:rPr>
              <w:instrText xml:space="preserve"> PAGEREF _Toc31266976 \h </w:instrText>
            </w:r>
            <w:r>
              <w:rPr>
                <w:noProof/>
                <w:webHidden/>
              </w:rPr>
            </w:r>
            <w:r>
              <w:rPr>
                <w:noProof/>
                <w:webHidden/>
              </w:rPr>
              <w:fldChar w:fldCharType="separate"/>
            </w:r>
            <w:r>
              <w:rPr>
                <w:noProof/>
                <w:webHidden/>
              </w:rPr>
              <w:t>6</w:t>
            </w:r>
            <w:r>
              <w:rPr>
                <w:noProof/>
                <w:webHidden/>
              </w:rPr>
              <w:fldChar w:fldCharType="end"/>
            </w:r>
          </w:hyperlink>
        </w:p>
        <w:p w14:paraId="18B76966"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77" w:history="1">
            <w:r w:rsidRPr="008A2B28">
              <w:rPr>
                <w:rStyle w:val="Hipervnculo"/>
                <w:rFonts w:eastAsia="Verdana"/>
                <w:noProof/>
              </w:rPr>
              <w:t>3.00 PREPARACIÓN DE LAS OFERTAS</w:t>
            </w:r>
            <w:r>
              <w:rPr>
                <w:noProof/>
                <w:webHidden/>
              </w:rPr>
              <w:tab/>
            </w:r>
            <w:r>
              <w:rPr>
                <w:noProof/>
                <w:webHidden/>
              </w:rPr>
              <w:fldChar w:fldCharType="begin"/>
            </w:r>
            <w:r>
              <w:rPr>
                <w:noProof/>
                <w:webHidden/>
              </w:rPr>
              <w:instrText xml:space="preserve"> PAGEREF _Toc31266977 \h </w:instrText>
            </w:r>
            <w:r>
              <w:rPr>
                <w:noProof/>
                <w:webHidden/>
              </w:rPr>
            </w:r>
            <w:r>
              <w:rPr>
                <w:noProof/>
                <w:webHidden/>
              </w:rPr>
              <w:fldChar w:fldCharType="separate"/>
            </w:r>
            <w:r>
              <w:rPr>
                <w:noProof/>
                <w:webHidden/>
              </w:rPr>
              <w:t>6</w:t>
            </w:r>
            <w:r>
              <w:rPr>
                <w:noProof/>
                <w:webHidden/>
              </w:rPr>
              <w:fldChar w:fldCharType="end"/>
            </w:r>
          </w:hyperlink>
        </w:p>
        <w:p w14:paraId="4F5324D4"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78" w:history="1">
            <w:r w:rsidRPr="008A2B28">
              <w:rPr>
                <w:rStyle w:val="Hipervnculo"/>
                <w:rFonts w:eastAsia="Verdana"/>
                <w:noProof/>
              </w:rPr>
              <w:t>4.00 PRESENTACIÓN DE OFERTAS</w:t>
            </w:r>
            <w:r>
              <w:rPr>
                <w:noProof/>
                <w:webHidden/>
              </w:rPr>
              <w:tab/>
            </w:r>
            <w:r>
              <w:rPr>
                <w:noProof/>
                <w:webHidden/>
              </w:rPr>
              <w:fldChar w:fldCharType="begin"/>
            </w:r>
            <w:r>
              <w:rPr>
                <w:noProof/>
                <w:webHidden/>
              </w:rPr>
              <w:instrText xml:space="preserve"> PAGEREF _Toc31266978 \h </w:instrText>
            </w:r>
            <w:r>
              <w:rPr>
                <w:noProof/>
                <w:webHidden/>
              </w:rPr>
            </w:r>
            <w:r>
              <w:rPr>
                <w:noProof/>
                <w:webHidden/>
              </w:rPr>
              <w:fldChar w:fldCharType="separate"/>
            </w:r>
            <w:r>
              <w:rPr>
                <w:noProof/>
                <w:webHidden/>
              </w:rPr>
              <w:t>8</w:t>
            </w:r>
            <w:r>
              <w:rPr>
                <w:noProof/>
                <w:webHidden/>
              </w:rPr>
              <w:fldChar w:fldCharType="end"/>
            </w:r>
          </w:hyperlink>
        </w:p>
        <w:p w14:paraId="43B8AA63"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79" w:history="1">
            <w:r w:rsidRPr="008A2B28">
              <w:rPr>
                <w:rStyle w:val="Hipervnculo"/>
                <w:rFonts w:eastAsia="Verdana"/>
                <w:noProof/>
              </w:rPr>
              <w:t>5.00 MANEJO DE DOCUMENTOS</w:t>
            </w:r>
            <w:r>
              <w:rPr>
                <w:noProof/>
                <w:webHidden/>
              </w:rPr>
              <w:tab/>
            </w:r>
            <w:r>
              <w:rPr>
                <w:noProof/>
                <w:webHidden/>
              </w:rPr>
              <w:fldChar w:fldCharType="begin"/>
            </w:r>
            <w:r>
              <w:rPr>
                <w:noProof/>
                <w:webHidden/>
              </w:rPr>
              <w:instrText xml:space="preserve"> PAGEREF _Toc31266979 \h </w:instrText>
            </w:r>
            <w:r>
              <w:rPr>
                <w:noProof/>
                <w:webHidden/>
              </w:rPr>
            </w:r>
            <w:r>
              <w:rPr>
                <w:noProof/>
                <w:webHidden/>
              </w:rPr>
              <w:fldChar w:fldCharType="separate"/>
            </w:r>
            <w:r>
              <w:rPr>
                <w:noProof/>
                <w:webHidden/>
              </w:rPr>
              <w:t>9</w:t>
            </w:r>
            <w:r>
              <w:rPr>
                <w:noProof/>
                <w:webHidden/>
              </w:rPr>
              <w:fldChar w:fldCharType="end"/>
            </w:r>
          </w:hyperlink>
        </w:p>
        <w:p w14:paraId="1E6D7BD9"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80" w:history="1">
            <w:r w:rsidRPr="008A2B28">
              <w:rPr>
                <w:rStyle w:val="Hipervnculo"/>
                <w:rFonts w:eastAsia="Verdana"/>
                <w:noProof/>
              </w:rPr>
              <w:t>6.00 INTERPRETACIÓN DE DOCUMENTOS</w:t>
            </w:r>
            <w:r>
              <w:rPr>
                <w:noProof/>
                <w:webHidden/>
              </w:rPr>
              <w:tab/>
            </w:r>
            <w:r>
              <w:rPr>
                <w:noProof/>
                <w:webHidden/>
              </w:rPr>
              <w:fldChar w:fldCharType="begin"/>
            </w:r>
            <w:r>
              <w:rPr>
                <w:noProof/>
                <w:webHidden/>
              </w:rPr>
              <w:instrText xml:space="preserve"> PAGEREF _Toc31266980 \h </w:instrText>
            </w:r>
            <w:r>
              <w:rPr>
                <w:noProof/>
                <w:webHidden/>
              </w:rPr>
            </w:r>
            <w:r>
              <w:rPr>
                <w:noProof/>
                <w:webHidden/>
              </w:rPr>
              <w:fldChar w:fldCharType="separate"/>
            </w:r>
            <w:r>
              <w:rPr>
                <w:noProof/>
                <w:webHidden/>
              </w:rPr>
              <w:t>9</w:t>
            </w:r>
            <w:r>
              <w:rPr>
                <w:noProof/>
                <w:webHidden/>
              </w:rPr>
              <w:fldChar w:fldCharType="end"/>
            </w:r>
          </w:hyperlink>
        </w:p>
        <w:p w14:paraId="6934EC2D"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81" w:history="1">
            <w:r w:rsidRPr="008A2B28">
              <w:rPr>
                <w:rStyle w:val="Hipervnculo"/>
                <w:rFonts w:eastAsia="Verdana"/>
                <w:noProof/>
              </w:rPr>
              <w:t>7.00 RETIRO Y MODIFICACIÓN DE OFERTAS</w:t>
            </w:r>
            <w:r>
              <w:rPr>
                <w:noProof/>
                <w:webHidden/>
              </w:rPr>
              <w:tab/>
            </w:r>
            <w:r>
              <w:rPr>
                <w:noProof/>
                <w:webHidden/>
              </w:rPr>
              <w:fldChar w:fldCharType="begin"/>
            </w:r>
            <w:r>
              <w:rPr>
                <w:noProof/>
                <w:webHidden/>
              </w:rPr>
              <w:instrText xml:space="preserve"> PAGEREF _Toc31266981 \h </w:instrText>
            </w:r>
            <w:r>
              <w:rPr>
                <w:noProof/>
                <w:webHidden/>
              </w:rPr>
            </w:r>
            <w:r>
              <w:rPr>
                <w:noProof/>
                <w:webHidden/>
              </w:rPr>
              <w:fldChar w:fldCharType="separate"/>
            </w:r>
            <w:r>
              <w:rPr>
                <w:noProof/>
                <w:webHidden/>
              </w:rPr>
              <w:t>10</w:t>
            </w:r>
            <w:r>
              <w:rPr>
                <w:noProof/>
                <w:webHidden/>
              </w:rPr>
              <w:fldChar w:fldCharType="end"/>
            </w:r>
          </w:hyperlink>
        </w:p>
        <w:p w14:paraId="2E556AF7"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82" w:history="1">
            <w:r w:rsidRPr="008A2B28">
              <w:rPr>
                <w:rStyle w:val="Hipervnculo"/>
                <w:rFonts w:eastAsia="Verdana"/>
                <w:noProof/>
              </w:rPr>
              <w:t>8.00 ACEPTACIÓN Y RECHAZO DE LOS OFERENTES</w:t>
            </w:r>
            <w:r>
              <w:rPr>
                <w:noProof/>
                <w:webHidden/>
              </w:rPr>
              <w:tab/>
            </w:r>
            <w:r>
              <w:rPr>
                <w:noProof/>
                <w:webHidden/>
              </w:rPr>
              <w:fldChar w:fldCharType="begin"/>
            </w:r>
            <w:r>
              <w:rPr>
                <w:noProof/>
                <w:webHidden/>
              </w:rPr>
              <w:instrText xml:space="preserve"> PAGEREF _Toc31266982 \h </w:instrText>
            </w:r>
            <w:r>
              <w:rPr>
                <w:noProof/>
                <w:webHidden/>
              </w:rPr>
            </w:r>
            <w:r>
              <w:rPr>
                <w:noProof/>
                <w:webHidden/>
              </w:rPr>
              <w:fldChar w:fldCharType="separate"/>
            </w:r>
            <w:r>
              <w:rPr>
                <w:noProof/>
                <w:webHidden/>
              </w:rPr>
              <w:t>10</w:t>
            </w:r>
            <w:r>
              <w:rPr>
                <w:noProof/>
                <w:webHidden/>
              </w:rPr>
              <w:fldChar w:fldCharType="end"/>
            </w:r>
          </w:hyperlink>
        </w:p>
        <w:p w14:paraId="1DF55FCC"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83" w:history="1">
            <w:r w:rsidRPr="008A2B28">
              <w:rPr>
                <w:rStyle w:val="Hipervnculo"/>
                <w:rFonts w:eastAsia="Verdana"/>
                <w:noProof/>
              </w:rPr>
              <w:t>9.00 ADJUDICACIÓN DEL CONTRATO</w:t>
            </w:r>
            <w:r>
              <w:rPr>
                <w:noProof/>
                <w:webHidden/>
              </w:rPr>
              <w:tab/>
            </w:r>
            <w:r>
              <w:rPr>
                <w:noProof/>
                <w:webHidden/>
              </w:rPr>
              <w:fldChar w:fldCharType="begin"/>
            </w:r>
            <w:r>
              <w:rPr>
                <w:noProof/>
                <w:webHidden/>
              </w:rPr>
              <w:instrText xml:space="preserve"> PAGEREF _Toc31266983 \h </w:instrText>
            </w:r>
            <w:r>
              <w:rPr>
                <w:noProof/>
                <w:webHidden/>
              </w:rPr>
            </w:r>
            <w:r>
              <w:rPr>
                <w:noProof/>
                <w:webHidden/>
              </w:rPr>
              <w:fldChar w:fldCharType="separate"/>
            </w:r>
            <w:r>
              <w:rPr>
                <w:noProof/>
                <w:webHidden/>
              </w:rPr>
              <w:t>11</w:t>
            </w:r>
            <w:r>
              <w:rPr>
                <w:noProof/>
                <w:webHidden/>
              </w:rPr>
              <w:fldChar w:fldCharType="end"/>
            </w:r>
          </w:hyperlink>
        </w:p>
        <w:p w14:paraId="6968D552"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84" w:history="1">
            <w:r w:rsidRPr="008A2B28">
              <w:rPr>
                <w:rStyle w:val="Hipervnculo"/>
                <w:rFonts w:eastAsia="Verdana"/>
                <w:noProof/>
              </w:rPr>
              <w:t>10.00 GARANTÍAS</w:t>
            </w:r>
            <w:r>
              <w:rPr>
                <w:noProof/>
                <w:webHidden/>
              </w:rPr>
              <w:tab/>
            </w:r>
            <w:r>
              <w:rPr>
                <w:noProof/>
                <w:webHidden/>
              </w:rPr>
              <w:fldChar w:fldCharType="begin"/>
            </w:r>
            <w:r>
              <w:rPr>
                <w:noProof/>
                <w:webHidden/>
              </w:rPr>
              <w:instrText xml:space="preserve"> PAGEREF _Toc31266984 \h </w:instrText>
            </w:r>
            <w:r>
              <w:rPr>
                <w:noProof/>
                <w:webHidden/>
              </w:rPr>
            </w:r>
            <w:r>
              <w:rPr>
                <w:noProof/>
                <w:webHidden/>
              </w:rPr>
              <w:fldChar w:fldCharType="separate"/>
            </w:r>
            <w:r>
              <w:rPr>
                <w:noProof/>
                <w:webHidden/>
              </w:rPr>
              <w:t>13</w:t>
            </w:r>
            <w:r>
              <w:rPr>
                <w:noProof/>
                <w:webHidden/>
              </w:rPr>
              <w:fldChar w:fldCharType="end"/>
            </w:r>
          </w:hyperlink>
        </w:p>
        <w:p w14:paraId="75CC9E2D" w14:textId="77777777" w:rsidR="00547DCD" w:rsidRDefault="00547DCD">
          <w:pPr>
            <w:pStyle w:val="TDC1"/>
            <w:tabs>
              <w:tab w:val="right" w:leader="dot" w:pos="8828"/>
            </w:tabs>
            <w:rPr>
              <w:rFonts w:asciiTheme="minorHAnsi" w:eastAsiaTheme="minorEastAsia" w:hAnsiTheme="minorHAnsi" w:cstheme="minorBidi"/>
              <w:noProof/>
              <w:color w:val="auto"/>
              <w:lang w:val="es-ES" w:eastAsia="es-ES"/>
            </w:rPr>
          </w:pPr>
          <w:hyperlink w:anchor="_Toc31266985" w:history="1">
            <w:r w:rsidRPr="008A2B28">
              <w:rPr>
                <w:rStyle w:val="Hipervnculo"/>
                <w:noProof/>
              </w:rPr>
              <w:t>II.- CONDICIONES GENERALES</w:t>
            </w:r>
            <w:r>
              <w:rPr>
                <w:noProof/>
                <w:webHidden/>
              </w:rPr>
              <w:tab/>
            </w:r>
            <w:r>
              <w:rPr>
                <w:noProof/>
                <w:webHidden/>
              </w:rPr>
              <w:fldChar w:fldCharType="begin"/>
            </w:r>
            <w:r>
              <w:rPr>
                <w:noProof/>
                <w:webHidden/>
              </w:rPr>
              <w:instrText xml:space="preserve"> PAGEREF _Toc31266985 \h </w:instrText>
            </w:r>
            <w:r>
              <w:rPr>
                <w:noProof/>
                <w:webHidden/>
              </w:rPr>
            </w:r>
            <w:r>
              <w:rPr>
                <w:noProof/>
                <w:webHidden/>
              </w:rPr>
              <w:fldChar w:fldCharType="separate"/>
            </w:r>
            <w:r>
              <w:rPr>
                <w:noProof/>
                <w:webHidden/>
              </w:rPr>
              <w:t>15</w:t>
            </w:r>
            <w:r>
              <w:rPr>
                <w:noProof/>
                <w:webHidden/>
              </w:rPr>
              <w:fldChar w:fldCharType="end"/>
            </w:r>
          </w:hyperlink>
        </w:p>
        <w:p w14:paraId="45DD1A0F"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86" w:history="1">
            <w:r w:rsidRPr="008A2B28">
              <w:rPr>
                <w:rStyle w:val="Hipervnculo"/>
                <w:rFonts w:eastAsia="Verdana"/>
                <w:noProof/>
              </w:rPr>
              <w:t>1.00 GENERALIDADES:</w:t>
            </w:r>
            <w:r>
              <w:rPr>
                <w:noProof/>
                <w:webHidden/>
              </w:rPr>
              <w:tab/>
            </w:r>
            <w:r>
              <w:rPr>
                <w:noProof/>
                <w:webHidden/>
              </w:rPr>
              <w:fldChar w:fldCharType="begin"/>
            </w:r>
            <w:r>
              <w:rPr>
                <w:noProof/>
                <w:webHidden/>
              </w:rPr>
              <w:instrText xml:space="preserve"> PAGEREF _Toc31266986 \h </w:instrText>
            </w:r>
            <w:r>
              <w:rPr>
                <w:noProof/>
                <w:webHidden/>
              </w:rPr>
            </w:r>
            <w:r>
              <w:rPr>
                <w:noProof/>
                <w:webHidden/>
              </w:rPr>
              <w:fldChar w:fldCharType="separate"/>
            </w:r>
            <w:r>
              <w:rPr>
                <w:noProof/>
                <w:webHidden/>
              </w:rPr>
              <w:t>15</w:t>
            </w:r>
            <w:r>
              <w:rPr>
                <w:noProof/>
                <w:webHidden/>
              </w:rPr>
              <w:fldChar w:fldCharType="end"/>
            </w:r>
          </w:hyperlink>
        </w:p>
        <w:p w14:paraId="4E3D9913"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87" w:history="1">
            <w:r w:rsidRPr="008A2B28">
              <w:rPr>
                <w:rStyle w:val="Hipervnculo"/>
                <w:rFonts w:eastAsia="Verdana"/>
                <w:noProof/>
              </w:rPr>
              <w:t>2.00 AUTORIDADES DEL PROYECTO</w:t>
            </w:r>
            <w:r>
              <w:rPr>
                <w:noProof/>
                <w:webHidden/>
              </w:rPr>
              <w:tab/>
            </w:r>
            <w:r>
              <w:rPr>
                <w:noProof/>
                <w:webHidden/>
              </w:rPr>
              <w:fldChar w:fldCharType="begin"/>
            </w:r>
            <w:r>
              <w:rPr>
                <w:noProof/>
                <w:webHidden/>
              </w:rPr>
              <w:instrText xml:space="preserve"> PAGEREF _Toc31266987 \h </w:instrText>
            </w:r>
            <w:r>
              <w:rPr>
                <w:noProof/>
                <w:webHidden/>
              </w:rPr>
            </w:r>
            <w:r>
              <w:rPr>
                <w:noProof/>
                <w:webHidden/>
              </w:rPr>
              <w:fldChar w:fldCharType="separate"/>
            </w:r>
            <w:r>
              <w:rPr>
                <w:noProof/>
                <w:webHidden/>
              </w:rPr>
              <w:t>18</w:t>
            </w:r>
            <w:r>
              <w:rPr>
                <w:noProof/>
                <w:webHidden/>
              </w:rPr>
              <w:fldChar w:fldCharType="end"/>
            </w:r>
          </w:hyperlink>
        </w:p>
        <w:p w14:paraId="2C264FC3" w14:textId="77777777" w:rsidR="00547DCD" w:rsidRDefault="00547DCD">
          <w:pPr>
            <w:pStyle w:val="TDC2"/>
            <w:tabs>
              <w:tab w:val="left" w:pos="880"/>
              <w:tab w:val="right" w:leader="dot" w:pos="8828"/>
            </w:tabs>
            <w:rPr>
              <w:rFonts w:asciiTheme="minorHAnsi" w:eastAsiaTheme="minorEastAsia" w:hAnsiTheme="minorHAnsi" w:cstheme="minorBidi"/>
              <w:noProof/>
              <w:color w:val="auto"/>
              <w:lang w:val="es-ES" w:eastAsia="es-ES"/>
            </w:rPr>
          </w:pPr>
          <w:hyperlink w:anchor="_Toc31266988" w:history="1">
            <w:r w:rsidRPr="008A2B28">
              <w:rPr>
                <w:rStyle w:val="Hipervnculo"/>
                <w:rFonts w:eastAsia="Verdana"/>
                <w:noProof/>
              </w:rPr>
              <w:t>3.00</w:t>
            </w:r>
            <w:r>
              <w:rPr>
                <w:rFonts w:asciiTheme="minorHAnsi" w:eastAsiaTheme="minorEastAsia" w:hAnsiTheme="minorHAnsi" w:cstheme="minorBidi"/>
                <w:noProof/>
                <w:color w:val="auto"/>
                <w:lang w:val="es-ES" w:eastAsia="es-ES"/>
              </w:rPr>
              <w:tab/>
            </w:r>
            <w:r w:rsidRPr="008A2B28">
              <w:rPr>
                <w:rStyle w:val="Hipervnculo"/>
                <w:rFonts w:eastAsia="Verdana"/>
                <w:noProof/>
              </w:rPr>
              <w:t>CAPACIDAD LEGAL</w:t>
            </w:r>
            <w:r>
              <w:rPr>
                <w:noProof/>
                <w:webHidden/>
              </w:rPr>
              <w:tab/>
            </w:r>
            <w:r>
              <w:rPr>
                <w:noProof/>
                <w:webHidden/>
              </w:rPr>
              <w:fldChar w:fldCharType="begin"/>
            </w:r>
            <w:r>
              <w:rPr>
                <w:noProof/>
                <w:webHidden/>
              </w:rPr>
              <w:instrText xml:space="preserve"> PAGEREF _Toc31266988 \h </w:instrText>
            </w:r>
            <w:r>
              <w:rPr>
                <w:noProof/>
                <w:webHidden/>
              </w:rPr>
            </w:r>
            <w:r>
              <w:rPr>
                <w:noProof/>
                <w:webHidden/>
              </w:rPr>
              <w:fldChar w:fldCharType="separate"/>
            </w:r>
            <w:r>
              <w:rPr>
                <w:noProof/>
                <w:webHidden/>
              </w:rPr>
              <w:t>20</w:t>
            </w:r>
            <w:r>
              <w:rPr>
                <w:noProof/>
                <w:webHidden/>
              </w:rPr>
              <w:fldChar w:fldCharType="end"/>
            </w:r>
          </w:hyperlink>
        </w:p>
        <w:p w14:paraId="54CEA7DB" w14:textId="77777777" w:rsidR="00547DCD" w:rsidRDefault="00547DCD">
          <w:pPr>
            <w:pStyle w:val="TDC2"/>
            <w:tabs>
              <w:tab w:val="left" w:pos="880"/>
              <w:tab w:val="right" w:leader="dot" w:pos="8828"/>
            </w:tabs>
            <w:rPr>
              <w:rFonts w:asciiTheme="minorHAnsi" w:eastAsiaTheme="minorEastAsia" w:hAnsiTheme="minorHAnsi" w:cstheme="minorBidi"/>
              <w:noProof/>
              <w:color w:val="auto"/>
              <w:lang w:val="es-ES" w:eastAsia="es-ES"/>
            </w:rPr>
          </w:pPr>
          <w:hyperlink w:anchor="_Toc31266989" w:history="1">
            <w:r w:rsidRPr="008A2B28">
              <w:rPr>
                <w:rStyle w:val="Hipervnculo"/>
                <w:rFonts w:eastAsia="Verdana"/>
                <w:noProof/>
              </w:rPr>
              <w:t>4.00</w:t>
            </w:r>
            <w:r>
              <w:rPr>
                <w:rFonts w:asciiTheme="minorHAnsi" w:eastAsiaTheme="minorEastAsia" w:hAnsiTheme="minorHAnsi" w:cstheme="minorBidi"/>
                <w:noProof/>
                <w:color w:val="auto"/>
                <w:lang w:val="es-ES" w:eastAsia="es-ES"/>
              </w:rPr>
              <w:tab/>
            </w:r>
            <w:r w:rsidRPr="008A2B28">
              <w:rPr>
                <w:rStyle w:val="Hipervnculo"/>
                <w:rFonts w:eastAsia="Verdana"/>
                <w:noProof/>
              </w:rPr>
              <w:t>ALCANCE, CAMBIOS Y MODIFICACIONES</w:t>
            </w:r>
            <w:r>
              <w:rPr>
                <w:noProof/>
                <w:webHidden/>
              </w:rPr>
              <w:tab/>
            </w:r>
            <w:r>
              <w:rPr>
                <w:noProof/>
                <w:webHidden/>
              </w:rPr>
              <w:fldChar w:fldCharType="begin"/>
            </w:r>
            <w:r>
              <w:rPr>
                <w:noProof/>
                <w:webHidden/>
              </w:rPr>
              <w:instrText xml:space="preserve"> PAGEREF _Toc31266989 \h </w:instrText>
            </w:r>
            <w:r>
              <w:rPr>
                <w:noProof/>
                <w:webHidden/>
              </w:rPr>
            </w:r>
            <w:r>
              <w:rPr>
                <w:noProof/>
                <w:webHidden/>
              </w:rPr>
              <w:fldChar w:fldCharType="separate"/>
            </w:r>
            <w:r>
              <w:rPr>
                <w:noProof/>
                <w:webHidden/>
              </w:rPr>
              <w:t>21</w:t>
            </w:r>
            <w:r>
              <w:rPr>
                <w:noProof/>
                <w:webHidden/>
              </w:rPr>
              <w:fldChar w:fldCharType="end"/>
            </w:r>
          </w:hyperlink>
        </w:p>
        <w:p w14:paraId="170A695B"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90" w:history="1">
            <w:r w:rsidRPr="008A2B28">
              <w:rPr>
                <w:rStyle w:val="Hipervnculo"/>
                <w:rFonts w:eastAsia="Verdana"/>
                <w:noProof/>
              </w:rPr>
              <w:t>5.00 DOCUMENTOS DE CONTRATO</w:t>
            </w:r>
            <w:r>
              <w:rPr>
                <w:noProof/>
                <w:webHidden/>
              </w:rPr>
              <w:tab/>
            </w:r>
            <w:r>
              <w:rPr>
                <w:noProof/>
                <w:webHidden/>
              </w:rPr>
              <w:fldChar w:fldCharType="begin"/>
            </w:r>
            <w:r>
              <w:rPr>
                <w:noProof/>
                <w:webHidden/>
              </w:rPr>
              <w:instrText xml:space="preserve"> PAGEREF _Toc31266990 \h </w:instrText>
            </w:r>
            <w:r>
              <w:rPr>
                <w:noProof/>
                <w:webHidden/>
              </w:rPr>
            </w:r>
            <w:r>
              <w:rPr>
                <w:noProof/>
                <w:webHidden/>
              </w:rPr>
              <w:fldChar w:fldCharType="separate"/>
            </w:r>
            <w:r>
              <w:rPr>
                <w:noProof/>
                <w:webHidden/>
              </w:rPr>
              <w:t>21</w:t>
            </w:r>
            <w:r>
              <w:rPr>
                <w:noProof/>
                <w:webHidden/>
              </w:rPr>
              <w:fldChar w:fldCharType="end"/>
            </w:r>
          </w:hyperlink>
        </w:p>
        <w:p w14:paraId="05789803" w14:textId="77777777" w:rsidR="00547DCD" w:rsidRDefault="00547DCD">
          <w:pPr>
            <w:pStyle w:val="TDC2"/>
            <w:tabs>
              <w:tab w:val="left" w:pos="880"/>
              <w:tab w:val="right" w:leader="dot" w:pos="8828"/>
            </w:tabs>
            <w:rPr>
              <w:rFonts w:asciiTheme="minorHAnsi" w:eastAsiaTheme="minorEastAsia" w:hAnsiTheme="minorHAnsi" w:cstheme="minorBidi"/>
              <w:noProof/>
              <w:color w:val="auto"/>
              <w:lang w:val="es-ES" w:eastAsia="es-ES"/>
            </w:rPr>
          </w:pPr>
          <w:hyperlink w:anchor="_Toc31266991" w:history="1">
            <w:r w:rsidRPr="008A2B28">
              <w:rPr>
                <w:rStyle w:val="Hipervnculo"/>
                <w:rFonts w:eastAsia="Verdana"/>
                <w:noProof/>
              </w:rPr>
              <w:t>6.00</w:t>
            </w:r>
            <w:r>
              <w:rPr>
                <w:rFonts w:asciiTheme="minorHAnsi" w:eastAsiaTheme="minorEastAsia" w:hAnsiTheme="minorHAnsi" w:cstheme="minorBidi"/>
                <w:noProof/>
                <w:color w:val="auto"/>
                <w:lang w:val="es-ES" w:eastAsia="es-ES"/>
              </w:rPr>
              <w:tab/>
            </w:r>
            <w:r w:rsidRPr="008A2B28">
              <w:rPr>
                <w:rStyle w:val="Hipervnculo"/>
                <w:rFonts w:eastAsia="Verdana"/>
                <w:noProof/>
              </w:rPr>
              <w:t>OBLIGACIONES GENERALES</w:t>
            </w:r>
            <w:r>
              <w:rPr>
                <w:noProof/>
                <w:webHidden/>
              </w:rPr>
              <w:tab/>
            </w:r>
            <w:r>
              <w:rPr>
                <w:noProof/>
                <w:webHidden/>
              </w:rPr>
              <w:fldChar w:fldCharType="begin"/>
            </w:r>
            <w:r>
              <w:rPr>
                <w:noProof/>
                <w:webHidden/>
              </w:rPr>
              <w:instrText xml:space="preserve"> PAGEREF _Toc31266991 \h </w:instrText>
            </w:r>
            <w:r>
              <w:rPr>
                <w:noProof/>
                <w:webHidden/>
              </w:rPr>
            </w:r>
            <w:r>
              <w:rPr>
                <w:noProof/>
                <w:webHidden/>
              </w:rPr>
              <w:fldChar w:fldCharType="separate"/>
            </w:r>
            <w:r>
              <w:rPr>
                <w:noProof/>
                <w:webHidden/>
              </w:rPr>
              <w:t>23</w:t>
            </w:r>
            <w:r>
              <w:rPr>
                <w:noProof/>
                <w:webHidden/>
              </w:rPr>
              <w:fldChar w:fldCharType="end"/>
            </w:r>
          </w:hyperlink>
        </w:p>
        <w:p w14:paraId="7E6C574B" w14:textId="77777777" w:rsidR="00547DCD" w:rsidRDefault="00547DCD">
          <w:pPr>
            <w:pStyle w:val="TDC2"/>
            <w:tabs>
              <w:tab w:val="left" w:pos="880"/>
              <w:tab w:val="right" w:leader="dot" w:pos="8828"/>
            </w:tabs>
            <w:rPr>
              <w:rFonts w:asciiTheme="minorHAnsi" w:eastAsiaTheme="minorEastAsia" w:hAnsiTheme="minorHAnsi" w:cstheme="minorBidi"/>
              <w:noProof/>
              <w:color w:val="auto"/>
              <w:lang w:val="es-ES" w:eastAsia="es-ES"/>
            </w:rPr>
          </w:pPr>
          <w:hyperlink w:anchor="_Toc31266992" w:history="1">
            <w:r w:rsidRPr="008A2B28">
              <w:rPr>
                <w:rStyle w:val="Hipervnculo"/>
                <w:rFonts w:eastAsia="Verdana"/>
                <w:noProof/>
              </w:rPr>
              <w:t>7.00</w:t>
            </w:r>
            <w:r>
              <w:rPr>
                <w:rFonts w:asciiTheme="minorHAnsi" w:eastAsiaTheme="minorEastAsia" w:hAnsiTheme="minorHAnsi" w:cstheme="minorBidi"/>
                <w:noProof/>
                <w:color w:val="auto"/>
                <w:lang w:val="es-ES" w:eastAsia="es-ES"/>
              </w:rPr>
              <w:tab/>
            </w:r>
            <w:r w:rsidRPr="008A2B28">
              <w:rPr>
                <w:rStyle w:val="Hipervnculo"/>
                <w:rFonts w:eastAsia="Verdana"/>
                <w:noProof/>
              </w:rPr>
              <w:t>PROGRAMACIÓN, SEGUIMIENTO, INFORMACIÓN Y EVALUACIÓN</w:t>
            </w:r>
            <w:r>
              <w:rPr>
                <w:noProof/>
                <w:webHidden/>
              </w:rPr>
              <w:tab/>
            </w:r>
            <w:r>
              <w:rPr>
                <w:noProof/>
                <w:webHidden/>
              </w:rPr>
              <w:fldChar w:fldCharType="begin"/>
            </w:r>
            <w:r>
              <w:rPr>
                <w:noProof/>
                <w:webHidden/>
              </w:rPr>
              <w:instrText xml:space="preserve"> PAGEREF _Toc31266992 \h </w:instrText>
            </w:r>
            <w:r>
              <w:rPr>
                <w:noProof/>
                <w:webHidden/>
              </w:rPr>
            </w:r>
            <w:r>
              <w:rPr>
                <w:noProof/>
                <w:webHidden/>
              </w:rPr>
              <w:fldChar w:fldCharType="separate"/>
            </w:r>
            <w:r>
              <w:rPr>
                <w:noProof/>
                <w:webHidden/>
              </w:rPr>
              <w:t>24</w:t>
            </w:r>
            <w:r>
              <w:rPr>
                <w:noProof/>
                <w:webHidden/>
              </w:rPr>
              <w:fldChar w:fldCharType="end"/>
            </w:r>
          </w:hyperlink>
        </w:p>
        <w:p w14:paraId="1D5DDEE5"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6993" w:history="1">
            <w:r w:rsidRPr="008A2B28">
              <w:rPr>
                <w:rStyle w:val="Hipervnculo"/>
                <w:rFonts w:eastAsia="Verdana"/>
                <w:noProof/>
              </w:rPr>
              <w:t>8.00 MATERIALES Y EJECUCIÓN</w:t>
            </w:r>
            <w:r>
              <w:rPr>
                <w:noProof/>
                <w:webHidden/>
              </w:rPr>
              <w:tab/>
            </w:r>
            <w:r>
              <w:rPr>
                <w:noProof/>
                <w:webHidden/>
              </w:rPr>
              <w:fldChar w:fldCharType="begin"/>
            </w:r>
            <w:r>
              <w:rPr>
                <w:noProof/>
                <w:webHidden/>
              </w:rPr>
              <w:instrText xml:space="preserve"> PAGEREF _Toc31266993 \h </w:instrText>
            </w:r>
            <w:r>
              <w:rPr>
                <w:noProof/>
                <w:webHidden/>
              </w:rPr>
            </w:r>
            <w:r>
              <w:rPr>
                <w:noProof/>
                <w:webHidden/>
              </w:rPr>
              <w:fldChar w:fldCharType="separate"/>
            </w:r>
            <w:r>
              <w:rPr>
                <w:noProof/>
                <w:webHidden/>
              </w:rPr>
              <w:t>25</w:t>
            </w:r>
            <w:r>
              <w:rPr>
                <w:noProof/>
                <w:webHidden/>
              </w:rPr>
              <w:fldChar w:fldCharType="end"/>
            </w:r>
          </w:hyperlink>
        </w:p>
        <w:p w14:paraId="353CBA67" w14:textId="77777777" w:rsidR="00547DCD" w:rsidRDefault="00547DCD">
          <w:pPr>
            <w:pStyle w:val="TDC2"/>
            <w:tabs>
              <w:tab w:val="left" w:pos="880"/>
              <w:tab w:val="right" w:leader="dot" w:pos="8828"/>
            </w:tabs>
            <w:rPr>
              <w:rFonts w:asciiTheme="minorHAnsi" w:eastAsiaTheme="minorEastAsia" w:hAnsiTheme="minorHAnsi" w:cstheme="minorBidi"/>
              <w:noProof/>
              <w:color w:val="auto"/>
              <w:lang w:val="es-ES" w:eastAsia="es-ES"/>
            </w:rPr>
          </w:pPr>
          <w:hyperlink w:anchor="_Toc31266994" w:history="1">
            <w:r w:rsidRPr="008A2B28">
              <w:rPr>
                <w:rStyle w:val="Hipervnculo"/>
                <w:rFonts w:eastAsia="Verdana"/>
                <w:noProof/>
              </w:rPr>
              <w:t>9.00</w:t>
            </w:r>
            <w:r>
              <w:rPr>
                <w:rFonts w:asciiTheme="minorHAnsi" w:eastAsiaTheme="minorEastAsia" w:hAnsiTheme="minorHAnsi" w:cstheme="minorBidi"/>
                <w:noProof/>
                <w:color w:val="auto"/>
                <w:lang w:val="es-ES" w:eastAsia="es-ES"/>
              </w:rPr>
              <w:tab/>
            </w:r>
            <w:r w:rsidRPr="008A2B28">
              <w:rPr>
                <w:rStyle w:val="Hipervnculo"/>
                <w:rFonts w:eastAsia="Verdana"/>
                <w:noProof/>
              </w:rPr>
              <w:t>PLAZO DE ENTREGA Y DEMORA</w:t>
            </w:r>
            <w:r>
              <w:rPr>
                <w:noProof/>
                <w:webHidden/>
              </w:rPr>
              <w:tab/>
            </w:r>
            <w:r>
              <w:rPr>
                <w:noProof/>
                <w:webHidden/>
              </w:rPr>
              <w:fldChar w:fldCharType="begin"/>
            </w:r>
            <w:r>
              <w:rPr>
                <w:noProof/>
                <w:webHidden/>
              </w:rPr>
              <w:instrText xml:space="preserve"> PAGEREF _Toc31266994 \h </w:instrText>
            </w:r>
            <w:r>
              <w:rPr>
                <w:noProof/>
                <w:webHidden/>
              </w:rPr>
            </w:r>
            <w:r>
              <w:rPr>
                <w:noProof/>
                <w:webHidden/>
              </w:rPr>
              <w:fldChar w:fldCharType="separate"/>
            </w:r>
            <w:r>
              <w:rPr>
                <w:noProof/>
                <w:webHidden/>
              </w:rPr>
              <w:t>25</w:t>
            </w:r>
            <w:r>
              <w:rPr>
                <w:noProof/>
                <w:webHidden/>
              </w:rPr>
              <w:fldChar w:fldCharType="end"/>
            </w:r>
          </w:hyperlink>
        </w:p>
        <w:p w14:paraId="75C7D8A2"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6995" w:history="1">
            <w:r w:rsidRPr="008A2B28">
              <w:rPr>
                <w:rStyle w:val="Hipervnculo"/>
                <w:rFonts w:eastAsia="Verdana"/>
                <w:noProof/>
              </w:rPr>
              <w:t>10.00</w:t>
            </w:r>
            <w:r>
              <w:rPr>
                <w:rFonts w:asciiTheme="minorHAnsi" w:eastAsiaTheme="minorEastAsia" w:hAnsiTheme="minorHAnsi" w:cstheme="minorBidi"/>
                <w:noProof/>
                <w:color w:val="auto"/>
                <w:lang w:val="es-ES" w:eastAsia="es-ES"/>
              </w:rPr>
              <w:tab/>
            </w:r>
            <w:r w:rsidRPr="008A2B28">
              <w:rPr>
                <w:rStyle w:val="Hipervnculo"/>
                <w:rFonts w:eastAsia="Verdana"/>
                <w:noProof/>
              </w:rPr>
              <w:t>MANTENIMIENTO Y DEFECTOS</w:t>
            </w:r>
            <w:r>
              <w:rPr>
                <w:noProof/>
                <w:webHidden/>
              </w:rPr>
              <w:tab/>
            </w:r>
            <w:r>
              <w:rPr>
                <w:noProof/>
                <w:webHidden/>
              </w:rPr>
              <w:fldChar w:fldCharType="begin"/>
            </w:r>
            <w:r>
              <w:rPr>
                <w:noProof/>
                <w:webHidden/>
              </w:rPr>
              <w:instrText xml:space="preserve"> PAGEREF _Toc31266995 \h </w:instrText>
            </w:r>
            <w:r>
              <w:rPr>
                <w:noProof/>
                <w:webHidden/>
              </w:rPr>
            </w:r>
            <w:r>
              <w:rPr>
                <w:noProof/>
                <w:webHidden/>
              </w:rPr>
              <w:fldChar w:fldCharType="separate"/>
            </w:r>
            <w:r>
              <w:rPr>
                <w:noProof/>
                <w:webHidden/>
              </w:rPr>
              <w:t>26</w:t>
            </w:r>
            <w:r>
              <w:rPr>
                <w:noProof/>
                <w:webHidden/>
              </w:rPr>
              <w:fldChar w:fldCharType="end"/>
            </w:r>
          </w:hyperlink>
        </w:p>
        <w:p w14:paraId="0ECEA92E"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6996" w:history="1">
            <w:r w:rsidRPr="008A2B28">
              <w:rPr>
                <w:rStyle w:val="Hipervnculo"/>
                <w:rFonts w:eastAsia="Verdana"/>
                <w:noProof/>
              </w:rPr>
              <w:t xml:space="preserve">11.00 </w:t>
            </w:r>
            <w:r>
              <w:rPr>
                <w:rFonts w:asciiTheme="minorHAnsi" w:eastAsiaTheme="minorEastAsia" w:hAnsiTheme="minorHAnsi" w:cstheme="minorBidi"/>
                <w:noProof/>
                <w:color w:val="auto"/>
                <w:lang w:val="es-ES" w:eastAsia="es-ES"/>
              </w:rPr>
              <w:tab/>
            </w:r>
            <w:r w:rsidRPr="008A2B28">
              <w:rPr>
                <w:rStyle w:val="Hipervnculo"/>
                <w:rFonts w:eastAsia="Verdana"/>
                <w:noProof/>
              </w:rPr>
              <w:t>IMPUESTOS, ARANCELES Y DERECHOS ADUANALES</w:t>
            </w:r>
            <w:r>
              <w:rPr>
                <w:noProof/>
                <w:webHidden/>
              </w:rPr>
              <w:tab/>
            </w:r>
            <w:r>
              <w:rPr>
                <w:noProof/>
                <w:webHidden/>
              </w:rPr>
              <w:fldChar w:fldCharType="begin"/>
            </w:r>
            <w:r>
              <w:rPr>
                <w:noProof/>
                <w:webHidden/>
              </w:rPr>
              <w:instrText xml:space="preserve"> PAGEREF _Toc31266996 \h </w:instrText>
            </w:r>
            <w:r>
              <w:rPr>
                <w:noProof/>
                <w:webHidden/>
              </w:rPr>
            </w:r>
            <w:r>
              <w:rPr>
                <w:noProof/>
                <w:webHidden/>
              </w:rPr>
              <w:fldChar w:fldCharType="separate"/>
            </w:r>
            <w:r>
              <w:rPr>
                <w:noProof/>
                <w:webHidden/>
              </w:rPr>
              <w:t>27</w:t>
            </w:r>
            <w:r>
              <w:rPr>
                <w:noProof/>
                <w:webHidden/>
              </w:rPr>
              <w:fldChar w:fldCharType="end"/>
            </w:r>
          </w:hyperlink>
        </w:p>
        <w:p w14:paraId="293CF399"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6997" w:history="1">
            <w:r w:rsidRPr="008A2B28">
              <w:rPr>
                <w:rStyle w:val="Hipervnculo"/>
                <w:rFonts w:eastAsia="Verdana"/>
                <w:noProof/>
              </w:rPr>
              <w:t>12.00</w:t>
            </w:r>
            <w:r>
              <w:rPr>
                <w:rFonts w:asciiTheme="minorHAnsi" w:eastAsiaTheme="minorEastAsia" w:hAnsiTheme="minorHAnsi" w:cstheme="minorBidi"/>
                <w:noProof/>
                <w:color w:val="auto"/>
                <w:lang w:val="es-ES" w:eastAsia="es-ES"/>
              </w:rPr>
              <w:tab/>
            </w:r>
            <w:r w:rsidRPr="008A2B28">
              <w:rPr>
                <w:rStyle w:val="Hipervnculo"/>
                <w:rFonts w:eastAsia="Verdana"/>
                <w:noProof/>
              </w:rPr>
              <w:t>CERTIFICADOS Y PAGOS</w:t>
            </w:r>
            <w:r>
              <w:rPr>
                <w:noProof/>
                <w:webHidden/>
              </w:rPr>
              <w:tab/>
            </w:r>
            <w:r>
              <w:rPr>
                <w:noProof/>
                <w:webHidden/>
              </w:rPr>
              <w:fldChar w:fldCharType="begin"/>
            </w:r>
            <w:r>
              <w:rPr>
                <w:noProof/>
                <w:webHidden/>
              </w:rPr>
              <w:instrText xml:space="preserve"> PAGEREF _Toc31266997 \h </w:instrText>
            </w:r>
            <w:r>
              <w:rPr>
                <w:noProof/>
                <w:webHidden/>
              </w:rPr>
            </w:r>
            <w:r>
              <w:rPr>
                <w:noProof/>
                <w:webHidden/>
              </w:rPr>
              <w:fldChar w:fldCharType="separate"/>
            </w:r>
            <w:r>
              <w:rPr>
                <w:noProof/>
                <w:webHidden/>
              </w:rPr>
              <w:t>28</w:t>
            </w:r>
            <w:r>
              <w:rPr>
                <w:noProof/>
                <w:webHidden/>
              </w:rPr>
              <w:fldChar w:fldCharType="end"/>
            </w:r>
          </w:hyperlink>
        </w:p>
        <w:p w14:paraId="2259FCAA"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6998" w:history="1">
            <w:r w:rsidRPr="008A2B28">
              <w:rPr>
                <w:rStyle w:val="Hipervnculo"/>
                <w:rFonts w:eastAsia="Verdana"/>
                <w:noProof/>
              </w:rPr>
              <w:t xml:space="preserve">13.00 </w:t>
            </w:r>
            <w:r>
              <w:rPr>
                <w:rFonts w:asciiTheme="minorHAnsi" w:eastAsiaTheme="minorEastAsia" w:hAnsiTheme="minorHAnsi" w:cstheme="minorBidi"/>
                <w:noProof/>
                <w:color w:val="auto"/>
                <w:lang w:val="es-ES" w:eastAsia="es-ES"/>
              </w:rPr>
              <w:tab/>
            </w:r>
            <w:r w:rsidRPr="008A2B28">
              <w:rPr>
                <w:rStyle w:val="Hipervnculo"/>
                <w:rFonts w:eastAsia="Verdana"/>
                <w:noProof/>
              </w:rPr>
              <w:t>ACTA DE RECEPCIÓN DEFINITIVA</w:t>
            </w:r>
            <w:r>
              <w:rPr>
                <w:noProof/>
                <w:webHidden/>
              </w:rPr>
              <w:tab/>
            </w:r>
            <w:r>
              <w:rPr>
                <w:noProof/>
                <w:webHidden/>
              </w:rPr>
              <w:fldChar w:fldCharType="begin"/>
            </w:r>
            <w:r>
              <w:rPr>
                <w:noProof/>
                <w:webHidden/>
              </w:rPr>
              <w:instrText xml:space="preserve"> PAGEREF _Toc31266998 \h </w:instrText>
            </w:r>
            <w:r>
              <w:rPr>
                <w:noProof/>
                <w:webHidden/>
              </w:rPr>
            </w:r>
            <w:r>
              <w:rPr>
                <w:noProof/>
                <w:webHidden/>
              </w:rPr>
              <w:fldChar w:fldCharType="separate"/>
            </w:r>
            <w:r>
              <w:rPr>
                <w:noProof/>
                <w:webHidden/>
              </w:rPr>
              <w:t>29</w:t>
            </w:r>
            <w:r>
              <w:rPr>
                <w:noProof/>
                <w:webHidden/>
              </w:rPr>
              <w:fldChar w:fldCharType="end"/>
            </w:r>
          </w:hyperlink>
        </w:p>
        <w:p w14:paraId="713ED58E"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6999" w:history="1">
            <w:r w:rsidRPr="008A2B28">
              <w:rPr>
                <w:rStyle w:val="Hipervnculo"/>
                <w:rFonts w:eastAsia="Verdana"/>
                <w:noProof/>
              </w:rPr>
              <w:t>14.00</w:t>
            </w:r>
            <w:r>
              <w:rPr>
                <w:rFonts w:asciiTheme="minorHAnsi" w:eastAsiaTheme="minorEastAsia" w:hAnsiTheme="minorHAnsi" w:cstheme="minorBidi"/>
                <w:noProof/>
                <w:color w:val="auto"/>
                <w:lang w:val="es-ES" w:eastAsia="es-ES"/>
              </w:rPr>
              <w:tab/>
            </w:r>
            <w:r w:rsidRPr="008A2B28">
              <w:rPr>
                <w:rStyle w:val="Hipervnculo"/>
                <w:rFonts w:eastAsia="Verdana"/>
                <w:noProof/>
              </w:rPr>
              <w:t>RECURSOS Y FACULTADES</w:t>
            </w:r>
            <w:r>
              <w:rPr>
                <w:noProof/>
                <w:webHidden/>
              </w:rPr>
              <w:tab/>
            </w:r>
            <w:r>
              <w:rPr>
                <w:noProof/>
                <w:webHidden/>
              </w:rPr>
              <w:fldChar w:fldCharType="begin"/>
            </w:r>
            <w:r>
              <w:rPr>
                <w:noProof/>
                <w:webHidden/>
              </w:rPr>
              <w:instrText xml:space="preserve"> PAGEREF _Toc31266999 \h </w:instrText>
            </w:r>
            <w:r>
              <w:rPr>
                <w:noProof/>
                <w:webHidden/>
              </w:rPr>
            </w:r>
            <w:r>
              <w:rPr>
                <w:noProof/>
                <w:webHidden/>
              </w:rPr>
              <w:fldChar w:fldCharType="separate"/>
            </w:r>
            <w:r>
              <w:rPr>
                <w:noProof/>
                <w:webHidden/>
              </w:rPr>
              <w:t>30</w:t>
            </w:r>
            <w:r>
              <w:rPr>
                <w:noProof/>
                <w:webHidden/>
              </w:rPr>
              <w:fldChar w:fldCharType="end"/>
            </w:r>
          </w:hyperlink>
        </w:p>
        <w:p w14:paraId="12939396"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00" w:history="1">
            <w:r w:rsidRPr="008A2B28">
              <w:rPr>
                <w:rStyle w:val="Hipervnculo"/>
                <w:rFonts w:eastAsia="Verdana"/>
                <w:noProof/>
              </w:rPr>
              <w:t>15.00</w:t>
            </w:r>
            <w:r>
              <w:rPr>
                <w:rFonts w:asciiTheme="minorHAnsi" w:eastAsiaTheme="minorEastAsia" w:hAnsiTheme="minorHAnsi" w:cstheme="minorBidi"/>
                <w:noProof/>
                <w:color w:val="auto"/>
                <w:lang w:val="es-ES" w:eastAsia="es-ES"/>
              </w:rPr>
              <w:tab/>
            </w:r>
            <w:r w:rsidRPr="008A2B28">
              <w:rPr>
                <w:rStyle w:val="Hipervnculo"/>
                <w:rFonts w:eastAsia="Verdana"/>
                <w:noProof/>
              </w:rPr>
              <w:t>RESOLUCIÓN POR CAUSAS IMPUTABLES AL CONTRATISTA</w:t>
            </w:r>
            <w:r>
              <w:rPr>
                <w:noProof/>
                <w:webHidden/>
              </w:rPr>
              <w:tab/>
            </w:r>
            <w:r>
              <w:rPr>
                <w:noProof/>
                <w:webHidden/>
              </w:rPr>
              <w:fldChar w:fldCharType="begin"/>
            </w:r>
            <w:r>
              <w:rPr>
                <w:noProof/>
                <w:webHidden/>
              </w:rPr>
              <w:instrText xml:space="preserve"> PAGEREF _Toc31267000 \h </w:instrText>
            </w:r>
            <w:r>
              <w:rPr>
                <w:noProof/>
                <w:webHidden/>
              </w:rPr>
            </w:r>
            <w:r>
              <w:rPr>
                <w:noProof/>
                <w:webHidden/>
              </w:rPr>
              <w:fldChar w:fldCharType="separate"/>
            </w:r>
            <w:r>
              <w:rPr>
                <w:noProof/>
                <w:webHidden/>
              </w:rPr>
              <w:t>30</w:t>
            </w:r>
            <w:r>
              <w:rPr>
                <w:noProof/>
                <w:webHidden/>
              </w:rPr>
              <w:fldChar w:fldCharType="end"/>
            </w:r>
          </w:hyperlink>
        </w:p>
        <w:p w14:paraId="4291A3A7"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01" w:history="1">
            <w:r w:rsidRPr="008A2B28">
              <w:rPr>
                <w:rStyle w:val="Hipervnculo"/>
                <w:rFonts w:eastAsia="Verdana"/>
                <w:noProof/>
              </w:rPr>
              <w:t>16.00</w:t>
            </w:r>
            <w:r>
              <w:rPr>
                <w:rFonts w:asciiTheme="minorHAnsi" w:eastAsiaTheme="minorEastAsia" w:hAnsiTheme="minorHAnsi" w:cstheme="minorBidi"/>
                <w:noProof/>
                <w:color w:val="auto"/>
                <w:lang w:val="es-ES" w:eastAsia="es-ES"/>
              </w:rPr>
              <w:tab/>
            </w:r>
            <w:r w:rsidRPr="008A2B28">
              <w:rPr>
                <w:rStyle w:val="Hipervnculo"/>
                <w:rFonts w:eastAsia="Verdana"/>
                <w:noProof/>
              </w:rPr>
              <w:t>FRAUDE Y CORRUPCIÓN</w:t>
            </w:r>
            <w:r>
              <w:rPr>
                <w:noProof/>
                <w:webHidden/>
              </w:rPr>
              <w:tab/>
            </w:r>
            <w:r>
              <w:rPr>
                <w:noProof/>
                <w:webHidden/>
              </w:rPr>
              <w:fldChar w:fldCharType="begin"/>
            </w:r>
            <w:r>
              <w:rPr>
                <w:noProof/>
                <w:webHidden/>
              </w:rPr>
              <w:instrText xml:space="preserve"> PAGEREF _Toc31267001 \h </w:instrText>
            </w:r>
            <w:r>
              <w:rPr>
                <w:noProof/>
                <w:webHidden/>
              </w:rPr>
            </w:r>
            <w:r>
              <w:rPr>
                <w:noProof/>
                <w:webHidden/>
              </w:rPr>
              <w:fldChar w:fldCharType="separate"/>
            </w:r>
            <w:r>
              <w:rPr>
                <w:noProof/>
                <w:webHidden/>
              </w:rPr>
              <w:t>31</w:t>
            </w:r>
            <w:r>
              <w:rPr>
                <w:noProof/>
                <w:webHidden/>
              </w:rPr>
              <w:fldChar w:fldCharType="end"/>
            </w:r>
          </w:hyperlink>
        </w:p>
        <w:p w14:paraId="6840266A" w14:textId="77777777" w:rsidR="00547DCD" w:rsidRDefault="00547DCD">
          <w:pPr>
            <w:pStyle w:val="TDC1"/>
            <w:tabs>
              <w:tab w:val="right" w:leader="dot" w:pos="8828"/>
            </w:tabs>
            <w:rPr>
              <w:rFonts w:asciiTheme="minorHAnsi" w:eastAsiaTheme="minorEastAsia" w:hAnsiTheme="minorHAnsi" w:cstheme="minorBidi"/>
              <w:noProof/>
              <w:color w:val="auto"/>
              <w:lang w:val="es-ES" w:eastAsia="es-ES"/>
            </w:rPr>
          </w:pPr>
          <w:hyperlink w:anchor="_Toc31267002" w:history="1">
            <w:r w:rsidRPr="008A2B28">
              <w:rPr>
                <w:rStyle w:val="Hipervnculo"/>
                <w:noProof/>
              </w:rPr>
              <w:t>III.- CONDICIONES ESPECIALES</w:t>
            </w:r>
            <w:r>
              <w:rPr>
                <w:noProof/>
                <w:webHidden/>
              </w:rPr>
              <w:tab/>
            </w:r>
            <w:r>
              <w:rPr>
                <w:noProof/>
                <w:webHidden/>
              </w:rPr>
              <w:fldChar w:fldCharType="begin"/>
            </w:r>
            <w:r>
              <w:rPr>
                <w:noProof/>
                <w:webHidden/>
              </w:rPr>
              <w:instrText xml:space="preserve"> PAGEREF _Toc31267002 \h </w:instrText>
            </w:r>
            <w:r>
              <w:rPr>
                <w:noProof/>
                <w:webHidden/>
              </w:rPr>
            </w:r>
            <w:r>
              <w:rPr>
                <w:noProof/>
                <w:webHidden/>
              </w:rPr>
              <w:fldChar w:fldCharType="separate"/>
            </w:r>
            <w:r>
              <w:rPr>
                <w:noProof/>
                <w:webHidden/>
              </w:rPr>
              <w:t>32</w:t>
            </w:r>
            <w:r>
              <w:rPr>
                <w:noProof/>
                <w:webHidden/>
              </w:rPr>
              <w:fldChar w:fldCharType="end"/>
            </w:r>
          </w:hyperlink>
        </w:p>
        <w:p w14:paraId="000EAE2B" w14:textId="77777777" w:rsidR="00547DCD" w:rsidRDefault="00547DCD">
          <w:pPr>
            <w:pStyle w:val="TDC2"/>
            <w:tabs>
              <w:tab w:val="left" w:pos="880"/>
              <w:tab w:val="right" w:leader="dot" w:pos="8828"/>
            </w:tabs>
            <w:rPr>
              <w:rFonts w:asciiTheme="minorHAnsi" w:eastAsiaTheme="minorEastAsia" w:hAnsiTheme="minorHAnsi" w:cstheme="minorBidi"/>
              <w:noProof/>
              <w:color w:val="auto"/>
              <w:lang w:val="es-ES" w:eastAsia="es-ES"/>
            </w:rPr>
          </w:pPr>
          <w:hyperlink w:anchor="_Toc31267003" w:history="1">
            <w:r w:rsidRPr="008A2B28">
              <w:rPr>
                <w:rStyle w:val="Hipervnculo"/>
                <w:rFonts w:eastAsia="Verdana"/>
                <w:noProof/>
              </w:rPr>
              <w:t>1.00</w:t>
            </w:r>
            <w:r>
              <w:rPr>
                <w:rFonts w:asciiTheme="minorHAnsi" w:eastAsiaTheme="minorEastAsia" w:hAnsiTheme="minorHAnsi" w:cstheme="minorBidi"/>
                <w:noProof/>
                <w:color w:val="auto"/>
                <w:lang w:val="es-ES" w:eastAsia="es-ES"/>
              </w:rPr>
              <w:tab/>
            </w:r>
            <w:r w:rsidRPr="008A2B28">
              <w:rPr>
                <w:rStyle w:val="Hipervnculo"/>
                <w:rFonts w:eastAsia="Verdana"/>
                <w:noProof/>
              </w:rPr>
              <w:t>PARTICIPANTES</w:t>
            </w:r>
            <w:r>
              <w:rPr>
                <w:noProof/>
                <w:webHidden/>
              </w:rPr>
              <w:tab/>
            </w:r>
            <w:r>
              <w:rPr>
                <w:noProof/>
                <w:webHidden/>
              </w:rPr>
              <w:fldChar w:fldCharType="begin"/>
            </w:r>
            <w:r>
              <w:rPr>
                <w:noProof/>
                <w:webHidden/>
              </w:rPr>
              <w:instrText xml:space="preserve"> PAGEREF _Toc31267003 \h </w:instrText>
            </w:r>
            <w:r>
              <w:rPr>
                <w:noProof/>
                <w:webHidden/>
              </w:rPr>
            </w:r>
            <w:r>
              <w:rPr>
                <w:noProof/>
                <w:webHidden/>
              </w:rPr>
              <w:fldChar w:fldCharType="separate"/>
            </w:r>
            <w:r>
              <w:rPr>
                <w:noProof/>
                <w:webHidden/>
              </w:rPr>
              <w:t>32</w:t>
            </w:r>
            <w:r>
              <w:rPr>
                <w:noProof/>
                <w:webHidden/>
              </w:rPr>
              <w:fldChar w:fldCharType="end"/>
            </w:r>
          </w:hyperlink>
        </w:p>
        <w:p w14:paraId="4E3C4C30" w14:textId="77777777" w:rsidR="00547DCD" w:rsidRDefault="00547DCD">
          <w:pPr>
            <w:pStyle w:val="TDC2"/>
            <w:tabs>
              <w:tab w:val="left" w:pos="880"/>
              <w:tab w:val="right" w:leader="dot" w:pos="8828"/>
            </w:tabs>
            <w:rPr>
              <w:rFonts w:asciiTheme="minorHAnsi" w:eastAsiaTheme="minorEastAsia" w:hAnsiTheme="minorHAnsi" w:cstheme="minorBidi"/>
              <w:noProof/>
              <w:color w:val="auto"/>
              <w:lang w:val="es-ES" w:eastAsia="es-ES"/>
            </w:rPr>
          </w:pPr>
          <w:hyperlink w:anchor="_Toc31267004" w:history="1">
            <w:r w:rsidRPr="008A2B28">
              <w:rPr>
                <w:rStyle w:val="Hipervnculo"/>
                <w:rFonts w:eastAsia="Verdana"/>
                <w:noProof/>
              </w:rPr>
              <w:t>2.00</w:t>
            </w:r>
            <w:r>
              <w:rPr>
                <w:rFonts w:asciiTheme="minorHAnsi" w:eastAsiaTheme="minorEastAsia" w:hAnsiTheme="minorHAnsi" w:cstheme="minorBidi"/>
                <w:noProof/>
                <w:color w:val="auto"/>
                <w:lang w:val="es-ES" w:eastAsia="es-ES"/>
              </w:rPr>
              <w:tab/>
            </w:r>
            <w:r w:rsidRPr="008A2B28">
              <w:rPr>
                <w:rStyle w:val="Hipervnculo"/>
                <w:rFonts w:eastAsia="Verdana"/>
                <w:noProof/>
              </w:rPr>
              <w:t>TIEMPO DE INICIO</w:t>
            </w:r>
            <w:r>
              <w:rPr>
                <w:noProof/>
                <w:webHidden/>
              </w:rPr>
              <w:tab/>
            </w:r>
            <w:r>
              <w:rPr>
                <w:noProof/>
                <w:webHidden/>
              </w:rPr>
              <w:fldChar w:fldCharType="begin"/>
            </w:r>
            <w:r>
              <w:rPr>
                <w:noProof/>
                <w:webHidden/>
              </w:rPr>
              <w:instrText xml:space="preserve"> PAGEREF _Toc31267004 \h </w:instrText>
            </w:r>
            <w:r>
              <w:rPr>
                <w:noProof/>
                <w:webHidden/>
              </w:rPr>
            </w:r>
            <w:r>
              <w:rPr>
                <w:noProof/>
                <w:webHidden/>
              </w:rPr>
              <w:fldChar w:fldCharType="separate"/>
            </w:r>
            <w:r>
              <w:rPr>
                <w:noProof/>
                <w:webHidden/>
              </w:rPr>
              <w:t>32</w:t>
            </w:r>
            <w:r>
              <w:rPr>
                <w:noProof/>
                <w:webHidden/>
              </w:rPr>
              <w:fldChar w:fldCharType="end"/>
            </w:r>
          </w:hyperlink>
        </w:p>
        <w:p w14:paraId="7A43997D" w14:textId="77777777" w:rsidR="00547DCD" w:rsidRDefault="00547DCD">
          <w:pPr>
            <w:pStyle w:val="TDC2"/>
            <w:tabs>
              <w:tab w:val="left" w:pos="880"/>
              <w:tab w:val="right" w:leader="dot" w:pos="8828"/>
            </w:tabs>
            <w:rPr>
              <w:rFonts w:asciiTheme="minorHAnsi" w:eastAsiaTheme="minorEastAsia" w:hAnsiTheme="minorHAnsi" w:cstheme="minorBidi"/>
              <w:noProof/>
              <w:color w:val="auto"/>
              <w:lang w:val="es-ES" w:eastAsia="es-ES"/>
            </w:rPr>
          </w:pPr>
          <w:hyperlink w:anchor="_Toc31267005" w:history="1">
            <w:r w:rsidRPr="008A2B28">
              <w:rPr>
                <w:rStyle w:val="Hipervnculo"/>
                <w:rFonts w:eastAsia="Verdana"/>
                <w:noProof/>
              </w:rPr>
              <w:t>3.00</w:t>
            </w:r>
            <w:r>
              <w:rPr>
                <w:rFonts w:asciiTheme="minorHAnsi" w:eastAsiaTheme="minorEastAsia" w:hAnsiTheme="minorHAnsi" w:cstheme="minorBidi"/>
                <w:noProof/>
                <w:color w:val="auto"/>
                <w:lang w:val="es-ES" w:eastAsia="es-ES"/>
              </w:rPr>
              <w:tab/>
            </w:r>
            <w:r w:rsidRPr="008A2B28">
              <w:rPr>
                <w:rStyle w:val="Hipervnculo"/>
                <w:rFonts w:eastAsia="Verdana"/>
                <w:noProof/>
              </w:rPr>
              <w:t>DOCUMENTOS A PRESENTAR ANTES DEL INICIO DE LA OBRA</w:t>
            </w:r>
            <w:r>
              <w:rPr>
                <w:noProof/>
                <w:webHidden/>
              </w:rPr>
              <w:tab/>
            </w:r>
            <w:r>
              <w:rPr>
                <w:noProof/>
                <w:webHidden/>
              </w:rPr>
              <w:fldChar w:fldCharType="begin"/>
            </w:r>
            <w:r>
              <w:rPr>
                <w:noProof/>
                <w:webHidden/>
              </w:rPr>
              <w:instrText xml:space="preserve"> PAGEREF _Toc31267005 \h </w:instrText>
            </w:r>
            <w:r>
              <w:rPr>
                <w:noProof/>
                <w:webHidden/>
              </w:rPr>
            </w:r>
            <w:r>
              <w:rPr>
                <w:noProof/>
                <w:webHidden/>
              </w:rPr>
              <w:fldChar w:fldCharType="separate"/>
            </w:r>
            <w:r>
              <w:rPr>
                <w:noProof/>
                <w:webHidden/>
              </w:rPr>
              <w:t>32</w:t>
            </w:r>
            <w:r>
              <w:rPr>
                <w:noProof/>
                <w:webHidden/>
              </w:rPr>
              <w:fldChar w:fldCharType="end"/>
            </w:r>
          </w:hyperlink>
        </w:p>
        <w:p w14:paraId="0E6445E7" w14:textId="77777777" w:rsidR="00547DCD" w:rsidRDefault="00547DCD">
          <w:pPr>
            <w:pStyle w:val="TDC2"/>
            <w:tabs>
              <w:tab w:val="left" w:pos="880"/>
              <w:tab w:val="right" w:leader="dot" w:pos="8828"/>
            </w:tabs>
            <w:rPr>
              <w:rFonts w:asciiTheme="minorHAnsi" w:eastAsiaTheme="minorEastAsia" w:hAnsiTheme="minorHAnsi" w:cstheme="minorBidi"/>
              <w:noProof/>
              <w:color w:val="auto"/>
              <w:lang w:val="es-ES" w:eastAsia="es-ES"/>
            </w:rPr>
          </w:pPr>
          <w:hyperlink w:anchor="_Toc31267006" w:history="1">
            <w:r w:rsidRPr="008A2B28">
              <w:rPr>
                <w:rStyle w:val="Hipervnculo"/>
                <w:rFonts w:eastAsia="Verdana"/>
                <w:noProof/>
              </w:rPr>
              <w:t>4.00</w:t>
            </w:r>
            <w:r>
              <w:rPr>
                <w:rFonts w:asciiTheme="minorHAnsi" w:eastAsiaTheme="minorEastAsia" w:hAnsiTheme="minorHAnsi" w:cstheme="minorBidi"/>
                <w:noProof/>
                <w:color w:val="auto"/>
                <w:lang w:val="es-ES" w:eastAsia="es-ES"/>
              </w:rPr>
              <w:tab/>
            </w:r>
            <w:r w:rsidRPr="008A2B28">
              <w:rPr>
                <w:rStyle w:val="Hipervnculo"/>
                <w:rFonts w:eastAsia="Verdana"/>
                <w:noProof/>
              </w:rPr>
              <w:t>PLANOS DE CONTRATO</w:t>
            </w:r>
            <w:r>
              <w:rPr>
                <w:noProof/>
                <w:webHidden/>
              </w:rPr>
              <w:tab/>
            </w:r>
            <w:r>
              <w:rPr>
                <w:noProof/>
                <w:webHidden/>
              </w:rPr>
              <w:fldChar w:fldCharType="begin"/>
            </w:r>
            <w:r>
              <w:rPr>
                <w:noProof/>
                <w:webHidden/>
              </w:rPr>
              <w:instrText xml:space="preserve"> PAGEREF _Toc31267006 \h </w:instrText>
            </w:r>
            <w:r>
              <w:rPr>
                <w:noProof/>
                <w:webHidden/>
              </w:rPr>
            </w:r>
            <w:r>
              <w:rPr>
                <w:noProof/>
                <w:webHidden/>
              </w:rPr>
              <w:fldChar w:fldCharType="separate"/>
            </w:r>
            <w:r>
              <w:rPr>
                <w:noProof/>
                <w:webHidden/>
              </w:rPr>
              <w:t>32</w:t>
            </w:r>
            <w:r>
              <w:rPr>
                <w:noProof/>
                <w:webHidden/>
              </w:rPr>
              <w:fldChar w:fldCharType="end"/>
            </w:r>
          </w:hyperlink>
        </w:p>
        <w:p w14:paraId="37DA5B34"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7007" w:history="1">
            <w:r w:rsidRPr="008A2B28">
              <w:rPr>
                <w:rStyle w:val="Hipervnculo"/>
                <w:rFonts w:eastAsia="Verdana"/>
                <w:noProof/>
              </w:rPr>
              <w:t>5.00 SITIO PARA EL PLANTEL DEL CONTRATISTA Y ACCESORIOS</w:t>
            </w:r>
            <w:r>
              <w:rPr>
                <w:noProof/>
                <w:webHidden/>
              </w:rPr>
              <w:tab/>
            </w:r>
            <w:r>
              <w:rPr>
                <w:noProof/>
                <w:webHidden/>
              </w:rPr>
              <w:fldChar w:fldCharType="begin"/>
            </w:r>
            <w:r>
              <w:rPr>
                <w:noProof/>
                <w:webHidden/>
              </w:rPr>
              <w:instrText xml:space="preserve"> PAGEREF _Toc31267007 \h </w:instrText>
            </w:r>
            <w:r>
              <w:rPr>
                <w:noProof/>
                <w:webHidden/>
              </w:rPr>
            </w:r>
            <w:r>
              <w:rPr>
                <w:noProof/>
                <w:webHidden/>
              </w:rPr>
              <w:fldChar w:fldCharType="separate"/>
            </w:r>
            <w:r>
              <w:rPr>
                <w:noProof/>
                <w:webHidden/>
              </w:rPr>
              <w:t>33</w:t>
            </w:r>
            <w:r>
              <w:rPr>
                <w:noProof/>
                <w:webHidden/>
              </w:rPr>
              <w:fldChar w:fldCharType="end"/>
            </w:r>
          </w:hyperlink>
        </w:p>
        <w:p w14:paraId="4EE99AC7"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7008" w:history="1">
            <w:r w:rsidRPr="008A2B28">
              <w:rPr>
                <w:rStyle w:val="Hipervnculo"/>
                <w:rFonts w:eastAsia="Verdana"/>
                <w:noProof/>
              </w:rPr>
              <w:t>6.00 EJECUCIÓN</w:t>
            </w:r>
            <w:r>
              <w:rPr>
                <w:noProof/>
                <w:webHidden/>
              </w:rPr>
              <w:tab/>
            </w:r>
            <w:r>
              <w:rPr>
                <w:noProof/>
                <w:webHidden/>
              </w:rPr>
              <w:fldChar w:fldCharType="begin"/>
            </w:r>
            <w:r>
              <w:rPr>
                <w:noProof/>
                <w:webHidden/>
              </w:rPr>
              <w:instrText xml:space="preserve"> PAGEREF _Toc31267008 \h </w:instrText>
            </w:r>
            <w:r>
              <w:rPr>
                <w:noProof/>
                <w:webHidden/>
              </w:rPr>
            </w:r>
            <w:r>
              <w:rPr>
                <w:noProof/>
                <w:webHidden/>
              </w:rPr>
              <w:fldChar w:fldCharType="separate"/>
            </w:r>
            <w:r>
              <w:rPr>
                <w:noProof/>
                <w:webHidden/>
              </w:rPr>
              <w:t>33</w:t>
            </w:r>
            <w:r>
              <w:rPr>
                <w:noProof/>
                <w:webHidden/>
              </w:rPr>
              <w:fldChar w:fldCharType="end"/>
            </w:r>
          </w:hyperlink>
        </w:p>
        <w:p w14:paraId="72E3A9AB"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7009" w:history="1">
            <w:r w:rsidRPr="008A2B28">
              <w:rPr>
                <w:rStyle w:val="Hipervnculo"/>
                <w:rFonts w:eastAsia="Verdana"/>
                <w:noProof/>
              </w:rPr>
              <w:t>7.00 PLAZO DE EJECUCIÓN</w:t>
            </w:r>
            <w:r>
              <w:rPr>
                <w:noProof/>
                <w:webHidden/>
              </w:rPr>
              <w:tab/>
            </w:r>
            <w:r>
              <w:rPr>
                <w:noProof/>
                <w:webHidden/>
              </w:rPr>
              <w:fldChar w:fldCharType="begin"/>
            </w:r>
            <w:r>
              <w:rPr>
                <w:noProof/>
                <w:webHidden/>
              </w:rPr>
              <w:instrText xml:space="preserve"> PAGEREF _Toc31267009 \h </w:instrText>
            </w:r>
            <w:r>
              <w:rPr>
                <w:noProof/>
                <w:webHidden/>
              </w:rPr>
            </w:r>
            <w:r>
              <w:rPr>
                <w:noProof/>
                <w:webHidden/>
              </w:rPr>
              <w:fldChar w:fldCharType="separate"/>
            </w:r>
            <w:r>
              <w:rPr>
                <w:noProof/>
                <w:webHidden/>
              </w:rPr>
              <w:t>33</w:t>
            </w:r>
            <w:r>
              <w:rPr>
                <w:noProof/>
                <w:webHidden/>
              </w:rPr>
              <w:fldChar w:fldCharType="end"/>
            </w:r>
          </w:hyperlink>
        </w:p>
        <w:p w14:paraId="22F0FC1C"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7010" w:history="1">
            <w:r w:rsidRPr="008A2B28">
              <w:rPr>
                <w:rStyle w:val="Hipervnculo"/>
                <w:rFonts w:eastAsia="Verdana"/>
                <w:noProof/>
              </w:rPr>
              <w:t>8.00 ATRASO Y PRÓRROGAS</w:t>
            </w:r>
            <w:r>
              <w:rPr>
                <w:noProof/>
                <w:webHidden/>
              </w:rPr>
              <w:tab/>
            </w:r>
            <w:r>
              <w:rPr>
                <w:noProof/>
                <w:webHidden/>
              </w:rPr>
              <w:fldChar w:fldCharType="begin"/>
            </w:r>
            <w:r>
              <w:rPr>
                <w:noProof/>
                <w:webHidden/>
              </w:rPr>
              <w:instrText xml:space="preserve"> PAGEREF _Toc31267010 \h </w:instrText>
            </w:r>
            <w:r>
              <w:rPr>
                <w:noProof/>
                <w:webHidden/>
              </w:rPr>
            </w:r>
            <w:r>
              <w:rPr>
                <w:noProof/>
                <w:webHidden/>
              </w:rPr>
              <w:fldChar w:fldCharType="separate"/>
            </w:r>
            <w:r>
              <w:rPr>
                <w:noProof/>
                <w:webHidden/>
              </w:rPr>
              <w:t>33</w:t>
            </w:r>
            <w:r>
              <w:rPr>
                <w:noProof/>
                <w:webHidden/>
              </w:rPr>
              <w:fldChar w:fldCharType="end"/>
            </w:r>
          </w:hyperlink>
        </w:p>
        <w:p w14:paraId="120482BC"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7011" w:history="1">
            <w:r w:rsidRPr="008A2B28">
              <w:rPr>
                <w:rStyle w:val="Hipervnculo"/>
                <w:rFonts w:eastAsia="Verdana"/>
                <w:noProof/>
              </w:rPr>
              <w:t>9.00 PRIORIDADES DEL TRABAJO</w:t>
            </w:r>
            <w:r>
              <w:rPr>
                <w:noProof/>
                <w:webHidden/>
              </w:rPr>
              <w:tab/>
            </w:r>
            <w:r>
              <w:rPr>
                <w:noProof/>
                <w:webHidden/>
              </w:rPr>
              <w:fldChar w:fldCharType="begin"/>
            </w:r>
            <w:r>
              <w:rPr>
                <w:noProof/>
                <w:webHidden/>
              </w:rPr>
              <w:instrText xml:space="preserve"> PAGEREF _Toc31267011 \h </w:instrText>
            </w:r>
            <w:r>
              <w:rPr>
                <w:noProof/>
                <w:webHidden/>
              </w:rPr>
            </w:r>
            <w:r>
              <w:rPr>
                <w:noProof/>
                <w:webHidden/>
              </w:rPr>
              <w:fldChar w:fldCharType="separate"/>
            </w:r>
            <w:r>
              <w:rPr>
                <w:noProof/>
                <w:webHidden/>
              </w:rPr>
              <w:t>34</w:t>
            </w:r>
            <w:r>
              <w:rPr>
                <w:noProof/>
                <w:webHidden/>
              </w:rPr>
              <w:fldChar w:fldCharType="end"/>
            </w:r>
          </w:hyperlink>
        </w:p>
        <w:p w14:paraId="5218217D"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12" w:history="1">
            <w:r w:rsidRPr="008A2B28">
              <w:rPr>
                <w:rStyle w:val="Hipervnculo"/>
                <w:rFonts w:eastAsia="Verdana"/>
                <w:noProof/>
              </w:rPr>
              <w:t>10.00</w:t>
            </w:r>
            <w:r>
              <w:rPr>
                <w:rFonts w:asciiTheme="minorHAnsi" w:eastAsiaTheme="minorEastAsia" w:hAnsiTheme="minorHAnsi" w:cstheme="minorBidi"/>
                <w:noProof/>
                <w:color w:val="auto"/>
                <w:lang w:val="es-ES" w:eastAsia="es-ES"/>
              </w:rPr>
              <w:tab/>
            </w:r>
            <w:r w:rsidRPr="008A2B28">
              <w:rPr>
                <w:rStyle w:val="Hipervnculo"/>
                <w:rFonts w:eastAsia="Verdana"/>
                <w:noProof/>
              </w:rPr>
              <w:t>LIMITACIONES DEL TRABAJO</w:t>
            </w:r>
            <w:r>
              <w:rPr>
                <w:noProof/>
                <w:webHidden/>
              </w:rPr>
              <w:tab/>
            </w:r>
            <w:r>
              <w:rPr>
                <w:noProof/>
                <w:webHidden/>
              </w:rPr>
              <w:fldChar w:fldCharType="begin"/>
            </w:r>
            <w:r>
              <w:rPr>
                <w:noProof/>
                <w:webHidden/>
              </w:rPr>
              <w:instrText xml:space="preserve"> PAGEREF _Toc31267012 \h </w:instrText>
            </w:r>
            <w:r>
              <w:rPr>
                <w:noProof/>
                <w:webHidden/>
              </w:rPr>
            </w:r>
            <w:r>
              <w:rPr>
                <w:noProof/>
                <w:webHidden/>
              </w:rPr>
              <w:fldChar w:fldCharType="separate"/>
            </w:r>
            <w:r>
              <w:rPr>
                <w:noProof/>
                <w:webHidden/>
              </w:rPr>
              <w:t>34</w:t>
            </w:r>
            <w:r>
              <w:rPr>
                <w:noProof/>
                <w:webHidden/>
              </w:rPr>
              <w:fldChar w:fldCharType="end"/>
            </w:r>
          </w:hyperlink>
        </w:p>
        <w:p w14:paraId="02C9A549"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13" w:history="1">
            <w:r w:rsidRPr="008A2B28">
              <w:rPr>
                <w:rStyle w:val="Hipervnculo"/>
                <w:rFonts w:eastAsia="Verdana"/>
                <w:noProof/>
              </w:rPr>
              <w:t>11.00</w:t>
            </w:r>
            <w:r>
              <w:rPr>
                <w:rFonts w:asciiTheme="minorHAnsi" w:eastAsiaTheme="minorEastAsia" w:hAnsiTheme="minorHAnsi" w:cstheme="minorBidi"/>
                <w:noProof/>
                <w:color w:val="auto"/>
                <w:lang w:val="es-ES" w:eastAsia="es-ES"/>
              </w:rPr>
              <w:tab/>
            </w:r>
            <w:r w:rsidRPr="008A2B28">
              <w:rPr>
                <w:rStyle w:val="Hipervnculo"/>
                <w:rFonts w:eastAsia="Verdana"/>
                <w:noProof/>
              </w:rPr>
              <w:t>DÍAS Y HORAS LABORABLES</w:t>
            </w:r>
            <w:r>
              <w:rPr>
                <w:noProof/>
                <w:webHidden/>
              </w:rPr>
              <w:tab/>
            </w:r>
            <w:r>
              <w:rPr>
                <w:noProof/>
                <w:webHidden/>
              </w:rPr>
              <w:fldChar w:fldCharType="begin"/>
            </w:r>
            <w:r>
              <w:rPr>
                <w:noProof/>
                <w:webHidden/>
              </w:rPr>
              <w:instrText xml:space="preserve"> PAGEREF _Toc31267013 \h </w:instrText>
            </w:r>
            <w:r>
              <w:rPr>
                <w:noProof/>
                <w:webHidden/>
              </w:rPr>
            </w:r>
            <w:r>
              <w:rPr>
                <w:noProof/>
                <w:webHidden/>
              </w:rPr>
              <w:fldChar w:fldCharType="separate"/>
            </w:r>
            <w:r>
              <w:rPr>
                <w:noProof/>
                <w:webHidden/>
              </w:rPr>
              <w:t>34</w:t>
            </w:r>
            <w:r>
              <w:rPr>
                <w:noProof/>
                <w:webHidden/>
              </w:rPr>
              <w:fldChar w:fldCharType="end"/>
            </w:r>
          </w:hyperlink>
        </w:p>
        <w:p w14:paraId="0CD69214"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14" w:history="1">
            <w:r w:rsidRPr="008A2B28">
              <w:rPr>
                <w:rStyle w:val="Hipervnculo"/>
                <w:rFonts w:eastAsia="Verdana"/>
                <w:noProof/>
              </w:rPr>
              <w:t>12.00</w:t>
            </w:r>
            <w:r>
              <w:rPr>
                <w:rFonts w:asciiTheme="minorHAnsi" w:eastAsiaTheme="minorEastAsia" w:hAnsiTheme="minorHAnsi" w:cstheme="minorBidi"/>
                <w:noProof/>
                <w:color w:val="auto"/>
                <w:lang w:val="es-ES" w:eastAsia="es-ES"/>
              </w:rPr>
              <w:tab/>
            </w:r>
            <w:r w:rsidRPr="008A2B28">
              <w:rPr>
                <w:rStyle w:val="Hipervnculo"/>
                <w:rFonts w:eastAsia="Verdana"/>
                <w:noProof/>
              </w:rPr>
              <w:t>TRABAJO EN MAL ESTADO</w:t>
            </w:r>
            <w:r>
              <w:rPr>
                <w:noProof/>
                <w:webHidden/>
              </w:rPr>
              <w:tab/>
            </w:r>
            <w:r>
              <w:rPr>
                <w:noProof/>
                <w:webHidden/>
              </w:rPr>
              <w:fldChar w:fldCharType="begin"/>
            </w:r>
            <w:r>
              <w:rPr>
                <w:noProof/>
                <w:webHidden/>
              </w:rPr>
              <w:instrText xml:space="preserve"> PAGEREF _Toc31267014 \h </w:instrText>
            </w:r>
            <w:r>
              <w:rPr>
                <w:noProof/>
                <w:webHidden/>
              </w:rPr>
            </w:r>
            <w:r>
              <w:rPr>
                <w:noProof/>
                <w:webHidden/>
              </w:rPr>
              <w:fldChar w:fldCharType="separate"/>
            </w:r>
            <w:r>
              <w:rPr>
                <w:noProof/>
                <w:webHidden/>
              </w:rPr>
              <w:t>35</w:t>
            </w:r>
            <w:r>
              <w:rPr>
                <w:noProof/>
                <w:webHidden/>
              </w:rPr>
              <w:fldChar w:fldCharType="end"/>
            </w:r>
          </w:hyperlink>
        </w:p>
        <w:p w14:paraId="1EAEB15B"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15" w:history="1">
            <w:r w:rsidRPr="008A2B28">
              <w:rPr>
                <w:rStyle w:val="Hipervnculo"/>
                <w:rFonts w:eastAsia="Verdana"/>
                <w:noProof/>
              </w:rPr>
              <w:t>13.00</w:t>
            </w:r>
            <w:r>
              <w:rPr>
                <w:rFonts w:asciiTheme="minorHAnsi" w:eastAsiaTheme="minorEastAsia" w:hAnsiTheme="minorHAnsi" w:cstheme="minorBidi"/>
                <w:noProof/>
                <w:color w:val="auto"/>
                <w:lang w:val="es-ES" w:eastAsia="es-ES"/>
              </w:rPr>
              <w:tab/>
            </w:r>
            <w:r w:rsidRPr="008A2B28">
              <w:rPr>
                <w:rStyle w:val="Hipervnculo"/>
                <w:rFonts w:eastAsia="Verdana"/>
                <w:noProof/>
              </w:rPr>
              <w:t>CONDICIONES DEL SITIO</w:t>
            </w:r>
            <w:r>
              <w:rPr>
                <w:noProof/>
                <w:webHidden/>
              </w:rPr>
              <w:tab/>
            </w:r>
            <w:r>
              <w:rPr>
                <w:noProof/>
                <w:webHidden/>
              </w:rPr>
              <w:fldChar w:fldCharType="begin"/>
            </w:r>
            <w:r>
              <w:rPr>
                <w:noProof/>
                <w:webHidden/>
              </w:rPr>
              <w:instrText xml:space="preserve"> PAGEREF _Toc31267015 \h </w:instrText>
            </w:r>
            <w:r>
              <w:rPr>
                <w:noProof/>
                <w:webHidden/>
              </w:rPr>
            </w:r>
            <w:r>
              <w:rPr>
                <w:noProof/>
                <w:webHidden/>
              </w:rPr>
              <w:fldChar w:fldCharType="separate"/>
            </w:r>
            <w:r>
              <w:rPr>
                <w:noProof/>
                <w:webHidden/>
              </w:rPr>
              <w:t>35</w:t>
            </w:r>
            <w:r>
              <w:rPr>
                <w:noProof/>
                <w:webHidden/>
              </w:rPr>
              <w:fldChar w:fldCharType="end"/>
            </w:r>
          </w:hyperlink>
        </w:p>
        <w:p w14:paraId="2ED6C159"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16" w:history="1">
            <w:r w:rsidRPr="008A2B28">
              <w:rPr>
                <w:rStyle w:val="Hipervnculo"/>
                <w:rFonts w:eastAsia="Verdana"/>
                <w:noProof/>
              </w:rPr>
              <w:t>14.00</w:t>
            </w:r>
            <w:r>
              <w:rPr>
                <w:rFonts w:asciiTheme="minorHAnsi" w:eastAsiaTheme="minorEastAsia" w:hAnsiTheme="minorHAnsi" w:cstheme="minorBidi"/>
                <w:noProof/>
                <w:color w:val="auto"/>
                <w:lang w:val="es-ES" w:eastAsia="es-ES"/>
              </w:rPr>
              <w:tab/>
            </w:r>
            <w:r w:rsidRPr="008A2B28">
              <w:rPr>
                <w:rStyle w:val="Hipervnculo"/>
                <w:rFonts w:eastAsia="Verdana"/>
                <w:noProof/>
              </w:rPr>
              <w:t>TRABAJOS EN PROPIEDAD PRIVADA</w:t>
            </w:r>
            <w:r>
              <w:rPr>
                <w:noProof/>
                <w:webHidden/>
              </w:rPr>
              <w:tab/>
            </w:r>
            <w:r>
              <w:rPr>
                <w:noProof/>
                <w:webHidden/>
              </w:rPr>
              <w:fldChar w:fldCharType="begin"/>
            </w:r>
            <w:r>
              <w:rPr>
                <w:noProof/>
                <w:webHidden/>
              </w:rPr>
              <w:instrText xml:space="preserve"> PAGEREF _Toc31267016 \h </w:instrText>
            </w:r>
            <w:r>
              <w:rPr>
                <w:noProof/>
                <w:webHidden/>
              </w:rPr>
            </w:r>
            <w:r>
              <w:rPr>
                <w:noProof/>
                <w:webHidden/>
              </w:rPr>
              <w:fldChar w:fldCharType="separate"/>
            </w:r>
            <w:r>
              <w:rPr>
                <w:noProof/>
                <w:webHidden/>
              </w:rPr>
              <w:t>35</w:t>
            </w:r>
            <w:r>
              <w:rPr>
                <w:noProof/>
                <w:webHidden/>
              </w:rPr>
              <w:fldChar w:fldCharType="end"/>
            </w:r>
          </w:hyperlink>
        </w:p>
        <w:p w14:paraId="7FC440FE" w14:textId="77777777" w:rsidR="00547DCD" w:rsidRDefault="00547DCD">
          <w:pPr>
            <w:pStyle w:val="TDC2"/>
            <w:tabs>
              <w:tab w:val="right" w:leader="dot" w:pos="8828"/>
            </w:tabs>
            <w:rPr>
              <w:rFonts w:asciiTheme="minorHAnsi" w:eastAsiaTheme="minorEastAsia" w:hAnsiTheme="minorHAnsi" w:cstheme="minorBidi"/>
              <w:noProof/>
              <w:color w:val="auto"/>
              <w:lang w:val="es-ES" w:eastAsia="es-ES"/>
            </w:rPr>
          </w:pPr>
          <w:hyperlink w:anchor="_Toc31267017" w:history="1">
            <w:r w:rsidRPr="008A2B28">
              <w:rPr>
                <w:rStyle w:val="Hipervnculo"/>
                <w:rFonts w:eastAsia="Verdana"/>
                <w:noProof/>
              </w:rPr>
              <w:t>15.00 FOTOGRAFÍAS DE CONSTRUCCIÓN</w:t>
            </w:r>
            <w:r>
              <w:rPr>
                <w:noProof/>
                <w:webHidden/>
              </w:rPr>
              <w:tab/>
            </w:r>
            <w:r>
              <w:rPr>
                <w:noProof/>
                <w:webHidden/>
              </w:rPr>
              <w:fldChar w:fldCharType="begin"/>
            </w:r>
            <w:r>
              <w:rPr>
                <w:noProof/>
                <w:webHidden/>
              </w:rPr>
              <w:instrText xml:space="preserve"> PAGEREF _Toc31267017 \h </w:instrText>
            </w:r>
            <w:r>
              <w:rPr>
                <w:noProof/>
                <w:webHidden/>
              </w:rPr>
            </w:r>
            <w:r>
              <w:rPr>
                <w:noProof/>
                <w:webHidden/>
              </w:rPr>
              <w:fldChar w:fldCharType="separate"/>
            </w:r>
            <w:r>
              <w:rPr>
                <w:noProof/>
                <w:webHidden/>
              </w:rPr>
              <w:t>35</w:t>
            </w:r>
            <w:r>
              <w:rPr>
                <w:noProof/>
                <w:webHidden/>
              </w:rPr>
              <w:fldChar w:fldCharType="end"/>
            </w:r>
          </w:hyperlink>
        </w:p>
        <w:p w14:paraId="26FE47AC"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18" w:history="1">
            <w:r w:rsidRPr="008A2B28">
              <w:rPr>
                <w:rStyle w:val="Hipervnculo"/>
                <w:rFonts w:eastAsia="Verdana"/>
                <w:noProof/>
              </w:rPr>
              <w:t>16.00</w:t>
            </w:r>
            <w:r>
              <w:rPr>
                <w:rFonts w:asciiTheme="minorHAnsi" w:eastAsiaTheme="minorEastAsia" w:hAnsiTheme="minorHAnsi" w:cstheme="minorBidi"/>
                <w:noProof/>
                <w:color w:val="auto"/>
                <w:lang w:val="es-ES" w:eastAsia="es-ES"/>
              </w:rPr>
              <w:tab/>
            </w:r>
            <w:r w:rsidRPr="008A2B28">
              <w:rPr>
                <w:rStyle w:val="Hipervnculo"/>
                <w:rFonts w:eastAsia="Verdana"/>
                <w:noProof/>
              </w:rPr>
              <w:t>CONCEPTOS SUMISTRADOS POR EL CONTRATISTA</w:t>
            </w:r>
            <w:r>
              <w:rPr>
                <w:noProof/>
                <w:webHidden/>
              </w:rPr>
              <w:tab/>
            </w:r>
            <w:r>
              <w:rPr>
                <w:noProof/>
                <w:webHidden/>
              </w:rPr>
              <w:fldChar w:fldCharType="begin"/>
            </w:r>
            <w:r>
              <w:rPr>
                <w:noProof/>
                <w:webHidden/>
              </w:rPr>
              <w:instrText xml:space="preserve"> PAGEREF _Toc31267018 \h </w:instrText>
            </w:r>
            <w:r>
              <w:rPr>
                <w:noProof/>
                <w:webHidden/>
              </w:rPr>
            </w:r>
            <w:r>
              <w:rPr>
                <w:noProof/>
                <w:webHidden/>
              </w:rPr>
              <w:fldChar w:fldCharType="separate"/>
            </w:r>
            <w:r>
              <w:rPr>
                <w:noProof/>
                <w:webHidden/>
              </w:rPr>
              <w:t>35</w:t>
            </w:r>
            <w:r>
              <w:rPr>
                <w:noProof/>
                <w:webHidden/>
              </w:rPr>
              <w:fldChar w:fldCharType="end"/>
            </w:r>
          </w:hyperlink>
        </w:p>
        <w:p w14:paraId="0410693B"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19" w:history="1">
            <w:r w:rsidRPr="008A2B28">
              <w:rPr>
                <w:rStyle w:val="Hipervnculo"/>
                <w:rFonts w:eastAsia="Verdana"/>
                <w:noProof/>
              </w:rPr>
              <w:t>17.00</w:t>
            </w:r>
            <w:r>
              <w:rPr>
                <w:rFonts w:asciiTheme="minorHAnsi" w:eastAsiaTheme="minorEastAsia" w:hAnsiTheme="minorHAnsi" w:cstheme="minorBidi"/>
                <w:noProof/>
                <w:color w:val="auto"/>
                <w:lang w:val="es-ES" w:eastAsia="es-ES"/>
              </w:rPr>
              <w:tab/>
            </w:r>
            <w:r w:rsidRPr="008A2B28">
              <w:rPr>
                <w:rStyle w:val="Hipervnculo"/>
                <w:rFonts w:eastAsia="Verdana"/>
                <w:noProof/>
              </w:rPr>
              <w:t>POSESIÓN DESPUÉS DE LA PRUEBA</w:t>
            </w:r>
            <w:r>
              <w:rPr>
                <w:noProof/>
                <w:webHidden/>
              </w:rPr>
              <w:tab/>
            </w:r>
            <w:r>
              <w:rPr>
                <w:noProof/>
                <w:webHidden/>
              </w:rPr>
              <w:fldChar w:fldCharType="begin"/>
            </w:r>
            <w:r>
              <w:rPr>
                <w:noProof/>
                <w:webHidden/>
              </w:rPr>
              <w:instrText xml:space="preserve"> PAGEREF _Toc31267019 \h </w:instrText>
            </w:r>
            <w:r>
              <w:rPr>
                <w:noProof/>
                <w:webHidden/>
              </w:rPr>
            </w:r>
            <w:r>
              <w:rPr>
                <w:noProof/>
                <w:webHidden/>
              </w:rPr>
              <w:fldChar w:fldCharType="separate"/>
            </w:r>
            <w:r>
              <w:rPr>
                <w:noProof/>
                <w:webHidden/>
              </w:rPr>
              <w:t>35</w:t>
            </w:r>
            <w:r>
              <w:rPr>
                <w:noProof/>
                <w:webHidden/>
              </w:rPr>
              <w:fldChar w:fldCharType="end"/>
            </w:r>
          </w:hyperlink>
        </w:p>
        <w:p w14:paraId="04A1A473"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20" w:history="1">
            <w:r w:rsidRPr="008A2B28">
              <w:rPr>
                <w:rStyle w:val="Hipervnculo"/>
                <w:rFonts w:eastAsia="Verdana"/>
                <w:noProof/>
              </w:rPr>
              <w:t>18.00</w:t>
            </w:r>
            <w:r>
              <w:rPr>
                <w:rFonts w:asciiTheme="minorHAnsi" w:eastAsiaTheme="minorEastAsia" w:hAnsiTheme="minorHAnsi" w:cstheme="minorBidi"/>
                <w:noProof/>
                <w:color w:val="auto"/>
                <w:lang w:val="es-ES" w:eastAsia="es-ES"/>
              </w:rPr>
              <w:tab/>
            </w:r>
            <w:r w:rsidRPr="008A2B28">
              <w:rPr>
                <w:rStyle w:val="Hipervnculo"/>
                <w:rFonts w:eastAsia="Verdana"/>
                <w:noProof/>
              </w:rPr>
              <w:t>PRUEBAS DE LABORATORIO</w:t>
            </w:r>
            <w:r>
              <w:rPr>
                <w:noProof/>
                <w:webHidden/>
              </w:rPr>
              <w:tab/>
            </w:r>
            <w:r>
              <w:rPr>
                <w:noProof/>
                <w:webHidden/>
              </w:rPr>
              <w:fldChar w:fldCharType="begin"/>
            </w:r>
            <w:r>
              <w:rPr>
                <w:noProof/>
                <w:webHidden/>
              </w:rPr>
              <w:instrText xml:space="preserve"> PAGEREF _Toc31267020 \h </w:instrText>
            </w:r>
            <w:r>
              <w:rPr>
                <w:noProof/>
                <w:webHidden/>
              </w:rPr>
            </w:r>
            <w:r>
              <w:rPr>
                <w:noProof/>
                <w:webHidden/>
              </w:rPr>
              <w:fldChar w:fldCharType="separate"/>
            </w:r>
            <w:r>
              <w:rPr>
                <w:noProof/>
                <w:webHidden/>
              </w:rPr>
              <w:t>36</w:t>
            </w:r>
            <w:r>
              <w:rPr>
                <w:noProof/>
                <w:webHidden/>
              </w:rPr>
              <w:fldChar w:fldCharType="end"/>
            </w:r>
          </w:hyperlink>
        </w:p>
        <w:p w14:paraId="482E831A"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21" w:history="1">
            <w:r w:rsidRPr="008A2B28">
              <w:rPr>
                <w:rStyle w:val="Hipervnculo"/>
                <w:rFonts w:eastAsia="Verdana"/>
                <w:noProof/>
              </w:rPr>
              <w:t>19.00</w:t>
            </w:r>
            <w:r>
              <w:rPr>
                <w:rFonts w:asciiTheme="minorHAnsi" w:eastAsiaTheme="minorEastAsia" w:hAnsiTheme="minorHAnsi" w:cstheme="minorBidi"/>
                <w:noProof/>
                <w:color w:val="auto"/>
                <w:lang w:val="es-ES" w:eastAsia="es-ES"/>
              </w:rPr>
              <w:tab/>
            </w:r>
            <w:r w:rsidRPr="008A2B28">
              <w:rPr>
                <w:rStyle w:val="Hipervnculo"/>
                <w:rFonts w:eastAsia="Verdana"/>
                <w:noProof/>
              </w:rPr>
              <w:t>USO DE EXPLOSIVOS</w:t>
            </w:r>
            <w:r>
              <w:rPr>
                <w:noProof/>
                <w:webHidden/>
              </w:rPr>
              <w:tab/>
            </w:r>
            <w:r>
              <w:rPr>
                <w:noProof/>
                <w:webHidden/>
              </w:rPr>
              <w:fldChar w:fldCharType="begin"/>
            </w:r>
            <w:r>
              <w:rPr>
                <w:noProof/>
                <w:webHidden/>
              </w:rPr>
              <w:instrText xml:space="preserve"> PAGEREF _Toc31267021 \h </w:instrText>
            </w:r>
            <w:r>
              <w:rPr>
                <w:noProof/>
                <w:webHidden/>
              </w:rPr>
            </w:r>
            <w:r>
              <w:rPr>
                <w:noProof/>
                <w:webHidden/>
              </w:rPr>
              <w:fldChar w:fldCharType="separate"/>
            </w:r>
            <w:r>
              <w:rPr>
                <w:noProof/>
                <w:webHidden/>
              </w:rPr>
              <w:t>36</w:t>
            </w:r>
            <w:r>
              <w:rPr>
                <w:noProof/>
                <w:webHidden/>
              </w:rPr>
              <w:fldChar w:fldCharType="end"/>
            </w:r>
          </w:hyperlink>
        </w:p>
        <w:p w14:paraId="3B68668B" w14:textId="77777777" w:rsidR="00547DCD" w:rsidRDefault="00547DCD">
          <w:pPr>
            <w:pStyle w:val="TDC2"/>
            <w:tabs>
              <w:tab w:val="left" w:pos="1100"/>
              <w:tab w:val="right" w:leader="dot" w:pos="8828"/>
            </w:tabs>
            <w:rPr>
              <w:rFonts w:asciiTheme="minorHAnsi" w:eastAsiaTheme="minorEastAsia" w:hAnsiTheme="minorHAnsi" w:cstheme="minorBidi"/>
              <w:noProof/>
              <w:color w:val="auto"/>
              <w:lang w:val="es-ES" w:eastAsia="es-ES"/>
            </w:rPr>
          </w:pPr>
          <w:hyperlink w:anchor="_Toc31267022" w:history="1">
            <w:r w:rsidRPr="008A2B28">
              <w:rPr>
                <w:rStyle w:val="Hipervnculo"/>
                <w:rFonts w:eastAsia="Verdana"/>
                <w:noProof/>
              </w:rPr>
              <w:t>20.00</w:t>
            </w:r>
            <w:r>
              <w:rPr>
                <w:rFonts w:asciiTheme="minorHAnsi" w:eastAsiaTheme="minorEastAsia" w:hAnsiTheme="minorHAnsi" w:cstheme="minorBidi"/>
                <w:noProof/>
                <w:color w:val="auto"/>
                <w:lang w:val="es-ES" w:eastAsia="es-ES"/>
              </w:rPr>
              <w:tab/>
            </w:r>
            <w:r w:rsidRPr="008A2B28">
              <w:rPr>
                <w:rStyle w:val="Hipervnculo"/>
                <w:rFonts w:eastAsia="Verdana"/>
                <w:noProof/>
              </w:rPr>
              <w:t>USO DE MANO DE OBRA</w:t>
            </w:r>
            <w:r>
              <w:rPr>
                <w:noProof/>
                <w:webHidden/>
              </w:rPr>
              <w:tab/>
            </w:r>
            <w:r>
              <w:rPr>
                <w:noProof/>
                <w:webHidden/>
              </w:rPr>
              <w:fldChar w:fldCharType="begin"/>
            </w:r>
            <w:r>
              <w:rPr>
                <w:noProof/>
                <w:webHidden/>
              </w:rPr>
              <w:instrText xml:space="preserve"> PAGEREF _Toc31267022 \h </w:instrText>
            </w:r>
            <w:r>
              <w:rPr>
                <w:noProof/>
                <w:webHidden/>
              </w:rPr>
            </w:r>
            <w:r>
              <w:rPr>
                <w:noProof/>
                <w:webHidden/>
              </w:rPr>
              <w:fldChar w:fldCharType="separate"/>
            </w:r>
            <w:r>
              <w:rPr>
                <w:noProof/>
                <w:webHidden/>
              </w:rPr>
              <w:t>36</w:t>
            </w:r>
            <w:r>
              <w:rPr>
                <w:noProof/>
                <w:webHidden/>
              </w:rPr>
              <w:fldChar w:fldCharType="end"/>
            </w:r>
          </w:hyperlink>
        </w:p>
        <w:p w14:paraId="2F32C421" w14:textId="77777777" w:rsidR="00547DCD" w:rsidRDefault="00547DCD">
          <w:pPr>
            <w:pStyle w:val="TDC1"/>
            <w:tabs>
              <w:tab w:val="right" w:leader="dot" w:pos="8828"/>
            </w:tabs>
            <w:rPr>
              <w:rFonts w:asciiTheme="minorHAnsi" w:eastAsiaTheme="minorEastAsia" w:hAnsiTheme="minorHAnsi" w:cstheme="minorBidi"/>
              <w:noProof/>
              <w:color w:val="auto"/>
              <w:lang w:val="es-ES" w:eastAsia="es-ES"/>
            </w:rPr>
          </w:pPr>
          <w:hyperlink w:anchor="_Toc31267023" w:history="1">
            <w:r w:rsidRPr="008A2B28">
              <w:rPr>
                <w:rStyle w:val="Hipervnculo"/>
                <w:noProof/>
              </w:rPr>
              <w:t>IV.- FORMATOS</w:t>
            </w:r>
            <w:r>
              <w:rPr>
                <w:noProof/>
                <w:webHidden/>
              </w:rPr>
              <w:tab/>
            </w:r>
            <w:r>
              <w:rPr>
                <w:noProof/>
                <w:webHidden/>
              </w:rPr>
              <w:fldChar w:fldCharType="begin"/>
            </w:r>
            <w:r>
              <w:rPr>
                <w:noProof/>
                <w:webHidden/>
              </w:rPr>
              <w:instrText xml:space="preserve"> PAGEREF _Toc31267023 \h </w:instrText>
            </w:r>
            <w:r>
              <w:rPr>
                <w:noProof/>
                <w:webHidden/>
              </w:rPr>
            </w:r>
            <w:r>
              <w:rPr>
                <w:noProof/>
                <w:webHidden/>
              </w:rPr>
              <w:fldChar w:fldCharType="separate"/>
            </w:r>
            <w:r>
              <w:rPr>
                <w:noProof/>
                <w:webHidden/>
              </w:rPr>
              <w:t>37</w:t>
            </w:r>
            <w:r>
              <w:rPr>
                <w:noProof/>
                <w:webHidden/>
              </w:rPr>
              <w:fldChar w:fldCharType="end"/>
            </w:r>
          </w:hyperlink>
        </w:p>
        <w:p w14:paraId="499AF377" w14:textId="77777777" w:rsidR="00547DCD" w:rsidRDefault="00547DCD">
          <w:pPr>
            <w:pStyle w:val="TDC1"/>
            <w:tabs>
              <w:tab w:val="right" w:leader="dot" w:pos="8828"/>
            </w:tabs>
            <w:rPr>
              <w:rFonts w:asciiTheme="minorHAnsi" w:eastAsiaTheme="minorEastAsia" w:hAnsiTheme="minorHAnsi" w:cstheme="minorBidi"/>
              <w:noProof/>
              <w:color w:val="auto"/>
              <w:lang w:val="es-ES" w:eastAsia="es-ES"/>
            </w:rPr>
          </w:pPr>
          <w:hyperlink w:anchor="_Toc31267024" w:history="1">
            <w:r w:rsidRPr="008A2B28">
              <w:rPr>
                <w:rStyle w:val="Hipervnculo"/>
                <w:noProof/>
              </w:rPr>
              <w:t>VI.- DESGLOSES</w:t>
            </w:r>
            <w:r>
              <w:rPr>
                <w:noProof/>
                <w:webHidden/>
              </w:rPr>
              <w:tab/>
            </w:r>
            <w:r>
              <w:rPr>
                <w:noProof/>
                <w:webHidden/>
              </w:rPr>
              <w:fldChar w:fldCharType="begin"/>
            </w:r>
            <w:r>
              <w:rPr>
                <w:noProof/>
                <w:webHidden/>
              </w:rPr>
              <w:instrText xml:space="preserve"> PAGEREF _Toc31267024 \h </w:instrText>
            </w:r>
            <w:r>
              <w:rPr>
                <w:noProof/>
                <w:webHidden/>
              </w:rPr>
            </w:r>
            <w:r>
              <w:rPr>
                <w:noProof/>
                <w:webHidden/>
              </w:rPr>
              <w:fldChar w:fldCharType="separate"/>
            </w:r>
            <w:r>
              <w:rPr>
                <w:noProof/>
                <w:webHidden/>
              </w:rPr>
              <w:t>53</w:t>
            </w:r>
            <w:r>
              <w:rPr>
                <w:noProof/>
                <w:webHidden/>
              </w:rPr>
              <w:fldChar w:fldCharType="end"/>
            </w:r>
          </w:hyperlink>
        </w:p>
        <w:p w14:paraId="587AEF06" w14:textId="77777777" w:rsidR="00547DCD" w:rsidRDefault="00547DCD">
          <w:pPr>
            <w:pStyle w:val="TDC1"/>
            <w:tabs>
              <w:tab w:val="right" w:leader="dot" w:pos="8828"/>
            </w:tabs>
            <w:rPr>
              <w:rFonts w:asciiTheme="minorHAnsi" w:eastAsiaTheme="minorEastAsia" w:hAnsiTheme="minorHAnsi" w:cstheme="minorBidi"/>
              <w:noProof/>
              <w:color w:val="auto"/>
              <w:lang w:val="es-ES" w:eastAsia="es-ES"/>
            </w:rPr>
          </w:pPr>
          <w:hyperlink w:anchor="_Toc31267025" w:history="1">
            <w:r w:rsidRPr="008A2B28">
              <w:rPr>
                <w:rStyle w:val="Hipervnculo"/>
                <w:noProof/>
              </w:rPr>
              <w:t>CRONOGRAMA</w:t>
            </w:r>
            <w:r>
              <w:rPr>
                <w:noProof/>
                <w:webHidden/>
              </w:rPr>
              <w:tab/>
            </w:r>
            <w:r>
              <w:rPr>
                <w:noProof/>
                <w:webHidden/>
              </w:rPr>
              <w:fldChar w:fldCharType="begin"/>
            </w:r>
            <w:r>
              <w:rPr>
                <w:noProof/>
                <w:webHidden/>
              </w:rPr>
              <w:instrText xml:space="preserve"> PAGEREF _Toc31267025 \h </w:instrText>
            </w:r>
            <w:r>
              <w:rPr>
                <w:noProof/>
                <w:webHidden/>
              </w:rPr>
            </w:r>
            <w:r>
              <w:rPr>
                <w:noProof/>
                <w:webHidden/>
              </w:rPr>
              <w:fldChar w:fldCharType="separate"/>
            </w:r>
            <w:r>
              <w:rPr>
                <w:noProof/>
                <w:webHidden/>
              </w:rPr>
              <w:t>54</w:t>
            </w:r>
            <w:r>
              <w:rPr>
                <w:noProof/>
                <w:webHidden/>
              </w:rPr>
              <w:fldChar w:fldCharType="end"/>
            </w:r>
          </w:hyperlink>
        </w:p>
        <w:p w14:paraId="7F30AE5D" w14:textId="77777777" w:rsidR="00547DCD" w:rsidRDefault="00547DCD">
          <w:pPr>
            <w:pStyle w:val="TDC1"/>
            <w:tabs>
              <w:tab w:val="right" w:leader="dot" w:pos="8828"/>
            </w:tabs>
            <w:rPr>
              <w:rFonts w:asciiTheme="minorHAnsi" w:eastAsiaTheme="minorEastAsia" w:hAnsiTheme="minorHAnsi" w:cstheme="minorBidi"/>
              <w:noProof/>
              <w:color w:val="auto"/>
              <w:lang w:val="es-ES" w:eastAsia="es-ES"/>
            </w:rPr>
          </w:pPr>
          <w:hyperlink w:anchor="_Toc31267026" w:history="1">
            <w:r>
              <w:rPr>
                <w:noProof/>
                <w:webHidden/>
              </w:rPr>
              <w:tab/>
            </w:r>
            <w:r>
              <w:rPr>
                <w:noProof/>
                <w:webHidden/>
              </w:rPr>
              <w:fldChar w:fldCharType="begin"/>
            </w:r>
            <w:r>
              <w:rPr>
                <w:noProof/>
                <w:webHidden/>
              </w:rPr>
              <w:instrText xml:space="preserve"> PAGEREF _Toc31267026 \h </w:instrText>
            </w:r>
            <w:r>
              <w:rPr>
                <w:noProof/>
                <w:webHidden/>
              </w:rPr>
            </w:r>
            <w:r>
              <w:rPr>
                <w:noProof/>
                <w:webHidden/>
              </w:rPr>
              <w:fldChar w:fldCharType="separate"/>
            </w:r>
            <w:r>
              <w:rPr>
                <w:noProof/>
                <w:webHidden/>
              </w:rPr>
              <w:t>54</w:t>
            </w:r>
            <w:r>
              <w:rPr>
                <w:noProof/>
                <w:webHidden/>
              </w:rPr>
              <w:fldChar w:fldCharType="end"/>
            </w:r>
          </w:hyperlink>
        </w:p>
        <w:p w14:paraId="099E294A" w14:textId="77777777" w:rsidR="00547DCD" w:rsidRDefault="00547DCD">
          <w:pPr>
            <w:pStyle w:val="TDC1"/>
            <w:tabs>
              <w:tab w:val="right" w:leader="dot" w:pos="8828"/>
            </w:tabs>
            <w:rPr>
              <w:rFonts w:asciiTheme="minorHAnsi" w:eastAsiaTheme="minorEastAsia" w:hAnsiTheme="minorHAnsi" w:cstheme="minorBidi"/>
              <w:noProof/>
              <w:color w:val="auto"/>
              <w:lang w:val="es-ES" w:eastAsia="es-ES"/>
            </w:rPr>
          </w:pPr>
          <w:hyperlink w:anchor="_Toc31267027" w:history="1">
            <w:r w:rsidRPr="008A2B28">
              <w:rPr>
                <w:rStyle w:val="Hipervnculo"/>
                <w:noProof/>
              </w:rPr>
              <w:t>IX.-CONDICIONES ADICIONALES</w:t>
            </w:r>
            <w:r>
              <w:rPr>
                <w:noProof/>
                <w:webHidden/>
              </w:rPr>
              <w:tab/>
            </w:r>
            <w:r>
              <w:rPr>
                <w:noProof/>
                <w:webHidden/>
              </w:rPr>
              <w:fldChar w:fldCharType="begin"/>
            </w:r>
            <w:r>
              <w:rPr>
                <w:noProof/>
                <w:webHidden/>
              </w:rPr>
              <w:instrText xml:space="preserve"> PAGEREF _Toc31267027 \h </w:instrText>
            </w:r>
            <w:r>
              <w:rPr>
                <w:noProof/>
                <w:webHidden/>
              </w:rPr>
            </w:r>
            <w:r>
              <w:rPr>
                <w:noProof/>
                <w:webHidden/>
              </w:rPr>
              <w:fldChar w:fldCharType="separate"/>
            </w:r>
            <w:r>
              <w:rPr>
                <w:noProof/>
                <w:webHidden/>
              </w:rPr>
              <w:t>55</w:t>
            </w:r>
            <w:r>
              <w:rPr>
                <w:noProof/>
                <w:webHidden/>
              </w:rPr>
              <w:fldChar w:fldCharType="end"/>
            </w:r>
          </w:hyperlink>
        </w:p>
        <w:p w14:paraId="13A2A6F8" w14:textId="77777777" w:rsidR="00547DCD" w:rsidRDefault="00547DCD">
          <w:pPr>
            <w:pStyle w:val="TDC1"/>
            <w:tabs>
              <w:tab w:val="right" w:leader="dot" w:pos="8828"/>
            </w:tabs>
            <w:rPr>
              <w:rFonts w:asciiTheme="minorHAnsi" w:eastAsiaTheme="minorEastAsia" w:hAnsiTheme="minorHAnsi" w:cstheme="minorBidi"/>
              <w:noProof/>
              <w:color w:val="auto"/>
              <w:lang w:val="es-ES" w:eastAsia="es-ES"/>
            </w:rPr>
          </w:pPr>
          <w:hyperlink w:anchor="_Toc31267028" w:history="1">
            <w:r w:rsidRPr="008A2B28">
              <w:rPr>
                <w:rStyle w:val="Hipervnculo"/>
                <w:noProof/>
              </w:rPr>
              <w:t>X.-PLANOS</w:t>
            </w:r>
            <w:r>
              <w:rPr>
                <w:noProof/>
                <w:webHidden/>
              </w:rPr>
              <w:tab/>
            </w:r>
            <w:r>
              <w:rPr>
                <w:noProof/>
                <w:webHidden/>
              </w:rPr>
              <w:fldChar w:fldCharType="begin"/>
            </w:r>
            <w:r>
              <w:rPr>
                <w:noProof/>
                <w:webHidden/>
              </w:rPr>
              <w:instrText xml:space="preserve"> PAGEREF _Toc31267028 \h </w:instrText>
            </w:r>
            <w:r>
              <w:rPr>
                <w:noProof/>
                <w:webHidden/>
              </w:rPr>
            </w:r>
            <w:r>
              <w:rPr>
                <w:noProof/>
                <w:webHidden/>
              </w:rPr>
              <w:fldChar w:fldCharType="separate"/>
            </w:r>
            <w:r>
              <w:rPr>
                <w:noProof/>
                <w:webHidden/>
              </w:rPr>
              <w:t>56</w:t>
            </w:r>
            <w:r>
              <w:rPr>
                <w:noProof/>
                <w:webHidden/>
              </w:rPr>
              <w:fldChar w:fldCharType="end"/>
            </w:r>
          </w:hyperlink>
        </w:p>
        <w:p w14:paraId="6B28821B" w14:textId="06855520" w:rsidR="006C36FB" w:rsidRPr="00755D0D" w:rsidRDefault="006C36FB" w:rsidP="003E5D15">
          <w:pPr>
            <w:spacing w:line="240" w:lineRule="auto"/>
          </w:pPr>
          <w:r w:rsidRPr="00755D0D">
            <w:rPr>
              <w:b/>
              <w:bCs/>
            </w:rPr>
            <w:fldChar w:fldCharType="end"/>
          </w:r>
        </w:p>
      </w:sdtContent>
    </w:sdt>
    <w:p w14:paraId="7025DEC9" w14:textId="77777777" w:rsidR="001A7974" w:rsidRPr="00755D0D" w:rsidRDefault="001A7974" w:rsidP="003E5D15">
      <w:pPr>
        <w:spacing w:line="240" w:lineRule="auto"/>
        <w:rPr>
          <w:rFonts w:ascii="Arial" w:hAnsi="Arial" w:cs="Arial"/>
          <w:color w:val="auto"/>
        </w:rPr>
      </w:pPr>
    </w:p>
    <w:p w14:paraId="77E0A66C" w14:textId="77777777" w:rsidR="001A7974" w:rsidRPr="00755D0D" w:rsidRDefault="001A7974" w:rsidP="003E5D15">
      <w:pPr>
        <w:spacing w:line="240" w:lineRule="auto"/>
        <w:rPr>
          <w:rFonts w:ascii="Arial" w:hAnsi="Arial" w:cs="Arial"/>
          <w:color w:val="auto"/>
        </w:rPr>
      </w:pPr>
    </w:p>
    <w:p w14:paraId="005D8289" w14:textId="77777777" w:rsidR="001A7974" w:rsidRPr="00755D0D" w:rsidRDefault="001A7974" w:rsidP="003E5D15">
      <w:pPr>
        <w:spacing w:line="240" w:lineRule="auto"/>
        <w:rPr>
          <w:rFonts w:ascii="Arial" w:hAnsi="Arial" w:cs="Arial"/>
          <w:color w:val="auto"/>
        </w:rPr>
      </w:pPr>
    </w:p>
    <w:p w14:paraId="1E657AA4" w14:textId="77777777" w:rsidR="001A7974" w:rsidRPr="00755D0D" w:rsidRDefault="001A7974" w:rsidP="003E5D15">
      <w:pPr>
        <w:spacing w:line="240" w:lineRule="auto"/>
        <w:rPr>
          <w:rFonts w:ascii="Arial" w:hAnsi="Arial" w:cs="Arial"/>
          <w:color w:val="auto"/>
        </w:rPr>
      </w:pPr>
    </w:p>
    <w:p w14:paraId="361EBA40" w14:textId="77777777" w:rsidR="001A7974" w:rsidRDefault="001A7974" w:rsidP="003E5D15">
      <w:pPr>
        <w:spacing w:line="240" w:lineRule="auto"/>
        <w:rPr>
          <w:rFonts w:ascii="Arial" w:hAnsi="Arial" w:cs="Arial"/>
          <w:color w:val="auto"/>
        </w:rPr>
      </w:pPr>
    </w:p>
    <w:p w14:paraId="3DF4EAEF" w14:textId="77777777" w:rsidR="003E5D15" w:rsidRDefault="003E5D15" w:rsidP="003E5D15">
      <w:pPr>
        <w:spacing w:line="240" w:lineRule="auto"/>
        <w:rPr>
          <w:rFonts w:ascii="Arial" w:hAnsi="Arial" w:cs="Arial"/>
          <w:color w:val="auto"/>
        </w:rPr>
      </w:pPr>
    </w:p>
    <w:p w14:paraId="775400E4" w14:textId="77777777" w:rsidR="00AD1FF8" w:rsidRPr="00AD1FF8" w:rsidRDefault="00AD1FF8" w:rsidP="003E5D15"/>
    <w:p w14:paraId="2E88B3F3" w14:textId="38212461" w:rsidR="00A77B3E" w:rsidRPr="00755D0D" w:rsidRDefault="004D6B20" w:rsidP="003E5D15">
      <w:pPr>
        <w:pStyle w:val="Ttulo1"/>
        <w:spacing w:after="200" w:line="276" w:lineRule="auto"/>
      </w:pPr>
      <w:bookmarkStart w:id="1" w:name="_Toc31266974"/>
      <w:r w:rsidRPr="00755D0D">
        <w:lastRenderedPageBreak/>
        <w:t>I.- INSTRUCCIONES A LOS LICITANTES</w:t>
      </w:r>
      <w:bookmarkEnd w:id="1"/>
    </w:p>
    <w:p w14:paraId="4D4E5DCC" w14:textId="118377CB" w:rsidR="00A77B3E" w:rsidRPr="00755D0D" w:rsidRDefault="002F2A6E" w:rsidP="003E5D15">
      <w:pPr>
        <w:pStyle w:val="Ttulo2"/>
        <w:spacing w:after="200" w:line="276" w:lineRule="auto"/>
      </w:pPr>
      <w:bookmarkStart w:id="2" w:name="_Toc31266975"/>
      <w:r w:rsidRPr="00755D0D">
        <w:rPr>
          <w:rFonts w:eastAsia="Verdana"/>
        </w:rPr>
        <w:t xml:space="preserve">1.00 </w:t>
      </w:r>
      <w:r w:rsidR="004D6B20" w:rsidRPr="00755D0D">
        <w:rPr>
          <w:rFonts w:eastAsia="Verdana"/>
        </w:rPr>
        <w:t>INSTRUCCIONES A LOS LICITANTES:</w:t>
      </w:r>
      <w:bookmarkEnd w:id="2"/>
    </w:p>
    <w:p w14:paraId="52712D74" w14:textId="77777777" w:rsidR="00A77B3E" w:rsidRPr="00755D0D" w:rsidRDefault="004D6B20" w:rsidP="003E5D15">
      <w:pPr>
        <w:tabs>
          <w:tab w:val="left" w:pos="560"/>
        </w:tabs>
        <w:ind w:left="1120" w:right="-42" w:hanging="1120"/>
        <w:rPr>
          <w:rFonts w:ascii="Arial" w:eastAsia="Verdana" w:hAnsi="Arial" w:cs="Arial"/>
          <w:b/>
          <w:bCs/>
          <w:color w:val="auto"/>
        </w:rPr>
      </w:pPr>
      <w:r w:rsidRPr="00755D0D">
        <w:rPr>
          <w:rFonts w:ascii="Arial" w:eastAsia="Verdana" w:hAnsi="Arial" w:cs="Arial"/>
          <w:b/>
          <w:bCs/>
          <w:color w:val="auto"/>
        </w:rPr>
        <w:t>1.01</w:t>
      </w:r>
      <w:r w:rsidRPr="00755D0D">
        <w:rPr>
          <w:rFonts w:ascii="Arial" w:eastAsia="Verdana" w:hAnsi="Arial" w:cs="Arial"/>
          <w:b/>
          <w:bCs/>
          <w:color w:val="auto"/>
        </w:rPr>
        <w:tab/>
      </w:r>
      <w:r w:rsidRPr="00755D0D">
        <w:rPr>
          <w:rFonts w:ascii="Arial" w:eastAsia="Verdana" w:hAnsi="Arial" w:cs="Arial"/>
          <w:b/>
          <w:bCs/>
          <w:color w:val="auto"/>
          <w:u w:val="single"/>
        </w:rPr>
        <w:t>Definiciones</w:t>
      </w:r>
      <w:r w:rsidRPr="00755D0D">
        <w:rPr>
          <w:rFonts w:ascii="Arial" w:eastAsia="Verdana" w:hAnsi="Arial" w:cs="Arial"/>
          <w:b/>
          <w:bCs/>
          <w:color w:val="auto"/>
        </w:rPr>
        <w:t>:</w:t>
      </w:r>
    </w:p>
    <w:p w14:paraId="5AE9ACE1" w14:textId="77777777" w:rsidR="00A77B3E" w:rsidRPr="00755D0D" w:rsidRDefault="004D6B20" w:rsidP="003E5D15">
      <w:pPr>
        <w:tabs>
          <w:tab w:val="left" w:pos="560"/>
        </w:tabs>
        <w:ind w:left="540" w:right="-42" w:hanging="1120"/>
        <w:jc w:val="both"/>
        <w:rPr>
          <w:rFonts w:ascii="Arial" w:eastAsia="Verdana" w:hAnsi="Arial" w:cs="Arial"/>
          <w:color w:val="auto"/>
        </w:rPr>
      </w:pPr>
      <w:r w:rsidRPr="00755D0D">
        <w:rPr>
          <w:rFonts w:ascii="Arial" w:eastAsia="Verdana" w:hAnsi="Arial" w:cs="Arial"/>
          <w:color w:val="auto"/>
        </w:rPr>
        <w:tab/>
      </w:r>
      <w:r w:rsidRPr="00755D0D">
        <w:rPr>
          <w:rFonts w:ascii="Arial" w:eastAsia="Verdana" w:hAnsi="Arial" w:cs="Arial"/>
          <w:color w:val="auto"/>
        </w:rPr>
        <w:tab/>
        <w:t>El presente documento contiene los Términos, Definiciones y significados que deben ser aplicados por los Contratistas en la presentación de las ofertas para los procesos de Licitación que realiza la MUNICIPALIDAD para la contratación de proyectos financiados con fondos nacionales y otras fuentes.</w:t>
      </w:r>
    </w:p>
    <w:p w14:paraId="519A299A" w14:textId="77777777" w:rsidR="00A77B3E" w:rsidRPr="00755D0D" w:rsidRDefault="004D6B20" w:rsidP="003E5D15">
      <w:pPr>
        <w:ind w:left="567" w:hanging="567"/>
        <w:jc w:val="both"/>
        <w:rPr>
          <w:rFonts w:ascii="Arial" w:eastAsia="Verdana" w:hAnsi="Arial" w:cs="Arial"/>
          <w:b/>
          <w:bCs/>
          <w:color w:val="auto"/>
        </w:rPr>
      </w:pPr>
      <w:r w:rsidRPr="00755D0D">
        <w:rPr>
          <w:rFonts w:ascii="Arial" w:eastAsia="Verdana" w:hAnsi="Arial" w:cs="Arial"/>
          <w:b/>
          <w:bCs/>
          <w:color w:val="auto"/>
        </w:rPr>
        <w:tab/>
      </w:r>
      <w:r w:rsidRPr="00755D0D">
        <w:rPr>
          <w:rFonts w:ascii="Arial" w:eastAsia="Verdana" w:hAnsi="Arial" w:cs="Arial"/>
          <w:color w:val="auto"/>
        </w:rPr>
        <w:t>Todas las definiciones indicadas en las condiciones generales de estos documentos contractuales, son aplicables a las instrucciones a Los Licitantes.</w:t>
      </w:r>
    </w:p>
    <w:p w14:paraId="223AC812" w14:textId="77777777" w:rsidR="00A77B3E" w:rsidRPr="00755D0D" w:rsidRDefault="004D6B20" w:rsidP="003E5D15">
      <w:pPr>
        <w:ind w:left="567" w:hanging="567"/>
        <w:jc w:val="both"/>
        <w:rPr>
          <w:rFonts w:ascii="Arial" w:eastAsia="Verdana" w:hAnsi="Arial" w:cs="Arial"/>
          <w:b/>
          <w:bCs/>
          <w:color w:val="auto"/>
        </w:rPr>
      </w:pPr>
      <w:r w:rsidRPr="00755D0D">
        <w:rPr>
          <w:rFonts w:ascii="Arial" w:eastAsia="Verdana" w:hAnsi="Arial" w:cs="Arial"/>
          <w:b/>
          <w:bCs/>
          <w:color w:val="auto"/>
        </w:rPr>
        <w:t xml:space="preserve">1.02   </w:t>
      </w:r>
      <w:r w:rsidRPr="00755D0D">
        <w:rPr>
          <w:rFonts w:ascii="Arial" w:eastAsia="Verdana" w:hAnsi="Arial" w:cs="Arial"/>
          <w:b/>
          <w:bCs/>
          <w:color w:val="auto"/>
          <w:u w:val="single"/>
        </w:rPr>
        <w:t>Inscripción</w:t>
      </w:r>
      <w:r w:rsidRPr="00755D0D">
        <w:rPr>
          <w:rFonts w:ascii="Arial" w:eastAsia="Verdana" w:hAnsi="Arial" w:cs="Arial"/>
          <w:b/>
          <w:bCs/>
          <w:color w:val="auto"/>
        </w:rPr>
        <w:t>:</w:t>
      </w:r>
    </w:p>
    <w:p w14:paraId="441A2D2F" w14:textId="19052F53" w:rsidR="00A77B3E" w:rsidRPr="00755D0D" w:rsidRDefault="004D6B20" w:rsidP="003E5D15">
      <w:pPr>
        <w:ind w:left="567" w:hanging="567"/>
        <w:jc w:val="both"/>
        <w:rPr>
          <w:rFonts w:ascii="Arial" w:eastAsia="Verdana" w:hAnsi="Arial" w:cs="Arial"/>
          <w:color w:val="auto"/>
        </w:rPr>
      </w:pPr>
      <w:r w:rsidRPr="00755D0D">
        <w:rPr>
          <w:rFonts w:ascii="Arial" w:eastAsia="Verdana" w:hAnsi="Arial" w:cs="Arial"/>
          <w:color w:val="auto"/>
        </w:rPr>
        <w:tab/>
        <w:t xml:space="preserve">Para participar en esta modalidad de contratación, debe estar inscrito y habilitado en el </w:t>
      </w:r>
      <w:r w:rsidR="00F97BAF" w:rsidRPr="00755D0D">
        <w:rPr>
          <w:rFonts w:ascii="Arial" w:eastAsia="Verdana" w:hAnsi="Arial" w:cs="Arial"/>
          <w:color w:val="auto"/>
        </w:rPr>
        <w:t>Banco de</w:t>
      </w:r>
      <w:r w:rsidRPr="00755D0D">
        <w:rPr>
          <w:rFonts w:ascii="Arial" w:eastAsia="Verdana" w:hAnsi="Arial" w:cs="Arial"/>
          <w:color w:val="auto"/>
        </w:rPr>
        <w:t xml:space="preserve"> Contratistas que la MUNICIPALIDAD lleva al </w:t>
      </w:r>
      <w:r w:rsidR="00F97BAF" w:rsidRPr="00755D0D">
        <w:rPr>
          <w:rFonts w:ascii="Arial" w:eastAsia="Verdana" w:hAnsi="Arial" w:cs="Arial"/>
          <w:color w:val="auto"/>
        </w:rPr>
        <w:t>respecto e</w:t>
      </w:r>
      <w:r w:rsidRPr="00755D0D">
        <w:rPr>
          <w:rFonts w:ascii="Arial" w:eastAsia="Verdana" w:hAnsi="Arial" w:cs="Arial"/>
          <w:color w:val="auto"/>
        </w:rPr>
        <w:t xml:space="preserve"> inscrito y solvente en el Colegio de Ingenieros Civiles o en </w:t>
      </w:r>
      <w:r w:rsidR="00F97BAF" w:rsidRPr="00755D0D">
        <w:rPr>
          <w:rFonts w:ascii="Arial" w:eastAsia="Verdana" w:hAnsi="Arial" w:cs="Arial"/>
          <w:color w:val="auto"/>
        </w:rPr>
        <w:t>el Colegio</w:t>
      </w:r>
      <w:r w:rsidRPr="00755D0D">
        <w:rPr>
          <w:rFonts w:ascii="Arial" w:eastAsia="Verdana" w:hAnsi="Arial" w:cs="Arial"/>
          <w:color w:val="auto"/>
        </w:rPr>
        <w:t xml:space="preserve"> de Arquitectos en la categoría de Contratista Individual, Empresas Constructoras. </w:t>
      </w:r>
    </w:p>
    <w:p w14:paraId="3B444B53" w14:textId="77777777" w:rsidR="00A77B3E" w:rsidRPr="00755D0D" w:rsidRDefault="004D6B20" w:rsidP="003E5D15">
      <w:pPr>
        <w:ind w:left="567" w:hanging="567"/>
        <w:jc w:val="both"/>
        <w:rPr>
          <w:rFonts w:ascii="Arial" w:eastAsia="Verdana" w:hAnsi="Arial" w:cs="Arial"/>
          <w:b/>
          <w:bCs/>
          <w:color w:val="auto"/>
        </w:rPr>
      </w:pPr>
      <w:r w:rsidRPr="00755D0D">
        <w:rPr>
          <w:rFonts w:ascii="Arial" w:eastAsia="Verdana" w:hAnsi="Arial" w:cs="Arial"/>
          <w:b/>
          <w:bCs/>
          <w:color w:val="auto"/>
        </w:rPr>
        <w:t xml:space="preserve">1.03   </w:t>
      </w:r>
      <w:r w:rsidRPr="00755D0D">
        <w:rPr>
          <w:rFonts w:ascii="Arial" w:eastAsia="Verdana" w:hAnsi="Arial" w:cs="Arial"/>
          <w:b/>
          <w:bCs/>
          <w:color w:val="auto"/>
          <w:u w:val="single"/>
        </w:rPr>
        <w:t>Puntualidad</w:t>
      </w:r>
      <w:r w:rsidRPr="00755D0D">
        <w:rPr>
          <w:rFonts w:ascii="Arial" w:eastAsia="Verdana" w:hAnsi="Arial" w:cs="Arial"/>
          <w:b/>
          <w:bCs/>
          <w:color w:val="auto"/>
        </w:rPr>
        <w:t>:</w:t>
      </w:r>
    </w:p>
    <w:p w14:paraId="460A9488" w14:textId="375D5A40" w:rsidR="00A77B3E" w:rsidRPr="00755D0D" w:rsidRDefault="004D6B20" w:rsidP="003E5D15">
      <w:pPr>
        <w:ind w:left="567" w:hanging="567"/>
        <w:jc w:val="both"/>
        <w:rPr>
          <w:rFonts w:ascii="Arial" w:eastAsia="Verdana" w:hAnsi="Arial" w:cs="Arial"/>
          <w:color w:val="auto"/>
        </w:rPr>
      </w:pPr>
      <w:r w:rsidRPr="00755D0D">
        <w:rPr>
          <w:rFonts w:ascii="Arial" w:eastAsia="Verdana" w:hAnsi="Arial" w:cs="Arial"/>
          <w:color w:val="auto"/>
        </w:rPr>
        <w:tab/>
        <w:t xml:space="preserve">Al momento de las aperturas de las </w:t>
      </w:r>
      <w:r w:rsidR="00F97BAF" w:rsidRPr="00755D0D">
        <w:rPr>
          <w:rFonts w:ascii="Arial" w:eastAsia="Verdana" w:hAnsi="Arial" w:cs="Arial"/>
          <w:color w:val="auto"/>
        </w:rPr>
        <w:t>Ofertas, es</w:t>
      </w:r>
      <w:r w:rsidRPr="00755D0D">
        <w:rPr>
          <w:rFonts w:ascii="Arial" w:eastAsia="Verdana" w:hAnsi="Arial" w:cs="Arial"/>
          <w:color w:val="auto"/>
        </w:rPr>
        <w:t xml:space="preserve"> básico estar diez minutos antes de la hora programada para la misma, ya que el salón de sesiones cerrará sus puertas exactamente a la hora establecida, para poder dar inicio a dicho acto de Apertura de Ofertas.</w:t>
      </w:r>
    </w:p>
    <w:p w14:paraId="1EF0F608" w14:textId="77777777" w:rsidR="00A77B3E" w:rsidRPr="00755D0D" w:rsidRDefault="004D6B20" w:rsidP="003E5D15">
      <w:pPr>
        <w:ind w:left="567" w:hanging="567"/>
        <w:jc w:val="both"/>
        <w:rPr>
          <w:rFonts w:ascii="Arial" w:eastAsia="Verdana" w:hAnsi="Arial" w:cs="Arial"/>
          <w:b/>
          <w:bCs/>
          <w:color w:val="auto"/>
        </w:rPr>
      </w:pPr>
      <w:r w:rsidRPr="00755D0D">
        <w:rPr>
          <w:rFonts w:ascii="Arial" w:eastAsia="Verdana" w:hAnsi="Arial" w:cs="Arial"/>
          <w:b/>
          <w:bCs/>
          <w:color w:val="auto"/>
        </w:rPr>
        <w:t xml:space="preserve">1.04   </w:t>
      </w:r>
      <w:r w:rsidRPr="00755D0D">
        <w:rPr>
          <w:rFonts w:ascii="Arial" w:eastAsia="Verdana" w:hAnsi="Arial" w:cs="Arial"/>
          <w:b/>
          <w:bCs/>
          <w:color w:val="auto"/>
          <w:u w:val="single"/>
        </w:rPr>
        <w:t>Representantes:</w:t>
      </w:r>
    </w:p>
    <w:p w14:paraId="1D1B5578" w14:textId="77777777" w:rsidR="00A77B3E" w:rsidRPr="00755D0D" w:rsidRDefault="004D6B20" w:rsidP="003E5D15">
      <w:pPr>
        <w:ind w:left="567" w:hanging="567"/>
        <w:jc w:val="both"/>
        <w:rPr>
          <w:rFonts w:ascii="Arial" w:eastAsia="Verdana" w:hAnsi="Arial" w:cs="Arial"/>
          <w:color w:val="auto"/>
        </w:rPr>
      </w:pPr>
      <w:r w:rsidRPr="00755D0D">
        <w:rPr>
          <w:rFonts w:ascii="Arial" w:eastAsia="Verdana" w:hAnsi="Arial" w:cs="Arial"/>
          <w:color w:val="auto"/>
        </w:rPr>
        <w:tab/>
        <w:t xml:space="preserve">Podrá presentarse al acto de apertura, un representante a presentar la respectiva Licitación. Cuando un contratista comparezca a través de representante, este solamente deberá presentar una identificación. </w:t>
      </w:r>
    </w:p>
    <w:p w14:paraId="3CAA97CA" w14:textId="1F1F105C" w:rsidR="00A77B3E" w:rsidRPr="00755D0D" w:rsidRDefault="00F97BAF" w:rsidP="003E5D15">
      <w:pPr>
        <w:ind w:left="567" w:hanging="567"/>
        <w:jc w:val="both"/>
        <w:rPr>
          <w:rFonts w:ascii="Arial" w:eastAsia="Verdana" w:hAnsi="Arial" w:cs="Arial"/>
          <w:b/>
          <w:bCs/>
          <w:color w:val="auto"/>
        </w:rPr>
      </w:pPr>
      <w:r w:rsidRPr="00755D0D">
        <w:rPr>
          <w:rFonts w:ascii="Arial" w:eastAsia="Verdana" w:hAnsi="Arial" w:cs="Arial"/>
          <w:b/>
          <w:bCs/>
          <w:color w:val="auto"/>
        </w:rPr>
        <w:t>1.05 Presentación</w:t>
      </w:r>
      <w:r w:rsidR="004D6B20" w:rsidRPr="00755D0D">
        <w:rPr>
          <w:rFonts w:ascii="Arial" w:eastAsia="Verdana" w:hAnsi="Arial" w:cs="Arial"/>
          <w:b/>
          <w:bCs/>
          <w:color w:val="auto"/>
          <w:u w:val="single"/>
        </w:rPr>
        <w:t xml:space="preserve"> del Desglose de Presupuesto de Oferta</w:t>
      </w:r>
      <w:r w:rsidR="004D6B20" w:rsidRPr="00755D0D">
        <w:rPr>
          <w:rFonts w:ascii="Arial" w:eastAsia="Verdana" w:hAnsi="Arial" w:cs="Arial"/>
          <w:b/>
          <w:bCs/>
          <w:color w:val="auto"/>
        </w:rPr>
        <w:t>:</w:t>
      </w:r>
    </w:p>
    <w:p w14:paraId="10548E7F" w14:textId="7AE38292" w:rsidR="00371D15" w:rsidRDefault="004D6B20" w:rsidP="003E5D15">
      <w:pPr>
        <w:ind w:left="567" w:hanging="567"/>
        <w:jc w:val="both"/>
        <w:rPr>
          <w:rFonts w:ascii="Arial" w:eastAsia="Verdana" w:hAnsi="Arial" w:cs="Arial"/>
          <w:color w:val="auto"/>
        </w:rPr>
      </w:pPr>
      <w:r w:rsidRPr="00755D0D">
        <w:rPr>
          <w:rFonts w:ascii="Arial" w:eastAsia="Verdana" w:hAnsi="Arial" w:cs="Arial"/>
          <w:color w:val="auto"/>
        </w:rPr>
        <w:tab/>
        <w:t xml:space="preserve">El Desglose de Presupuesto de Oferta debe llenarse con letra y números claros perfectamente legibles, ya que los textos y cantidades de difícil comprensión serán tomados como ilegibles.  Los resultados de las multiplicaciones de Cantidad de </w:t>
      </w:r>
      <w:r w:rsidR="00F97BAF" w:rsidRPr="00755D0D">
        <w:rPr>
          <w:rFonts w:ascii="Arial" w:eastAsia="Verdana" w:hAnsi="Arial" w:cs="Arial"/>
          <w:color w:val="auto"/>
        </w:rPr>
        <w:t>obra por Precio</w:t>
      </w:r>
      <w:r w:rsidRPr="00755D0D">
        <w:rPr>
          <w:rFonts w:ascii="Arial" w:eastAsia="Verdana" w:hAnsi="Arial" w:cs="Arial"/>
          <w:color w:val="auto"/>
        </w:rPr>
        <w:t xml:space="preserve"> Unitario deben escribirse con números claros.</w:t>
      </w:r>
    </w:p>
    <w:p w14:paraId="29917C17" w14:textId="77777777" w:rsidR="003E5D15" w:rsidRDefault="003E5D15" w:rsidP="003E5D15">
      <w:pPr>
        <w:ind w:left="567" w:hanging="567"/>
        <w:jc w:val="both"/>
        <w:rPr>
          <w:rFonts w:ascii="Arial" w:eastAsia="Verdana" w:hAnsi="Arial" w:cs="Arial"/>
          <w:color w:val="auto"/>
        </w:rPr>
      </w:pPr>
    </w:p>
    <w:p w14:paraId="4D5255A5" w14:textId="77777777" w:rsidR="003E5D15" w:rsidRPr="00755D0D" w:rsidRDefault="003E5D15" w:rsidP="003E5D15">
      <w:pPr>
        <w:ind w:left="567" w:hanging="567"/>
        <w:jc w:val="both"/>
        <w:rPr>
          <w:rFonts w:ascii="Arial" w:eastAsia="Verdana" w:hAnsi="Arial" w:cs="Arial"/>
          <w:color w:val="auto"/>
        </w:rPr>
      </w:pPr>
    </w:p>
    <w:p w14:paraId="19DF8FBF" w14:textId="5C4E4E00" w:rsidR="00A77B3E" w:rsidRPr="00755D0D" w:rsidRDefault="00F97BAF" w:rsidP="003E5D15">
      <w:pPr>
        <w:ind w:left="567" w:hanging="567"/>
        <w:jc w:val="both"/>
        <w:rPr>
          <w:rFonts w:ascii="Arial" w:eastAsia="Verdana" w:hAnsi="Arial" w:cs="Arial"/>
          <w:b/>
          <w:bCs/>
          <w:color w:val="auto"/>
        </w:rPr>
      </w:pPr>
      <w:r w:rsidRPr="00755D0D">
        <w:rPr>
          <w:rFonts w:ascii="Arial" w:eastAsia="Verdana" w:hAnsi="Arial" w:cs="Arial"/>
          <w:b/>
          <w:bCs/>
          <w:color w:val="auto"/>
        </w:rPr>
        <w:lastRenderedPageBreak/>
        <w:t>1.06 Trascripción</w:t>
      </w:r>
      <w:r w:rsidR="004D6B20" w:rsidRPr="00755D0D">
        <w:rPr>
          <w:rFonts w:ascii="Arial" w:eastAsia="Verdana" w:hAnsi="Arial" w:cs="Arial"/>
          <w:b/>
          <w:bCs/>
          <w:color w:val="auto"/>
          <w:u w:val="single"/>
        </w:rPr>
        <w:t xml:space="preserve"> de Documentos:</w:t>
      </w:r>
    </w:p>
    <w:p w14:paraId="6B42EC2D" w14:textId="24BCF20C" w:rsidR="00DE56B3" w:rsidRPr="00755D0D" w:rsidRDefault="004D6B20" w:rsidP="003E5D15">
      <w:pPr>
        <w:ind w:left="567" w:hanging="567"/>
        <w:jc w:val="both"/>
        <w:rPr>
          <w:rFonts w:ascii="Arial" w:eastAsia="Verdana" w:hAnsi="Arial" w:cs="Arial"/>
          <w:color w:val="auto"/>
        </w:rPr>
      </w:pPr>
      <w:r w:rsidRPr="00755D0D">
        <w:rPr>
          <w:rFonts w:ascii="Arial" w:eastAsia="Verdana" w:hAnsi="Arial" w:cs="Arial"/>
          <w:color w:val="auto"/>
        </w:rPr>
        <w:tab/>
        <w:t xml:space="preserve">Queda terminantemente prohibido, transcribir y sustraer las páginas del documento base que la MUNICIPALIDAD proporciona para presentarlos en hojas separadas.  El desglose de presupuesto de oferta podrá sustraerse del documento para efectos de llenar la Licitación, pero deberá incorporarse a dicho documento base para que forme parte fundamental de la oferta. </w:t>
      </w:r>
    </w:p>
    <w:p w14:paraId="2D81D267" w14:textId="1AD30E12" w:rsidR="00A77B3E" w:rsidRPr="00755D0D" w:rsidRDefault="00437A2C" w:rsidP="003E5D15">
      <w:pPr>
        <w:jc w:val="both"/>
        <w:rPr>
          <w:rFonts w:ascii="Arial" w:eastAsia="Verdana" w:hAnsi="Arial" w:cs="Arial"/>
          <w:b/>
          <w:bCs/>
          <w:color w:val="auto"/>
        </w:rPr>
      </w:pPr>
      <w:r w:rsidRPr="00755D0D">
        <w:rPr>
          <w:rFonts w:ascii="Arial" w:eastAsia="Verdana" w:hAnsi="Arial" w:cs="Arial"/>
          <w:b/>
          <w:bCs/>
          <w:color w:val="auto"/>
        </w:rPr>
        <w:t>1.07 Planos</w:t>
      </w:r>
      <w:r w:rsidR="004D6B20" w:rsidRPr="00755D0D">
        <w:rPr>
          <w:rFonts w:ascii="Arial" w:eastAsia="Verdana" w:hAnsi="Arial" w:cs="Arial"/>
          <w:b/>
          <w:bCs/>
          <w:color w:val="auto"/>
        </w:rPr>
        <w:t>:</w:t>
      </w:r>
    </w:p>
    <w:p w14:paraId="68717908" w14:textId="0B233F26" w:rsidR="00A77B3E" w:rsidRPr="00755D0D" w:rsidRDefault="004D6B20" w:rsidP="003E5D15">
      <w:pPr>
        <w:ind w:left="567" w:hanging="567"/>
        <w:jc w:val="both"/>
        <w:rPr>
          <w:rFonts w:ascii="Arial" w:eastAsia="Verdana" w:hAnsi="Arial" w:cs="Arial"/>
          <w:color w:val="auto"/>
        </w:rPr>
      </w:pPr>
      <w:r w:rsidRPr="00755D0D">
        <w:rPr>
          <w:rFonts w:ascii="Arial" w:eastAsia="Verdana" w:hAnsi="Arial" w:cs="Arial"/>
          <w:color w:val="auto"/>
        </w:rPr>
        <w:tab/>
        <w:t xml:space="preserve">La Oferta deberá </w:t>
      </w:r>
      <w:r w:rsidR="00437A2C" w:rsidRPr="00755D0D">
        <w:rPr>
          <w:rFonts w:ascii="Arial" w:eastAsia="Verdana" w:hAnsi="Arial" w:cs="Arial"/>
          <w:color w:val="auto"/>
        </w:rPr>
        <w:t>ir acompañada</w:t>
      </w:r>
      <w:r w:rsidRPr="00755D0D">
        <w:rPr>
          <w:rFonts w:ascii="Arial" w:eastAsia="Verdana" w:hAnsi="Arial" w:cs="Arial"/>
          <w:color w:val="auto"/>
        </w:rPr>
        <w:t xml:space="preserve"> de los planos correspondientes al Proyecto. A excepción de los proyectos que no los requieran.</w:t>
      </w:r>
    </w:p>
    <w:p w14:paraId="643D09E9" w14:textId="08E9BAEF" w:rsidR="00A77B3E" w:rsidRPr="00755D0D" w:rsidRDefault="00437A2C" w:rsidP="003E5D15">
      <w:pPr>
        <w:ind w:left="567" w:hanging="567"/>
        <w:jc w:val="both"/>
        <w:rPr>
          <w:rFonts w:ascii="Arial" w:eastAsia="Verdana" w:hAnsi="Arial" w:cs="Arial"/>
          <w:b/>
          <w:bCs/>
          <w:color w:val="auto"/>
        </w:rPr>
      </w:pPr>
      <w:r w:rsidRPr="00755D0D">
        <w:rPr>
          <w:rFonts w:ascii="Arial" w:eastAsia="Verdana" w:hAnsi="Arial" w:cs="Arial"/>
          <w:b/>
          <w:bCs/>
          <w:color w:val="auto"/>
        </w:rPr>
        <w:t xml:space="preserve">1.08 </w:t>
      </w:r>
      <w:r w:rsidRPr="00755D0D">
        <w:rPr>
          <w:rFonts w:ascii="Arial" w:eastAsia="Verdana" w:hAnsi="Arial" w:cs="Arial"/>
          <w:b/>
          <w:bCs/>
          <w:color w:val="auto"/>
          <w:u w:val="single"/>
        </w:rPr>
        <w:t>Forma</w:t>
      </w:r>
      <w:r w:rsidR="004D6B20" w:rsidRPr="00755D0D">
        <w:rPr>
          <w:rFonts w:ascii="Arial" w:eastAsia="Verdana" w:hAnsi="Arial" w:cs="Arial"/>
          <w:b/>
          <w:bCs/>
          <w:color w:val="auto"/>
          <w:u w:val="single"/>
        </w:rPr>
        <w:t xml:space="preserve"> </w:t>
      </w:r>
      <w:r w:rsidRPr="00755D0D">
        <w:rPr>
          <w:rFonts w:ascii="Arial" w:eastAsia="Verdana" w:hAnsi="Arial" w:cs="Arial"/>
          <w:b/>
          <w:bCs/>
          <w:color w:val="auto"/>
          <w:u w:val="single"/>
        </w:rPr>
        <w:t>de Licitación</w:t>
      </w:r>
      <w:r w:rsidR="004D6B20" w:rsidRPr="00755D0D">
        <w:rPr>
          <w:rFonts w:ascii="Arial" w:eastAsia="Verdana" w:hAnsi="Arial" w:cs="Arial"/>
          <w:b/>
          <w:bCs/>
          <w:color w:val="auto"/>
          <w:u w:val="single"/>
        </w:rPr>
        <w:t>:</w:t>
      </w:r>
    </w:p>
    <w:p w14:paraId="108104ED" w14:textId="72B44AAE" w:rsidR="00A77B3E" w:rsidRPr="00755D0D" w:rsidRDefault="004D6B20" w:rsidP="003E5D15">
      <w:pPr>
        <w:ind w:left="567" w:hanging="567"/>
        <w:jc w:val="both"/>
        <w:rPr>
          <w:rFonts w:ascii="Arial" w:eastAsia="Verdana" w:hAnsi="Arial" w:cs="Arial"/>
          <w:color w:val="auto"/>
        </w:rPr>
      </w:pPr>
      <w:r w:rsidRPr="00755D0D">
        <w:rPr>
          <w:rFonts w:ascii="Arial" w:eastAsia="Verdana" w:hAnsi="Arial" w:cs="Arial"/>
          <w:color w:val="auto"/>
        </w:rPr>
        <w:tab/>
        <w:t>La forma de oferta debe presentarse completamente llena, firmada y sellada (Sellada en el caso de Ingenieros Civiles, Arquitectos y Empresas Constructoras).</w:t>
      </w:r>
      <w:r w:rsidRPr="00755D0D">
        <w:rPr>
          <w:rFonts w:ascii="Arial" w:eastAsia="Verdana" w:hAnsi="Arial" w:cs="Arial"/>
          <w:b/>
          <w:bCs/>
          <w:color w:val="auto"/>
        </w:rPr>
        <w:t xml:space="preserve">  </w:t>
      </w:r>
    </w:p>
    <w:p w14:paraId="40A6A26F" w14:textId="50A19486" w:rsidR="00A77B3E" w:rsidRPr="00755D0D" w:rsidRDefault="00437A2C" w:rsidP="003E5D15">
      <w:pPr>
        <w:ind w:left="567" w:hanging="567"/>
        <w:jc w:val="both"/>
        <w:rPr>
          <w:rFonts w:ascii="Arial" w:eastAsia="Verdana" w:hAnsi="Arial" w:cs="Arial"/>
          <w:b/>
          <w:bCs/>
          <w:color w:val="auto"/>
        </w:rPr>
      </w:pPr>
      <w:r w:rsidRPr="00755D0D">
        <w:rPr>
          <w:rFonts w:ascii="Arial" w:eastAsia="Verdana" w:hAnsi="Arial" w:cs="Arial"/>
          <w:b/>
          <w:bCs/>
          <w:color w:val="auto"/>
        </w:rPr>
        <w:t>1.09 Visita</w:t>
      </w:r>
      <w:r w:rsidR="004D6B20" w:rsidRPr="00755D0D">
        <w:rPr>
          <w:rFonts w:ascii="Arial" w:eastAsia="Verdana" w:hAnsi="Arial" w:cs="Arial"/>
          <w:b/>
          <w:bCs/>
          <w:color w:val="auto"/>
          <w:u w:val="single"/>
        </w:rPr>
        <w:t xml:space="preserve"> a la zona de las obras:</w:t>
      </w:r>
    </w:p>
    <w:p w14:paraId="2374C557" w14:textId="1F62D673" w:rsidR="00911CAB" w:rsidRPr="00755D0D" w:rsidRDefault="004D6B20" w:rsidP="003E5D15">
      <w:pPr>
        <w:ind w:left="567" w:hanging="567"/>
        <w:jc w:val="both"/>
        <w:rPr>
          <w:rFonts w:ascii="Arial" w:eastAsia="Verdana" w:hAnsi="Arial" w:cs="Arial"/>
          <w:color w:val="auto"/>
        </w:rPr>
      </w:pPr>
      <w:r w:rsidRPr="00755D0D">
        <w:rPr>
          <w:rFonts w:ascii="Arial" w:eastAsia="Verdana" w:hAnsi="Arial" w:cs="Arial"/>
          <w:color w:val="auto"/>
        </w:rPr>
        <w:tab/>
        <w:t xml:space="preserve">El Licitante bajo su propia responsabilidad y a su propio riesgo, visite e inspeccione la zona de las obras y sus alrededores, para </w:t>
      </w:r>
      <w:r w:rsidR="00437A2C" w:rsidRPr="00755D0D">
        <w:rPr>
          <w:rFonts w:ascii="Arial" w:eastAsia="Verdana" w:hAnsi="Arial" w:cs="Arial"/>
          <w:color w:val="auto"/>
        </w:rPr>
        <w:t>que obtenga</w:t>
      </w:r>
      <w:r w:rsidRPr="00755D0D">
        <w:rPr>
          <w:rFonts w:ascii="Arial" w:eastAsia="Verdana" w:hAnsi="Arial" w:cs="Arial"/>
          <w:color w:val="auto"/>
        </w:rPr>
        <w:t xml:space="preserve"> por sí mismo, toda la información que pueda ser necesaria a fin de preparar la oferta y celebrar el contrato para la construcción de las obras.  Los gastos relacionados con dicha visita c</w:t>
      </w:r>
      <w:r w:rsidR="00096A4A" w:rsidRPr="00755D0D">
        <w:rPr>
          <w:rFonts w:ascii="Arial" w:eastAsia="Verdana" w:hAnsi="Arial" w:cs="Arial"/>
          <w:color w:val="auto"/>
        </w:rPr>
        <w:t>orrerán por cuenta del Licitante</w:t>
      </w:r>
      <w:r w:rsidRPr="00755D0D">
        <w:rPr>
          <w:rFonts w:ascii="Arial" w:eastAsia="Verdana" w:hAnsi="Arial" w:cs="Arial"/>
          <w:color w:val="auto"/>
        </w:rPr>
        <w:t xml:space="preserve">. </w:t>
      </w:r>
    </w:p>
    <w:p w14:paraId="0B4434BD" w14:textId="790032EB" w:rsidR="00930A7C" w:rsidRPr="00755D0D" w:rsidRDefault="00437A2C" w:rsidP="003E5D15">
      <w:pPr>
        <w:numPr>
          <w:ilvl w:val="1"/>
          <w:numId w:val="15"/>
        </w:numPr>
        <w:jc w:val="both"/>
        <w:rPr>
          <w:rFonts w:ascii="Arial" w:eastAsia="Verdana" w:hAnsi="Arial" w:cs="Arial"/>
          <w:color w:val="auto"/>
        </w:rPr>
      </w:pPr>
      <w:r w:rsidRPr="00755D0D">
        <w:rPr>
          <w:rFonts w:ascii="Arial" w:eastAsia="Verdana" w:hAnsi="Arial" w:cs="Arial"/>
          <w:b/>
          <w:bCs/>
          <w:color w:val="auto"/>
          <w:u w:val="single"/>
        </w:rPr>
        <w:t xml:space="preserve">También deberá </w:t>
      </w:r>
      <w:r w:rsidR="00F97BAF" w:rsidRPr="00755D0D">
        <w:rPr>
          <w:rFonts w:ascii="Arial" w:eastAsia="Verdana" w:hAnsi="Arial" w:cs="Arial"/>
          <w:b/>
          <w:bCs/>
          <w:color w:val="auto"/>
          <w:u w:val="single"/>
        </w:rPr>
        <w:t>acompañar a su oferta los</w:t>
      </w:r>
      <w:r w:rsidR="0037289F" w:rsidRPr="00755D0D">
        <w:rPr>
          <w:rFonts w:ascii="Arial" w:eastAsia="Verdana" w:hAnsi="Arial" w:cs="Arial"/>
          <w:b/>
          <w:bCs/>
          <w:color w:val="auto"/>
          <w:u w:val="single"/>
        </w:rPr>
        <w:t xml:space="preserve"> documentos siguientes:</w:t>
      </w:r>
    </w:p>
    <w:p w14:paraId="52A7E3D7" w14:textId="77777777" w:rsidR="00930A7C" w:rsidRPr="00755D0D" w:rsidRDefault="00930A7C" w:rsidP="003E5D15">
      <w:pPr>
        <w:pStyle w:val="Prrafodelista"/>
        <w:numPr>
          <w:ilvl w:val="0"/>
          <w:numId w:val="22"/>
        </w:numPr>
        <w:ind w:left="709"/>
        <w:rPr>
          <w:rFonts w:ascii="Arial" w:eastAsia="Verdana" w:hAnsi="Arial" w:cs="Arial"/>
          <w:bCs/>
          <w:color w:val="auto"/>
        </w:rPr>
      </w:pPr>
      <w:r w:rsidRPr="00755D0D">
        <w:rPr>
          <w:rFonts w:ascii="Arial" w:eastAsia="Verdana" w:hAnsi="Arial" w:cs="Arial"/>
          <w:bCs/>
          <w:color w:val="auto"/>
        </w:rPr>
        <w:t>Copia del Acta de constitución de la empresa y/o Comerciante individual</w:t>
      </w:r>
    </w:p>
    <w:p w14:paraId="0DDC9D41" w14:textId="77777777" w:rsidR="0037289F" w:rsidRPr="00755D0D" w:rsidRDefault="00930A7C"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 xml:space="preserve">RTN Numérico y Copia de Identidad del Oferente </w:t>
      </w:r>
    </w:p>
    <w:p w14:paraId="63897A89" w14:textId="77777777" w:rsidR="0037289F" w:rsidRPr="00755D0D" w:rsidRDefault="00930A7C"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Declaración Jurada según Articulo 18, de no estar comprendido en ninguno de los casos a que se refieren los artículos 15 y 16 de la Ley de Contratación del Estado</w:t>
      </w:r>
    </w:p>
    <w:p w14:paraId="2C2ED541" w14:textId="77777777" w:rsidR="0037289F" w:rsidRPr="00755D0D" w:rsidRDefault="0037289F"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Estados de resultados y balance general de los últimos 3 años</w:t>
      </w:r>
    </w:p>
    <w:p w14:paraId="1BB7DF47" w14:textId="77777777" w:rsidR="0037289F" w:rsidRPr="00755D0D" w:rsidRDefault="0037289F"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Por lo menos 2 Referencias comerciales y</w:t>
      </w:r>
      <w:r w:rsidR="00BB33D3" w:rsidRPr="00755D0D">
        <w:rPr>
          <w:rFonts w:ascii="Arial" w:eastAsia="Verdana" w:hAnsi="Arial" w:cs="Arial"/>
          <w:bCs/>
          <w:color w:val="auto"/>
        </w:rPr>
        <w:t>/o</w:t>
      </w:r>
      <w:r w:rsidRPr="00755D0D">
        <w:rPr>
          <w:rFonts w:ascii="Arial" w:eastAsia="Verdana" w:hAnsi="Arial" w:cs="Arial"/>
          <w:bCs/>
          <w:color w:val="auto"/>
        </w:rPr>
        <w:t xml:space="preserve"> bancarias de la empresa</w:t>
      </w:r>
    </w:p>
    <w:p w14:paraId="77FD7743" w14:textId="180D3449" w:rsidR="0037289F" w:rsidRPr="00755D0D" w:rsidRDefault="0037289F"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 xml:space="preserve">Copias de actas de recepción Final </w:t>
      </w:r>
      <w:r w:rsidR="00F97BAF" w:rsidRPr="00755D0D">
        <w:rPr>
          <w:rFonts w:ascii="Arial" w:eastAsia="Verdana" w:hAnsi="Arial" w:cs="Arial"/>
          <w:bCs/>
          <w:color w:val="auto"/>
        </w:rPr>
        <w:t>o definitiva</w:t>
      </w:r>
      <w:r w:rsidRPr="00755D0D">
        <w:rPr>
          <w:rFonts w:ascii="Arial" w:eastAsia="Verdana" w:hAnsi="Arial" w:cs="Arial"/>
          <w:bCs/>
          <w:color w:val="auto"/>
        </w:rPr>
        <w:t xml:space="preserve"> de proyectos similares ejecutados.</w:t>
      </w:r>
    </w:p>
    <w:p w14:paraId="51D548B0" w14:textId="77777777" w:rsidR="0037289F" w:rsidRPr="00755D0D" w:rsidRDefault="0037289F"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 xml:space="preserve">Garantía de sostenimiento de oferta por el </w:t>
      </w:r>
      <w:r w:rsidR="00BB33D3" w:rsidRPr="00755D0D">
        <w:rPr>
          <w:rFonts w:ascii="Arial" w:eastAsia="Verdana" w:hAnsi="Arial" w:cs="Arial"/>
          <w:bCs/>
          <w:color w:val="auto"/>
        </w:rPr>
        <w:t>2</w:t>
      </w:r>
      <w:r w:rsidRPr="00755D0D">
        <w:rPr>
          <w:rFonts w:ascii="Arial" w:eastAsia="Verdana" w:hAnsi="Arial" w:cs="Arial"/>
          <w:bCs/>
          <w:color w:val="auto"/>
        </w:rPr>
        <w:t>% del valor ofertado</w:t>
      </w:r>
    </w:p>
    <w:p w14:paraId="7E5271CF" w14:textId="77777777" w:rsidR="0037289F" w:rsidRPr="00755D0D" w:rsidRDefault="0037289F"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 xml:space="preserve">Autorización para que la Municipalidad pueda solicitar información acerca del contratista. </w:t>
      </w:r>
    </w:p>
    <w:p w14:paraId="1950856C" w14:textId="27A5524B" w:rsidR="001F5609" w:rsidRPr="00755D0D" w:rsidRDefault="0037289F"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Disponibilidad de equipo mínimo requerido para la ejecución de las obras</w:t>
      </w:r>
      <w:r w:rsidR="0029772D" w:rsidRPr="00755D0D">
        <w:rPr>
          <w:rFonts w:ascii="Arial" w:eastAsia="Verdana" w:hAnsi="Arial" w:cs="Arial"/>
          <w:bCs/>
          <w:color w:val="auto"/>
        </w:rPr>
        <w:t>.</w:t>
      </w:r>
    </w:p>
    <w:p w14:paraId="6A35A91B" w14:textId="2052D16C" w:rsidR="0029772D" w:rsidRPr="00755D0D" w:rsidRDefault="0029772D"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Constancia de estar registrados en la ONCAE.</w:t>
      </w:r>
    </w:p>
    <w:p w14:paraId="1C29EEEF" w14:textId="18DD34AC" w:rsidR="00B74B83" w:rsidRDefault="0029772D" w:rsidP="003E5D15">
      <w:pPr>
        <w:pStyle w:val="Prrafodelista"/>
        <w:numPr>
          <w:ilvl w:val="0"/>
          <w:numId w:val="22"/>
        </w:numPr>
        <w:ind w:left="709"/>
        <w:jc w:val="both"/>
        <w:rPr>
          <w:rFonts w:ascii="Arial" w:eastAsia="Verdana" w:hAnsi="Arial" w:cs="Arial"/>
          <w:bCs/>
          <w:color w:val="auto"/>
        </w:rPr>
      </w:pPr>
      <w:r w:rsidRPr="00755D0D">
        <w:rPr>
          <w:rFonts w:ascii="Arial" w:eastAsia="Verdana" w:hAnsi="Arial" w:cs="Arial"/>
          <w:bCs/>
          <w:color w:val="auto"/>
        </w:rPr>
        <w:t>En caso de ser Ingeniero contratista, presentar constancia de estar solvente en el Colegio de Ingenieros.</w:t>
      </w:r>
    </w:p>
    <w:p w14:paraId="6AAC8C3B" w14:textId="77777777" w:rsidR="003E5D15" w:rsidRDefault="003E5D15" w:rsidP="003E5D15">
      <w:pPr>
        <w:jc w:val="both"/>
        <w:rPr>
          <w:rFonts w:ascii="Arial" w:eastAsia="Verdana" w:hAnsi="Arial" w:cs="Arial"/>
          <w:bCs/>
          <w:color w:val="auto"/>
        </w:rPr>
      </w:pPr>
    </w:p>
    <w:p w14:paraId="3DD3E033" w14:textId="77777777" w:rsidR="003E5D15" w:rsidRPr="003E5D15" w:rsidRDefault="003E5D15" w:rsidP="003E5D15">
      <w:pPr>
        <w:jc w:val="both"/>
        <w:rPr>
          <w:rFonts w:ascii="Arial" w:eastAsia="Verdana" w:hAnsi="Arial" w:cs="Arial"/>
          <w:bCs/>
          <w:color w:val="auto"/>
        </w:rPr>
      </w:pPr>
    </w:p>
    <w:p w14:paraId="35C13C21" w14:textId="3257DD7D" w:rsidR="00A77B3E" w:rsidRPr="00755D0D" w:rsidRDefault="002F2A6E" w:rsidP="003E5D15">
      <w:pPr>
        <w:pStyle w:val="Ttulo2"/>
        <w:spacing w:after="200" w:line="276" w:lineRule="auto"/>
        <w:rPr>
          <w:rFonts w:eastAsia="Verdana"/>
        </w:rPr>
      </w:pPr>
      <w:bookmarkStart w:id="3" w:name="_Toc31266976"/>
      <w:r w:rsidRPr="00755D0D">
        <w:rPr>
          <w:rFonts w:eastAsia="Verdana"/>
        </w:rPr>
        <w:lastRenderedPageBreak/>
        <w:t>2.00</w:t>
      </w:r>
      <w:r w:rsidR="00F110BA" w:rsidRPr="00755D0D">
        <w:rPr>
          <w:rFonts w:eastAsia="Verdana"/>
        </w:rPr>
        <w:t xml:space="preserve"> </w:t>
      </w:r>
      <w:r w:rsidR="004D6B20" w:rsidRPr="00755D0D">
        <w:rPr>
          <w:rFonts w:eastAsia="Verdana"/>
        </w:rPr>
        <w:t xml:space="preserve">OFERTA </w:t>
      </w:r>
      <w:r w:rsidR="004F478E" w:rsidRPr="00755D0D">
        <w:rPr>
          <w:rFonts w:eastAsia="Verdana"/>
        </w:rPr>
        <w:t>ECONÓMICA</w:t>
      </w:r>
      <w:r w:rsidR="004D6B20" w:rsidRPr="00755D0D">
        <w:rPr>
          <w:rFonts w:eastAsia="Verdana"/>
        </w:rPr>
        <w:t>:</w:t>
      </w:r>
      <w:bookmarkEnd w:id="3"/>
    </w:p>
    <w:p w14:paraId="512C8C36" w14:textId="10D902AB" w:rsidR="00A77B3E" w:rsidRPr="00755D0D" w:rsidRDefault="004D6B20" w:rsidP="003E5D15">
      <w:pPr>
        <w:tabs>
          <w:tab w:val="left" w:pos="142"/>
          <w:tab w:val="left" w:pos="560"/>
        </w:tabs>
        <w:ind w:right="-42"/>
        <w:jc w:val="both"/>
        <w:rPr>
          <w:rFonts w:ascii="Arial" w:eastAsia="Verdana" w:hAnsi="Arial" w:cs="Arial"/>
          <w:b/>
          <w:bCs/>
          <w:color w:val="auto"/>
        </w:rPr>
      </w:pPr>
      <w:r w:rsidRPr="00755D0D">
        <w:rPr>
          <w:rFonts w:ascii="Arial" w:eastAsia="Verdana" w:hAnsi="Arial" w:cs="Arial"/>
          <w:b/>
          <w:bCs/>
          <w:color w:val="auto"/>
        </w:rPr>
        <w:t>2.01</w:t>
      </w:r>
      <w:r w:rsidR="00BA3AEC" w:rsidRPr="00755D0D">
        <w:rPr>
          <w:rFonts w:ascii="Arial" w:eastAsia="Verdana" w:hAnsi="Arial" w:cs="Arial"/>
          <w:b/>
          <w:bCs/>
          <w:color w:val="auto"/>
        </w:rPr>
        <w:t xml:space="preserve"> </w:t>
      </w:r>
      <w:r w:rsidRPr="00755D0D">
        <w:rPr>
          <w:rFonts w:ascii="Arial" w:eastAsia="Verdana" w:hAnsi="Arial" w:cs="Arial"/>
          <w:b/>
          <w:bCs/>
          <w:color w:val="auto"/>
        </w:rPr>
        <w:tab/>
      </w:r>
      <w:r w:rsidR="004F478E" w:rsidRPr="00755D0D">
        <w:rPr>
          <w:rFonts w:ascii="Arial" w:eastAsia="Verdana" w:hAnsi="Arial" w:cs="Arial"/>
          <w:b/>
          <w:bCs/>
          <w:color w:val="auto"/>
          <w:u w:val="single"/>
        </w:rPr>
        <w:t>PRESENTACIÓN</w:t>
      </w:r>
      <w:r w:rsidRPr="00755D0D">
        <w:rPr>
          <w:rFonts w:ascii="Arial" w:eastAsia="Verdana" w:hAnsi="Arial" w:cs="Arial"/>
          <w:b/>
          <w:bCs/>
          <w:color w:val="auto"/>
          <w:u w:val="single"/>
        </w:rPr>
        <w:t xml:space="preserve"> DE LA OFERTA </w:t>
      </w:r>
      <w:r w:rsidR="004F478E" w:rsidRPr="00755D0D">
        <w:rPr>
          <w:rFonts w:ascii="Arial" w:eastAsia="Verdana" w:hAnsi="Arial" w:cs="Arial"/>
          <w:b/>
          <w:bCs/>
          <w:color w:val="auto"/>
          <w:u w:val="single"/>
        </w:rPr>
        <w:t>ECONÓMICA</w:t>
      </w:r>
    </w:p>
    <w:p w14:paraId="350BE5BC" w14:textId="77777777" w:rsidR="00A77B3E" w:rsidRPr="00755D0D" w:rsidRDefault="004D6B20" w:rsidP="003E5D15">
      <w:pPr>
        <w:tabs>
          <w:tab w:val="left" w:pos="142"/>
          <w:tab w:val="left" w:pos="560"/>
        </w:tabs>
        <w:ind w:right="-42"/>
        <w:jc w:val="both"/>
        <w:rPr>
          <w:rFonts w:ascii="Arial" w:eastAsia="Verdana" w:hAnsi="Arial" w:cs="Arial"/>
          <w:color w:val="auto"/>
        </w:rPr>
      </w:pPr>
      <w:r w:rsidRPr="00755D0D">
        <w:rPr>
          <w:rFonts w:ascii="Arial" w:eastAsia="Verdana" w:hAnsi="Arial" w:cs="Arial"/>
          <w:color w:val="auto"/>
        </w:rPr>
        <w:tab/>
      </w:r>
      <w:r w:rsidRPr="00755D0D">
        <w:rPr>
          <w:rFonts w:ascii="Arial" w:eastAsia="Verdana" w:hAnsi="Arial" w:cs="Arial"/>
          <w:color w:val="auto"/>
        </w:rPr>
        <w:tab/>
        <w:t>La oferta económica que prepare el Licitante, deberá incluir lo siguiente:</w:t>
      </w:r>
    </w:p>
    <w:p w14:paraId="24792947" w14:textId="77777777" w:rsidR="00A77B3E" w:rsidRPr="00755D0D" w:rsidRDefault="00EE7FDB" w:rsidP="003E5D15">
      <w:pPr>
        <w:pStyle w:val="Prrafodelista"/>
        <w:numPr>
          <w:ilvl w:val="0"/>
          <w:numId w:val="18"/>
        </w:numPr>
        <w:tabs>
          <w:tab w:val="left" w:pos="142"/>
          <w:tab w:val="left" w:pos="560"/>
        </w:tabs>
        <w:ind w:right="-42"/>
        <w:jc w:val="both"/>
        <w:rPr>
          <w:rFonts w:ascii="Arial" w:eastAsia="Verdana" w:hAnsi="Arial" w:cs="Arial"/>
          <w:color w:val="auto"/>
        </w:rPr>
      </w:pPr>
      <w:r w:rsidRPr="00755D0D">
        <w:rPr>
          <w:rFonts w:ascii="Arial" w:eastAsia="Verdana" w:hAnsi="Arial" w:cs="Arial"/>
          <w:color w:val="auto"/>
        </w:rPr>
        <w:t>Oferta Total Global</w:t>
      </w:r>
    </w:p>
    <w:p w14:paraId="72394E49" w14:textId="77777777" w:rsidR="00911CAB" w:rsidRPr="00755D0D" w:rsidRDefault="004D6B20" w:rsidP="003E5D15">
      <w:pPr>
        <w:pStyle w:val="Prrafodelista"/>
        <w:numPr>
          <w:ilvl w:val="0"/>
          <w:numId w:val="18"/>
        </w:numPr>
        <w:tabs>
          <w:tab w:val="left" w:pos="142"/>
          <w:tab w:val="left" w:pos="560"/>
        </w:tabs>
        <w:ind w:right="-42"/>
        <w:jc w:val="both"/>
        <w:rPr>
          <w:rFonts w:ascii="Arial" w:eastAsia="Verdana" w:hAnsi="Arial" w:cs="Arial"/>
          <w:color w:val="auto"/>
        </w:rPr>
      </w:pPr>
      <w:r w:rsidRPr="00755D0D">
        <w:rPr>
          <w:rFonts w:ascii="Arial" w:eastAsia="Verdana" w:hAnsi="Arial" w:cs="Arial"/>
          <w:color w:val="auto"/>
        </w:rPr>
        <w:t xml:space="preserve">Desglose de Precios Unitarios </w:t>
      </w:r>
      <w:r w:rsidR="00EE7FDB" w:rsidRPr="00755D0D">
        <w:rPr>
          <w:rFonts w:ascii="Arial" w:eastAsia="Verdana" w:hAnsi="Arial" w:cs="Arial"/>
          <w:color w:val="auto"/>
        </w:rPr>
        <w:t>por Actividades</w:t>
      </w:r>
      <w:r w:rsidRPr="00755D0D">
        <w:rPr>
          <w:rFonts w:ascii="Arial" w:eastAsia="Verdana" w:hAnsi="Arial" w:cs="Arial"/>
          <w:color w:val="auto"/>
        </w:rPr>
        <w:t>.</w:t>
      </w:r>
    </w:p>
    <w:p w14:paraId="51C36A1B" w14:textId="1B7D465A" w:rsidR="00911CAB" w:rsidRPr="00755D0D" w:rsidRDefault="00EE7FDB" w:rsidP="003E5D15">
      <w:pPr>
        <w:pStyle w:val="Prrafodelista"/>
        <w:numPr>
          <w:ilvl w:val="0"/>
          <w:numId w:val="18"/>
        </w:numPr>
        <w:tabs>
          <w:tab w:val="left" w:pos="142"/>
          <w:tab w:val="left" w:pos="560"/>
        </w:tabs>
        <w:ind w:right="-42"/>
        <w:jc w:val="both"/>
        <w:rPr>
          <w:rFonts w:ascii="Arial" w:eastAsia="Verdana" w:hAnsi="Arial" w:cs="Arial"/>
          <w:color w:val="auto"/>
        </w:rPr>
      </w:pPr>
      <w:r w:rsidRPr="00755D0D">
        <w:rPr>
          <w:rFonts w:ascii="Arial" w:eastAsia="Verdana" w:hAnsi="Arial" w:cs="Arial"/>
          <w:color w:val="auto"/>
        </w:rPr>
        <w:t>Garantía de Sostenimiento de Oferta</w:t>
      </w:r>
      <w:r w:rsidR="000A62BB" w:rsidRPr="00755D0D">
        <w:rPr>
          <w:rFonts w:ascii="Arial" w:eastAsia="Verdana" w:hAnsi="Arial" w:cs="Arial"/>
          <w:color w:val="auto"/>
        </w:rPr>
        <w:t xml:space="preserve"> por el 2%</w:t>
      </w:r>
    </w:p>
    <w:p w14:paraId="7351B1C5" w14:textId="411B2CE4" w:rsidR="00A40024" w:rsidRPr="00755D0D" w:rsidRDefault="00A40024" w:rsidP="003E5D15">
      <w:pPr>
        <w:tabs>
          <w:tab w:val="left" w:pos="142"/>
          <w:tab w:val="left" w:pos="560"/>
        </w:tabs>
        <w:ind w:right="-42"/>
        <w:jc w:val="both"/>
        <w:rPr>
          <w:rFonts w:ascii="Arial" w:eastAsia="Verdana" w:hAnsi="Arial" w:cs="Arial"/>
          <w:color w:val="auto"/>
        </w:rPr>
      </w:pPr>
    </w:p>
    <w:p w14:paraId="7F9E85EE" w14:textId="3A933EA5" w:rsidR="00114458" w:rsidRPr="00371D15" w:rsidRDefault="004D6B20" w:rsidP="003E5D15">
      <w:pPr>
        <w:tabs>
          <w:tab w:val="left" w:pos="142"/>
          <w:tab w:val="left" w:pos="560"/>
        </w:tabs>
        <w:ind w:left="560" w:right="-42"/>
        <w:jc w:val="both"/>
        <w:rPr>
          <w:rFonts w:ascii="Arial" w:eastAsia="Verdana" w:hAnsi="Arial" w:cs="Arial"/>
          <w:color w:val="auto"/>
        </w:rPr>
      </w:pPr>
      <w:r w:rsidRPr="00755D0D">
        <w:rPr>
          <w:rFonts w:ascii="Arial" w:eastAsia="Verdana" w:hAnsi="Arial" w:cs="Arial"/>
          <w:color w:val="auto"/>
        </w:rPr>
        <w:t>Todo lo anterior constituye en su conjunto, la Oferta Económica del Licitante.</w:t>
      </w:r>
    </w:p>
    <w:p w14:paraId="4FABBDD4" w14:textId="59D66803" w:rsidR="00A77B3E" w:rsidRPr="00755D0D" w:rsidRDefault="002F2A6E" w:rsidP="003E5D15">
      <w:pPr>
        <w:pStyle w:val="Ttulo2"/>
        <w:spacing w:after="200" w:line="276" w:lineRule="auto"/>
        <w:rPr>
          <w:rFonts w:eastAsia="Verdana"/>
        </w:rPr>
      </w:pPr>
      <w:bookmarkStart w:id="4" w:name="_Toc31266977"/>
      <w:r w:rsidRPr="00755D0D">
        <w:rPr>
          <w:rFonts w:eastAsia="Verdana"/>
        </w:rPr>
        <w:t xml:space="preserve">3.00 </w:t>
      </w:r>
      <w:r w:rsidR="004F478E" w:rsidRPr="00755D0D">
        <w:rPr>
          <w:rFonts w:eastAsia="Verdana"/>
        </w:rPr>
        <w:t>PREPARACIÓN</w:t>
      </w:r>
      <w:r w:rsidR="004D6B20" w:rsidRPr="00755D0D">
        <w:rPr>
          <w:rFonts w:eastAsia="Verdana"/>
        </w:rPr>
        <w:t xml:space="preserve"> DE </w:t>
      </w:r>
      <w:r w:rsidR="00F97BAF" w:rsidRPr="00755D0D">
        <w:rPr>
          <w:rFonts w:eastAsia="Verdana"/>
        </w:rPr>
        <w:t>LAS OFERTAS</w:t>
      </w:r>
      <w:bookmarkEnd w:id="4"/>
    </w:p>
    <w:p w14:paraId="0A9E5D4A" w14:textId="77777777" w:rsidR="00A77B3E" w:rsidRPr="00755D0D" w:rsidRDefault="004D6B20" w:rsidP="003E5D15">
      <w:pPr>
        <w:tabs>
          <w:tab w:val="left" w:pos="560"/>
        </w:tabs>
        <w:ind w:left="540" w:right="-42" w:hanging="540"/>
        <w:jc w:val="both"/>
        <w:rPr>
          <w:rFonts w:ascii="Arial" w:eastAsia="Verdana" w:hAnsi="Arial" w:cs="Arial"/>
          <w:b/>
          <w:bCs/>
          <w:color w:val="auto"/>
        </w:rPr>
      </w:pPr>
      <w:r w:rsidRPr="00755D0D">
        <w:rPr>
          <w:rFonts w:ascii="Arial" w:eastAsia="Verdana" w:hAnsi="Arial" w:cs="Arial"/>
          <w:b/>
          <w:bCs/>
          <w:color w:val="auto"/>
        </w:rPr>
        <w:t>3.01</w:t>
      </w:r>
      <w:r w:rsidRPr="00755D0D">
        <w:rPr>
          <w:rFonts w:ascii="Arial" w:eastAsia="Verdana" w:hAnsi="Arial" w:cs="Arial"/>
          <w:b/>
          <w:bCs/>
          <w:color w:val="auto"/>
        </w:rPr>
        <w:tab/>
      </w:r>
      <w:r w:rsidRPr="00755D0D">
        <w:rPr>
          <w:rFonts w:ascii="Arial" w:eastAsia="Verdana" w:hAnsi="Arial" w:cs="Arial"/>
          <w:b/>
          <w:bCs/>
          <w:color w:val="auto"/>
          <w:u w:val="single"/>
        </w:rPr>
        <w:t>Contenido de las ofertas</w:t>
      </w:r>
      <w:r w:rsidRPr="00755D0D">
        <w:rPr>
          <w:rFonts w:ascii="Arial" w:eastAsia="Verdana" w:hAnsi="Arial" w:cs="Arial"/>
          <w:b/>
          <w:bCs/>
          <w:color w:val="auto"/>
        </w:rPr>
        <w:t>:</w:t>
      </w:r>
    </w:p>
    <w:p w14:paraId="1D36F38E" w14:textId="3F200A34" w:rsidR="00A77B3E" w:rsidRPr="00755D0D" w:rsidRDefault="004D6B20" w:rsidP="003E5D15">
      <w:pPr>
        <w:tabs>
          <w:tab w:val="left" w:pos="4253"/>
        </w:tabs>
        <w:ind w:left="560" w:right="-42"/>
        <w:jc w:val="both"/>
        <w:rPr>
          <w:rFonts w:ascii="Arial" w:eastAsia="Verdana" w:hAnsi="Arial" w:cs="Arial"/>
          <w:color w:val="auto"/>
          <w:sz w:val="24"/>
          <w:szCs w:val="24"/>
        </w:rPr>
      </w:pPr>
      <w:r w:rsidRPr="00755D0D">
        <w:rPr>
          <w:rFonts w:ascii="Arial" w:eastAsia="Verdana" w:hAnsi="Arial" w:cs="Arial"/>
          <w:color w:val="auto"/>
          <w:sz w:val="24"/>
          <w:szCs w:val="24"/>
        </w:rPr>
        <w:t>Los Licitantes, examinarán cuidadosamente los documentos y llenarán en detalle la información que se solicita, ya sea a máquina o manuscrita en letra de molde y firmarán todas las hojas del Documento de Oferta, las cuales pasarán a formar parte del contrato. Los borrones y otros cambios, deberán ser salvados mediante las iníciales de la persona que firma la Oferta, en cumplimiento a la cláusula 3.04.  El presente documento deberá tener sus hojas en el mismo orden en que le fueron entregadas al Licitante.</w:t>
      </w:r>
    </w:p>
    <w:p w14:paraId="4B345471" w14:textId="77777777" w:rsidR="002C4C88" w:rsidRPr="00755D0D" w:rsidRDefault="002C4C88" w:rsidP="003E5D15">
      <w:pPr>
        <w:tabs>
          <w:tab w:val="left" w:pos="4253"/>
        </w:tabs>
        <w:ind w:left="560" w:right="-42"/>
        <w:jc w:val="both"/>
        <w:rPr>
          <w:rFonts w:ascii="Arial" w:eastAsia="Verdana" w:hAnsi="Arial" w:cs="Arial"/>
          <w:color w:val="auto"/>
          <w:sz w:val="24"/>
          <w:szCs w:val="24"/>
        </w:rPr>
      </w:pPr>
    </w:p>
    <w:p w14:paraId="602A54F1" w14:textId="77777777" w:rsidR="00A77B3E" w:rsidRPr="00755D0D" w:rsidRDefault="004D6B20" w:rsidP="003E5D15">
      <w:pPr>
        <w:tabs>
          <w:tab w:val="left" w:pos="560"/>
        </w:tabs>
        <w:ind w:left="540" w:right="-42" w:hanging="540"/>
        <w:jc w:val="both"/>
        <w:rPr>
          <w:rFonts w:ascii="Arial" w:eastAsia="Verdana" w:hAnsi="Arial" w:cs="Arial"/>
          <w:b/>
          <w:bCs/>
          <w:color w:val="auto"/>
        </w:rPr>
      </w:pPr>
      <w:r w:rsidRPr="00755D0D">
        <w:rPr>
          <w:rFonts w:ascii="Arial" w:eastAsia="Verdana" w:hAnsi="Arial" w:cs="Arial"/>
          <w:b/>
          <w:bCs/>
          <w:color w:val="auto"/>
        </w:rPr>
        <w:t>3.02</w:t>
      </w:r>
      <w:r w:rsidRPr="00755D0D">
        <w:rPr>
          <w:rFonts w:ascii="Arial" w:eastAsia="Verdana" w:hAnsi="Arial" w:cs="Arial"/>
          <w:b/>
          <w:bCs/>
          <w:color w:val="auto"/>
        </w:rPr>
        <w:tab/>
      </w:r>
      <w:r w:rsidRPr="00755D0D">
        <w:rPr>
          <w:rFonts w:ascii="Arial" w:eastAsia="Verdana" w:hAnsi="Arial" w:cs="Arial"/>
          <w:b/>
          <w:bCs/>
          <w:color w:val="auto"/>
          <w:u w:val="single"/>
        </w:rPr>
        <w:t>Precios Unitarios</w:t>
      </w:r>
      <w:r w:rsidRPr="00755D0D">
        <w:rPr>
          <w:rFonts w:ascii="Arial" w:eastAsia="Verdana" w:hAnsi="Arial" w:cs="Arial"/>
          <w:b/>
          <w:bCs/>
          <w:color w:val="auto"/>
        </w:rPr>
        <w:t>:</w:t>
      </w:r>
    </w:p>
    <w:p w14:paraId="530990E5" w14:textId="77777777" w:rsidR="00A77B3E" w:rsidRPr="00755D0D" w:rsidRDefault="004D6B20" w:rsidP="003E5D15">
      <w:pPr>
        <w:tabs>
          <w:tab w:val="left" w:pos="560"/>
        </w:tabs>
        <w:ind w:left="540" w:right="-42" w:hanging="1120"/>
        <w:jc w:val="both"/>
        <w:rPr>
          <w:rFonts w:ascii="Arial" w:eastAsia="Verdana" w:hAnsi="Arial" w:cs="Arial"/>
          <w:color w:val="auto"/>
        </w:rPr>
      </w:pPr>
      <w:r w:rsidRPr="00755D0D">
        <w:rPr>
          <w:rFonts w:ascii="Arial" w:eastAsia="Verdana" w:hAnsi="Arial" w:cs="Arial"/>
          <w:color w:val="auto"/>
        </w:rPr>
        <w:tab/>
      </w:r>
      <w:r w:rsidRPr="00755D0D">
        <w:rPr>
          <w:rFonts w:ascii="Arial" w:eastAsia="Verdana" w:hAnsi="Arial" w:cs="Arial"/>
          <w:color w:val="auto"/>
        </w:rPr>
        <w:tab/>
        <w:t>Se deberán presentar los precios unitarios de cada concepto de obra. En caso de una discrepancia en estos precios y los totales, se tomarán como válidos los precios unitarios.</w:t>
      </w:r>
    </w:p>
    <w:p w14:paraId="310877E2" w14:textId="77777777" w:rsidR="00A77B3E" w:rsidRPr="00755D0D" w:rsidRDefault="004D6B20" w:rsidP="003E5D15">
      <w:pPr>
        <w:tabs>
          <w:tab w:val="left" w:pos="560"/>
        </w:tabs>
        <w:ind w:left="540" w:right="-42" w:hanging="1120"/>
        <w:jc w:val="both"/>
        <w:rPr>
          <w:rFonts w:ascii="Arial" w:eastAsia="Verdana" w:hAnsi="Arial" w:cs="Arial"/>
          <w:color w:val="auto"/>
        </w:rPr>
      </w:pPr>
      <w:r w:rsidRPr="00755D0D">
        <w:rPr>
          <w:rFonts w:ascii="Arial" w:eastAsia="Verdana" w:hAnsi="Arial" w:cs="Arial"/>
          <w:color w:val="auto"/>
        </w:rPr>
        <w:tab/>
      </w:r>
      <w:r w:rsidRPr="00755D0D">
        <w:rPr>
          <w:rFonts w:ascii="Arial" w:eastAsia="Verdana" w:hAnsi="Arial" w:cs="Arial"/>
          <w:color w:val="auto"/>
        </w:rPr>
        <w:tab/>
        <w:t>La MUNICIPALIDAD hará las correcciones de los errores aritméticos que sean del caso y los Oferentes deberán aceptarlas sin protestas tales correcciones.</w:t>
      </w:r>
    </w:p>
    <w:p w14:paraId="2CEBF903" w14:textId="77777777" w:rsidR="00A77B3E" w:rsidRPr="00755D0D" w:rsidRDefault="004D6B20" w:rsidP="003E5D15">
      <w:pPr>
        <w:tabs>
          <w:tab w:val="left" w:pos="560"/>
        </w:tabs>
        <w:ind w:left="540" w:right="-42" w:hanging="1120"/>
        <w:jc w:val="both"/>
        <w:rPr>
          <w:rFonts w:ascii="Arial" w:eastAsia="Verdana" w:hAnsi="Arial" w:cs="Arial"/>
          <w:color w:val="auto"/>
        </w:rPr>
      </w:pPr>
      <w:r w:rsidRPr="00755D0D">
        <w:rPr>
          <w:rFonts w:ascii="Arial" w:eastAsia="Verdana" w:hAnsi="Arial" w:cs="Arial"/>
          <w:color w:val="auto"/>
        </w:rPr>
        <w:tab/>
        <w:t xml:space="preserve">Los Licitantes deberán ofertar el mismo precio unitario para las actividades o conceptos de obra iguales o idénticos. </w:t>
      </w:r>
    </w:p>
    <w:p w14:paraId="2888BA3E" w14:textId="499DD86E" w:rsidR="00A77B3E" w:rsidRPr="00755D0D" w:rsidRDefault="004D6B20" w:rsidP="003E5D15">
      <w:pPr>
        <w:tabs>
          <w:tab w:val="left" w:pos="560"/>
        </w:tabs>
        <w:ind w:left="540" w:right="-42" w:hanging="1120"/>
        <w:jc w:val="both"/>
        <w:rPr>
          <w:rFonts w:ascii="Arial" w:eastAsia="Verdana" w:hAnsi="Arial" w:cs="Arial"/>
          <w:color w:val="auto"/>
        </w:rPr>
      </w:pPr>
      <w:r w:rsidRPr="00755D0D">
        <w:rPr>
          <w:rFonts w:ascii="Arial" w:eastAsia="Verdana" w:hAnsi="Arial" w:cs="Arial"/>
          <w:color w:val="auto"/>
        </w:rPr>
        <w:tab/>
        <w:t xml:space="preserve">En caso de existir discrepancia en estos valores la MUNICIPALIDAD </w:t>
      </w:r>
      <w:r w:rsidR="00F97BAF" w:rsidRPr="00755D0D">
        <w:rPr>
          <w:rFonts w:ascii="Arial" w:eastAsia="Verdana" w:hAnsi="Arial" w:cs="Arial"/>
          <w:color w:val="auto"/>
        </w:rPr>
        <w:t>autorizará como</w:t>
      </w:r>
      <w:r w:rsidRPr="00755D0D">
        <w:rPr>
          <w:rFonts w:ascii="Arial" w:eastAsia="Verdana" w:hAnsi="Arial" w:cs="Arial"/>
          <w:color w:val="auto"/>
        </w:rPr>
        <w:t xml:space="preserve"> válido el precio unitario de menor valor. </w:t>
      </w:r>
    </w:p>
    <w:p w14:paraId="205DA2E2"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 xml:space="preserve">3.03. </w:t>
      </w:r>
      <w:r w:rsidRPr="00755D0D">
        <w:rPr>
          <w:rFonts w:ascii="Arial" w:eastAsia="Verdana" w:hAnsi="Arial" w:cs="Arial"/>
          <w:b/>
          <w:bCs/>
          <w:color w:val="auto"/>
          <w:u w:val="single"/>
        </w:rPr>
        <w:t>Precios Unitarios de Materiales</w:t>
      </w:r>
    </w:p>
    <w:p w14:paraId="7F8D97EB" w14:textId="044CC6B1" w:rsidR="00EB54A8" w:rsidRPr="00755D0D" w:rsidRDefault="004D6B20" w:rsidP="003E5D15">
      <w:pPr>
        <w:ind w:left="567"/>
        <w:jc w:val="both"/>
        <w:rPr>
          <w:rFonts w:ascii="Arial" w:eastAsia="Verdana" w:hAnsi="Arial" w:cs="Arial"/>
          <w:color w:val="auto"/>
        </w:rPr>
      </w:pPr>
      <w:r w:rsidRPr="00755D0D">
        <w:rPr>
          <w:rFonts w:ascii="Arial" w:eastAsia="Verdana" w:hAnsi="Arial" w:cs="Arial"/>
          <w:color w:val="auto"/>
        </w:rPr>
        <w:t xml:space="preserve">El Licitante deberá proporcionar junto a su oferta, los precios unitarios y unidades de medida de la lista de materiales que muestra en la sección titulada "Desglose de </w:t>
      </w:r>
      <w:r w:rsidRPr="00755D0D">
        <w:rPr>
          <w:rFonts w:ascii="Arial" w:eastAsia="Verdana" w:hAnsi="Arial" w:cs="Arial"/>
          <w:color w:val="auto"/>
        </w:rPr>
        <w:lastRenderedPageBreak/>
        <w:t>Precios de Materiales". Estos precios deberán ser los que el Licitante, utilice en la preparación de su oferta. La lista que se presente formará parte del contrato. El Licitante deberá estudiar cuidadosamente los planos y especificaciones para asegurarse de que el material listado es el que se solicita. Queda entendido que los precios que se reconocerán, son los directos de los materiales los que deberán incluirse en los costos directos al preparar los precios unitarios. El Licitante podrá proporcionar un listado en forma separada de los materiales que del estudio de los planos resultaren no incluidos en el listado suministrado. El Licitante deberá presentar junto con el listado de materiales, Ofertas efectuadas que respalden los precios manifestados en dicho listado, tales Los licitantes u ofertas deberán ser consistentes con el plazo de vigencia de la Oferta.</w:t>
      </w:r>
    </w:p>
    <w:p w14:paraId="7F9FFEB2" w14:textId="77777777" w:rsidR="00A77B3E" w:rsidRPr="00755D0D" w:rsidRDefault="004D6B20" w:rsidP="003E5D15">
      <w:pPr>
        <w:tabs>
          <w:tab w:val="left" w:pos="560"/>
        </w:tabs>
        <w:ind w:left="540" w:right="-42" w:hanging="540"/>
        <w:jc w:val="both"/>
        <w:rPr>
          <w:rFonts w:ascii="Arial" w:eastAsia="Verdana" w:hAnsi="Arial" w:cs="Arial"/>
          <w:b/>
          <w:bCs/>
          <w:color w:val="auto"/>
        </w:rPr>
      </w:pPr>
      <w:r w:rsidRPr="00755D0D">
        <w:rPr>
          <w:rFonts w:ascii="Arial" w:eastAsia="Verdana" w:hAnsi="Arial" w:cs="Arial"/>
          <w:b/>
          <w:bCs/>
          <w:color w:val="auto"/>
        </w:rPr>
        <w:t>3.04</w:t>
      </w:r>
      <w:r w:rsidRPr="00755D0D">
        <w:rPr>
          <w:rFonts w:ascii="Arial" w:eastAsia="Verdana" w:hAnsi="Arial" w:cs="Arial"/>
          <w:b/>
          <w:bCs/>
          <w:color w:val="auto"/>
        </w:rPr>
        <w:tab/>
      </w:r>
      <w:r w:rsidR="00FD5168" w:rsidRPr="00755D0D">
        <w:rPr>
          <w:rFonts w:ascii="Arial" w:eastAsia="Verdana" w:hAnsi="Arial" w:cs="Arial"/>
          <w:b/>
          <w:bCs/>
          <w:color w:val="auto"/>
        </w:rPr>
        <w:t xml:space="preserve"> </w:t>
      </w:r>
      <w:r w:rsidRPr="00755D0D">
        <w:rPr>
          <w:rFonts w:ascii="Arial" w:eastAsia="Verdana" w:hAnsi="Arial" w:cs="Arial"/>
          <w:b/>
          <w:bCs/>
          <w:color w:val="auto"/>
          <w:u w:val="single"/>
        </w:rPr>
        <w:t>De las Firmas</w:t>
      </w:r>
    </w:p>
    <w:p w14:paraId="5BB16296" w14:textId="106F36B1" w:rsidR="002C4C88" w:rsidRPr="00755D0D" w:rsidRDefault="004D6B20" w:rsidP="003E5D15">
      <w:pPr>
        <w:ind w:left="560" w:right="-42"/>
        <w:jc w:val="both"/>
        <w:rPr>
          <w:rFonts w:ascii="Arial" w:eastAsia="Verdana" w:hAnsi="Arial" w:cs="Arial"/>
          <w:color w:val="auto"/>
          <w:sz w:val="24"/>
          <w:szCs w:val="24"/>
        </w:rPr>
      </w:pPr>
      <w:r w:rsidRPr="00755D0D">
        <w:rPr>
          <w:rFonts w:ascii="Arial" w:eastAsia="Verdana" w:hAnsi="Arial" w:cs="Arial"/>
          <w:color w:val="auto"/>
          <w:sz w:val="24"/>
          <w:szCs w:val="24"/>
        </w:rPr>
        <w:t xml:space="preserve">El Licitante debe firmar y sellar (Sellar en el caso de Ing. Civiles, Arquitectos y Empresas Constructoras) todas las hojas que conforman el documento base de Licitación, en señal de que acepta el contenido del presente documento.  </w:t>
      </w:r>
    </w:p>
    <w:p w14:paraId="52661F0A" w14:textId="2D5F082E" w:rsidR="00A77B3E" w:rsidRPr="00755D0D" w:rsidRDefault="00F97BAF" w:rsidP="003E5D15">
      <w:pPr>
        <w:jc w:val="both"/>
        <w:rPr>
          <w:rFonts w:ascii="Arial" w:eastAsia="Verdana" w:hAnsi="Arial" w:cs="Arial"/>
          <w:b/>
          <w:bCs/>
          <w:color w:val="auto"/>
        </w:rPr>
      </w:pPr>
      <w:r w:rsidRPr="00755D0D">
        <w:rPr>
          <w:rFonts w:ascii="Arial" w:eastAsia="Verdana" w:hAnsi="Arial" w:cs="Arial"/>
          <w:b/>
          <w:bCs/>
          <w:color w:val="auto"/>
        </w:rPr>
        <w:t>3.05 Plazo</w:t>
      </w:r>
      <w:r w:rsidR="004D6B20" w:rsidRPr="00755D0D">
        <w:rPr>
          <w:rFonts w:ascii="Arial" w:eastAsia="Verdana" w:hAnsi="Arial" w:cs="Arial"/>
          <w:b/>
          <w:bCs/>
          <w:color w:val="auto"/>
          <w:u w:val="single"/>
        </w:rPr>
        <w:t xml:space="preserve"> de Entrega de la Obra</w:t>
      </w:r>
    </w:p>
    <w:p w14:paraId="32C19FEB" w14:textId="4BEB916E" w:rsidR="00A77B3E" w:rsidRPr="00755D0D" w:rsidRDefault="004D6B20" w:rsidP="003E5D15">
      <w:pPr>
        <w:spacing w:before="163"/>
        <w:ind w:left="567"/>
        <w:jc w:val="both"/>
        <w:rPr>
          <w:rFonts w:ascii="Arial" w:eastAsia="Verdana" w:hAnsi="Arial" w:cs="Arial"/>
          <w:color w:val="auto"/>
        </w:rPr>
      </w:pPr>
      <w:r w:rsidRPr="00755D0D">
        <w:rPr>
          <w:rFonts w:ascii="Arial" w:eastAsia="Verdana" w:hAnsi="Arial" w:cs="Arial"/>
          <w:color w:val="auto"/>
        </w:rPr>
        <w:t xml:space="preserve">Se estipula un plazo </w:t>
      </w:r>
      <w:r w:rsidRPr="00565265">
        <w:rPr>
          <w:rFonts w:ascii="Arial" w:eastAsia="Verdana" w:hAnsi="Arial" w:cs="Arial"/>
          <w:color w:val="auto"/>
        </w:rPr>
        <w:t>en</w:t>
      </w:r>
      <w:r w:rsidR="00C80E69" w:rsidRPr="00565265">
        <w:rPr>
          <w:rFonts w:ascii="Arial" w:eastAsia="Verdana" w:hAnsi="Arial" w:cs="Arial"/>
          <w:color w:val="auto"/>
        </w:rPr>
        <w:t xml:space="preserve"> </w:t>
      </w:r>
      <w:r w:rsidR="00481068" w:rsidRPr="00565265">
        <w:rPr>
          <w:rFonts w:ascii="Arial" w:eastAsia="Verdana" w:hAnsi="Arial" w:cs="Arial"/>
          <w:b/>
          <w:color w:val="auto"/>
        </w:rPr>
        <w:t>sesenta</w:t>
      </w:r>
      <w:r w:rsidRPr="00565265">
        <w:rPr>
          <w:rFonts w:ascii="Arial" w:eastAsia="Verdana" w:hAnsi="Arial" w:cs="Arial"/>
          <w:color w:val="auto"/>
        </w:rPr>
        <w:t xml:space="preserve"> </w:t>
      </w:r>
      <w:r w:rsidR="00C80E69" w:rsidRPr="00565265">
        <w:rPr>
          <w:rFonts w:ascii="Arial" w:eastAsia="Verdana" w:hAnsi="Arial" w:cs="Arial"/>
          <w:b/>
          <w:color w:val="auto"/>
        </w:rPr>
        <w:t>(</w:t>
      </w:r>
      <w:r w:rsidR="00481068" w:rsidRPr="00565265">
        <w:rPr>
          <w:rFonts w:ascii="Arial" w:eastAsia="Verdana" w:hAnsi="Arial" w:cs="Arial"/>
          <w:b/>
          <w:color w:val="auto"/>
        </w:rPr>
        <w:t>60</w:t>
      </w:r>
      <w:r w:rsidR="00C80E69" w:rsidRPr="00565265">
        <w:rPr>
          <w:rFonts w:ascii="Arial" w:eastAsia="Verdana" w:hAnsi="Arial" w:cs="Arial"/>
          <w:b/>
          <w:color w:val="auto"/>
        </w:rPr>
        <w:t>)</w:t>
      </w:r>
      <w:r w:rsidRPr="00565265">
        <w:rPr>
          <w:rFonts w:ascii="Arial" w:eastAsia="Verdana" w:hAnsi="Arial" w:cs="Arial"/>
          <w:b/>
          <w:color w:val="auto"/>
        </w:rPr>
        <w:t xml:space="preserve"> días-calendario</w:t>
      </w:r>
      <w:r w:rsidRPr="00565265">
        <w:rPr>
          <w:rFonts w:ascii="Arial" w:eastAsia="Verdana" w:hAnsi="Arial" w:cs="Arial"/>
          <w:color w:val="auto"/>
        </w:rPr>
        <w:t xml:space="preserve"> consecutivos</w:t>
      </w:r>
      <w:r w:rsidRPr="00755D0D">
        <w:rPr>
          <w:rFonts w:ascii="Arial" w:eastAsia="Verdana" w:hAnsi="Arial" w:cs="Arial"/>
          <w:color w:val="auto"/>
        </w:rPr>
        <w:t xml:space="preserve"> máximo, para la entrega del proyecto en su conjunto, por lo que el</w:t>
      </w:r>
      <w:r w:rsidRPr="00755D0D">
        <w:rPr>
          <w:rFonts w:ascii="Arial" w:eastAsia="Verdana" w:hAnsi="Arial" w:cs="Arial"/>
          <w:i/>
          <w:iCs/>
          <w:color w:val="auto"/>
        </w:rPr>
        <w:t xml:space="preserve"> </w:t>
      </w:r>
      <w:r w:rsidRPr="00755D0D">
        <w:rPr>
          <w:rFonts w:ascii="Arial" w:eastAsia="Verdana" w:hAnsi="Arial" w:cs="Arial"/>
          <w:color w:val="auto"/>
        </w:rPr>
        <w:t>Contratista deberá entregar como parte de su oferta, lo siguiente:</w:t>
      </w:r>
    </w:p>
    <w:p w14:paraId="4920D9AE" w14:textId="77777777" w:rsidR="00A77B3E" w:rsidRPr="00755D0D" w:rsidRDefault="004D6B20" w:rsidP="003E5D15">
      <w:pPr>
        <w:numPr>
          <w:ilvl w:val="0"/>
          <w:numId w:val="1"/>
        </w:numPr>
        <w:ind w:hanging="360"/>
        <w:rPr>
          <w:rFonts w:ascii="Arial" w:eastAsia="Verdana" w:hAnsi="Arial" w:cs="Arial"/>
          <w:color w:val="auto"/>
        </w:rPr>
      </w:pPr>
      <w:r w:rsidRPr="00755D0D">
        <w:rPr>
          <w:rFonts w:ascii="Arial" w:eastAsia="Verdana" w:hAnsi="Arial" w:cs="Arial"/>
          <w:color w:val="auto"/>
        </w:rPr>
        <w:t>Programa General de Ejecución de Obra del Proyecto.</w:t>
      </w:r>
    </w:p>
    <w:p w14:paraId="0C4BC3DA" w14:textId="77777777" w:rsidR="00BA3AEC" w:rsidRPr="00755D0D" w:rsidRDefault="00BA3AEC" w:rsidP="003E5D15">
      <w:pPr>
        <w:numPr>
          <w:ilvl w:val="0"/>
          <w:numId w:val="1"/>
        </w:numPr>
        <w:ind w:hanging="360"/>
        <w:rPr>
          <w:rFonts w:ascii="Arial" w:eastAsia="Verdana" w:hAnsi="Arial" w:cs="Arial"/>
          <w:color w:val="auto"/>
        </w:rPr>
      </w:pPr>
      <w:r w:rsidRPr="00755D0D">
        <w:rPr>
          <w:rFonts w:ascii="Arial" w:eastAsia="Verdana" w:hAnsi="Arial" w:cs="Arial"/>
          <w:color w:val="auto"/>
        </w:rPr>
        <w:t>Cronograma de la ejecución de las actividades del proyecto.</w:t>
      </w:r>
    </w:p>
    <w:p w14:paraId="7009EBA0" w14:textId="206BDC5F" w:rsidR="00421D56" w:rsidRPr="00755D0D" w:rsidRDefault="004D6B20" w:rsidP="003E5D15">
      <w:pPr>
        <w:spacing w:before="226"/>
        <w:ind w:left="720"/>
        <w:jc w:val="both"/>
        <w:rPr>
          <w:rFonts w:ascii="Arial" w:eastAsia="Verdana" w:hAnsi="Arial" w:cs="Arial"/>
          <w:color w:val="auto"/>
          <w:sz w:val="18"/>
        </w:rPr>
      </w:pPr>
      <w:r w:rsidRPr="00755D0D">
        <w:rPr>
          <w:rFonts w:ascii="Arial" w:eastAsia="Verdana" w:hAnsi="Arial" w:cs="Arial"/>
          <w:color w:val="auto"/>
        </w:rPr>
        <w:t xml:space="preserve">Esto </w:t>
      </w:r>
      <w:r w:rsidR="00F97BAF" w:rsidRPr="00755D0D">
        <w:rPr>
          <w:rFonts w:ascii="Arial" w:eastAsia="Verdana" w:hAnsi="Arial" w:cs="Arial"/>
          <w:color w:val="auto"/>
        </w:rPr>
        <w:t>permitirá a</w:t>
      </w:r>
      <w:r w:rsidRPr="00755D0D">
        <w:rPr>
          <w:rFonts w:ascii="Arial" w:eastAsia="Verdana" w:hAnsi="Arial" w:cs="Arial"/>
          <w:color w:val="auto"/>
        </w:rPr>
        <w:t xml:space="preserve"> la Comisión de Análisis y de Evaluación, conocer el tiempo estimado por el Contratista para la realización de cada actividad y del Proyecto en su totalidad. El plazo de entrega de la obra, se empezará a contar a partir de la fecha fijada en la orden de inicio y termina cuando el proyecto esté totalmente concluido física y financieramente. El plazo de ejecución propuesto debe ser igual o inferior al estipulado por la </w:t>
      </w:r>
      <w:r w:rsidRPr="00B74B83">
        <w:rPr>
          <w:rFonts w:ascii="Arial" w:eastAsia="Verdana" w:hAnsi="Arial" w:cs="Arial"/>
          <w:color w:val="auto"/>
        </w:rPr>
        <w:t>MUNICIPALIDAD</w:t>
      </w:r>
      <w:r w:rsidRPr="00755D0D">
        <w:rPr>
          <w:rFonts w:ascii="Arial" w:eastAsia="Verdana" w:hAnsi="Arial" w:cs="Arial"/>
          <w:color w:val="auto"/>
          <w:sz w:val="18"/>
        </w:rPr>
        <w:t>.</w:t>
      </w:r>
    </w:p>
    <w:p w14:paraId="1F20B2B9" w14:textId="47A15C2D" w:rsidR="00A77B3E" w:rsidRPr="00755D0D" w:rsidRDefault="00421D56" w:rsidP="003E5D15">
      <w:pPr>
        <w:spacing w:before="226"/>
        <w:jc w:val="both"/>
        <w:rPr>
          <w:rFonts w:ascii="Arial" w:eastAsia="Verdana" w:hAnsi="Arial" w:cs="Arial"/>
          <w:color w:val="auto"/>
          <w:sz w:val="18"/>
        </w:rPr>
      </w:pPr>
      <w:r w:rsidRPr="00755D0D">
        <w:rPr>
          <w:rFonts w:ascii="Arial" w:eastAsia="Verdana" w:hAnsi="Arial" w:cs="Arial"/>
          <w:b/>
          <w:bCs/>
          <w:color w:val="auto"/>
        </w:rPr>
        <w:t xml:space="preserve">3.06   </w:t>
      </w:r>
      <w:r w:rsidRPr="00755D0D">
        <w:rPr>
          <w:rFonts w:ascii="Arial" w:eastAsia="Verdana" w:hAnsi="Arial" w:cs="Arial"/>
          <w:b/>
          <w:bCs/>
          <w:color w:val="auto"/>
          <w:u w:val="single"/>
        </w:rPr>
        <w:t xml:space="preserve"> </w:t>
      </w:r>
      <w:r w:rsidR="004D6B20" w:rsidRPr="00755D0D">
        <w:rPr>
          <w:rFonts w:ascii="Arial" w:eastAsia="Verdana" w:hAnsi="Arial" w:cs="Arial"/>
          <w:b/>
          <w:bCs/>
          <w:color w:val="auto"/>
          <w:u w:val="single"/>
        </w:rPr>
        <w:t>Idioma de los Documentos</w:t>
      </w:r>
    </w:p>
    <w:p w14:paraId="4475272B" w14:textId="2EE19B74"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El Licitante deberá presentar su oferta en idioma </w:t>
      </w:r>
      <w:r w:rsidR="00F97BAF" w:rsidRPr="00755D0D">
        <w:rPr>
          <w:rFonts w:ascii="Arial" w:eastAsia="Verdana" w:hAnsi="Arial" w:cs="Arial"/>
          <w:color w:val="auto"/>
        </w:rPr>
        <w:t>español</w:t>
      </w:r>
      <w:r w:rsidRPr="00755D0D">
        <w:rPr>
          <w:rFonts w:ascii="Arial" w:eastAsia="Verdana" w:hAnsi="Arial" w:cs="Arial"/>
          <w:color w:val="auto"/>
        </w:rPr>
        <w:t xml:space="preserve"> de acuerdo a la forma de oferta.</w:t>
      </w:r>
    </w:p>
    <w:p w14:paraId="5D6C6CCB"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 xml:space="preserve">3.07 </w:t>
      </w:r>
      <w:r w:rsidRPr="00755D0D">
        <w:rPr>
          <w:rFonts w:ascii="Arial" w:eastAsia="Verdana" w:hAnsi="Arial" w:cs="Arial"/>
          <w:b/>
          <w:bCs/>
          <w:color w:val="auto"/>
        </w:rPr>
        <w:tab/>
      </w:r>
      <w:r w:rsidRPr="00755D0D">
        <w:rPr>
          <w:rFonts w:ascii="Arial" w:eastAsia="Verdana" w:hAnsi="Arial" w:cs="Arial"/>
          <w:b/>
          <w:bCs/>
          <w:color w:val="auto"/>
          <w:u w:val="single"/>
        </w:rPr>
        <w:t>Examen de los Planos, Especificaciones y Lugar de la Obra</w:t>
      </w:r>
    </w:p>
    <w:p w14:paraId="23968F39" w14:textId="77777777" w:rsidR="00A77B3E" w:rsidRPr="00755D0D" w:rsidRDefault="004D6B20" w:rsidP="003E5D15">
      <w:pPr>
        <w:spacing w:before="226"/>
        <w:ind w:left="720"/>
        <w:jc w:val="both"/>
        <w:rPr>
          <w:rFonts w:ascii="Arial" w:eastAsia="Verdana" w:hAnsi="Arial" w:cs="Arial"/>
          <w:color w:val="auto"/>
        </w:rPr>
      </w:pPr>
      <w:r w:rsidRPr="00755D0D">
        <w:rPr>
          <w:rFonts w:ascii="Arial" w:eastAsia="Verdana" w:hAnsi="Arial" w:cs="Arial"/>
          <w:color w:val="auto"/>
        </w:rPr>
        <w:t>Se exige</w:t>
      </w:r>
      <w:r w:rsidRPr="00755D0D">
        <w:rPr>
          <w:rFonts w:ascii="Arial" w:eastAsia="Verdana" w:hAnsi="Arial" w:cs="Arial"/>
          <w:i/>
          <w:iCs/>
          <w:color w:val="auto"/>
        </w:rPr>
        <w:t xml:space="preserve"> </w:t>
      </w:r>
      <w:r w:rsidRPr="00755D0D">
        <w:rPr>
          <w:rFonts w:ascii="Arial" w:eastAsia="Verdana" w:hAnsi="Arial" w:cs="Arial"/>
          <w:color w:val="auto"/>
        </w:rPr>
        <w:t>al Licitante que examine cuidadosamente el lugar en que se construirá la obra y que se familiarice con la naturaleza, extensión, calidad y cantidad de la obra o servicios que haya de ejecutar, materiales que tenga que suministrar y condiciones del terreno, calidad y cantidad de la mano de obra local, tipo y accesibilidad, así como con las circunstancias que tendrá que enfrentar.</w:t>
      </w:r>
    </w:p>
    <w:p w14:paraId="1A5321B0" w14:textId="1591D53B" w:rsidR="004518C8" w:rsidRPr="00755D0D" w:rsidRDefault="004D6B20" w:rsidP="003E5D15">
      <w:pPr>
        <w:spacing w:before="163"/>
        <w:ind w:left="720"/>
        <w:jc w:val="both"/>
        <w:rPr>
          <w:rFonts w:ascii="Arial" w:eastAsia="Verdana" w:hAnsi="Arial" w:cs="Arial"/>
          <w:color w:val="auto"/>
        </w:rPr>
      </w:pPr>
      <w:r w:rsidRPr="00755D0D">
        <w:rPr>
          <w:rFonts w:ascii="Arial" w:eastAsia="Verdana" w:hAnsi="Arial" w:cs="Arial"/>
          <w:color w:val="auto"/>
        </w:rPr>
        <w:lastRenderedPageBreak/>
        <w:t>El Licitante examinará cuidadosamente los Planos, Especificaciones Generales y Especiales del Contrato, Forma de Oferta y todos los documentos relacionados con el contrato. La falla del Licitante favorecido al no considerar las condiciones que afecten el trabajo contratado, no lo releva de la obligación incurrida al hacer su propuesta.</w:t>
      </w:r>
    </w:p>
    <w:p w14:paraId="67A551BF" w14:textId="123C124A" w:rsidR="00A77B3E" w:rsidRPr="00755D0D" w:rsidRDefault="002F2A6E" w:rsidP="003E5D15">
      <w:pPr>
        <w:pStyle w:val="Ttulo2"/>
        <w:spacing w:after="200" w:line="276" w:lineRule="auto"/>
        <w:rPr>
          <w:rFonts w:eastAsia="Verdana"/>
        </w:rPr>
      </w:pPr>
      <w:bookmarkStart w:id="5" w:name="_Toc31266978"/>
      <w:r w:rsidRPr="00755D0D">
        <w:rPr>
          <w:rFonts w:eastAsia="Verdana"/>
        </w:rPr>
        <w:t xml:space="preserve">4.00 </w:t>
      </w:r>
      <w:r w:rsidR="004D6B20" w:rsidRPr="00755D0D">
        <w:rPr>
          <w:rFonts w:eastAsia="Verdana"/>
        </w:rPr>
        <w:t>PRESENTACIÓN DE OFERTAS</w:t>
      </w:r>
      <w:bookmarkEnd w:id="5"/>
    </w:p>
    <w:p w14:paraId="4C3DF86F" w14:textId="77777777" w:rsidR="00A77B3E" w:rsidRPr="00755D0D" w:rsidRDefault="004D6B20" w:rsidP="003E5D15">
      <w:pPr>
        <w:rPr>
          <w:rFonts w:ascii="Arial" w:eastAsia="Verdana" w:hAnsi="Arial" w:cs="Arial"/>
          <w:b/>
          <w:bCs/>
          <w:color w:val="auto"/>
        </w:rPr>
      </w:pPr>
      <w:r w:rsidRPr="00755D0D">
        <w:rPr>
          <w:rFonts w:ascii="Arial" w:eastAsia="Verdana" w:hAnsi="Arial" w:cs="Arial"/>
          <w:b/>
          <w:bCs/>
          <w:color w:val="auto"/>
        </w:rPr>
        <w:t xml:space="preserve">4.01 </w:t>
      </w:r>
      <w:r w:rsidRPr="00755D0D">
        <w:rPr>
          <w:rFonts w:ascii="Arial" w:eastAsia="Verdana" w:hAnsi="Arial" w:cs="Arial"/>
          <w:b/>
          <w:bCs/>
          <w:color w:val="auto"/>
        </w:rPr>
        <w:tab/>
      </w:r>
      <w:r w:rsidRPr="00755D0D">
        <w:rPr>
          <w:rFonts w:ascii="Arial" w:eastAsia="Verdana" w:hAnsi="Arial" w:cs="Arial"/>
          <w:b/>
          <w:bCs/>
          <w:color w:val="auto"/>
          <w:u w:val="single"/>
        </w:rPr>
        <w:t>Forma de Presentación de las Ofertas</w:t>
      </w:r>
      <w:r w:rsidRPr="00755D0D">
        <w:rPr>
          <w:rFonts w:ascii="Arial" w:eastAsia="Verdana" w:hAnsi="Arial" w:cs="Arial"/>
          <w:b/>
          <w:bCs/>
          <w:color w:val="auto"/>
        </w:rPr>
        <w:t>:</w:t>
      </w:r>
    </w:p>
    <w:p w14:paraId="656B1454" w14:textId="3DEA07AA" w:rsidR="00A77B3E" w:rsidRPr="00755D0D" w:rsidRDefault="004D6B20" w:rsidP="003E5D15">
      <w:pPr>
        <w:spacing w:before="274"/>
        <w:ind w:left="720"/>
        <w:jc w:val="both"/>
        <w:rPr>
          <w:rFonts w:ascii="Arial" w:eastAsia="Verdana" w:hAnsi="Arial" w:cs="Arial"/>
          <w:color w:val="auto"/>
        </w:rPr>
      </w:pPr>
      <w:r w:rsidRPr="00755D0D">
        <w:rPr>
          <w:rFonts w:ascii="Arial" w:eastAsia="Verdana" w:hAnsi="Arial" w:cs="Arial"/>
          <w:color w:val="auto"/>
        </w:rPr>
        <w:t xml:space="preserve">Las ofertas deberán presentarse personalmente o a través de representante debidamente acreditado en su correspondiente sobre debidamente cerrado sellado y firmado por el </w:t>
      </w:r>
      <w:r w:rsidR="00F97BAF" w:rsidRPr="00755D0D">
        <w:rPr>
          <w:rFonts w:ascii="Arial" w:eastAsia="Verdana" w:hAnsi="Arial" w:cs="Arial"/>
          <w:color w:val="auto"/>
        </w:rPr>
        <w:t>Licitante; y, rotulado</w:t>
      </w:r>
      <w:r w:rsidRPr="00755D0D">
        <w:rPr>
          <w:rFonts w:ascii="Arial" w:eastAsia="Verdana" w:hAnsi="Arial" w:cs="Arial"/>
          <w:color w:val="auto"/>
        </w:rPr>
        <w:t xml:space="preserve"> de la siguiente forma:           </w:t>
      </w:r>
    </w:p>
    <w:p w14:paraId="57F7BEEB" w14:textId="55839396" w:rsidR="00A77B3E" w:rsidRPr="00755D0D" w:rsidRDefault="004D6B20" w:rsidP="003E5D15">
      <w:pPr>
        <w:pStyle w:val="Sinespaciado"/>
        <w:spacing w:after="200" w:line="276" w:lineRule="auto"/>
        <w:jc w:val="right"/>
        <w:rPr>
          <w:rStyle w:val="nfasis"/>
          <w:rFonts w:ascii="Arial" w:eastAsia="Verdana" w:hAnsi="Arial" w:cs="Arial"/>
          <w:b/>
          <w:color w:val="auto"/>
          <w:sz w:val="20"/>
        </w:rPr>
      </w:pPr>
      <w:r w:rsidRPr="00755D0D">
        <w:rPr>
          <w:rFonts w:ascii="Arial" w:eastAsia="Verdana" w:hAnsi="Arial" w:cs="Arial"/>
          <w:color w:val="auto"/>
        </w:rPr>
        <w:t xml:space="preserve">                                          </w:t>
      </w:r>
      <w:r w:rsidR="007F75BC" w:rsidRPr="00755D0D">
        <w:rPr>
          <w:rFonts w:ascii="Arial" w:eastAsia="Verdana" w:hAnsi="Arial" w:cs="Arial"/>
          <w:color w:val="auto"/>
        </w:rPr>
        <w:tab/>
      </w:r>
      <w:r w:rsidR="00457821" w:rsidRPr="00755D0D">
        <w:rPr>
          <w:rFonts w:ascii="Arial" w:eastAsia="Verdana" w:hAnsi="Arial" w:cs="Arial"/>
          <w:b/>
          <w:bCs/>
          <w:color w:val="auto"/>
          <w:sz w:val="20"/>
          <w:szCs w:val="20"/>
        </w:rPr>
        <w:t>Atención:</w:t>
      </w:r>
      <w:r w:rsidRPr="00755D0D">
        <w:rPr>
          <w:rFonts w:ascii="Arial" w:eastAsia="Verdana" w:hAnsi="Arial" w:cs="Arial"/>
          <w:color w:val="auto"/>
        </w:rPr>
        <w:t xml:space="preserve">   </w:t>
      </w:r>
      <w:r w:rsidR="00457821" w:rsidRPr="00755D0D">
        <w:rPr>
          <w:rFonts w:ascii="Arial" w:eastAsia="Verdana" w:hAnsi="Arial" w:cs="Arial"/>
          <w:color w:val="auto"/>
        </w:rPr>
        <w:t>Sr.</w:t>
      </w:r>
      <w:r w:rsidR="00C80E69" w:rsidRPr="00755D0D">
        <w:rPr>
          <w:rFonts w:ascii="Arial" w:eastAsia="Verdana" w:hAnsi="Arial" w:cs="Arial"/>
          <w:color w:val="auto"/>
        </w:rPr>
        <w:t xml:space="preserve">  </w:t>
      </w:r>
      <w:r w:rsidRPr="00755D0D">
        <w:rPr>
          <w:rFonts w:ascii="Arial" w:eastAsia="Verdana" w:hAnsi="Arial" w:cs="Arial"/>
          <w:color w:val="auto"/>
        </w:rPr>
        <w:t xml:space="preserve"> </w:t>
      </w:r>
      <w:r w:rsidR="00BA3AEC" w:rsidRPr="00755D0D">
        <w:rPr>
          <w:rStyle w:val="nfasis"/>
          <w:rFonts w:ascii="Arial" w:eastAsia="Verdana" w:hAnsi="Arial" w:cs="Arial"/>
          <w:b/>
          <w:color w:val="auto"/>
          <w:sz w:val="20"/>
        </w:rPr>
        <w:t>G</w:t>
      </w:r>
      <w:r w:rsidR="005F29C9" w:rsidRPr="00755D0D">
        <w:rPr>
          <w:rStyle w:val="nfasis"/>
          <w:rFonts w:ascii="Arial" w:eastAsia="Verdana" w:hAnsi="Arial" w:cs="Arial"/>
          <w:b/>
          <w:color w:val="auto"/>
          <w:sz w:val="20"/>
        </w:rPr>
        <w:t xml:space="preserve">ABINO ARGUETA </w:t>
      </w:r>
      <w:r w:rsidR="004F478E" w:rsidRPr="00755D0D">
        <w:rPr>
          <w:rStyle w:val="nfasis"/>
          <w:rFonts w:ascii="Arial" w:eastAsia="Verdana" w:hAnsi="Arial" w:cs="Arial"/>
          <w:b/>
          <w:color w:val="auto"/>
          <w:sz w:val="20"/>
        </w:rPr>
        <w:t>GÁLVEZ</w:t>
      </w:r>
      <w:r w:rsidR="00BA3AEC" w:rsidRPr="00755D0D">
        <w:rPr>
          <w:rStyle w:val="nfasis"/>
          <w:rFonts w:ascii="Arial" w:eastAsia="Verdana" w:hAnsi="Arial" w:cs="Arial"/>
          <w:b/>
          <w:color w:val="auto"/>
          <w:sz w:val="20"/>
        </w:rPr>
        <w:t xml:space="preserve"> </w:t>
      </w:r>
      <w:r w:rsidR="007F75BC" w:rsidRPr="00755D0D">
        <w:rPr>
          <w:rStyle w:val="nfasis"/>
          <w:rFonts w:ascii="Arial" w:eastAsia="Verdana" w:hAnsi="Arial" w:cs="Arial"/>
          <w:b/>
          <w:color w:val="auto"/>
          <w:sz w:val="20"/>
        </w:rPr>
        <w:t xml:space="preserve"> </w:t>
      </w:r>
    </w:p>
    <w:p w14:paraId="5664267F" w14:textId="77777777" w:rsidR="00A77B3E" w:rsidRDefault="004D6B20" w:rsidP="003E5D15">
      <w:pPr>
        <w:pStyle w:val="Sinespaciado"/>
        <w:spacing w:after="200" w:line="276" w:lineRule="auto"/>
        <w:jc w:val="right"/>
        <w:rPr>
          <w:rStyle w:val="nfasis"/>
          <w:rFonts w:ascii="Arial" w:eastAsia="Verdana" w:hAnsi="Arial" w:cs="Arial"/>
          <w:b/>
          <w:color w:val="auto"/>
          <w:sz w:val="20"/>
        </w:rPr>
      </w:pPr>
      <w:r w:rsidRPr="00755D0D">
        <w:rPr>
          <w:rStyle w:val="nfasis"/>
          <w:rFonts w:ascii="Arial" w:eastAsia="Verdana" w:hAnsi="Arial" w:cs="Arial"/>
          <w:color w:val="auto"/>
          <w:sz w:val="20"/>
        </w:rPr>
        <w:t xml:space="preserve">                                          </w:t>
      </w:r>
      <w:r w:rsidRPr="00755D0D">
        <w:rPr>
          <w:rStyle w:val="nfasis"/>
          <w:rFonts w:ascii="Arial" w:eastAsia="Verdana" w:hAnsi="Arial" w:cs="Arial"/>
          <w:b/>
          <w:color w:val="auto"/>
          <w:sz w:val="20"/>
        </w:rPr>
        <w:t xml:space="preserve">ALCALDE MUNICIPAL </w:t>
      </w:r>
    </w:p>
    <w:p w14:paraId="7609FFD7" w14:textId="77777777" w:rsidR="00EB54A8" w:rsidRPr="00755D0D" w:rsidRDefault="00EB54A8" w:rsidP="003E5D15">
      <w:pPr>
        <w:pStyle w:val="Sinespaciado"/>
        <w:spacing w:after="200" w:line="276" w:lineRule="auto"/>
        <w:jc w:val="right"/>
        <w:rPr>
          <w:rStyle w:val="nfasis"/>
          <w:rFonts w:ascii="Arial" w:eastAsia="Verdana" w:hAnsi="Arial" w:cs="Arial"/>
          <w:color w:val="auto"/>
          <w:sz w:val="20"/>
        </w:rPr>
      </w:pPr>
    </w:p>
    <w:p w14:paraId="5B25A9E8" w14:textId="24C02419" w:rsidR="00A77B3E" w:rsidRPr="00755D0D" w:rsidRDefault="004D6B20" w:rsidP="003E5D15">
      <w:pPr>
        <w:tabs>
          <w:tab w:val="left" w:pos="4564"/>
          <w:tab w:val="left" w:pos="5967"/>
          <w:tab w:val="left" w:pos="7210"/>
          <w:tab w:val="right" w:pos="8902"/>
        </w:tabs>
        <w:ind w:left="4560" w:hanging="4560"/>
        <w:jc w:val="both"/>
        <w:rPr>
          <w:rFonts w:ascii="Arial" w:eastAsia="Verdana" w:hAnsi="Arial" w:cs="Arial"/>
          <w:b/>
          <w:bCs/>
          <w:color w:val="auto"/>
          <w:sz w:val="20"/>
          <w:szCs w:val="20"/>
          <w:shd w:val="solid" w:color="FFFF00" w:fill="FFFF00"/>
        </w:rPr>
      </w:pPr>
      <w:r w:rsidRPr="00755D0D">
        <w:rPr>
          <w:rFonts w:ascii="Arial" w:eastAsia="Verdana" w:hAnsi="Arial" w:cs="Arial"/>
          <w:b/>
          <w:bCs/>
          <w:color w:val="auto"/>
        </w:rPr>
        <w:t>Parte Central</w:t>
      </w:r>
      <w:r w:rsidRPr="00755D0D">
        <w:rPr>
          <w:rFonts w:ascii="Arial" w:eastAsia="Verdana" w:hAnsi="Arial" w:cs="Arial"/>
          <w:b/>
          <w:bCs/>
          <w:color w:val="auto"/>
        </w:rPr>
        <w:tab/>
      </w:r>
      <w:r w:rsidR="007F75BC" w:rsidRPr="00755D0D">
        <w:rPr>
          <w:rFonts w:ascii="Arial" w:eastAsia="Verdana" w:hAnsi="Arial" w:cs="Arial"/>
          <w:b/>
          <w:bCs/>
          <w:color w:val="auto"/>
        </w:rPr>
        <w:tab/>
      </w:r>
      <w:r w:rsidR="0029772D" w:rsidRPr="00755D0D">
        <w:rPr>
          <w:rFonts w:ascii="Arial" w:eastAsia="Verdana" w:hAnsi="Arial" w:cs="Arial"/>
          <w:b/>
          <w:bCs/>
          <w:color w:val="auto"/>
          <w:sz w:val="20"/>
          <w:szCs w:val="20"/>
        </w:rPr>
        <w:t xml:space="preserve">Palacio Municipal </w:t>
      </w:r>
      <w:r w:rsidRPr="00755D0D">
        <w:rPr>
          <w:rFonts w:ascii="Arial" w:eastAsia="Verdana" w:hAnsi="Arial" w:cs="Arial"/>
          <w:b/>
          <w:bCs/>
          <w:color w:val="auto"/>
          <w:sz w:val="20"/>
          <w:szCs w:val="20"/>
        </w:rPr>
        <w:t>de</w:t>
      </w:r>
      <w:r w:rsidR="007F75BC" w:rsidRPr="00755D0D">
        <w:rPr>
          <w:rFonts w:ascii="Arial" w:eastAsia="Verdana" w:hAnsi="Arial" w:cs="Arial"/>
          <w:b/>
          <w:bCs/>
          <w:color w:val="auto"/>
          <w:sz w:val="20"/>
          <w:szCs w:val="20"/>
        </w:rPr>
        <w:t xml:space="preserve"> </w:t>
      </w:r>
      <w:r w:rsidR="005F29C9" w:rsidRPr="00755D0D">
        <w:rPr>
          <w:rFonts w:ascii="Arial" w:eastAsia="Verdana" w:hAnsi="Arial" w:cs="Arial"/>
          <w:b/>
          <w:bCs/>
          <w:color w:val="auto"/>
          <w:sz w:val="20"/>
          <w:szCs w:val="20"/>
        </w:rPr>
        <w:t xml:space="preserve">Santa </w:t>
      </w:r>
      <w:r w:rsidR="00C80E69" w:rsidRPr="00755D0D">
        <w:rPr>
          <w:rFonts w:ascii="Arial" w:eastAsia="Verdana" w:hAnsi="Arial" w:cs="Arial"/>
          <w:b/>
          <w:bCs/>
          <w:color w:val="auto"/>
          <w:sz w:val="20"/>
          <w:szCs w:val="20"/>
        </w:rPr>
        <w:t>María</w:t>
      </w:r>
      <w:r w:rsidRPr="00755D0D">
        <w:rPr>
          <w:rFonts w:ascii="Arial" w:hAnsi="Arial" w:cs="Arial"/>
          <w:b/>
          <w:color w:val="auto"/>
        </w:rPr>
        <w:t>, Departamento de La Paz</w:t>
      </w:r>
      <w:r w:rsidR="007F75BC" w:rsidRPr="00755D0D">
        <w:rPr>
          <w:rFonts w:ascii="Arial" w:hAnsi="Arial" w:cs="Arial"/>
          <w:b/>
          <w:color w:val="auto"/>
        </w:rPr>
        <w:t xml:space="preserve">, </w:t>
      </w:r>
    </w:p>
    <w:p w14:paraId="4EF405F8" w14:textId="77777777" w:rsidR="00A77B3E" w:rsidRPr="00755D0D" w:rsidRDefault="004D6B20" w:rsidP="003E5D15">
      <w:pPr>
        <w:tabs>
          <w:tab w:val="left" w:pos="4564"/>
        </w:tabs>
        <w:spacing w:before="274"/>
        <w:jc w:val="both"/>
        <w:rPr>
          <w:rFonts w:ascii="Arial" w:eastAsia="Verdana" w:hAnsi="Arial" w:cs="Arial"/>
          <w:b/>
          <w:bCs/>
          <w:color w:val="auto"/>
          <w:sz w:val="20"/>
          <w:szCs w:val="20"/>
        </w:rPr>
      </w:pPr>
      <w:r w:rsidRPr="00755D0D">
        <w:rPr>
          <w:rFonts w:ascii="Arial" w:eastAsia="Verdana" w:hAnsi="Arial" w:cs="Arial"/>
          <w:b/>
          <w:bCs/>
          <w:color w:val="auto"/>
          <w:sz w:val="20"/>
          <w:szCs w:val="20"/>
        </w:rPr>
        <w:t>Esquina Superior Izquierda</w:t>
      </w:r>
      <w:r w:rsidRPr="00755D0D">
        <w:rPr>
          <w:rFonts w:ascii="Arial" w:eastAsia="Verdana" w:hAnsi="Arial" w:cs="Arial"/>
          <w:b/>
          <w:bCs/>
          <w:color w:val="auto"/>
          <w:sz w:val="20"/>
          <w:szCs w:val="20"/>
        </w:rPr>
        <w:tab/>
        <w:t>Nombre y Dirección completa, incluye</w:t>
      </w:r>
    </w:p>
    <w:p w14:paraId="0295C906" w14:textId="77777777" w:rsidR="00A77B3E" w:rsidRPr="00755D0D" w:rsidRDefault="004D6B20" w:rsidP="003E5D15">
      <w:pPr>
        <w:ind w:firstLine="4569"/>
        <w:rPr>
          <w:rFonts w:ascii="Arial" w:eastAsia="Verdana" w:hAnsi="Arial" w:cs="Arial"/>
          <w:b/>
          <w:bCs/>
          <w:color w:val="auto"/>
          <w:sz w:val="20"/>
          <w:szCs w:val="20"/>
        </w:rPr>
      </w:pPr>
      <w:r w:rsidRPr="00755D0D">
        <w:rPr>
          <w:rFonts w:ascii="Arial" w:eastAsia="Verdana" w:hAnsi="Arial" w:cs="Arial"/>
          <w:b/>
          <w:bCs/>
          <w:color w:val="auto"/>
          <w:sz w:val="20"/>
          <w:szCs w:val="20"/>
        </w:rPr>
        <w:t>Número de teléfono del Licitante</w:t>
      </w:r>
    </w:p>
    <w:p w14:paraId="474D9B0F" w14:textId="77777777" w:rsidR="00A77B3E" w:rsidRPr="00755D0D" w:rsidRDefault="004D6B20" w:rsidP="003E5D15">
      <w:pPr>
        <w:tabs>
          <w:tab w:val="left" w:pos="4564"/>
        </w:tabs>
        <w:jc w:val="both"/>
        <w:rPr>
          <w:rFonts w:ascii="Arial" w:eastAsia="Verdana" w:hAnsi="Arial" w:cs="Arial"/>
          <w:b/>
          <w:bCs/>
          <w:color w:val="auto"/>
          <w:sz w:val="20"/>
          <w:szCs w:val="20"/>
        </w:rPr>
      </w:pPr>
      <w:r w:rsidRPr="00755D0D">
        <w:rPr>
          <w:rFonts w:ascii="Arial" w:eastAsia="Verdana" w:hAnsi="Arial" w:cs="Arial"/>
          <w:b/>
          <w:bCs/>
          <w:color w:val="auto"/>
          <w:sz w:val="20"/>
          <w:szCs w:val="20"/>
        </w:rPr>
        <w:t>Esquina Inferior Izquierda</w:t>
      </w:r>
      <w:r w:rsidRPr="00755D0D">
        <w:rPr>
          <w:rFonts w:ascii="Arial" w:eastAsia="Verdana" w:hAnsi="Arial" w:cs="Arial"/>
          <w:b/>
          <w:bCs/>
          <w:color w:val="auto"/>
          <w:sz w:val="20"/>
          <w:szCs w:val="20"/>
        </w:rPr>
        <w:tab/>
        <w:t>Nombre y No. de la Licitación</w:t>
      </w:r>
      <w:r w:rsidRPr="00755D0D">
        <w:rPr>
          <w:rFonts w:ascii="Arial" w:eastAsia="Verdana" w:hAnsi="Arial" w:cs="Arial"/>
          <w:b/>
          <w:bCs/>
          <w:color w:val="auto"/>
        </w:rPr>
        <w:t>.</w:t>
      </w:r>
    </w:p>
    <w:p w14:paraId="1A0C6309" w14:textId="676B9195" w:rsidR="00713FCC" w:rsidRPr="00755D0D" w:rsidRDefault="00BA2EE3" w:rsidP="003E5D15">
      <w:pPr>
        <w:ind w:right="51"/>
        <w:jc w:val="center"/>
        <w:rPr>
          <w:b/>
          <w:sz w:val="32"/>
          <w:szCs w:val="32"/>
        </w:rPr>
      </w:pPr>
      <w:r w:rsidRPr="00755D0D">
        <w:rPr>
          <w:b/>
          <w:sz w:val="32"/>
          <w:szCs w:val="32"/>
        </w:rPr>
        <w:t xml:space="preserve">No. </w:t>
      </w:r>
      <w:r w:rsidR="001A7974" w:rsidRPr="00755D0D">
        <w:rPr>
          <w:b/>
          <w:sz w:val="32"/>
          <w:szCs w:val="32"/>
        </w:rPr>
        <w:t>LPR-</w:t>
      </w:r>
      <w:r w:rsidR="00114458" w:rsidRPr="00755D0D">
        <w:rPr>
          <w:b/>
          <w:sz w:val="32"/>
          <w:szCs w:val="32"/>
        </w:rPr>
        <w:t>ALCALDÍA</w:t>
      </w:r>
      <w:r w:rsidRPr="00755D0D">
        <w:rPr>
          <w:b/>
          <w:sz w:val="32"/>
          <w:szCs w:val="32"/>
        </w:rPr>
        <w:t xml:space="preserve"> DE </w:t>
      </w:r>
      <w:r w:rsidR="005F29C9" w:rsidRPr="00755D0D">
        <w:rPr>
          <w:b/>
          <w:sz w:val="32"/>
          <w:szCs w:val="32"/>
        </w:rPr>
        <w:t>SANTA MARIA</w:t>
      </w:r>
      <w:r w:rsidR="001A7974" w:rsidRPr="00755D0D">
        <w:rPr>
          <w:b/>
          <w:sz w:val="32"/>
          <w:szCs w:val="32"/>
        </w:rPr>
        <w:t>-</w:t>
      </w:r>
      <w:r w:rsidRPr="00755D0D">
        <w:rPr>
          <w:b/>
          <w:sz w:val="32"/>
          <w:szCs w:val="32"/>
        </w:rPr>
        <w:t>0</w:t>
      </w:r>
      <w:r w:rsidR="00C80E69" w:rsidRPr="00755D0D">
        <w:rPr>
          <w:b/>
          <w:sz w:val="32"/>
          <w:szCs w:val="32"/>
        </w:rPr>
        <w:t>1</w:t>
      </w:r>
      <w:r w:rsidRPr="00755D0D">
        <w:rPr>
          <w:b/>
          <w:sz w:val="32"/>
          <w:szCs w:val="32"/>
        </w:rPr>
        <w:t>-</w:t>
      </w:r>
      <w:r w:rsidR="001A7974" w:rsidRPr="00755D0D">
        <w:rPr>
          <w:b/>
          <w:sz w:val="32"/>
          <w:szCs w:val="32"/>
        </w:rPr>
        <w:t>2</w:t>
      </w:r>
      <w:r w:rsidR="00114458">
        <w:rPr>
          <w:b/>
          <w:sz w:val="32"/>
          <w:szCs w:val="32"/>
        </w:rPr>
        <w:t>020</w:t>
      </w:r>
    </w:p>
    <w:p w14:paraId="0226CF35" w14:textId="055659EF" w:rsidR="003A7BB8" w:rsidRPr="00755D0D" w:rsidRDefault="00755D0D" w:rsidP="003E5D15">
      <w:pPr>
        <w:ind w:right="51"/>
        <w:jc w:val="center"/>
        <w:rPr>
          <w:rFonts w:ascii="Arial" w:hAnsi="Arial" w:cs="Arial"/>
          <w:b/>
          <w:color w:val="auto"/>
          <w:sz w:val="28"/>
          <w:lang w:eastAsia="es-ES"/>
        </w:rPr>
      </w:pPr>
      <w:r w:rsidRPr="00755D0D">
        <w:rPr>
          <w:b/>
          <w:sz w:val="32"/>
          <w:szCs w:val="32"/>
        </w:rPr>
        <w:t xml:space="preserve">PROYECTO: </w:t>
      </w:r>
      <w:r w:rsidR="00114458" w:rsidRPr="00114458">
        <w:rPr>
          <w:b/>
          <w:sz w:val="32"/>
          <w:szCs w:val="32"/>
        </w:rPr>
        <w:t xml:space="preserve">PAVIMENTO CALLE HACIA EL CENTRO DE SALUD, </w:t>
      </w:r>
      <w:r w:rsidR="00481068">
        <w:rPr>
          <w:b/>
          <w:sz w:val="32"/>
          <w:szCs w:val="32"/>
        </w:rPr>
        <w:t>CASCO URBANO</w:t>
      </w:r>
      <w:r w:rsidR="00114458" w:rsidRPr="00114458">
        <w:rPr>
          <w:b/>
          <w:sz w:val="32"/>
          <w:szCs w:val="32"/>
        </w:rPr>
        <w:t>, SANTA MARÍA, CÓDIGO LPR121701-2020</w:t>
      </w:r>
    </w:p>
    <w:p w14:paraId="49CD784C" w14:textId="77777777" w:rsidR="003A7BB8" w:rsidRPr="00755D0D" w:rsidRDefault="003A7BB8" w:rsidP="003E5D15">
      <w:pPr>
        <w:ind w:right="51"/>
        <w:rPr>
          <w:rFonts w:ascii="Arial" w:hAnsi="Arial" w:cs="Arial"/>
          <w:b/>
          <w:color w:val="auto"/>
          <w:sz w:val="28"/>
          <w:lang w:eastAsia="es-ES"/>
        </w:rPr>
      </w:pPr>
    </w:p>
    <w:p w14:paraId="22F8B907" w14:textId="0E761416" w:rsidR="00A77B3E" w:rsidRPr="00755D0D" w:rsidRDefault="004D6B20" w:rsidP="003E5D15">
      <w:pPr>
        <w:ind w:right="51"/>
        <w:jc w:val="center"/>
        <w:rPr>
          <w:rFonts w:ascii="Arial" w:eastAsia="Verdana" w:hAnsi="Arial" w:cs="Arial"/>
          <w:b/>
          <w:bCs/>
          <w:color w:val="auto"/>
        </w:rPr>
      </w:pPr>
      <w:r w:rsidRPr="00755D0D">
        <w:rPr>
          <w:rFonts w:ascii="Arial" w:eastAsia="Verdana" w:hAnsi="Arial" w:cs="Arial"/>
          <w:b/>
          <w:bCs/>
          <w:color w:val="auto"/>
        </w:rPr>
        <w:t>Esquina Superior Derecha</w:t>
      </w:r>
      <w:r w:rsidR="00536D0F" w:rsidRPr="00755D0D">
        <w:rPr>
          <w:rFonts w:ascii="Arial" w:eastAsia="Verdana" w:hAnsi="Arial" w:cs="Arial"/>
          <w:b/>
          <w:bCs/>
          <w:color w:val="auto"/>
        </w:rPr>
        <w:t xml:space="preserve"> </w:t>
      </w:r>
      <w:r w:rsidRPr="00755D0D">
        <w:rPr>
          <w:rFonts w:ascii="Arial" w:eastAsia="Verdana" w:hAnsi="Arial" w:cs="Arial"/>
          <w:b/>
          <w:bCs/>
          <w:color w:val="auto"/>
        </w:rPr>
        <w:t xml:space="preserve">                     Fecha </w:t>
      </w:r>
      <w:r w:rsidRPr="00755D0D">
        <w:rPr>
          <w:rFonts w:ascii="Arial" w:eastAsia="Verdana" w:hAnsi="Arial" w:cs="Arial"/>
          <w:color w:val="auto"/>
        </w:rPr>
        <w:t xml:space="preserve">y </w:t>
      </w:r>
      <w:r w:rsidRPr="00755D0D">
        <w:rPr>
          <w:rFonts w:ascii="Arial" w:eastAsia="Verdana" w:hAnsi="Arial" w:cs="Arial"/>
          <w:b/>
          <w:bCs/>
          <w:color w:val="auto"/>
        </w:rPr>
        <w:t>Hora de Apertura.</w:t>
      </w:r>
    </w:p>
    <w:p w14:paraId="5213A390" w14:textId="77777777" w:rsidR="003A7BB8" w:rsidRPr="00755D0D" w:rsidRDefault="003A7BB8" w:rsidP="003E5D15">
      <w:pPr>
        <w:ind w:right="51"/>
        <w:rPr>
          <w:rFonts w:ascii="Arial" w:eastAsia="Verdana" w:hAnsi="Arial" w:cs="Arial"/>
          <w:b/>
          <w:bCs/>
          <w:color w:val="auto"/>
        </w:rPr>
      </w:pPr>
    </w:p>
    <w:p w14:paraId="1A52E57C" w14:textId="5343C9A2" w:rsidR="00A77B3E" w:rsidRPr="00755D0D" w:rsidRDefault="00DD7E96" w:rsidP="003E5D15">
      <w:pPr>
        <w:jc w:val="center"/>
        <w:rPr>
          <w:rFonts w:ascii="Arial" w:eastAsia="Verdana" w:hAnsi="Arial" w:cs="Arial"/>
          <w:b/>
          <w:bCs/>
          <w:color w:val="auto"/>
          <w:u w:val="single"/>
        </w:rPr>
      </w:pPr>
      <w:r>
        <w:rPr>
          <w:rFonts w:ascii="Arial" w:eastAsia="Verdana" w:hAnsi="Arial" w:cs="Arial"/>
          <w:b/>
          <w:bCs/>
          <w:color w:val="auto"/>
          <w:u w:val="single"/>
        </w:rPr>
        <w:t>viernes</w:t>
      </w:r>
      <w:r w:rsidR="005F29C9" w:rsidRPr="00755D0D">
        <w:rPr>
          <w:rFonts w:ascii="Arial" w:eastAsia="Verdana" w:hAnsi="Arial" w:cs="Arial"/>
          <w:b/>
          <w:bCs/>
          <w:color w:val="auto"/>
          <w:u w:val="single"/>
        </w:rPr>
        <w:t xml:space="preserve"> </w:t>
      </w:r>
      <w:r w:rsidRPr="00DD7E96">
        <w:rPr>
          <w:rFonts w:ascii="Arial" w:eastAsia="Verdana" w:hAnsi="Arial" w:cs="Arial"/>
          <w:b/>
          <w:bCs/>
          <w:color w:val="auto"/>
          <w:u w:val="single"/>
        </w:rPr>
        <w:t>14 de febrero de 2020</w:t>
      </w:r>
      <w:r w:rsidR="00E02CE1" w:rsidRPr="00755D0D">
        <w:rPr>
          <w:rFonts w:ascii="Arial" w:eastAsia="Verdana" w:hAnsi="Arial" w:cs="Arial"/>
          <w:b/>
          <w:bCs/>
          <w:color w:val="auto"/>
          <w:u w:val="single"/>
        </w:rPr>
        <w:t>, a</w:t>
      </w:r>
      <w:r w:rsidR="004D6B20" w:rsidRPr="00755D0D">
        <w:rPr>
          <w:rFonts w:ascii="Arial" w:eastAsia="Verdana" w:hAnsi="Arial" w:cs="Arial"/>
          <w:b/>
          <w:bCs/>
          <w:color w:val="auto"/>
          <w:u w:val="single"/>
        </w:rPr>
        <w:t xml:space="preserve"> </w:t>
      </w:r>
      <w:r w:rsidR="00E02CE1" w:rsidRPr="00755D0D">
        <w:rPr>
          <w:rFonts w:ascii="Arial" w:eastAsia="Verdana" w:hAnsi="Arial" w:cs="Arial"/>
          <w:b/>
          <w:bCs/>
          <w:color w:val="auto"/>
          <w:u w:val="single"/>
        </w:rPr>
        <w:t xml:space="preserve">las </w:t>
      </w:r>
      <w:r w:rsidR="00896453" w:rsidRPr="00755D0D">
        <w:rPr>
          <w:rFonts w:ascii="Arial" w:eastAsia="Verdana" w:hAnsi="Arial" w:cs="Arial"/>
          <w:b/>
          <w:bCs/>
          <w:color w:val="auto"/>
          <w:u w:val="single"/>
        </w:rPr>
        <w:t>10</w:t>
      </w:r>
      <w:r w:rsidR="004D6B20" w:rsidRPr="00755D0D">
        <w:rPr>
          <w:rFonts w:ascii="Arial" w:eastAsia="Verdana" w:hAnsi="Arial" w:cs="Arial"/>
          <w:b/>
          <w:bCs/>
          <w:color w:val="auto"/>
          <w:u w:val="single"/>
        </w:rPr>
        <w:t xml:space="preserve">:00 </w:t>
      </w:r>
      <w:r w:rsidR="00E02CE1" w:rsidRPr="00755D0D">
        <w:rPr>
          <w:rFonts w:ascii="Arial" w:eastAsia="Verdana" w:hAnsi="Arial" w:cs="Arial"/>
          <w:b/>
          <w:bCs/>
          <w:color w:val="auto"/>
          <w:u w:val="single"/>
        </w:rPr>
        <w:t>am</w:t>
      </w:r>
      <w:r w:rsidR="004D6B20" w:rsidRPr="00755D0D">
        <w:rPr>
          <w:rFonts w:ascii="Arial" w:eastAsia="Verdana" w:hAnsi="Arial" w:cs="Arial"/>
          <w:b/>
          <w:bCs/>
          <w:color w:val="auto"/>
          <w:u w:val="single"/>
        </w:rPr>
        <w:t>.</w:t>
      </w:r>
    </w:p>
    <w:p w14:paraId="42B91B4F" w14:textId="77777777" w:rsidR="001A7974" w:rsidRDefault="001A7974" w:rsidP="003E5D15">
      <w:pPr>
        <w:jc w:val="center"/>
        <w:rPr>
          <w:rFonts w:ascii="Arial" w:eastAsia="Verdana" w:hAnsi="Arial" w:cs="Arial"/>
          <w:b/>
          <w:bCs/>
          <w:color w:val="auto"/>
        </w:rPr>
      </w:pPr>
    </w:p>
    <w:p w14:paraId="15BE0309" w14:textId="77777777" w:rsidR="008C07C7" w:rsidRPr="00755D0D" w:rsidRDefault="008C07C7" w:rsidP="003E5D15">
      <w:pPr>
        <w:jc w:val="center"/>
        <w:rPr>
          <w:rFonts w:ascii="Arial" w:eastAsia="Verdana" w:hAnsi="Arial" w:cs="Arial"/>
          <w:b/>
          <w:bCs/>
          <w:color w:val="auto"/>
        </w:rPr>
      </w:pPr>
    </w:p>
    <w:p w14:paraId="56CFF342"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lastRenderedPageBreak/>
        <w:t xml:space="preserve">4.02. </w:t>
      </w:r>
      <w:r w:rsidRPr="00755D0D">
        <w:rPr>
          <w:rFonts w:ascii="Arial" w:eastAsia="Verdana" w:hAnsi="Arial" w:cs="Arial"/>
          <w:b/>
          <w:bCs/>
          <w:color w:val="auto"/>
        </w:rPr>
        <w:tab/>
      </w:r>
      <w:r w:rsidRPr="00755D0D">
        <w:rPr>
          <w:rFonts w:ascii="Arial" w:eastAsia="Verdana" w:hAnsi="Arial" w:cs="Arial"/>
          <w:b/>
          <w:bCs/>
          <w:color w:val="auto"/>
          <w:u w:val="single"/>
        </w:rPr>
        <w:t>Apertura de Ofertas</w:t>
      </w:r>
      <w:r w:rsidR="004062BD" w:rsidRPr="00755D0D">
        <w:rPr>
          <w:rFonts w:ascii="Arial" w:eastAsia="Verdana" w:hAnsi="Arial" w:cs="Arial"/>
          <w:b/>
          <w:bCs/>
          <w:color w:val="auto"/>
          <w:u w:val="single"/>
        </w:rPr>
        <w:t>.</w:t>
      </w:r>
    </w:p>
    <w:p w14:paraId="02B41F32" w14:textId="77777777" w:rsidR="00A77B3E" w:rsidRPr="00755D0D" w:rsidRDefault="004D6B20" w:rsidP="003E5D15">
      <w:pPr>
        <w:spacing w:before="274"/>
        <w:ind w:left="720"/>
        <w:jc w:val="both"/>
        <w:rPr>
          <w:rFonts w:ascii="Arial" w:eastAsia="Verdana" w:hAnsi="Arial" w:cs="Arial"/>
          <w:color w:val="auto"/>
        </w:rPr>
      </w:pPr>
      <w:r w:rsidRPr="00755D0D">
        <w:rPr>
          <w:rFonts w:ascii="Arial" w:eastAsia="Verdana" w:hAnsi="Arial" w:cs="Arial"/>
          <w:color w:val="auto"/>
        </w:rPr>
        <w:t xml:space="preserve">Se procederá a abrir las Ofertas de los contratistas invitados, en presencia de los mismos o de sus representantes. </w:t>
      </w:r>
    </w:p>
    <w:p w14:paraId="39AB5080" w14:textId="2CBA5242" w:rsidR="00421D56" w:rsidRPr="00755D0D" w:rsidRDefault="004D6B20" w:rsidP="003E5D15">
      <w:pPr>
        <w:spacing w:before="274"/>
        <w:ind w:left="720"/>
        <w:jc w:val="both"/>
        <w:rPr>
          <w:rFonts w:ascii="Arial" w:eastAsia="Verdana" w:hAnsi="Arial" w:cs="Arial"/>
          <w:color w:val="auto"/>
        </w:rPr>
      </w:pPr>
      <w:r w:rsidRPr="00755D0D">
        <w:rPr>
          <w:rFonts w:ascii="Arial" w:eastAsia="Verdana" w:hAnsi="Arial" w:cs="Arial"/>
          <w:color w:val="auto"/>
        </w:rPr>
        <w:t xml:space="preserve">Se levantará un acta de apertura de ofertas, donde se consignarán todos los detalles del proceso, la cual será firmada por los miembros de la comisión y Los Licitantes. En dicha acta se dejará constancia de las propuestas presentadas y de cualquier </w:t>
      </w:r>
      <w:r w:rsidR="00437A2C" w:rsidRPr="00755D0D">
        <w:rPr>
          <w:rFonts w:ascii="Arial" w:eastAsia="Verdana" w:hAnsi="Arial" w:cs="Arial"/>
          <w:color w:val="auto"/>
        </w:rPr>
        <w:t>observación manifestada</w:t>
      </w:r>
      <w:r w:rsidRPr="00755D0D">
        <w:rPr>
          <w:rFonts w:ascii="Arial" w:eastAsia="Verdana" w:hAnsi="Arial" w:cs="Arial"/>
          <w:color w:val="auto"/>
        </w:rPr>
        <w:t xml:space="preserve"> </w:t>
      </w:r>
      <w:r w:rsidR="00437A2C" w:rsidRPr="00755D0D">
        <w:rPr>
          <w:rFonts w:ascii="Arial" w:eastAsia="Verdana" w:hAnsi="Arial" w:cs="Arial"/>
          <w:color w:val="auto"/>
        </w:rPr>
        <w:t>por Los</w:t>
      </w:r>
      <w:r w:rsidRPr="00755D0D">
        <w:rPr>
          <w:rFonts w:ascii="Arial" w:eastAsia="Verdana" w:hAnsi="Arial" w:cs="Arial"/>
          <w:color w:val="auto"/>
        </w:rPr>
        <w:t xml:space="preserve"> Licitantes.</w:t>
      </w:r>
    </w:p>
    <w:p w14:paraId="54A5FA0F" w14:textId="5334409B" w:rsidR="00A77B3E" w:rsidRPr="00755D0D" w:rsidRDefault="002F2A6E" w:rsidP="003E5D15">
      <w:pPr>
        <w:pStyle w:val="Ttulo2"/>
        <w:spacing w:after="200" w:line="276" w:lineRule="auto"/>
        <w:rPr>
          <w:rFonts w:eastAsia="Verdana"/>
        </w:rPr>
      </w:pPr>
      <w:bookmarkStart w:id="6" w:name="_Toc31266979"/>
      <w:r w:rsidRPr="00755D0D">
        <w:rPr>
          <w:rFonts w:eastAsia="Verdana"/>
        </w:rPr>
        <w:t xml:space="preserve">5.00 </w:t>
      </w:r>
      <w:r w:rsidR="004D6B20" w:rsidRPr="00755D0D">
        <w:rPr>
          <w:rFonts w:eastAsia="Verdana"/>
        </w:rPr>
        <w:t>MANEJO DE DOCUMENTOS</w:t>
      </w:r>
      <w:bookmarkEnd w:id="6"/>
    </w:p>
    <w:p w14:paraId="7E76EE82" w14:textId="77777777" w:rsidR="00A77B3E" w:rsidRPr="00755D0D" w:rsidRDefault="004D6B20" w:rsidP="003E5D15">
      <w:pPr>
        <w:rPr>
          <w:rFonts w:ascii="Arial" w:eastAsia="Verdana" w:hAnsi="Arial" w:cs="Arial"/>
          <w:b/>
          <w:bCs/>
          <w:color w:val="auto"/>
          <w:u w:val="single"/>
        </w:rPr>
      </w:pPr>
      <w:r w:rsidRPr="00755D0D">
        <w:rPr>
          <w:rFonts w:ascii="Arial" w:eastAsia="Verdana" w:hAnsi="Arial" w:cs="Arial"/>
          <w:b/>
          <w:bCs/>
          <w:color w:val="auto"/>
        </w:rPr>
        <w:t xml:space="preserve">5.01. </w:t>
      </w:r>
      <w:r w:rsidRPr="00755D0D">
        <w:rPr>
          <w:rFonts w:ascii="Arial" w:eastAsia="Verdana" w:hAnsi="Arial" w:cs="Arial"/>
          <w:b/>
          <w:bCs/>
          <w:color w:val="auto"/>
        </w:rPr>
        <w:tab/>
      </w:r>
      <w:r w:rsidRPr="00755D0D">
        <w:rPr>
          <w:rFonts w:ascii="Arial" w:eastAsia="Verdana" w:hAnsi="Arial" w:cs="Arial"/>
          <w:b/>
          <w:bCs/>
          <w:color w:val="auto"/>
          <w:u w:val="single"/>
        </w:rPr>
        <w:t>Examen de Documentos</w:t>
      </w:r>
    </w:p>
    <w:p w14:paraId="33A8E1FF" w14:textId="77777777" w:rsidR="00A77B3E" w:rsidRPr="00755D0D" w:rsidRDefault="004D6B20" w:rsidP="003E5D15">
      <w:pPr>
        <w:ind w:left="709"/>
        <w:jc w:val="both"/>
        <w:rPr>
          <w:rFonts w:ascii="Arial" w:eastAsia="Verdana" w:hAnsi="Arial" w:cs="Arial"/>
          <w:color w:val="auto"/>
        </w:rPr>
      </w:pPr>
      <w:r w:rsidRPr="00755D0D">
        <w:rPr>
          <w:rFonts w:ascii="Arial" w:eastAsia="Verdana" w:hAnsi="Arial" w:cs="Arial"/>
          <w:color w:val="auto"/>
        </w:rPr>
        <w:t>Los Licitantes deberán examinar detenidamente los términos y condiciones de los documentos de Licitación, de manera que no exista ningún malentendido con respecto a las características de los materiales y especificaciones de la obra.</w:t>
      </w:r>
    </w:p>
    <w:p w14:paraId="70F2B559" w14:textId="77777777" w:rsidR="00A77B3E" w:rsidRPr="00755D0D" w:rsidRDefault="00A77B3E" w:rsidP="003E5D15">
      <w:pPr>
        <w:ind w:left="709"/>
        <w:rPr>
          <w:rFonts w:ascii="Arial" w:eastAsia="Verdana" w:hAnsi="Arial" w:cs="Arial"/>
          <w:color w:val="auto"/>
        </w:rPr>
      </w:pPr>
    </w:p>
    <w:p w14:paraId="2A23FCA3" w14:textId="21579E18"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5.02</w:t>
      </w:r>
      <w:r w:rsidRPr="00755D0D">
        <w:rPr>
          <w:rFonts w:ascii="Arial" w:eastAsia="Verdana" w:hAnsi="Arial" w:cs="Arial"/>
          <w:b/>
          <w:bCs/>
          <w:color w:val="auto"/>
        </w:rPr>
        <w:tab/>
      </w:r>
      <w:r w:rsidR="003A7BB8" w:rsidRPr="00755D0D">
        <w:rPr>
          <w:rFonts w:ascii="Arial" w:eastAsia="Verdana" w:hAnsi="Arial" w:cs="Arial"/>
          <w:b/>
          <w:bCs/>
          <w:color w:val="auto"/>
          <w:u w:val="single"/>
        </w:rPr>
        <w:t>Obtención de los términos de referencia.</w:t>
      </w:r>
    </w:p>
    <w:p w14:paraId="79405D1B" w14:textId="599E90FF" w:rsidR="00843B19" w:rsidRPr="00755D0D" w:rsidRDefault="003A7BB8" w:rsidP="003E5D15">
      <w:pPr>
        <w:spacing w:before="77"/>
        <w:ind w:left="720"/>
        <w:jc w:val="both"/>
        <w:rPr>
          <w:rFonts w:ascii="Arial" w:eastAsia="Verdana" w:hAnsi="Arial" w:cs="Arial"/>
          <w:color w:val="auto"/>
        </w:rPr>
      </w:pPr>
      <w:r w:rsidRPr="00755D0D">
        <w:rPr>
          <w:rFonts w:ascii="Arial" w:eastAsia="Verdana" w:hAnsi="Arial" w:cs="Arial"/>
          <w:color w:val="auto"/>
        </w:rPr>
        <w:t xml:space="preserve">El documento base o términos de referencia de la Licitación se podrán descargar atravez de la página oficial de la ONCAE </w:t>
      </w:r>
      <w:hyperlink r:id="rId10" w:history="1">
        <w:r w:rsidR="009F687D" w:rsidRPr="00EE13B5">
          <w:rPr>
            <w:rStyle w:val="Hipervnculo"/>
            <w:rFonts w:ascii="Arial" w:eastAsia="Verdana" w:hAnsi="Arial" w:cs="Arial"/>
            <w:b/>
            <w:i/>
          </w:rPr>
          <w:t>www.honducompras.gob.hn</w:t>
        </w:r>
      </w:hyperlink>
    </w:p>
    <w:p w14:paraId="0D2B407C" w14:textId="668E58BF" w:rsidR="00A77B3E" w:rsidRPr="00755D0D" w:rsidRDefault="002F2A6E" w:rsidP="003E5D15">
      <w:pPr>
        <w:pStyle w:val="Ttulo2"/>
        <w:spacing w:after="200" w:line="276" w:lineRule="auto"/>
        <w:rPr>
          <w:rFonts w:eastAsia="Verdana"/>
        </w:rPr>
      </w:pPr>
      <w:bookmarkStart w:id="7" w:name="_Toc31266980"/>
      <w:r w:rsidRPr="00755D0D">
        <w:rPr>
          <w:rFonts w:eastAsia="Verdana"/>
        </w:rPr>
        <w:t xml:space="preserve">6.00 </w:t>
      </w:r>
      <w:r w:rsidR="004D6B20" w:rsidRPr="00755D0D">
        <w:rPr>
          <w:rFonts w:eastAsia="Verdana"/>
        </w:rPr>
        <w:t>INTERPRETACIÓN DE DOCUMENTOS</w:t>
      </w:r>
      <w:bookmarkEnd w:id="7"/>
    </w:p>
    <w:p w14:paraId="22C4876D" w14:textId="5041905A"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6.01</w:t>
      </w:r>
      <w:r w:rsidRPr="00755D0D">
        <w:rPr>
          <w:rFonts w:ascii="Arial" w:eastAsia="Verdana" w:hAnsi="Arial" w:cs="Arial"/>
          <w:b/>
          <w:bCs/>
          <w:color w:val="auto"/>
        </w:rPr>
        <w:tab/>
      </w:r>
      <w:r w:rsidRPr="00755D0D">
        <w:rPr>
          <w:rFonts w:ascii="Arial" w:eastAsia="Verdana" w:hAnsi="Arial" w:cs="Arial"/>
          <w:b/>
          <w:bCs/>
          <w:color w:val="auto"/>
          <w:u w:val="single"/>
        </w:rPr>
        <w:t xml:space="preserve">Aclaración y </w:t>
      </w:r>
      <w:r w:rsidR="00B85112" w:rsidRPr="00755D0D">
        <w:rPr>
          <w:rFonts w:ascii="Arial" w:eastAsia="Verdana" w:hAnsi="Arial" w:cs="Arial"/>
          <w:b/>
          <w:bCs/>
          <w:color w:val="auto"/>
          <w:u w:val="single"/>
        </w:rPr>
        <w:t>Adenda</w:t>
      </w:r>
    </w:p>
    <w:p w14:paraId="688C2D2C"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Adendum: Es el instrumento legal usado para informar, modificar, alterar, cambiar o despejar cualquier duda de Los Licitantes.</w:t>
      </w:r>
    </w:p>
    <w:p w14:paraId="62C5CC4D" w14:textId="10831CCA" w:rsidR="001F5609"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Si alguno de Los Licitantes desea alguna explicación o aclaración acerca del significado de cualquiera de las partes de los Documentos de Licitación, deberá dirigirse por escrito a la Oficina de la MUNICIPALIDAD DE </w:t>
      </w:r>
      <w:r w:rsidR="005F29C9" w:rsidRPr="00755D0D">
        <w:rPr>
          <w:rFonts w:ascii="Arial" w:eastAsia="Verdana" w:hAnsi="Arial" w:cs="Arial"/>
          <w:color w:val="auto"/>
        </w:rPr>
        <w:t xml:space="preserve">SANTA </w:t>
      </w:r>
      <w:r w:rsidR="00193C33" w:rsidRPr="00755D0D">
        <w:rPr>
          <w:rFonts w:ascii="Arial" w:eastAsia="Verdana" w:hAnsi="Arial" w:cs="Arial"/>
          <w:color w:val="auto"/>
        </w:rPr>
        <w:t>MARÍA</w:t>
      </w:r>
      <w:r w:rsidRPr="00755D0D">
        <w:rPr>
          <w:rFonts w:ascii="Arial" w:eastAsia="Verdana" w:hAnsi="Arial" w:cs="Arial"/>
          <w:color w:val="auto"/>
        </w:rPr>
        <w:t xml:space="preserve">, por lo menos </w:t>
      </w:r>
      <w:r w:rsidR="00896453" w:rsidRPr="00755D0D">
        <w:rPr>
          <w:rFonts w:ascii="Arial" w:eastAsia="Verdana" w:hAnsi="Arial" w:cs="Arial"/>
          <w:color w:val="auto"/>
        </w:rPr>
        <w:t>cinco</w:t>
      </w:r>
      <w:r w:rsidRPr="00755D0D">
        <w:rPr>
          <w:rFonts w:ascii="Arial" w:eastAsia="Verdana" w:hAnsi="Arial" w:cs="Arial"/>
          <w:color w:val="auto"/>
        </w:rPr>
        <w:t xml:space="preserve"> (</w:t>
      </w:r>
      <w:r w:rsidR="00896453" w:rsidRPr="00755D0D">
        <w:rPr>
          <w:rFonts w:ascii="Arial" w:eastAsia="Verdana" w:hAnsi="Arial" w:cs="Arial"/>
          <w:color w:val="auto"/>
        </w:rPr>
        <w:t>05</w:t>
      </w:r>
      <w:r w:rsidRPr="00755D0D">
        <w:rPr>
          <w:rFonts w:ascii="Arial" w:eastAsia="Verdana" w:hAnsi="Arial" w:cs="Arial"/>
          <w:color w:val="auto"/>
        </w:rPr>
        <w:t>) días calendario de anticipación a la fecha de apertura de las ofertas. La MUNICIPALIDAD, evacuará las consultas por medio de Adendum a los documentos de Licitación, el que será proporcionado a todos Los Licitantes que hayan retirado documentos, quienes estarán obligados a presentar sus ofertas conforme al mismo.  El Adendum y planos complementarios, serán parte de los documentos Licitación y del contrato.</w:t>
      </w:r>
    </w:p>
    <w:p w14:paraId="35874072" w14:textId="77777777" w:rsidR="008C07C7" w:rsidRDefault="008C07C7" w:rsidP="003E5D15">
      <w:pPr>
        <w:ind w:left="720"/>
        <w:jc w:val="both"/>
        <w:rPr>
          <w:rFonts w:ascii="Arial" w:eastAsia="Verdana" w:hAnsi="Arial" w:cs="Arial"/>
          <w:color w:val="auto"/>
        </w:rPr>
      </w:pPr>
    </w:p>
    <w:p w14:paraId="20C01687" w14:textId="77777777" w:rsidR="008C07C7" w:rsidRPr="00755D0D" w:rsidRDefault="008C07C7" w:rsidP="003E5D15">
      <w:pPr>
        <w:ind w:left="720"/>
        <w:jc w:val="both"/>
        <w:rPr>
          <w:rFonts w:ascii="Arial" w:eastAsia="Verdana" w:hAnsi="Arial" w:cs="Arial"/>
          <w:color w:val="auto"/>
        </w:rPr>
      </w:pPr>
    </w:p>
    <w:p w14:paraId="571E2BE6" w14:textId="5F108316" w:rsidR="00A77B3E" w:rsidRPr="00755D0D" w:rsidRDefault="00F110BA" w:rsidP="003E5D15">
      <w:pPr>
        <w:pStyle w:val="Ttulo2"/>
        <w:spacing w:after="200" w:line="276" w:lineRule="auto"/>
        <w:rPr>
          <w:rFonts w:eastAsia="Verdana"/>
        </w:rPr>
      </w:pPr>
      <w:bookmarkStart w:id="8" w:name="_Toc31266981"/>
      <w:r w:rsidRPr="00755D0D">
        <w:rPr>
          <w:rFonts w:eastAsia="Verdana"/>
        </w:rPr>
        <w:lastRenderedPageBreak/>
        <w:t xml:space="preserve">7.00 </w:t>
      </w:r>
      <w:r w:rsidR="004D6B20" w:rsidRPr="00755D0D">
        <w:rPr>
          <w:rFonts w:eastAsia="Verdana"/>
        </w:rPr>
        <w:t>RETIRO Y MODIFICACIÓN DE OFERTAS</w:t>
      </w:r>
      <w:bookmarkEnd w:id="8"/>
    </w:p>
    <w:p w14:paraId="3B86EC20"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7.01</w:t>
      </w:r>
      <w:r w:rsidRPr="00755D0D">
        <w:rPr>
          <w:rFonts w:ascii="Arial" w:eastAsia="Verdana" w:hAnsi="Arial" w:cs="Arial"/>
          <w:b/>
          <w:bCs/>
          <w:color w:val="auto"/>
        </w:rPr>
        <w:tab/>
      </w:r>
      <w:r w:rsidRPr="00755D0D">
        <w:rPr>
          <w:rFonts w:ascii="Arial" w:eastAsia="Verdana" w:hAnsi="Arial" w:cs="Arial"/>
          <w:b/>
          <w:bCs/>
          <w:color w:val="auto"/>
          <w:u w:val="single"/>
        </w:rPr>
        <w:t>Cambios y Retiros de Ofertas</w:t>
      </w:r>
    </w:p>
    <w:p w14:paraId="491D861F" w14:textId="02401B0F" w:rsidR="00DE56B3" w:rsidRPr="00755D0D" w:rsidRDefault="004D6B20" w:rsidP="003E5D15">
      <w:pPr>
        <w:spacing w:before="134"/>
        <w:ind w:left="720"/>
        <w:jc w:val="both"/>
        <w:rPr>
          <w:rFonts w:ascii="Arial" w:eastAsia="Verdana" w:hAnsi="Arial" w:cs="Arial"/>
          <w:color w:val="auto"/>
        </w:rPr>
      </w:pPr>
      <w:r w:rsidRPr="00755D0D">
        <w:rPr>
          <w:rFonts w:ascii="Arial" w:eastAsia="Verdana" w:hAnsi="Arial" w:cs="Arial"/>
          <w:color w:val="auto"/>
        </w:rPr>
        <w:t xml:space="preserve">Ningún Licitante podrá modificar su oferta después de que ésta haya sido abierta. </w:t>
      </w:r>
      <w:r w:rsidR="00E51D65" w:rsidRPr="00755D0D">
        <w:rPr>
          <w:rFonts w:ascii="Arial" w:eastAsia="Verdana" w:hAnsi="Arial" w:cs="Arial"/>
          <w:color w:val="auto"/>
        </w:rPr>
        <w:t>La</w:t>
      </w:r>
      <w:r w:rsidRPr="00755D0D">
        <w:rPr>
          <w:rFonts w:ascii="Arial" w:eastAsia="Verdana" w:hAnsi="Arial" w:cs="Arial"/>
          <w:color w:val="auto"/>
        </w:rPr>
        <w:t xml:space="preserve"> MUNICIPALIDAD se reserva el derecho de aceptar o solicitar aclaraciones que no alteren su contenido. Después de la apertura de ofertas, ningún Licitante podrá retirarlas antes de la adjudicación del contrato.</w:t>
      </w:r>
    </w:p>
    <w:p w14:paraId="7244CB73" w14:textId="3D3A5C5C" w:rsidR="003A7BB8" w:rsidRPr="00755D0D" w:rsidRDefault="002F2A6E" w:rsidP="003E5D15">
      <w:pPr>
        <w:pStyle w:val="Ttulo2"/>
        <w:spacing w:after="200" w:line="276" w:lineRule="auto"/>
        <w:rPr>
          <w:rFonts w:eastAsia="Verdana"/>
        </w:rPr>
      </w:pPr>
      <w:bookmarkStart w:id="9" w:name="_Toc31266982"/>
      <w:r w:rsidRPr="00755D0D">
        <w:rPr>
          <w:rFonts w:eastAsia="Verdana"/>
        </w:rPr>
        <w:t xml:space="preserve">8.00 </w:t>
      </w:r>
      <w:r w:rsidR="004D6B20" w:rsidRPr="00755D0D">
        <w:rPr>
          <w:rFonts w:eastAsia="Verdana"/>
        </w:rPr>
        <w:t xml:space="preserve">ACEPTACIÓN Y RECHAZO </w:t>
      </w:r>
      <w:r w:rsidR="00437A2C" w:rsidRPr="00755D0D">
        <w:rPr>
          <w:rFonts w:eastAsia="Verdana"/>
        </w:rPr>
        <w:t>DE LOS OFERENTES</w:t>
      </w:r>
      <w:bookmarkEnd w:id="9"/>
    </w:p>
    <w:p w14:paraId="41874032"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8.01</w:t>
      </w:r>
      <w:r w:rsidRPr="00755D0D">
        <w:rPr>
          <w:rFonts w:ascii="Arial" w:eastAsia="Verdana" w:hAnsi="Arial" w:cs="Arial"/>
          <w:b/>
          <w:bCs/>
          <w:color w:val="auto"/>
        </w:rPr>
        <w:tab/>
      </w:r>
      <w:r w:rsidRPr="00755D0D">
        <w:rPr>
          <w:rFonts w:ascii="Arial" w:eastAsia="Verdana" w:hAnsi="Arial" w:cs="Arial"/>
          <w:b/>
          <w:bCs/>
          <w:color w:val="auto"/>
          <w:u w:val="single"/>
        </w:rPr>
        <w:t>Aceptación</w:t>
      </w:r>
    </w:p>
    <w:p w14:paraId="7CB6A8B5" w14:textId="77777777" w:rsidR="00A77B3E" w:rsidRPr="00755D0D" w:rsidRDefault="004D6B20" w:rsidP="003E5D15">
      <w:pPr>
        <w:spacing w:before="163"/>
        <w:ind w:left="720"/>
        <w:jc w:val="both"/>
        <w:rPr>
          <w:rFonts w:ascii="Arial" w:eastAsia="Verdana" w:hAnsi="Arial" w:cs="Arial"/>
          <w:color w:val="auto"/>
        </w:rPr>
      </w:pPr>
      <w:r w:rsidRPr="00755D0D">
        <w:rPr>
          <w:rFonts w:ascii="Arial" w:eastAsia="Verdana" w:hAnsi="Arial" w:cs="Arial"/>
          <w:color w:val="auto"/>
        </w:rPr>
        <w:t xml:space="preserve">La MUNICIPALIDAD se reservará el derecho de rechazar una o todas las ofertas, como tampoco está obligado a aceptar la oferta más baja o cualquier otra que estime no conveniente a sus intereses; y a su juicio, podrá aceptar aquella oferta que presente todas las condiciones requeridas en los documentos </w:t>
      </w:r>
      <w:r w:rsidR="00457821" w:rsidRPr="00755D0D">
        <w:rPr>
          <w:rFonts w:ascii="Arial" w:eastAsia="Verdana" w:hAnsi="Arial" w:cs="Arial"/>
          <w:color w:val="auto"/>
        </w:rPr>
        <w:t xml:space="preserve">Base </w:t>
      </w:r>
      <w:r w:rsidRPr="00755D0D">
        <w:rPr>
          <w:rFonts w:ascii="Arial" w:eastAsia="Verdana" w:hAnsi="Arial" w:cs="Arial"/>
          <w:color w:val="auto"/>
        </w:rPr>
        <w:t>de Licitación.</w:t>
      </w:r>
    </w:p>
    <w:p w14:paraId="06733333"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 xml:space="preserve">8.02 </w:t>
      </w:r>
      <w:r w:rsidRPr="00755D0D">
        <w:rPr>
          <w:rFonts w:ascii="Arial" w:eastAsia="Verdana" w:hAnsi="Arial" w:cs="Arial"/>
          <w:b/>
          <w:bCs/>
          <w:color w:val="auto"/>
        </w:rPr>
        <w:tab/>
      </w:r>
      <w:r w:rsidRPr="00755D0D">
        <w:rPr>
          <w:rFonts w:ascii="Arial" w:eastAsia="Verdana" w:hAnsi="Arial" w:cs="Arial"/>
          <w:b/>
          <w:bCs/>
          <w:color w:val="auto"/>
          <w:u w:val="single"/>
        </w:rPr>
        <w:t>Rechazo de Las ofertas:</w:t>
      </w:r>
    </w:p>
    <w:p w14:paraId="0C7FE05B" w14:textId="77777777" w:rsidR="00A77B3E" w:rsidRPr="00755D0D" w:rsidRDefault="004D6B20" w:rsidP="003E5D15">
      <w:pPr>
        <w:spacing w:before="279"/>
        <w:ind w:left="720"/>
        <w:jc w:val="both"/>
        <w:rPr>
          <w:rFonts w:ascii="Arial" w:eastAsia="Verdana" w:hAnsi="Arial" w:cs="Arial"/>
          <w:color w:val="auto"/>
        </w:rPr>
      </w:pPr>
      <w:r w:rsidRPr="00755D0D">
        <w:rPr>
          <w:rFonts w:ascii="Arial" w:eastAsia="Verdana" w:hAnsi="Arial" w:cs="Arial"/>
          <w:color w:val="auto"/>
        </w:rPr>
        <w:t>Sin restar generalidad al párrafo anterior, Ofertas podrán ser rechazadas, entre otras, por las siguientes razones:</w:t>
      </w:r>
    </w:p>
    <w:p w14:paraId="20CEB8B6" w14:textId="77777777" w:rsidR="00A77B3E" w:rsidRPr="00755D0D" w:rsidRDefault="004D6B20" w:rsidP="003E5D15">
      <w:pPr>
        <w:numPr>
          <w:ilvl w:val="0"/>
          <w:numId w:val="2"/>
        </w:numPr>
        <w:ind w:hanging="360"/>
        <w:jc w:val="both"/>
        <w:rPr>
          <w:rFonts w:ascii="Arial" w:eastAsia="Verdana" w:hAnsi="Arial" w:cs="Arial"/>
          <w:color w:val="auto"/>
        </w:rPr>
      </w:pPr>
      <w:r w:rsidRPr="00755D0D">
        <w:rPr>
          <w:rFonts w:ascii="Arial" w:eastAsia="Verdana" w:hAnsi="Arial" w:cs="Arial"/>
          <w:color w:val="auto"/>
        </w:rPr>
        <w:t>Cuando presente borrones, adiciones innecesarias, entrelineados o cualquier señal de alteración, excepto cuando aparezcan salvados y firmados por la persona legalmente autorizada, o cuando presenten irregularidades de cualquier otro tipo.</w:t>
      </w:r>
    </w:p>
    <w:p w14:paraId="3590D3B1" w14:textId="349D500C" w:rsidR="00A77B3E" w:rsidRPr="00755D0D" w:rsidRDefault="004D6B20" w:rsidP="003E5D15">
      <w:pPr>
        <w:numPr>
          <w:ilvl w:val="0"/>
          <w:numId w:val="2"/>
        </w:numPr>
        <w:ind w:hanging="360"/>
        <w:jc w:val="both"/>
        <w:rPr>
          <w:rFonts w:ascii="Arial" w:eastAsia="Verdana" w:hAnsi="Arial" w:cs="Arial"/>
          <w:color w:val="auto"/>
          <w:sz w:val="20"/>
        </w:rPr>
      </w:pPr>
      <w:r w:rsidRPr="00755D0D">
        <w:rPr>
          <w:rFonts w:ascii="Arial" w:eastAsia="Verdana" w:hAnsi="Arial" w:cs="Arial"/>
          <w:color w:val="auto"/>
        </w:rPr>
        <w:t xml:space="preserve">Cuando se condicionen las ofertas en forma </w:t>
      </w:r>
      <w:r w:rsidR="00437A2C" w:rsidRPr="00755D0D">
        <w:rPr>
          <w:rFonts w:ascii="Arial" w:eastAsia="Verdana" w:hAnsi="Arial" w:cs="Arial"/>
          <w:color w:val="auto"/>
        </w:rPr>
        <w:t>inaceptable para</w:t>
      </w:r>
      <w:r w:rsidRPr="00755D0D">
        <w:rPr>
          <w:rFonts w:ascii="Arial" w:eastAsia="Verdana" w:hAnsi="Arial" w:cs="Arial"/>
          <w:color w:val="auto"/>
        </w:rPr>
        <w:t xml:space="preserve"> la </w:t>
      </w:r>
      <w:r w:rsidRPr="00755D0D">
        <w:rPr>
          <w:rFonts w:ascii="Arial" w:eastAsia="Verdana" w:hAnsi="Arial" w:cs="Arial"/>
          <w:color w:val="auto"/>
          <w:sz w:val="20"/>
        </w:rPr>
        <w:t>MUNICIPALIDAD.</w:t>
      </w:r>
    </w:p>
    <w:p w14:paraId="10160246" w14:textId="77777777" w:rsidR="00A77B3E" w:rsidRPr="00755D0D" w:rsidRDefault="004D6B20" w:rsidP="003E5D15">
      <w:pPr>
        <w:numPr>
          <w:ilvl w:val="0"/>
          <w:numId w:val="2"/>
        </w:numPr>
        <w:ind w:hanging="360"/>
        <w:jc w:val="both"/>
        <w:rPr>
          <w:rFonts w:ascii="Arial" w:eastAsia="Verdana" w:hAnsi="Arial" w:cs="Arial"/>
          <w:color w:val="auto"/>
        </w:rPr>
      </w:pPr>
      <w:r w:rsidRPr="00755D0D">
        <w:rPr>
          <w:rFonts w:ascii="Arial" w:eastAsia="Verdana" w:hAnsi="Arial" w:cs="Arial"/>
          <w:color w:val="auto"/>
        </w:rPr>
        <w:t>Cuando se presenten ofertas alternativas sin haberse solicitado en los documentos de Licitación.</w:t>
      </w:r>
    </w:p>
    <w:p w14:paraId="3761EA28" w14:textId="2C262F37" w:rsidR="00A77B3E" w:rsidRPr="00755D0D" w:rsidRDefault="004D6B20" w:rsidP="003E5D15">
      <w:pPr>
        <w:numPr>
          <w:ilvl w:val="0"/>
          <w:numId w:val="2"/>
        </w:numPr>
        <w:tabs>
          <w:tab w:val="left" w:pos="361"/>
        </w:tabs>
        <w:ind w:hanging="360"/>
        <w:jc w:val="both"/>
        <w:rPr>
          <w:rFonts w:ascii="Arial" w:eastAsia="Verdana" w:hAnsi="Arial" w:cs="Arial"/>
          <w:color w:val="auto"/>
        </w:rPr>
      </w:pPr>
      <w:r w:rsidRPr="00755D0D">
        <w:rPr>
          <w:rFonts w:ascii="Arial" w:eastAsia="Verdana" w:hAnsi="Arial" w:cs="Arial"/>
          <w:color w:val="auto"/>
        </w:rPr>
        <w:t xml:space="preserve">Las propuestas podrán ser rechazadas cuando éstas sean tan inferiores al presupuesto oficial que razonablemente pueda anticiparse que el Licitante no podrá terminar las obras en el plazo previsto </w:t>
      </w:r>
      <w:r w:rsidR="00437A2C" w:rsidRPr="00755D0D">
        <w:rPr>
          <w:rFonts w:ascii="Arial" w:eastAsia="Verdana" w:hAnsi="Arial" w:cs="Arial"/>
          <w:color w:val="auto"/>
        </w:rPr>
        <w:t>y por</w:t>
      </w:r>
      <w:r w:rsidRPr="00755D0D">
        <w:rPr>
          <w:rFonts w:ascii="Arial" w:eastAsia="Verdana" w:hAnsi="Arial" w:cs="Arial"/>
          <w:color w:val="auto"/>
        </w:rPr>
        <w:t xml:space="preserve"> el precio ofrecido o que resultara demasiado oneroso para el Estado.</w:t>
      </w:r>
    </w:p>
    <w:p w14:paraId="4260D93F" w14:textId="02FCDC99" w:rsidR="00A77B3E" w:rsidRPr="00755D0D" w:rsidRDefault="004D6B20" w:rsidP="003E5D15">
      <w:pPr>
        <w:numPr>
          <w:ilvl w:val="0"/>
          <w:numId w:val="2"/>
        </w:numPr>
        <w:tabs>
          <w:tab w:val="left" w:pos="361"/>
        </w:tabs>
        <w:ind w:hanging="360"/>
        <w:jc w:val="both"/>
        <w:rPr>
          <w:rFonts w:ascii="Arial" w:eastAsia="Verdana" w:hAnsi="Arial" w:cs="Arial"/>
          <w:color w:val="auto"/>
        </w:rPr>
      </w:pPr>
      <w:r w:rsidRPr="00755D0D">
        <w:rPr>
          <w:rFonts w:ascii="Arial" w:eastAsia="Verdana" w:hAnsi="Arial" w:cs="Arial"/>
          <w:color w:val="auto"/>
        </w:rPr>
        <w:t xml:space="preserve">Cuando en el período de </w:t>
      </w:r>
      <w:r w:rsidR="00437A2C" w:rsidRPr="00755D0D">
        <w:rPr>
          <w:rFonts w:ascii="Arial" w:eastAsia="Verdana" w:hAnsi="Arial" w:cs="Arial"/>
          <w:color w:val="auto"/>
        </w:rPr>
        <w:t>evaluación de</w:t>
      </w:r>
      <w:r w:rsidRPr="00755D0D">
        <w:rPr>
          <w:rFonts w:ascii="Arial" w:eastAsia="Verdana" w:hAnsi="Arial" w:cs="Arial"/>
          <w:color w:val="auto"/>
        </w:rPr>
        <w:t xml:space="preserve"> ofertas se detecte que el ejecutor ha </w:t>
      </w:r>
      <w:r w:rsidR="00F97BAF" w:rsidRPr="00755D0D">
        <w:rPr>
          <w:rFonts w:ascii="Arial" w:eastAsia="Verdana" w:hAnsi="Arial" w:cs="Arial"/>
          <w:color w:val="auto"/>
        </w:rPr>
        <w:t>incumplido con contratos</w:t>
      </w:r>
      <w:r w:rsidRPr="00755D0D">
        <w:rPr>
          <w:rFonts w:ascii="Arial" w:eastAsia="Verdana" w:hAnsi="Arial" w:cs="Arial"/>
          <w:color w:val="auto"/>
        </w:rPr>
        <w:t xml:space="preserve"> anteriores o por causas imputables a él se encuentre en proceso de inhabilitación.  Para ello deberán hacerse las investigaciones correspondientes. </w:t>
      </w:r>
    </w:p>
    <w:p w14:paraId="46D8F01B" w14:textId="00D167AE" w:rsidR="00A77B3E" w:rsidRDefault="004D6B20" w:rsidP="003E5D15">
      <w:pPr>
        <w:numPr>
          <w:ilvl w:val="0"/>
          <w:numId w:val="2"/>
        </w:numPr>
        <w:tabs>
          <w:tab w:val="left" w:pos="361"/>
        </w:tabs>
        <w:ind w:hanging="360"/>
        <w:jc w:val="both"/>
        <w:rPr>
          <w:rFonts w:ascii="Arial" w:eastAsia="Verdana" w:hAnsi="Arial" w:cs="Arial"/>
          <w:color w:val="auto"/>
        </w:rPr>
      </w:pPr>
      <w:r w:rsidRPr="00755D0D">
        <w:rPr>
          <w:rFonts w:ascii="Arial" w:eastAsia="Verdana" w:hAnsi="Arial" w:cs="Arial"/>
          <w:color w:val="auto"/>
        </w:rPr>
        <w:t>No presentar de manera completa u omitir los valores de los desgloses que componen la oferta económica.</w:t>
      </w:r>
    </w:p>
    <w:p w14:paraId="7C8339A0" w14:textId="77777777" w:rsidR="00437A2C" w:rsidRPr="00437A2C" w:rsidRDefault="00437A2C" w:rsidP="003E5D15">
      <w:pPr>
        <w:tabs>
          <w:tab w:val="left" w:pos="361"/>
        </w:tabs>
        <w:ind w:left="720"/>
        <w:jc w:val="both"/>
        <w:rPr>
          <w:rFonts w:ascii="Arial" w:eastAsia="Verdana" w:hAnsi="Arial" w:cs="Arial"/>
          <w:color w:val="auto"/>
        </w:rPr>
      </w:pPr>
    </w:p>
    <w:p w14:paraId="7E3022A1" w14:textId="7DB9F9CC" w:rsidR="0016749A" w:rsidRPr="00755D0D" w:rsidRDefault="004D6B20" w:rsidP="003E5D15">
      <w:pPr>
        <w:tabs>
          <w:tab w:val="right" w:pos="8907"/>
        </w:tabs>
        <w:ind w:left="720"/>
        <w:jc w:val="both"/>
        <w:rPr>
          <w:rFonts w:ascii="Arial" w:eastAsia="Verdana" w:hAnsi="Arial" w:cs="Arial"/>
          <w:color w:val="auto"/>
        </w:rPr>
      </w:pPr>
      <w:r w:rsidRPr="00755D0D">
        <w:rPr>
          <w:rFonts w:ascii="Arial" w:eastAsia="Verdana" w:hAnsi="Arial" w:cs="Arial"/>
          <w:b/>
          <w:bCs/>
          <w:color w:val="auto"/>
          <w:u w:val="single"/>
        </w:rPr>
        <w:t>NOTA IMPORTANTE</w:t>
      </w:r>
      <w:r w:rsidRPr="00755D0D">
        <w:rPr>
          <w:rFonts w:ascii="Arial" w:eastAsia="Verdana" w:hAnsi="Arial" w:cs="Arial"/>
          <w:color w:val="auto"/>
        </w:rPr>
        <w:t xml:space="preserve">: Cuando solamente se presente un ofertante al proceso de Licitación, el Proceso podrá ser declarado </w:t>
      </w:r>
      <w:r w:rsidR="00437A2C" w:rsidRPr="00755D0D">
        <w:rPr>
          <w:rFonts w:ascii="Arial" w:eastAsia="Verdana" w:hAnsi="Arial" w:cs="Arial"/>
          <w:color w:val="auto"/>
        </w:rPr>
        <w:t>fracasado, si</w:t>
      </w:r>
      <w:r w:rsidRPr="00755D0D">
        <w:rPr>
          <w:rFonts w:ascii="Arial" w:eastAsia="Verdana" w:hAnsi="Arial" w:cs="Arial"/>
          <w:color w:val="auto"/>
        </w:rPr>
        <w:t xml:space="preserve"> así lo estima conveniente la MUNICIPALIDAD, haciendo la notificación correspondiente. Sin embargo, si después de realizado el análisis correspondiente </w:t>
      </w:r>
      <w:r w:rsidR="009C58D1" w:rsidRPr="00755D0D">
        <w:rPr>
          <w:rFonts w:ascii="Arial" w:eastAsia="Verdana" w:hAnsi="Arial" w:cs="Arial"/>
          <w:color w:val="auto"/>
        </w:rPr>
        <w:t xml:space="preserve">la </w:t>
      </w:r>
      <w:r w:rsidRPr="00755D0D">
        <w:rPr>
          <w:rFonts w:ascii="Arial" w:eastAsia="Verdana" w:hAnsi="Arial" w:cs="Arial"/>
          <w:color w:val="auto"/>
        </w:rPr>
        <w:t xml:space="preserve">Licitación presentada resulta ser conveniente y favorable a los intereses de la institución y cumple además con los requisitos legales y técnicos exigidos en esta Base, ésta será aceptada y posteriormente adjudicada. </w:t>
      </w:r>
    </w:p>
    <w:p w14:paraId="493630B9" w14:textId="7240F1E6" w:rsidR="00A77B3E" w:rsidRPr="00755D0D" w:rsidRDefault="002F2A6E" w:rsidP="003E5D15">
      <w:pPr>
        <w:pStyle w:val="Ttulo2"/>
        <w:spacing w:after="200" w:line="276" w:lineRule="auto"/>
        <w:rPr>
          <w:rFonts w:eastAsia="Verdana"/>
        </w:rPr>
      </w:pPr>
      <w:bookmarkStart w:id="10" w:name="_Toc31266983"/>
      <w:r w:rsidRPr="00755D0D">
        <w:rPr>
          <w:rFonts w:eastAsia="Verdana"/>
        </w:rPr>
        <w:t xml:space="preserve">9.00 </w:t>
      </w:r>
      <w:r w:rsidR="004D6B20" w:rsidRPr="00755D0D">
        <w:rPr>
          <w:rFonts w:eastAsia="Verdana"/>
        </w:rPr>
        <w:t>ADJUDICACIÓN DEL CONTRATO</w:t>
      </w:r>
      <w:bookmarkEnd w:id="10"/>
    </w:p>
    <w:p w14:paraId="3EF7F75C"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 xml:space="preserve">9.01 </w:t>
      </w:r>
      <w:r w:rsidRPr="00755D0D">
        <w:rPr>
          <w:rFonts w:ascii="Arial" w:eastAsia="Verdana" w:hAnsi="Arial" w:cs="Arial"/>
          <w:b/>
          <w:bCs/>
          <w:color w:val="auto"/>
        </w:rPr>
        <w:tab/>
      </w:r>
      <w:r w:rsidRPr="00755D0D">
        <w:rPr>
          <w:rFonts w:ascii="Arial" w:eastAsia="Verdana" w:hAnsi="Arial" w:cs="Arial"/>
          <w:b/>
          <w:bCs/>
          <w:color w:val="auto"/>
          <w:u w:val="single"/>
        </w:rPr>
        <w:t>Evaluación de Los Licitantes u ofertas:</w:t>
      </w:r>
    </w:p>
    <w:p w14:paraId="49D94935" w14:textId="77777777" w:rsidR="00A77B3E" w:rsidRPr="00755D0D" w:rsidRDefault="004D6B20" w:rsidP="003E5D15">
      <w:pPr>
        <w:ind w:left="709"/>
        <w:jc w:val="both"/>
        <w:rPr>
          <w:rFonts w:ascii="Arial" w:eastAsia="Verdana" w:hAnsi="Arial" w:cs="Arial"/>
          <w:color w:val="auto"/>
        </w:rPr>
      </w:pPr>
      <w:r w:rsidRPr="00755D0D">
        <w:rPr>
          <w:rFonts w:ascii="Arial" w:eastAsia="Verdana" w:hAnsi="Arial" w:cs="Arial"/>
          <w:color w:val="auto"/>
        </w:rPr>
        <w:t xml:space="preserve">Ofertas que no hayan sido rechazadas serán evaluadas y comparadas en cuanto a sus montos totales y parciales. </w:t>
      </w:r>
      <w:r w:rsidR="00896453" w:rsidRPr="00755D0D">
        <w:rPr>
          <w:rFonts w:ascii="Arial" w:eastAsia="Verdana" w:hAnsi="Arial" w:cs="Arial"/>
          <w:color w:val="auto"/>
        </w:rPr>
        <w:t>La</w:t>
      </w:r>
      <w:r w:rsidRPr="00755D0D">
        <w:rPr>
          <w:rFonts w:ascii="Arial" w:eastAsia="Verdana" w:hAnsi="Arial" w:cs="Arial"/>
          <w:color w:val="auto"/>
        </w:rPr>
        <w:t xml:space="preserve"> MUNICIPALIDAD se reserva expresamente el derecho de rechazar una o todas las ofertas, de invitar a nuevos procesos de Licitación y de adjudicar el contrato o los contratos al Licitante que se considere más favorable para los intereses de la Institución.</w:t>
      </w:r>
    </w:p>
    <w:p w14:paraId="2FDA465B" w14:textId="77777777" w:rsidR="00A77B3E" w:rsidRPr="00755D0D" w:rsidRDefault="00A77B3E" w:rsidP="003E5D15">
      <w:pPr>
        <w:ind w:left="709"/>
        <w:jc w:val="both"/>
        <w:rPr>
          <w:rFonts w:ascii="Arial" w:eastAsia="Verdana" w:hAnsi="Arial" w:cs="Arial"/>
          <w:color w:val="auto"/>
        </w:rPr>
      </w:pPr>
    </w:p>
    <w:p w14:paraId="4F8561EE" w14:textId="39789C28" w:rsidR="00896453"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En caso calificado, cuando exista indicio racional de que en la cuantificación del precio bajo han existido reducciones desproporcionadas, la MUNICIPALIDAD por recomendación de la </w:t>
      </w:r>
      <w:r w:rsidR="00437A2C" w:rsidRPr="00755D0D">
        <w:rPr>
          <w:rFonts w:ascii="Arial" w:eastAsia="Verdana" w:hAnsi="Arial" w:cs="Arial"/>
          <w:color w:val="auto"/>
        </w:rPr>
        <w:t>Comisión Evaluadora</w:t>
      </w:r>
      <w:r w:rsidRPr="00755D0D">
        <w:rPr>
          <w:rFonts w:ascii="Arial" w:eastAsia="Verdana" w:hAnsi="Arial" w:cs="Arial"/>
          <w:color w:val="auto"/>
        </w:rPr>
        <w:t xml:space="preserve"> de Ofertas, podrá investigar específicamente al Licitante a fin de garantizar la ejecución normal del proyecto. Si dicho extremo se comprobare, la oferta podrá ser desestimada.</w:t>
      </w:r>
    </w:p>
    <w:p w14:paraId="07610F92" w14:textId="77777777" w:rsidR="00AF50E7" w:rsidRPr="00755D0D" w:rsidRDefault="00AF50E7" w:rsidP="003E5D15">
      <w:pPr>
        <w:ind w:left="720"/>
        <w:jc w:val="both"/>
        <w:rPr>
          <w:rFonts w:ascii="Arial" w:eastAsia="Verdana" w:hAnsi="Arial" w:cs="Arial"/>
          <w:color w:val="auto"/>
        </w:rPr>
      </w:pPr>
    </w:p>
    <w:p w14:paraId="4B0AD1B5" w14:textId="4AD6AE36"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En la determinación del precio más bajo tendrá siempre en cuenta el costo financiero en la ejecución del contrato. Si la Licitación más baja resultare demasiado mayor en relación con el presupuesto base, la Licitación será declarada fracasada si así lo estima conveniente la </w:t>
      </w:r>
      <w:r w:rsidR="00437A2C" w:rsidRPr="00755D0D">
        <w:rPr>
          <w:rFonts w:ascii="Arial" w:eastAsia="Verdana" w:hAnsi="Arial" w:cs="Arial"/>
          <w:color w:val="auto"/>
        </w:rPr>
        <w:t>MUNICIPALIDAD, por</w:t>
      </w:r>
      <w:r w:rsidRPr="00755D0D">
        <w:rPr>
          <w:rFonts w:ascii="Arial" w:eastAsia="Verdana" w:hAnsi="Arial" w:cs="Arial"/>
          <w:color w:val="auto"/>
        </w:rPr>
        <w:t xml:space="preserve"> recomendación del Comité Evaluador de Ofertas.</w:t>
      </w:r>
    </w:p>
    <w:p w14:paraId="06A225FC" w14:textId="6A833E4E" w:rsidR="002C4C88" w:rsidRPr="00755D0D" w:rsidRDefault="004D6B20" w:rsidP="003E5D15">
      <w:pPr>
        <w:ind w:left="709"/>
        <w:jc w:val="both"/>
        <w:rPr>
          <w:rFonts w:ascii="Arial" w:eastAsia="Verdana" w:hAnsi="Arial" w:cs="Arial"/>
          <w:color w:val="auto"/>
        </w:rPr>
      </w:pPr>
      <w:r w:rsidRPr="00755D0D">
        <w:rPr>
          <w:rFonts w:ascii="Arial" w:eastAsia="Verdana" w:hAnsi="Arial" w:cs="Arial"/>
          <w:color w:val="auto"/>
        </w:rPr>
        <w:t>La Comisión de Análisis y Evaluación de Ofertas estará integrado por profesionales con experiencia de la MUNICIPALIDAD.</w:t>
      </w:r>
    </w:p>
    <w:p w14:paraId="7526C682" w14:textId="0416E883"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 xml:space="preserve">9.02. </w:t>
      </w:r>
      <w:r w:rsidRPr="00755D0D">
        <w:rPr>
          <w:rFonts w:ascii="Arial" w:eastAsia="Verdana" w:hAnsi="Arial" w:cs="Arial"/>
          <w:b/>
          <w:bCs/>
          <w:color w:val="auto"/>
        </w:rPr>
        <w:tab/>
      </w:r>
      <w:r w:rsidRPr="00755D0D">
        <w:rPr>
          <w:rFonts w:ascii="Arial" w:eastAsia="Verdana" w:hAnsi="Arial" w:cs="Arial"/>
          <w:b/>
          <w:bCs/>
          <w:color w:val="auto"/>
          <w:u w:val="single"/>
        </w:rPr>
        <w:t>Confidencialidad del Proceso:</w:t>
      </w:r>
    </w:p>
    <w:p w14:paraId="6B9A575E" w14:textId="2064E69A" w:rsidR="00A77B3E" w:rsidRPr="00755D0D" w:rsidRDefault="004D6B20" w:rsidP="003E5D15">
      <w:pPr>
        <w:spacing w:before="274"/>
        <w:ind w:left="720"/>
        <w:jc w:val="both"/>
        <w:rPr>
          <w:rFonts w:ascii="Arial" w:eastAsia="Verdana" w:hAnsi="Arial" w:cs="Arial"/>
          <w:color w:val="auto"/>
        </w:rPr>
      </w:pPr>
      <w:r w:rsidRPr="00755D0D">
        <w:rPr>
          <w:rFonts w:ascii="Arial" w:eastAsia="Verdana" w:hAnsi="Arial" w:cs="Arial"/>
          <w:color w:val="auto"/>
        </w:rPr>
        <w:t>Después de la</w:t>
      </w:r>
      <w:r w:rsidRPr="00755D0D">
        <w:rPr>
          <w:rFonts w:ascii="Arial" w:eastAsia="Verdana" w:hAnsi="Arial" w:cs="Arial"/>
          <w:b/>
          <w:bCs/>
          <w:color w:val="auto"/>
        </w:rPr>
        <w:t xml:space="preserve"> </w:t>
      </w:r>
      <w:r w:rsidRPr="00755D0D">
        <w:rPr>
          <w:rFonts w:ascii="Arial" w:eastAsia="Verdana" w:hAnsi="Arial" w:cs="Arial"/>
          <w:color w:val="auto"/>
        </w:rPr>
        <w:t xml:space="preserve">apertura de </w:t>
      </w:r>
      <w:r w:rsidR="00437A2C" w:rsidRPr="00755D0D">
        <w:rPr>
          <w:rFonts w:ascii="Arial" w:eastAsia="Verdana" w:hAnsi="Arial" w:cs="Arial"/>
          <w:color w:val="auto"/>
        </w:rPr>
        <w:t>las ofertas</w:t>
      </w:r>
      <w:r w:rsidRPr="00755D0D">
        <w:rPr>
          <w:rFonts w:ascii="Arial" w:eastAsia="Verdana" w:hAnsi="Arial" w:cs="Arial"/>
          <w:color w:val="auto"/>
        </w:rPr>
        <w:t>, la información relacionada con el examen, aclaración, evaluación, comparación de ofertas y recomendaciones relacionadas oficialmente con el proceso será mantenida bajo confidencialidad hasta que la adjudicación del contrato haya sido anunciada al oferente ganador por la Autoridad competente.</w:t>
      </w:r>
    </w:p>
    <w:p w14:paraId="1B16B1F4" w14:textId="4EA6F6A7" w:rsidR="00A77B3E" w:rsidRPr="00755D0D" w:rsidRDefault="004D6B20" w:rsidP="003E5D15">
      <w:pPr>
        <w:spacing w:before="274"/>
        <w:ind w:left="720"/>
        <w:jc w:val="both"/>
        <w:rPr>
          <w:rFonts w:ascii="Arial" w:eastAsia="Verdana" w:hAnsi="Arial" w:cs="Arial"/>
          <w:color w:val="auto"/>
        </w:rPr>
      </w:pPr>
      <w:r w:rsidRPr="00755D0D">
        <w:rPr>
          <w:rFonts w:ascii="Arial" w:eastAsia="Verdana" w:hAnsi="Arial" w:cs="Arial"/>
          <w:color w:val="auto"/>
        </w:rPr>
        <w:lastRenderedPageBreak/>
        <w:t xml:space="preserve">Cualquier acción de un Licitante por influenciar a alguna de las personas responsables del proceso de examen, aclaración, evaluación, comparación de ofertas y decisiones relacionadas con la adjudicación del contrato, podrá resultar en la descalificación de la Licitación presentada por </w:t>
      </w:r>
      <w:r w:rsidR="00437A2C" w:rsidRPr="00755D0D">
        <w:rPr>
          <w:rFonts w:ascii="Arial" w:eastAsia="Verdana" w:hAnsi="Arial" w:cs="Arial"/>
          <w:color w:val="auto"/>
        </w:rPr>
        <w:t>él sin</w:t>
      </w:r>
      <w:r w:rsidRPr="00755D0D">
        <w:rPr>
          <w:rFonts w:ascii="Arial" w:eastAsia="Verdana" w:hAnsi="Arial" w:cs="Arial"/>
          <w:color w:val="auto"/>
        </w:rPr>
        <w:t xml:space="preserve"> responsabilidad para la Institución.</w:t>
      </w:r>
    </w:p>
    <w:p w14:paraId="61F16D88" w14:textId="33BA2761" w:rsidR="00A77B3E" w:rsidRPr="00E7679A" w:rsidRDefault="004D6B20" w:rsidP="00E7679A">
      <w:pPr>
        <w:pStyle w:val="Prrafodelista"/>
        <w:numPr>
          <w:ilvl w:val="1"/>
          <w:numId w:val="19"/>
        </w:numPr>
        <w:jc w:val="both"/>
        <w:rPr>
          <w:rFonts w:ascii="Arial" w:eastAsia="Verdana" w:hAnsi="Arial" w:cs="Arial"/>
          <w:b/>
          <w:bCs/>
          <w:color w:val="auto"/>
        </w:rPr>
      </w:pPr>
      <w:r w:rsidRPr="00755D0D">
        <w:rPr>
          <w:rFonts w:ascii="Arial" w:eastAsia="Verdana" w:hAnsi="Arial" w:cs="Arial"/>
          <w:b/>
          <w:bCs/>
          <w:color w:val="auto"/>
          <w:u w:val="single"/>
        </w:rPr>
        <w:t>Atribución de la MUNICIPALIDAD:</w:t>
      </w:r>
    </w:p>
    <w:p w14:paraId="0603EDE0" w14:textId="2989885A"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La MUNICIPALIDAD se reserva el derecho de declarar fracasada esta Licitación, en cualquier momento previo a la adjudicación, sin que por ello incurra </w:t>
      </w:r>
      <w:r w:rsidR="00437A2C" w:rsidRPr="00755D0D">
        <w:rPr>
          <w:rFonts w:ascii="Arial" w:eastAsia="Verdana" w:hAnsi="Arial" w:cs="Arial"/>
          <w:color w:val="auto"/>
        </w:rPr>
        <w:t>en responsabilidad</w:t>
      </w:r>
      <w:r w:rsidRPr="00755D0D">
        <w:rPr>
          <w:rFonts w:ascii="Arial" w:eastAsia="Verdana" w:hAnsi="Arial" w:cs="Arial"/>
          <w:color w:val="auto"/>
        </w:rPr>
        <w:t xml:space="preserve"> alguna ante Los Licitantes.</w:t>
      </w:r>
    </w:p>
    <w:p w14:paraId="5FC95A54" w14:textId="77777777" w:rsidR="00A77B3E" w:rsidRPr="00755D0D" w:rsidRDefault="004D6B20" w:rsidP="003E5D15">
      <w:pPr>
        <w:tabs>
          <w:tab w:val="left" w:pos="142"/>
        </w:tabs>
        <w:jc w:val="both"/>
        <w:rPr>
          <w:rFonts w:ascii="Arial" w:eastAsia="Verdana" w:hAnsi="Arial" w:cs="Arial"/>
          <w:b/>
          <w:bCs/>
          <w:color w:val="auto"/>
        </w:rPr>
      </w:pPr>
      <w:r w:rsidRPr="00755D0D">
        <w:rPr>
          <w:rFonts w:ascii="Arial" w:eastAsia="Verdana" w:hAnsi="Arial" w:cs="Arial"/>
          <w:b/>
          <w:bCs/>
          <w:color w:val="auto"/>
        </w:rPr>
        <w:t xml:space="preserve">9.04. </w:t>
      </w:r>
      <w:r w:rsidRPr="00755D0D">
        <w:rPr>
          <w:rFonts w:ascii="Arial" w:eastAsia="Verdana" w:hAnsi="Arial" w:cs="Arial"/>
          <w:b/>
          <w:bCs/>
          <w:color w:val="auto"/>
        </w:rPr>
        <w:tab/>
      </w:r>
      <w:r w:rsidRPr="00755D0D">
        <w:rPr>
          <w:rFonts w:ascii="Arial" w:eastAsia="Verdana" w:hAnsi="Arial" w:cs="Arial"/>
          <w:b/>
          <w:bCs/>
          <w:color w:val="auto"/>
          <w:u w:val="single"/>
        </w:rPr>
        <w:t>Adjudicación y</w:t>
      </w:r>
      <w:r w:rsidRPr="00755D0D">
        <w:rPr>
          <w:rFonts w:ascii="Arial" w:eastAsia="Verdana" w:hAnsi="Arial" w:cs="Arial"/>
          <w:color w:val="auto"/>
          <w:u w:val="single"/>
        </w:rPr>
        <w:t xml:space="preserve"> </w:t>
      </w:r>
      <w:r w:rsidRPr="00755D0D">
        <w:rPr>
          <w:rFonts w:ascii="Arial" w:eastAsia="Verdana" w:hAnsi="Arial" w:cs="Arial"/>
          <w:b/>
          <w:bCs/>
          <w:color w:val="auto"/>
          <w:u w:val="single"/>
        </w:rPr>
        <w:t>Firma del Contrato:</w:t>
      </w:r>
    </w:p>
    <w:p w14:paraId="4A9B2BF2" w14:textId="6484288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La MUNICIPALIDAD Adjudicará el contrato, al Licitante cuya oferta se ajuste a los requerimientos establecidos en los Documentos de Licitación y que haya sido evaluada como la más baja, tomando en </w:t>
      </w:r>
      <w:r w:rsidR="00F97BAF" w:rsidRPr="00755D0D">
        <w:rPr>
          <w:rFonts w:ascii="Arial" w:eastAsia="Verdana" w:hAnsi="Arial" w:cs="Arial"/>
          <w:color w:val="auto"/>
        </w:rPr>
        <w:t>cuenta,</w:t>
      </w:r>
      <w:r w:rsidR="00437A2C" w:rsidRPr="00755D0D">
        <w:rPr>
          <w:rFonts w:ascii="Arial" w:eastAsia="Verdana" w:hAnsi="Arial" w:cs="Arial"/>
          <w:color w:val="auto"/>
        </w:rPr>
        <w:t xml:space="preserve"> además</w:t>
      </w:r>
      <w:r w:rsidRPr="00755D0D">
        <w:rPr>
          <w:rFonts w:ascii="Arial" w:eastAsia="Verdana" w:hAnsi="Arial" w:cs="Arial"/>
          <w:color w:val="auto"/>
        </w:rPr>
        <w:t>, de que el Licitante, esté calificado para cumplir satisfactoriamente el contrato y que haya presentado dentro de la fecha indicada por la MUNICIPALIDAD y a satisfacción de éste, la documentación solicitada en las bases de Licitación. Sin embargo, la adjudicación podrá hacerse a la oferta que se determine como la más conveniente a los intereses de la MUNICIPALIDAD.</w:t>
      </w:r>
    </w:p>
    <w:p w14:paraId="62646E93" w14:textId="042D0CF7" w:rsidR="004518C8" w:rsidRPr="00755D0D" w:rsidRDefault="004D6B20" w:rsidP="008C07C7">
      <w:pPr>
        <w:spacing w:before="163"/>
        <w:ind w:left="720"/>
        <w:jc w:val="both"/>
        <w:rPr>
          <w:rFonts w:ascii="Arial" w:eastAsia="Verdana" w:hAnsi="Arial" w:cs="Arial"/>
          <w:color w:val="auto"/>
        </w:rPr>
      </w:pPr>
      <w:r w:rsidRPr="00755D0D">
        <w:rPr>
          <w:rFonts w:ascii="Arial" w:eastAsia="Verdana" w:hAnsi="Arial" w:cs="Arial"/>
          <w:color w:val="auto"/>
        </w:rPr>
        <w:t>El Licitante seleccionado deberá presentar dentro de los diez (</w:t>
      </w:r>
      <w:r w:rsidR="004D7937" w:rsidRPr="00755D0D">
        <w:rPr>
          <w:rFonts w:ascii="Arial" w:eastAsia="Verdana" w:hAnsi="Arial" w:cs="Arial"/>
          <w:color w:val="auto"/>
        </w:rPr>
        <w:t>10</w:t>
      </w:r>
      <w:r w:rsidRPr="00755D0D">
        <w:rPr>
          <w:rFonts w:ascii="Arial" w:eastAsia="Verdana" w:hAnsi="Arial" w:cs="Arial"/>
          <w:color w:val="auto"/>
        </w:rPr>
        <w:t xml:space="preserve">) días subsiguientes a la adjudicación, las Garantías requeridas por la MUNICIPALIDAD. Sí por causas imputables a él, no se cumple este requisito, quedará sin valor ni efecto la adjudicación y la MUNICIPALIDAD llamará el segundo oferente o, en su </w:t>
      </w:r>
      <w:r w:rsidR="00F97BAF" w:rsidRPr="00755D0D">
        <w:rPr>
          <w:rFonts w:ascii="Arial" w:eastAsia="Verdana" w:hAnsi="Arial" w:cs="Arial"/>
          <w:color w:val="auto"/>
        </w:rPr>
        <w:t>defecto, por</w:t>
      </w:r>
      <w:r w:rsidRPr="00755D0D">
        <w:rPr>
          <w:rFonts w:ascii="Arial" w:eastAsia="Verdana" w:hAnsi="Arial" w:cs="Arial"/>
          <w:color w:val="auto"/>
        </w:rPr>
        <w:t xml:space="preserve"> su orden a los subsiguientes.</w:t>
      </w:r>
    </w:p>
    <w:p w14:paraId="7E19A753" w14:textId="77777777" w:rsidR="00A77B3E" w:rsidRPr="00755D0D" w:rsidRDefault="004D6B20" w:rsidP="003E5D15">
      <w:pPr>
        <w:spacing w:before="163"/>
        <w:ind w:left="720"/>
        <w:jc w:val="both"/>
        <w:rPr>
          <w:rFonts w:ascii="Arial" w:eastAsia="Verdana" w:hAnsi="Arial" w:cs="Arial"/>
          <w:b/>
          <w:bCs/>
          <w:color w:val="auto"/>
        </w:rPr>
      </w:pPr>
      <w:r w:rsidRPr="00755D0D">
        <w:rPr>
          <w:rFonts w:ascii="Arial" w:eastAsia="Verdana" w:hAnsi="Arial" w:cs="Arial"/>
          <w:b/>
          <w:bCs/>
          <w:color w:val="auto"/>
        </w:rPr>
        <w:t>Previo a la firma del Contrato, el Licitante seleccionado, deberá acompañar juntamente con las Garantías los documentos siguientes:</w:t>
      </w:r>
    </w:p>
    <w:p w14:paraId="39351955" w14:textId="61B65491" w:rsidR="00A77B3E" w:rsidRPr="00755D0D" w:rsidRDefault="004D6B20" w:rsidP="003E5D15">
      <w:pPr>
        <w:spacing w:before="163"/>
        <w:ind w:left="720"/>
        <w:jc w:val="both"/>
        <w:rPr>
          <w:rFonts w:ascii="Arial" w:eastAsia="Verdana" w:hAnsi="Arial" w:cs="Arial"/>
          <w:b/>
          <w:bCs/>
          <w:color w:val="auto"/>
        </w:rPr>
      </w:pPr>
      <w:r w:rsidRPr="00755D0D">
        <w:rPr>
          <w:rFonts w:ascii="Arial" w:eastAsia="Verdana" w:hAnsi="Arial" w:cs="Arial"/>
          <w:b/>
          <w:bCs/>
          <w:color w:val="auto"/>
        </w:rPr>
        <w:t xml:space="preserve">1. </w:t>
      </w:r>
      <w:r w:rsidRPr="00755D0D">
        <w:rPr>
          <w:rFonts w:ascii="Arial" w:eastAsia="Verdana" w:hAnsi="Arial" w:cs="Arial"/>
          <w:b/>
          <w:bCs/>
          <w:color w:val="auto"/>
          <w:u w:val="single"/>
        </w:rPr>
        <w:t xml:space="preserve">Declaración </w:t>
      </w:r>
      <w:r w:rsidR="00437A2C" w:rsidRPr="00755D0D">
        <w:rPr>
          <w:rFonts w:ascii="Arial" w:eastAsia="Verdana" w:hAnsi="Arial" w:cs="Arial"/>
          <w:b/>
          <w:bCs/>
          <w:color w:val="auto"/>
          <w:u w:val="single"/>
        </w:rPr>
        <w:t>Jurada</w:t>
      </w:r>
      <w:r w:rsidR="00437A2C" w:rsidRPr="00755D0D">
        <w:rPr>
          <w:rFonts w:ascii="Arial" w:eastAsia="Verdana" w:hAnsi="Arial" w:cs="Arial"/>
          <w:b/>
          <w:bCs/>
          <w:color w:val="auto"/>
        </w:rPr>
        <w:t xml:space="preserve"> </w:t>
      </w:r>
      <w:r w:rsidR="00437A2C" w:rsidRPr="00755D0D">
        <w:rPr>
          <w:rFonts w:ascii="Arial" w:eastAsia="Verdana" w:hAnsi="Arial" w:cs="Arial"/>
          <w:color w:val="auto"/>
        </w:rPr>
        <w:t>debidamente</w:t>
      </w:r>
      <w:r w:rsidRPr="00755D0D">
        <w:rPr>
          <w:rFonts w:ascii="Arial" w:eastAsia="Verdana" w:hAnsi="Arial" w:cs="Arial"/>
          <w:color w:val="auto"/>
        </w:rPr>
        <w:t xml:space="preserve"> autenticada por Notario Público, en la que conste que no se encuentra comprendido en ninguno de los casos a que se refieren los Artículos 15 y 16 de la Ley de Contratación del Estado.</w:t>
      </w:r>
    </w:p>
    <w:p w14:paraId="4519A739" w14:textId="77777777" w:rsidR="00A77B3E" w:rsidRPr="00755D0D" w:rsidRDefault="004D6B20" w:rsidP="003E5D15">
      <w:pPr>
        <w:spacing w:before="163"/>
        <w:ind w:left="720"/>
        <w:jc w:val="both"/>
        <w:rPr>
          <w:rFonts w:ascii="Arial" w:eastAsia="Verdana" w:hAnsi="Arial" w:cs="Arial"/>
          <w:b/>
          <w:bCs/>
          <w:color w:val="auto"/>
        </w:rPr>
      </w:pPr>
      <w:r w:rsidRPr="00755D0D">
        <w:rPr>
          <w:rFonts w:ascii="Arial" w:eastAsia="Verdana" w:hAnsi="Arial" w:cs="Arial"/>
          <w:b/>
          <w:bCs/>
          <w:color w:val="auto"/>
        </w:rPr>
        <w:t>2. RTN Numérico</w:t>
      </w:r>
      <w:r w:rsidR="00A10098" w:rsidRPr="00755D0D">
        <w:rPr>
          <w:rFonts w:ascii="Arial" w:eastAsia="Verdana" w:hAnsi="Arial" w:cs="Arial"/>
          <w:b/>
          <w:bCs/>
          <w:color w:val="auto"/>
        </w:rPr>
        <w:t>.</w:t>
      </w:r>
    </w:p>
    <w:p w14:paraId="04310B47" w14:textId="77777777" w:rsidR="00A77B3E" w:rsidRPr="00755D0D" w:rsidRDefault="00CB5225" w:rsidP="003E5D15">
      <w:pPr>
        <w:spacing w:before="163"/>
        <w:ind w:left="720"/>
        <w:jc w:val="both"/>
        <w:rPr>
          <w:rFonts w:ascii="Arial" w:eastAsia="Verdana" w:hAnsi="Arial" w:cs="Arial"/>
          <w:b/>
          <w:bCs/>
          <w:color w:val="auto"/>
        </w:rPr>
      </w:pPr>
      <w:r w:rsidRPr="00755D0D">
        <w:rPr>
          <w:rFonts w:ascii="Arial" w:eastAsia="Verdana" w:hAnsi="Arial" w:cs="Arial"/>
          <w:b/>
          <w:bCs/>
          <w:color w:val="auto"/>
        </w:rPr>
        <w:t>3</w:t>
      </w:r>
      <w:r w:rsidR="004D6B20" w:rsidRPr="00755D0D">
        <w:rPr>
          <w:rFonts w:ascii="Arial" w:eastAsia="Verdana" w:hAnsi="Arial" w:cs="Arial"/>
          <w:b/>
          <w:bCs/>
          <w:color w:val="auto"/>
        </w:rPr>
        <w:t>. Tarjeta de Identidad.</w:t>
      </w:r>
    </w:p>
    <w:p w14:paraId="688A66E7" w14:textId="31DB3588"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Hasta tanto no se realice la adjudicación definitiva de la Licitación, se entenderá que todas las actuaciones de la Comisión Evaluadora tendrán carácter confidencial, por lo </w:t>
      </w:r>
      <w:r w:rsidR="00F97BAF" w:rsidRPr="00755D0D">
        <w:rPr>
          <w:rFonts w:ascii="Arial" w:eastAsia="Verdana" w:hAnsi="Arial" w:cs="Arial"/>
          <w:color w:val="auto"/>
        </w:rPr>
        <w:t>tanto,</w:t>
      </w:r>
      <w:r w:rsidRPr="00755D0D">
        <w:rPr>
          <w:rFonts w:ascii="Arial" w:eastAsia="Verdana" w:hAnsi="Arial" w:cs="Arial"/>
          <w:color w:val="auto"/>
        </w:rPr>
        <w:t xml:space="preserve"> los miembros de dicha comisión no podrán dar información alguna relacionada con la Licitación.</w:t>
      </w:r>
    </w:p>
    <w:p w14:paraId="078585C4" w14:textId="77777777" w:rsidR="00E7679A" w:rsidRDefault="00E7679A" w:rsidP="003E5D15">
      <w:pPr>
        <w:pStyle w:val="Ttulo2"/>
        <w:spacing w:after="200" w:line="276" w:lineRule="auto"/>
        <w:rPr>
          <w:rFonts w:eastAsia="Verdana"/>
        </w:rPr>
      </w:pPr>
    </w:p>
    <w:p w14:paraId="209A8A08" w14:textId="1AFFB89C" w:rsidR="00A77B3E" w:rsidRPr="00755D0D" w:rsidRDefault="002F2A6E" w:rsidP="003E5D15">
      <w:pPr>
        <w:pStyle w:val="Ttulo2"/>
        <w:spacing w:after="200" w:line="276" w:lineRule="auto"/>
        <w:rPr>
          <w:rFonts w:eastAsia="Verdana"/>
        </w:rPr>
      </w:pPr>
      <w:bookmarkStart w:id="11" w:name="_Toc31266984"/>
      <w:r w:rsidRPr="00755D0D">
        <w:rPr>
          <w:rFonts w:eastAsia="Verdana"/>
        </w:rPr>
        <w:lastRenderedPageBreak/>
        <w:t xml:space="preserve">10.00 </w:t>
      </w:r>
      <w:r w:rsidR="00F110BA" w:rsidRPr="00755D0D">
        <w:rPr>
          <w:rFonts w:eastAsia="Verdana"/>
        </w:rPr>
        <w:t>GARANTÍA</w:t>
      </w:r>
      <w:r w:rsidR="004D6B20" w:rsidRPr="00755D0D">
        <w:rPr>
          <w:rFonts w:eastAsia="Verdana"/>
        </w:rPr>
        <w:t>S</w:t>
      </w:r>
      <w:bookmarkEnd w:id="11"/>
    </w:p>
    <w:p w14:paraId="63AE0DC6" w14:textId="67821896" w:rsidR="00A77B3E" w:rsidRPr="00755D0D" w:rsidRDefault="004D6B20" w:rsidP="003E5D15">
      <w:pPr>
        <w:tabs>
          <w:tab w:val="left" w:pos="-1440"/>
          <w:tab w:val="left" w:pos="1276"/>
        </w:tabs>
        <w:ind w:left="709" w:hanging="709"/>
        <w:jc w:val="both"/>
        <w:rPr>
          <w:rFonts w:ascii="Arial" w:eastAsia="Verdana" w:hAnsi="Arial" w:cs="Arial"/>
          <w:b/>
          <w:bCs/>
          <w:color w:val="auto"/>
        </w:rPr>
      </w:pPr>
      <w:r w:rsidRPr="00755D0D">
        <w:rPr>
          <w:rFonts w:ascii="Arial" w:eastAsia="Verdana" w:hAnsi="Arial" w:cs="Arial"/>
          <w:b/>
          <w:bCs/>
          <w:color w:val="auto"/>
        </w:rPr>
        <w:t xml:space="preserve">10.01. </w:t>
      </w:r>
      <w:r w:rsidR="00F97BAF" w:rsidRPr="00755D0D">
        <w:rPr>
          <w:rFonts w:ascii="Arial" w:eastAsia="Verdana" w:hAnsi="Arial" w:cs="Arial"/>
          <w:b/>
          <w:bCs/>
          <w:color w:val="auto"/>
          <w:u w:val="single"/>
        </w:rPr>
        <w:t>Garantía de</w:t>
      </w:r>
      <w:r w:rsidRPr="00755D0D">
        <w:rPr>
          <w:rFonts w:ascii="Arial" w:eastAsia="Verdana" w:hAnsi="Arial" w:cs="Arial"/>
          <w:b/>
          <w:bCs/>
          <w:color w:val="auto"/>
          <w:u w:val="single"/>
        </w:rPr>
        <w:t xml:space="preserve"> Sostenimiento de Oferta</w:t>
      </w:r>
      <w:r w:rsidRPr="00755D0D">
        <w:rPr>
          <w:rFonts w:ascii="Arial" w:eastAsia="Verdana" w:hAnsi="Arial" w:cs="Arial"/>
          <w:b/>
          <w:bCs/>
          <w:color w:val="auto"/>
        </w:rPr>
        <w:t xml:space="preserve"> </w:t>
      </w:r>
      <w:r w:rsidRPr="00755D0D">
        <w:rPr>
          <w:rFonts w:ascii="Arial" w:eastAsia="Verdana" w:hAnsi="Arial" w:cs="Arial"/>
          <w:color w:val="auto"/>
        </w:rPr>
        <w:t xml:space="preserve">es obligatoria presentarla junto con la oferta, si no se presenta </w:t>
      </w:r>
      <w:r w:rsidR="00CB5225" w:rsidRPr="00755D0D">
        <w:rPr>
          <w:rFonts w:ascii="Arial" w:eastAsia="Verdana" w:hAnsi="Arial" w:cs="Arial"/>
          <w:color w:val="auto"/>
        </w:rPr>
        <w:t>dará</w:t>
      </w:r>
      <w:r w:rsidRPr="00755D0D">
        <w:rPr>
          <w:rFonts w:ascii="Arial" w:eastAsia="Verdana" w:hAnsi="Arial" w:cs="Arial"/>
          <w:color w:val="auto"/>
        </w:rPr>
        <w:t xml:space="preserve"> lugar a descalificar la oferta:</w:t>
      </w:r>
    </w:p>
    <w:p w14:paraId="27535FF7" w14:textId="7FEF2C55" w:rsidR="00A77B3E" w:rsidRPr="00755D0D" w:rsidRDefault="004D6B20" w:rsidP="003E5D15">
      <w:pPr>
        <w:ind w:left="709"/>
        <w:jc w:val="both"/>
        <w:rPr>
          <w:rFonts w:ascii="Arial" w:eastAsia="Verdana" w:hAnsi="Arial" w:cs="Arial"/>
          <w:color w:val="auto"/>
        </w:rPr>
      </w:pPr>
      <w:r w:rsidRPr="00755D0D">
        <w:rPr>
          <w:rFonts w:ascii="Arial" w:eastAsia="Verdana" w:hAnsi="Arial" w:cs="Arial"/>
          <w:color w:val="auto"/>
        </w:rPr>
        <w:t xml:space="preserve">Los oferentes deberán acompañar a su oferta, una </w:t>
      </w:r>
      <w:r w:rsidR="00437A2C" w:rsidRPr="00755D0D">
        <w:rPr>
          <w:rFonts w:ascii="Arial" w:eastAsia="Verdana" w:hAnsi="Arial" w:cs="Arial"/>
          <w:color w:val="auto"/>
        </w:rPr>
        <w:t>Garantía de</w:t>
      </w:r>
      <w:r w:rsidRPr="00755D0D">
        <w:rPr>
          <w:rFonts w:ascii="Arial" w:eastAsia="Verdana" w:hAnsi="Arial" w:cs="Arial"/>
          <w:color w:val="auto"/>
        </w:rPr>
        <w:t xml:space="preserve"> Sostenimiento de Oferta en moneda nacional, equivalente al (</w:t>
      </w:r>
      <w:r w:rsidR="00BB33D3" w:rsidRPr="00755D0D">
        <w:rPr>
          <w:rFonts w:ascii="Arial" w:eastAsia="Verdana" w:hAnsi="Arial" w:cs="Arial"/>
          <w:color w:val="auto"/>
        </w:rPr>
        <w:t>2</w:t>
      </w:r>
      <w:r w:rsidRPr="00755D0D">
        <w:rPr>
          <w:rFonts w:ascii="Arial" w:eastAsia="Verdana" w:hAnsi="Arial" w:cs="Arial"/>
          <w:color w:val="auto"/>
        </w:rPr>
        <w:t xml:space="preserve">%) </w:t>
      </w:r>
      <w:r w:rsidR="00E863CB" w:rsidRPr="00755D0D">
        <w:rPr>
          <w:rFonts w:ascii="Arial" w:eastAsia="Verdana" w:hAnsi="Arial" w:cs="Arial"/>
          <w:color w:val="auto"/>
        </w:rPr>
        <w:t>dos</w:t>
      </w:r>
      <w:r w:rsidRPr="00755D0D">
        <w:rPr>
          <w:rFonts w:ascii="Arial" w:eastAsia="Verdana" w:hAnsi="Arial" w:cs="Arial"/>
          <w:color w:val="auto"/>
        </w:rPr>
        <w:t xml:space="preserve"> por ciento del valor total ofertado, extendida a nombre de la MUNICIPALIDAD </w:t>
      </w:r>
      <w:r w:rsidR="004061E0" w:rsidRPr="00755D0D">
        <w:rPr>
          <w:rFonts w:ascii="Arial" w:eastAsia="Verdana" w:hAnsi="Arial" w:cs="Arial"/>
          <w:color w:val="auto"/>
        </w:rPr>
        <w:t xml:space="preserve">DE </w:t>
      </w:r>
      <w:r w:rsidR="005F29C9" w:rsidRPr="00755D0D">
        <w:rPr>
          <w:rFonts w:ascii="Arial" w:eastAsia="Verdana" w:hAnsi="Arial" w:cs="Arial"/>
          <w:color w:val="auto"/>
        </w:rPr>
        <w:t xml:space="preserve">SANTA </w:t>
      </w:r>
      <w:r w:rsidR="00193C33" w:rsidRPr="00755D0D">
        <w:rPr>
          <w:rFonts w:ascii="Arial" w:eastAsia="Verdana" w:hAnsi="Arial" w:cs="Arial"/>
          <w:color w:val="auto"/>
        </w:rPr>
        <w:t>MARÍA</w:t>
      </w:r>
      <w:r w:rsidR="004061E0" w:rsidRPr="00755D0D">
        <w:rPr>
          <w:rFonts w:ascii="Arial" w:eastAsia="Verdana" w:hAnsi="Arial" w:cs="Arial"/>
          <w:color w:val="auto"/>
        </w:rPr>
        <w:t>, DEPAR</w:t>
      </w:r>
      <w:r w:rsidRPr="00755D0D">
        <w:rPr>
          <w:rFonts w:ascii="Arial" w:eastAsia="Verdana" w:hAnsi="Arial" w:cs="Arial"/>
          <w:color w:val="auto"/>
        </w:rPr>
        <w:t>TAMENTO DE LA PAZ, y podrá consistir en:</w:t>
      </w:r>
    </w:p>
    <w:p w14:paraId="449543F2" w14:textId="27C8F720" w:rsidR="00A77B3E" w:rsidRPr="00755D0D" w:rsidRDefault="004D6B20" w:rsidP="003E5D15">
      <w:pPr>
        <w:numPr>
          <w:ilvl w:val="0"/>
          <w:numId w:val="3"/>
        </w:numPr>
        <w:tabs>
          <w:tab w:val="left" w:pos="-1440"/>
        </w:tabs>
        <w:ind w:left="709" w:hanging="360"/>
        <w:jc w:val="both"/>
        <w:rPr>
          <w:rFonts w:ascii="Arial" w:eastAsia="Verdana" w:hAnsi="Arial" w:cs="Arial"/>
          <w:b/>
          <w:color w:val="auto"/>
        </w:rPr>
      </w:pPr>
      <w:r w:rsidRPr="00755D0D">
        <w:rPr>
          <w:rFonts w:ascii="Arial" w:eastAsia="Verdana" w:hAnsi="Arial" w:cs="Arial"/>
          <w:b/>
          <w:color w:val="auto"/>
        </w:rPr>
        <w:t>Garantía</w:t>
      </w:r>
      <w:r w:rsidR="00E863CB" w:rsidRPr="00755D0D">
        <w:rPr>
          <w:rFonts w:ascii="Arial" w:eastAsia="Verdana" w:hAnsi="Arial" w:cs="Arial"/>
          <w:b/>
          <w:color w:val="auto"/>
        </w:rPr>
        <w:t xml:space="preserve"> y/</w:t>
      </w:r>
      <w:r w:rsidR="00437A2C" w:rsidRPr="00755D0D">
        <w:rPr>
          <w:rFonts w:ascii="Arial" w:eastAsia="Verdana" w:hAnsi="Arial" w:cs="Arial"/>
          <w:b/>
          <w:color w:val="auto"/>
        </w:rPr>
        <w:t>o Bancaria</w:t>
      </w:r>
      <w:r w:rsidRPr="00755D0D">
        <w:rPr>
          <w:rFonts w:ascii="Arial" w:eastAsia="Verdana" w:hAnsi="Arial" w:cs="Arial"/>
          <w:b/>
          <w:color w:val="auto"/>
        </w:rPr>
        <w:t xml:space="preserve"> </w:t>
      </w:r>
      <w:r w:rsidR="00950673" w:rsidRPr="00755D0D">
        <w:rPr>
          <w:rFonts w:ascii="Arial" w:eastAsia="Verdana" w:hAnsi="Arial" w:cs="Arial"/>
          <w:b/>
          <w:color w:val="auto"/>
        </w:rPr>
        <w:t>o</w:t>
      </w:r>
      <w:r w:rsidRPr="00755D0D">
        <w:rPr>
          <w:rFonts w:ascii="Arial" w:eastAsia="Verdana" w:hAnsi="Arial" w:cs="Arial"/>
          <w:b/>
          <w:color w:val="auto"/>
        </w:rPr>
        <w:t xml:space="preserve"> Fianza</w:t>
      </w:r>
      <w:r w:rsidR="00950673" w:rsidRPr="00755D0D">
        <w:rPr>
          <w:rFonts w:ascii="Arial" w:eastAsia="Verdana" w:hAnsi="Arial" w:cs="Arial"/>
          <w:b/>
          <w:color w:val="auto"/>
        </w:rPr>
        <w:t xml:space="preserve"> </w:t>
      </w:r>
      <w:r w:rsidRPr="00755D0D">
        <w:rPr>
          <w:rFonts w:ascii="Arial" w:eastAsia="Verdana" w:hAnsi="Arial" w:cs="Arial"/>
          <w:b/>
          <w:color w:val="auto"/>
        </w:rPr>
        <w:t xml:space="preserve"> </w:t>
      </w:r>
    </w:p>
    <w:p w14:paraId="2D5C841D" w14:textId="71112F80" w:rsidR="00A77B3E" w:rsidRPr="00755D0D" w:rsidRDefault="004D6B20" w:rsidP="003E5D15">
      <w:pPr>
        <w:tabs>
          <w:tab w:val="left" w:pos="-1440"/>
        </w:tabs>
        <w:ind w:left="709"/>
        <w:jc w:val="both"/>
        <w:rPr>
          <w:rFonts w:ascii="Arial" w:eastAsia="Verdana" w:hAnsi="Arial" w:cs="Arial"/>
          <w:color w:val="auto"/>
        </w:rPr>
      </w:pPr>
      <w:r w:rsidRPr="00755D0D">
        <w:rPr>
          <w:rFonts w:ascii="Arial" w:eastAsia="Verdana" w:hAnsi="Arial" w:cs="Arial"/>
          <w:color w:val="auto"/>
        </w:rPr>
        <w:t xml:space="preserve"> Expedida por una Institución Bancaria o Compañía </w:t>
      </w:r>
      <w:r w:rsidR="00437A2C" w:rsidRPr="00755D0D">
        <w:rPr>
          <w:rFonts w:ascii="Arial" w:eastAsia="Verdana" w:hAnsi="Arial" w:cs="Arial"/>
          <w:color w:val="auto"/>
        </w:rPr>
        <w:t>Aseguradora legalmente</w:t>
      </w:r>
      <w:r w:rsidRPr="00755D0D">
        <w:rPr>
          <w:rFonts w:ascii="Arial" w:eastAsia="Verdana" w:hAnsi="Arial" w:cs="Arial"/>
          <w:color w:val="auto"/>
        </w:rPr>
        <w:t xml:space="preserve"> establecida en el país a favor de la MUNICIPALIDAD, la que servirá para garantizar el sostenimiento de precios de la Oferta presentada, la cual tendrá una vigencia </w:t>
      </w:r>
      <w:r w:rsidRPr="00565265">
        <w:rPr>
          <w:rFonts w:ascii="Arial" w:eastAsia="Verdana" w:hAnsi="Arial" w:cs="Arial"/>
          <w:color w:val="auto"/>
        </w:rPr>
        <w:t xml:space="preserve">de </w:t>
      </w:r>
      <w:r w:rsidR="00E26A0B" w:rsidRPr="00565265">
        <w:rPr>
          <w:rFonts w:ascii="Arial" w:eastAsia="Verdana" w:hAnsi="Arial" w:cs="Arial"/>
          <w:b/>
          <w:color w:val="auto"/>
        </w:rPr>
        <w:t>Sesenta</w:t>
      </w:r>
      <w:r w:rsidR="0095596E" w:rsidRPr="00565265">
        <w:rPr>
          <w:rFonts w:ascii="Arial" w:eastAsia="Verdana" w:hAnsi="Arial" w:cs="Arial"/>
          <w:b/>
          <w:color w:val="auto"/>
        </w:rPr>
        <w:t xml:space="preserve"> </w:t>
      </w:r>
      <w:r w:rsidRPr="00565265">
        <w:rPr>
          <w:rFonts w:ascii="Arial" w:eastAsia="Verdana" w:hAnsi="Arial" w:cs="Arial"/>
          <w:b/>
          <w:color w:val="auto"/>
        </w:rPr>
        <w:t>(</w:t>
      </w:r>
      <w:r w:rsidR="00E26A0B" w:rsidRPr="00565265">
        <w:rPr>
          <w:rFonts w:ascii="Arial" w:eastAsia="Verdana" w:hAnsi="Arial" w:cs="Arial"/>
          <w:b/>
          <w:color w:val="auto"/>
        </w:rPr>
        <w:t>60</w:t>
      </w:r>
      <w:r w:rsidR="009C58D1" w:rsidRPr="00565265">
        <w:rPr>
          <w:rFonts w:ascii="Arial" w:eastAsia="Verdana" w:hAnsi="Arial" w:cs="Arial"/>
          <w:b/>
          <w:color w:val="auto"/>
        </w:rPr>
        <w:t xml:space="preserve">) </w:t>
      </w:r>
      <w:r w:rsidRPr="00565265">
        <w:rPr>
          <w:rFonts w:ascii="Arial" w:eastAsia="Verdana" w:hAnsi="Arial" w:cs="Arial"/>
          <w:b/>
          <w:color w:val="auto"/>
        </w:rPr>
        <w:t>días</w:t>
      </w:r>
      <w:r w:rsidRPr="00755D0D">
        <w:rPr>
          <w:rFonts w:ascii="Arial" w:eastAsia="Verdana" w:hAnsi="Arial" w:cs="Arial"/>
          <w:b/>
          <w:color w:val="auto"/>
        </w:rPr>
        <w:t xml:space="preserve"> calendario contado a partir de la fecha de apertura</w:t>
      </w:r>
      <w:r w:rsidRPr="00755D0D">
        <w:rPr>
          <w:rFonts w:ascii="Arial" w:eastAsia="Verdana" w:hAnsi="Arial" w:cs="Arial"/>
          <w:color w:val="auto"/>
        </w:rPr>
        <w:t xml:space="preserve">. </w:t>
      </w:r>
    </w:p>
    <w:p w14:paraId="51452746" w14:textId="2BD3947F" w:rsidR="00A77B3E" w:rsidRPr="00755D0D" w:rsidRDefault="004D6B20" w:rsidP="003E5D15">
      <w:pPr>
        <w:ind w:left="709"/>
        <w:jc w:val="both"/>
        <w:rPr>
          <w:rFonts w:ascii="Arial" w:eastAsia="Verdana" w:hAnsi="Arial" w:cs="Arial"/>
          <w:color w:val="auto"/>
        </w:rPr>
      </w:pPr>
      <w:r w:rsidRPr="00755D0D">
        <w:rPr>
          <w:rFonts w:ascii="Arial" w:eastAsia="Verdana" w:hAnsi="Arial" w:cs="Arial"/>
          <w:color w:val="auto"/>
        </w:rPr>
        <w:t xml:space="preserve">Dentro de los </w:t>
      </w:r>
      <w:r w:rsidR="00536D0F" w:rsidRPr="00755D0D">
        <w:rPr>
          <w:rFonts w:ascii="Arial" w:eastAsia="Verdana" w:hAnsi="Arial" w:cs="Arial"/>
          <w:color w:val="auto"/>
        </w:rPr>
        <w:t>Treinta</w:t>
      </w:r>
      <w:r w:rsidRPr="00755D0D">
        <w:rPr>
          <w:rFonts w:ascii="Arial" w:eastAsia="Verdana" w:hAnsi="Arial" w:cs="Arial"/>
          <w:color w:val="auto"/>
        </w:rPr>
        <w:t xml:space="preserve"> (</w:t>
      </w:r>
      <w:r w:rsidR="00536D0F" w:rsidRPr="00755D0D">
        <w:rPr>
          <w:rFonts w:ascii="Arial" w:eastAsia="Verdana" w:hAnsi="Arial" w:cs="Arial"/>
          <w:color w:val="auto"/>
        </w:rPr>
        <w:t>3</w:t>
      </w:r>
      <w:r w:rsidRPr="00755D0D">
        <w:rPr>
          <w:rFonts w:ascii="Arial" w:eastAsia="Verdana" w:hAnsi="Arial" w:cs="Arial"/>
          <w:color w:val="auto"/>
        </w:rPr>
        <w:t xml:space="preserve">0) días calendario después de la fecha de apertura de las ofertas, la MUNICIPALIDAD devolverá las Garantías de oferta a todos los licitantes que así lo solicitaren con excepción de los tres más bajos precios aceptables, y dentro de los diez (10) días laborables subsiguientes a la firma del </w:t>
      </w:r>
      <w:r w:rsidR="00437A2C" w:rsidRPr="00755D0D">
        <w:rPr>
          <w:rFonts w:ascii="Arial" w:eastAsia="Verdana" w:hAnsi="Arial" w:cs="Arial"/>
          <w:color w:val="auto"/>
        </w:rPr>
        <w:t xml:space="preserve">contrato, </w:t>
      </w:r>
      <w:r w:rsidR="00F97BAF" w:rsidRPr="00755D0D">
        <w:rPr>
          <w:rFonts w:ascii="Arial" w:eastAsia="Verdana" w:hAnsi="Arial" w:cs="Arial"/>
          <w:color w:val="auto"/>
        </w:rPr>
        <w:t>devolverá la Garantía de</w:t>
      </w:r>
      <w:r w:rsidRPr="00755D0D">
        <w:rPr>
          <w:rFonts w:ascii="Arial" w:eastAsia="Verdana" w:hAnsi="Arial" w:cs="Arial"/>
          <w:color w:val="auto"/>
        </w:rPr>
        <w:t xml:space="preserve"> oferta a los restantes licitantes </w:t>
      </w:r>
      <w:r w:rsidRPr="00755D0D">
        <w:rPr>
          <w:rFonts w:ascii="Arial" w:eastAsia="Verdana" w:hAnsi="Arial" w:cs="Arial"/>
          <w:i/>
          <w:iCs/>
          <w:color w:val="auto"/>
        </w:rPr>
        <w:t>no favorecidos</w:t>
      </w:r>
      <w:r w:rsidRPr="00755D0D">
        <w:rPr>
          <w:rFonts w:ascii="Arial" w:eastAsia="Verdana" w:hAnsi="Arial" w:cs="Arial"/>
          <w:color w:val="auto"/>
        </w:rPr>
        <w:t xml:space="preserve"> con la adjudicación.</w:t>
      </w:r>
    </w:p>
    <w:p w14:paraId="57F22F45" w14:textId="48FF5CD6" w:rsidR="00C54589" w:rsidRPr="00755D0D" w:rsidRDefault="004D6B20" w:rsidP="003E5D15">
      <w:pPr>
        <w:ind w:left="709"/>
        <w:jc w:val="both"/>
        <w:rPr>
          <w:rFonts w:ascii="Arial" w:eastAsia="Verdana" w:hAnsi="Arial" w:cs="Arial"/>
          <w:color w:val="auto"/>
        </w:rPr>
      </w:pPr>
      <w:r w:rsidRPr="00755D0D">
        <w:rPr>
          <w:rFonts w:ascii="Arial" w:eastAsia="Verdana" w:hAnsi="Arial" w:cs="Arial"/>
          <w:color w:val="auto"/>
        </w:rPr>
        <w:t xml:space="preserve">Al Licitante seleccionado se le devolverá la </w:t>
      </w:r>
      <w:r w:rsidR="00F97BAF" w:rsidRPr="00755D0D">
        <w:rPr>
          <w:rFonts w:ascii="Arial" w:eastAsia="Verdana" w:hAnsi="Arial" w:cs="Arial"/>
          <w:color w:val="auto"/>
        </w:rPr>
        <w:t>Garantía de</w:t>
      </w:r>
      <w:r w:rsidRPr="00755D0D">
        <w:rPr>
          <w:rFonts w:ascii="Arial" w:eastAsia="Verdana" w:hAnsi="Arial" w:cs="Arial"/>
          <w:color w:val="auto"/>
        </w:rPr>
        <w:t xml:space="preserve"> mantenimiento de oferta hasta que haya entregado la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de contrato.</w:t>
      </w:r>
    </w:p>
    <w:p w14:paraId="21CD76DF" w14:textId="77777777" w:rsidR="0095596E" w:rsidRPr="00755D0D" w:rsidRDefault="004D6B20" w:rsidP="003E5D15">
      <w:pPr>
        <w:rPr>
          <w:rFonts w:ascii="Arial" w:eastAsia="Verdana" w:hAnsi="Arial" w:cs="Arial"/>
          <w:b/>
          <w:bCs/>
          <w:color w:val="auto"/>
          <w:u w:val="single"/>
        </w:rPr>
      </w:pPr>
      <w:r w:rsidRPr="00755D0D">
        <w:rPr>
          <w:rFonts w:ascii="Arial" w:eastAsia="Verdana" w:hAnsi="Arial" w:cs="Arial"/>
          <w:b/>
          <w:bCs/>
          <w:color w:val="auto"/>
        </w:rPr>
        <w:t>10.02.</w:t>
      </w:r>
      <w:r w:rsidRPr="00755D0D">
        <w:rPr>
          <w:rFonts w:ascii="Arial" w:eastAsia="Verdana" w:hAnsi="Arial" w:cs="Arial"/>
          <w:b/>
          <w:bCs/>
          <w:color w:val="auto"/>
        </w:rPr>
        <w:tab/>
      </w:r>
      <w:r w:rsidRPr="00755D0D">
        <w:rPr>
          <w:rFonts w:ascii="Arial" w:eastAsia="Verdana" w:hAnsi="Arial" w:cs="Arial"/>
          <w:b/>
          <w:bCs/>
          <w:color w:val="auto"/>
          <w:u w:val="single"/>
        </w:rPr>
        <w:t>Garantías del Contrato:</w:t>
      </w:r>
    </w:p>
    <w:p w14:paraId="17C35B81" w14:textId="543653AF" w:rsidR="00A77B3E" w:rsidRPr="00755D0D" w:rsidRDefault="004D6B20" w:rsidP="003E5D15">
      <w:pPr>
        <w:ind w:left="709"/>
        <w:jc w:val="both"/>
        <w:rPr>
          <w:rFonts w:ascii="Arial" w:eastAsia="Verdana" w:hAnsi="Arial" w:cs="Arial"/>
          <w:color w:val="auto"/>
        </w:rPr>
      </w:pPr>
      <w:r w:rsidRPr="00755D0D">
        <w:rPr>
          <w:rFonts w:ascii="Arial" w:eastAsia="Verdana" w:hAnsi="Arial" w:cs="Arial"/>
          <w:color w:val="auto"/>
        </w:rPr>
        <w:t>Una vez adjudicado el proyecto por la Autoridad Competente, el contratista presentará a más tardar (</w:t>
      </w:r>
      <w:r w:rsidR="00687860" w:rsidRPr="00755D0D">
        <w:rPr>
          <w:rFonts w:ascii="Arial" w:eastAsia="Verdana" w:hAnsi="Arial" w:cs="Arial"/>
          <w:color w:val="auto"/>
        </w:rPr>
        <w:t>10</w:t>
      </w:r>
      <w:r w:rsidRPr="00755D0D">
        <w:rPr>
          <w:rFonts w:ascii="Arial" w:eastAsia="Verdana" w:hAnsi="Arial" w:cs="Arial"/>
          <w:color w:val="auto"/>
        </w:rPr>
        <w:t xml:space="preserve">) diez días calendario según Constancia, una </w:t>
      </w:r>
      <w:r w:rsidR="00F97BAF" w:rsidRPr="00755D0D">
        <w:rPr>
          <w:rFonts w:ascii="Arial" w:eastAsia="Verdana" w:hAnsi="Arial" w:cs="Arial"/>
          <w:color w:val="auto"/>
        </w:rPr>
        <w:t>Garantía del</w:t>
      </w:r>
      <w:r w:rsidRPr="00755D0D">
        <w:rPr>
          <w:rFonts w:ascii="Arial" w:eastAsia="Verdana" w:hAnsi="Arial" w:cs="Arial"/>
          <w:color w:val="auto"/>
        </w:rPr>
        <w:t xml:space="preserve"> Anticipo del </w:t>
      </w:r>
      <w:r w:rsidR="004E156C" w:rsidRPr="00755D0D">
        <w:rPr>
          <w:rFonts w:ascii="Arial" w:eastAsia="Verdana" w:hAnsi="Arial" w:cs="Arial"/>
          <w:color w:val="auto"/>
        </w:rPr>
        <w:t>15</w:t>
      </w:r>
      <w:r w:rsidRPr="00755D0D">
        <w:rPr>
          <w:rFonts w:ascii="Arial" w:eastAsia="Verdana" w:hAnsi="Arial" w:cs="Arial"/>
          <w:color w:val="auto"/>
        </w:rPr>
        <w:t>% del monto del contrato</w:t>
      </w:r>
      <w:r w:rsidR="009C58D1" w:rsidRPr="00755D0D">
        <w:rPr>
          <w:rFonts w:ascii="Arial" w:eastAsia="Verdana" w:hAnsi="Arial" w:cs="Arial"/>
          <w:color w:val="auto"/>
        </w:rPr>
        <w:t xml:space="preserve"> con una vigencia de </w:t>
      </w:r>
      <w:r w:rsidR="00C67C2F">
        <w:rPr>
          <w:rFonts w:ascii="Arial" w:eastAsia="Verdana" w:hAnsi="Arial" w:cs="Arial"/>
          <w:color w:val="auto"/>
        </w:rPr>
        <w:t>noventa</w:t>
      </w:r>
      <w:r w:rsidR="00687860" w:rsidRPr="00755D0D">
        <w:rPr>
          <w:rFonts w:ascii="Arial" w:eastAsia="Verdana" w:hAnsi="Arial" w:cs="Arial"/>
          <w:color w:val="auto"/>
        </w:rPr>
        <w:t xml:space="preserve"> (</w:t>
      </w:r>
      <w:r w:rsidR="00C67C2F">
        <w:rPr>
          <w:rFonts w:ascii="Arial" w:eastAsia="Verdana" w:hAnsi="Arial" w:cs="Arial"/>
          <w:color w:val="auto"/>
        </w:rPr>
        <w:t>9</w:t>
      </w:r>
      <w:r w:rsidR="00687860" w:rsidRPr="00755D0D">
        <w:rPr>
          <w:rFonts w:ascii="Arial" w:eastAsia="Verdana" w:hAnsi="Arial" w:cs="Arial"/>
          <w:color w:val="auto"/>
        </w:rPr>
        <w:t>0)</w:t>
      </w:r>
      <w:r w:rsidR="009C58D1" w:rsidRPr="00755D0D">
        <w:rPr>
          <w:rFonts w:ascii="Arial" w:eastAsia="Verdana" w:hAnsi="Arial" w:cs="Arial"/>
          <w:color w:val="auto"/>
        </w:rPr>
        <w:t xml:space="preserve"> </w:t>
      </w:r>
      <w:r w:rsidR="00A80F1C" w:rsidRPr="00755D0D">
        <w:rPr>
          <w:rFonts w:ascii="Arial" w:eastAsia="Verdana" w:hAnsi="Arial" w:cs="Arial"/>
          <w:color w:val="auto"/>
        </w:rPr>
        <w:t>días</w:t>
      </w:r>
      <w:r w:rsidR="009C58D1" w:rsidRPr="00755D0D">
        <w:rPr>
          <w:rFonts w:ascii="Arial" w:eastAsia="Verdana" w:hAnsi="Arial" w:cs="Arial"/>
          <w:color w:val="auto"/>
        </w:rPr>
        <w:t xml:space="preserve"> calendario,</w:t>
      </w:r>
      <w:r w:rsidRPr="00755D0D">
        <w:rPr>
          <w:rFonts w:ascii="Arial" w:eastAsia="Verdana" w:hAnsi="Arial" w:cs="Arial"/>
          <w:color w:val="auto"/>
        </w:rPr>
        <w:t xml:space="preserve"> y otra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del </w:t>
      </w:r>
      <w:r w:rsidR="00093257" w:rsidRPr="00755D0D">
        <w:rPr>
          <w:rFonts w:ascii="Arial" w:eastAsia="Verdana" w:hAnsi="Arial" w:cs="Arial"/>
          <w:color w:val="auto"/>
        </w:rPr>
        <w:t>15</w:t>
      </w:r>
      <w:r w:rsidRPr="00755D0D">
        <w:rPr>
          <w:rFonts w:ascii="Arial" w:eastAsia="Verdana" w:hAnsi="Arial" w:cs="Arial"/>
          <w:color w:val="auto"/>
        </w:rPr>
        <w:t xml:space="preserve">% del monto contrato, y su vigencia </w:t>
      </w:r>
      <w:r w:rsidRPr="007B6EB4">
        <w:rPr>
          <w:rFonts w:ascii="Arial" w:eastAsia="Verdana" w:hAnsi="Arial" w:cs="Arial"/>
          <w:color w:val="auto"/>
        </w:rPr>
        <w:t xml:space="preserve">será de </w:t>
      </w:r>
      <w:r w:rsidR="00E26A0B" w:rsidRPr="007B6EB4">
        <w:rPr>
          <w:rFonts w:ascii="Arial" w:eastAsia="Verdana" w:hAnsi="Arial" w:cs="Arial"/>
          <w:color w:val="auto"/>
        </w:rPr>
        <w:t>ciento veinte</w:t>
      </w:r>
      <w:r w:rsidR="00615C48" w:rsidRPr="007B6EB4">
        <w:rPr>
          <w:rFonts w:ascii="Arial" w:eastAsia="Verdana" w:hAnsi="Arial" w:cs="Arial"/>
          <w:color w:val="auto"/>
        </w:rPr>
        <w:t xml:space="preserve"> </w:t>
      </w:r>
      <w:r w:rsidR="00446C95" w:rsidRPr="007B6EB4">
        <w:rPr>
          <w:rFonts w:ascii="Arial" w:eastAsia="Verdana" w:hAnsi="Arial" w:cs="Arial"/>
          <w:color w:val="auto"/>
        </w:rPr>
        <w:t>(</w:t>
      </w:r>
      <w:r w:rsidR="00E26A0B" w:rsidRPr="007B6EB4">
        <w:rPr>
          <w:rFonts w:ascii="Arial" w:eastAsia="Verdana" w:hAnsi="Arial" w:cs="Arial"/>
          <w:color w:val="auto"/>
        </w:rPr>
        <w:t>120</w:t>
      </w:r>
      <w:r w:rsidR="00446C95" w:rsidRPr="007B6EB4">
        <w:rPr>
          <w:rFonts w:ascii="Arial" w:eastAsia="Verdana" w:hAnsi="Arial" w:cs="Arial"/>
          <w:color w:val="auto"/>
        </w:rPr>
        <w:t xml:space="preserve">) </w:t>
      </w:r>
      <w:r w:rsidR="00615C48" w:rsidRPr="007B6EB4">
        <w:rPr>
          <w:rFonts w:ascii="Arial" w:eastAsia="Verdana" w:hAnsi="Arial" w:cs="Arial"/>
          <w:color w:val="auto"/>
        </w:rPr>
        <w:t>días</w:t>
      </w:r>
      <w:r w:rsidR="00615C48" w:rsidRPr="00755D0D">
        <w:rPr>
          <w:rFonts w:ascii="Arial" w:eastAsia="Verdana" w:hAnsi="Arial" w:cs="Arial"/>
          <w:color w:val="auto"/>
        </w:rPr>
        <w:t xml:space="preserve"> </w:t>
      </w:r>
      <w:r w:rsidR="00687860" w:rsidRPr="00755D0D">
        <w:rPr>
          <w:rFonts w:ascii="Arial" w:eastAsia="Verdana" w:hAnsi="Arial" w:cs="Arial"/>
          <w:color w:val="auto"/>
        </w:rPr>
        <w:t xml:space="preserve">calendario </w:t>
      </w:r>
      <w:r w:rsidRPr="00755D0D">
        <w:rPr>
          <w:rFonts w:ascii="Arial" w:eastAsia="Verdana" w:hAnsi="Arial" w:cs="Arial"/>
          <w:color w:val="auto"/>
        </w:rPr>
        <w:t>contados a partir de la fecha de su emisión.</w:t>
      </w:r>
    </w:p>
    <w:p w14:paraId="1FFD6403" w14:textId="41F2F177" w:rsidR="00437A2C" w:rsidRPr="00755D0D" w:rsidRDefault="004D6B20" w:rsidP="003E5D15">
      <w:pPr>
        <w:spacing w:before="279"/>
        <w:ind w:left="720"/>
        <w:jc w:val="both"/>
        <w:rPr>
          <w:rFonts w:ascii="Arial" w:eastAsia="Verdana" w:hAnsi="Arial" w:cs="Arial"/>
          <w:color w:val="auto"/>
        </w:rPr>
      </w:pPr>
      <w:r w:rsidRPr="00755D0D">
        <w:rPr>
          <w:rFonts w:ascii="Arial" w:eastAsia="Verdana" w:hAnsi="Arial" w:cs="Arial"/>
          <w:color w:val="auto"/>
        </w:rPr>
        <w:t xml:space="preserve">Si por causas imputables al contratista no se rindiere la </w:t>
      </w:r>
      <w:r w:rsidR="00F97BAF" w:rsidRPr="00755D0D">
        <w:rPr>
          <w:rFonts w:ascii="Arial" w:eastAsia="Verdana" w:hAnsi="Arial" w:cs="Arial"/>
          <w:color w:val="auto"/>
        </w:rPr>
        <w:t>Garantía de</w:t>
      </w:r>
      <w:r w:rsidRPr="00755D0D">
        <w:rPr>
          <w:rFonts w:ascii="Arial" w:eastAsia="Verdana" w:hAnsi="Arial" w:cs="Arial"/>
          <w:color w:val="auto"/>
        </w:rPr>
        <w:t xml:space="preserve"> Anticipo y Cumplimiento, la MUNICIPALIDAD mediante el trámite legal correspondiente, procederá a inhabilitarlo y </w:t>
      </w:r>
      <w:r w:rsidR="00F97BAF" w:rsidRPr="00755D0D">
        <w:rPr>
          <w:rFonts w:ascii="Arial" w:eastAsia="Verdana" w:hAnsi="Arial" w:cs="Arial"/>
          <w:color w:val="auto"/>
        </w:rPr>
        <w:t>adjudicará</w:t>
      </w:r>
      <w:r w:rsidRPr="00755D0D">
        <w:rPr>
          <w:rFonts w:ascii="Arial" w:eastAsia="Verdana" w:hAnsi="Arial" w:cs="Arial"/>
          <w:color w:val="auto"/>
        </w:rPr>
        <w:t xml:space="preserve"> el proceso al segundo Licitante y así sucesivamente.</w:t>
      </w:r>
    </w:p>
    <w:p w14:paraId="7F9AC978" w14:textId="27D2F234" w:rsidR="00A77B3E" w:rsidRPr="00755D0D" w:rsidRDefault="004D6B20" w:rsidP="003E5D15">
      <w:pPr>
        <w:rPr>
          <w:rFonts w:ascii="Arial" w:eastAsia="Verdana" w:hAnsi="Arial" w:cs="Arial"/>
          <w:b/>
          <w:bCs/>
          <w:color w:val="auto"/>
        </w:rPr>
      </w:pPr>
      <w:r w:rsidRPr="00755D0D">
        <w:rPr>
          <w:rFonts w:ascii="Arial" w:eastAsia="Verdana" w:hAnsi="Arial" w:cs="Arial"/>
          <w:b/>
          <w:bCs/>
          <w:color w:val="auto"/>
        </w:rPr>
        <w:t xml:space="preserve">10.03. </w:t>
      </w:r>
      <w:r w:rsidRPr="00755D0D">
        <w:rPr>
          <w:rFonts w:ascii="Arial" w:eastAsia="Verdana" w:hAnsi="Arial" w:cs="Arial"/>
          <w:b/>
          <w:bCs/>
          <w:color w:val="auto"/>
        </w:rPr>
        <w:tab/>
      </w:r>
      <w:r w:rsidR="00F97BAF" w:rsidRPr="00755D0D">
        <w:rPr>
          <w:rFonts w:ascii="Arial" w:eastAsia="Verdana" w:hAnsi="Arial" w:cs="Arial"/>
          <w:b/>
          <w:bCs/>
          <w:color w:val="auto"/>
          <w:u w:val="single"/>
        </w:rPr>
        <w:t>Garantía de</w:t>
      </w:r>
      <w:r w:rsidRPr="00755D0D">
        <w:rPr>
          <w:rFonts w:ascii="Arial" w:eastAsia="Verdana" w:hAnsi="Arial" w:cs="Arial"/>
          <w:b/>
          <w:bCs/>
          <w:color w:val="auto"/>
          <w:u w:val="single"/>
        </w:rPr>
        <w:t xml:space="preserve"> Calidad de Obra:</w:t>
      </w:r>
    </w:p>
    <w:p w14:paraId="70300E5B" w14:textId="0D289D33" w:rsidR="00A77B3E" w:rsidRPr="00755D0D" w:rsidRDefault="004D6B20" w:rsidP="003E5D15">
      <w:pPr>
        <w:spacing w:before="163"/>
        <w:ind w:left="720"/>
        <w:jc w:val="both"/>
        <w:rPr>
          <w:rFonts w:ascii="Arial" w:eastAsia="Verdana" w:hAnsi="Arial" w:cs="Arial"/>
          <w:color w:val="auto"/>
        </w:rPr>
      </w:pPr>
      <w:r w:rsidRPr="00755D0D">
        <w:rPr>
          <w:rFonts w:ascii="Arial" w:eastAsia="Verdana" w:hAnsi="Arial" w:cs="Arial"/>
          <w:color w:val="auto"/>
        </w:rPr>
        <w:t xml:space="preserve">El Contratista otorgará a la MUNICIPALIDAD, una </w:t>
      </w:r>
      <w:r w:rsidR="00F97BAF" w:rsidRPr="00755D0D">
        <w:rPr>
          <w:rFonts w:ascii="Arial" w:eastAsia="Verdana" w:hAnsi="Arial" w:cs="Arial"/>
          <w:color w:val="auto"/>
        </w:rPr>
        <w:t>Garantía de</w:t>
      </w:r>
      <w:r w:rsidRPr="00755D0D">
        <w:rPr>
          <w:rFonts w:ascii="Arial" w:eastAsia="Verdana" w:hAnsi="Arial" w:cs="Arial"/>
          <w:color w:val="auto"/>
        </w:rPr>
        <w:t xml:space="preserve"> Calidad de Obra por un monto equivalente al cinco por ciento (5%) del monto total de la obra </w:t>
      </w:r>
      <w:r w:rsidRPr="00755D0D">
        <w:rPr>
          <w:rFonts w:ascii="Arial" w:eastAsia="Verdana" w:hAnsi="Arial" w:cs="Arial"/>
          <w:color w:val="auto"/>
        </w:rPr>
        <w:lastRenderedPageBreak/>
        <w:t>ejecutada, con un período de vigencia de (</w:t>
      </w:r>
      <w:r w:rsidR="00CA54EA" w:rsidRPr="00755D0D">
        <w:rPr>
          <w:rFonts w:ascii="Arial" w:eastAsia="Verdana" w:hAnsi="Arial" w:cs="Arial"/>
          <w:color w:val="auto"/>
        </w:rPr>
        <w:t>365</w:t>
      </w:r>
      <w:r w:rsidRPr="00755D0D">
        <w:rPr>
          <w:rFonts w:ascii="Arial" w:eastAsia="Verdana" w:hAnsi="Arial" w:cs="Arial"/>
          <w:color w:val="auto"/>
        </w:rPr>
        <w:t>)</w:t>
      </w:r>
      <w:r w:rsidR="00CA54EA" w:rsidRPr="00755D0D">
        <w:rPr>
          <w:rFonts w:ascii="Arial" w:eastAsia="Verdana" w:hAnsi="Arial" w:cs="Arial"/>
          <w:color w:val="auto"/>
        </w:rPr>
        <w:t xml:space="preserve"> días </w:t>
      </w:r>
      <w:r w:rsidRPr="00755D0D">
        <w:rPr>
          <w:rFonts w:ascii="Arial" w:eastAsia="Verdana" w:hAnsi="Arial" w:cs="Arial"/>
          <w:color w:val="auto"/>
        </w:rPr>
        <w:t>a partir de la fecha de recepción definitiva de la obra.</w:t>
      </w:r>
    </w:p>
    <w:p w14:paraId="7EA3AC5F"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10.04</w:t>
      </w:r>
      <w:r w:rsidR="00CB5225" w:rsidRPr="00755D0D">
        <w:rPr>
          <w:rFonts w:ascii="Arial" w:eastAsia="Verdana" w:hAnsi="Arial" w:cs="Arial"/>
          <w:b/>
          <w:bCs/>
          <w:color w:val="auto"/>
        </w:rPr>
        <w:t xml:space="preserve"> </w:t>
      </w:r>
      <w:r w:rsidRPr="00755D0D">
        <w:rPr>
          <w:rFonts w:ascii="Arial" w:eastAsia="Verdana" w:hAnsi="Arial" w:cs="Arial"/>
          <w:b/>
          <w:bCs/>
          <w:color w:val="auto"/>
        </w:rPr>
        <w:tab/>
      </w:r>
      <w:r w:rsidRPr="00755D0D">
        <w:rPr>
          <w:rFonts w:ascii="Arial" w:eastAsia="Verdana" w:hAnsi="Arial" w:cs="Arial"/>
          <w:b/>
          <w:bCs/>
          <w:color w:val="auto"/>
          <w:u w:val="single"/>
        </w:rPr>
        <w:t>Retenciones</w:t>
      </w:r>
      <w:r w:rsidRPr="00755D0D">
        <w:rPr>
          <w:rFonts w:ascii="Arial" w:eastAsia="Verdana" w:hAnsi="Arial" w:cs="Arial"/>
          <w:color w:val="auto"/>
        </w:rPr>
        <w:t xml:space="preserve"> </w:t>
      </w:r>
    </w:p>
    <w:p w14:paraId="6818A754" w14:textId="74580BB0" w:rsidR="00A77B3E" w:rsidRPr="00755D0D" w:rsidRDefault="004D6B20" w:rsidP="003E5D15">
      <w:pPr>
        <w:tabs>
          <w:tab w:val="left" w:pos="91"/>
        </w:tabs>
        <w:ind w:left="709"/>
        <w:jc w:val="both"/>
        <w:rPr>
          <w:rFonts w:ascii="Arial" w:eastAsia="Verdana" w:hAnsi="Arial" w:cs="Arial"/>
          <w:color w:val="auto"/>
        </w:rPr>
      </w:pPr>
      <w:r w:rsidRPr="00755D0D">
        <w:rPr>
          <w:rFonts w:ascii="Arial" w:eastAsia="Verdana" w:hAnsi="Arial" w:cs="Arial"/>
          <w:color w:val="auto"/>
        </w:rPr>
        <w:t xml:space="preserve">Con el propósito de asegurar las obligaciones derivadas del Contrato, incluyendo las que el contratista contraiga </w:t>
      </w:r>
      <w:r w:rsidR="00F97BAF" w:rsidRPr="00755D0D">
        <w:rPr>
          <w:rFonts w:ascii="Arial" w:eastAsia="Verdana" w:hAnsi="Arial" w:cs="Arial"/>
          <w:color w:val="auto"/>
        </w:rPr>
        <w:t>con terceros, se establece la Garantía</w:t>
      </w:r>
      <w:r w:rsidRPr="00755D0D">
        <w:rPr>
          <w:rFonts w:ascii="Arial" w:eastAsia="Verdana" w:hAnsi="Arial" w:cs="Arial"/>
          <w:color w:val="auto"/>
        </w:rPr>
        <w:t xml:space="preserve">   </w:t>
      </w:r>
      <w:r w:rsidR="00F97BAF" w:rsidRPr="00755D0D">
        <w:rPr>
          <w:rFonts w:ascii="Arial" w:eastAsia="Verdana" w:hAnsi="Arial" w:cs="Arial"/>
          <w:color w:val="auto"/>
        </w:rPr>
        <w:t>especial de</w:t>
      </w:r>
      <w:r w:rsidRPr="00755D0D">
        <w:rPr>
          <w:rFonts w:ascii="Arial" w:eastAsia="Verdana" w:hAnsi="Arial" w:cs="Arial"/>
          <w:color w:val="auto"/>
        </w:rPr>
        <w:t xml:space="preserve"> retención del cinco por ciento (5%) </w:t>
      </w:r>
      <w:r w:rsidR="001D7AFC" w:rsidRPr="00755D0D">
        <w:rPr>
          <w:rFonts w:ascii="Arial" w:eastAsia="Verdana" w:hAnsi="Arial" w:cs="Arial"/>
          <w:color w:val="auto"/>
        </w:rPr>
        <w:t xml:space="preserve">que se retendrá en la </w:t>
      </w:r>
      <w:r w:rsidR="006F5021" w:rsidRPr="00755D0D">
        <w:rPr>
          <w:rFonts w:ascii="Arial" w:eastAsia="Verdana" w:hAnsi="Arial" w:cs="Arial"/>
          <w:color w:val="auto"/>
        </w:rPr>
        <w:t>última</w:t>
      </w:r>
      <w:r w:rsidR="001D7AFC" w:rsidRPr="00755D0D">
        <w:rPr>
          <w:rFonts w:ascii="Arial" w:eastAsia="Verdana" w:hAnsi="Arial" w:cs="Arial"/>
          <w:color w:val="auto"/>
        </w:rPr>
        <w:t xml:space="preserve"> </w:t>
      </w:r>
      <w:r w:rsidR="006F5021" w:rsidRPr="00755D0D">
        <w:rPr>
          <w:rFonts w:ascii="Arial" w:eastAsia="Verdana" w:hAnsi="Arial" w:cs="Arial"/>
          <w:color w:val="auto"/>
        </w:rPr>
        <w:t>estimación</w:t>
      </w:r>
      <w:r w:rsidRPr="00755D0D">
        <w:rPr>
          <w:rFonts w:ascii="Arial" w:eastAsia="Verdana" w:hAnsi="Arial" w:cs="Arial"/>
          <w:color w:val="auto"/>
        </w:rPr>
        <w:t xml:space="preserve"> de la obra ejecutada.</w:t>
      </w:r>
    </w:p>
    <w:p w14:paraId="3E37A364" w14:textId="5F80B295" w:rsidR="001465D8" w:rsidRPr="00755D0D" w:rsidRDefault="004D6B20" w:rsidP="003E5D15">
      <w:pPr>
        <w:spacing w:before="260"/>
        <w:ind w:left="709"/>
        <w:jc w:val="both"/>
        <w:rPr>
          <w:rFonts w:ascii="Arial" w:eastAsia="Verdana" w:hAnsi="Arial" w:cs="Arial"/>
          <w:color w:val="auto"/>
        </w:rPr>
      </w:pPr>
      <w:r w:rsidRPr="00755D0D">
        <w:rPr>
          <w:rFonts w:ascii="Arial" w:eastAsia="Verdana" w:hAnsi="Arial" w:cs="Arial"/>
          <w:color w:val="auto"/>
        </w:rPr>
        <w:t>Esta cantidad será devuelta una vez que la MUNICIPALIDAD haya extendido el Acta de Recepción final</w:t>
      </w:r>
      <w:r w:rsidRPr="00755D0D">
        <w:rPr>
          <w:rFonts w:ascii="Arial" w:eastAsia="Verdana" w:hAnsi="Arial" w:cs="Arial"/>
          <w:i/>
          <w:iCs/>
          <w:color w:val="auto"/>
        </w:rPr>
        <w:t xml:space="preserve"> </w:t>
      </w:r>
      <w:r w:rsidRPr="00755D0D">
        <w:rPr>
          <w:rFonts w:ascii="Arial" w:eastAsia="Verdana" w:hAnsi="Arial" w:cs="Arial"/>
          <w:color w:val="auto"/>
        </w:rPr>
        <w:t xml:space="preserve">y el Contratista entregue la </w:t>
      </w:r>
      <w:r w:rsidR="00F97BAF" w:rsidRPr="00755D0D">
        <w:rPr>
          <w:rFonts w:ascii="Arial" w:eastAsia="Verdana" w:hAnsi="Arial" w:cs="Arial"/>
          <w:color w:val="auto"/>
        </w:rPr>
        <w:t>Garantía de</w:t>
      </w:r>
      <w:r w:rsidRPr="00755D0D">
        <w:rPr>
          <w:rFonts w:ascii="Arial" w:eastAsia="Verdana" w:hAnsi="Arial" w:cs="Arial"/>
          <w:color w:val="auto"/>
        </w:rPr>
        <w:t xml:space="preserve"> Calidad de Obra y una constancia jurada de la Municipalidad de no tener deudas pendientes con terceros por la ejecución del proyecto tanto por materiales como mano de obra, asimismo, estar </w:t>
      </w:r>
      <w:r w:rsidR="000E6882" w:rsidRPr="00755D0D">
        <w:rPr>
          <w:rFonts w:ascii="Arial" w:eastAsia="Verdana" w:hAnsi="Arial" w:cs="Arial"/>
          <w:color w:val="auto"/>
        </w:rPr>
        <w:t>exento</w:t>
      </w:r>
      <w:r w:rsidRPr="00755D0D">
        <w:rPr>
          <w:rFonts w:ascii="Arial" w:eastAsia="Verdana" w:hAnsi="Arial" w:cs="Arial"/>
          <w:color w:val="auto"/>
        </w:rPr>
        <w:t xml:space="preserve"> de juicios laborales derivadas de la ejecución de este contrato.</w:t>
      </w:r>
    </w:p>
    <w:p w14:paraId="455898CB"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10.05</w:t>
      </w:r>
      <w:r w:rsidRPr="00755D0D">
        <w:rPr>
          <w:rFonts w:ascii="Arial" w:eastAsia="Verdana" w:hAnsi="Arial" w:cs="Arial"/>
          <w:b/>
          <w:bCs/>
          <w:color w:val="auto"/>
        </w:rPr>
        <w:tab/>
      </w:r>
      <w:r w:rsidR="00CB5225" w:rsidRPr="00755D0D">
        <w:rPr>
          <w:rFonts w:ascii="Arial" w:eastAsia="Verdana" w:hAnsi="Arial" w:cs="Arial"/>
          <w:b/>
          <w:bCs/>
          <w:color w:val="auto"/>
        </w:rPr>
        <w:t xml:space="preserve"> </w:t>
      </w:r>
      <w:r w:rsidRPr="00755D0D">
        <w:rPr>
          <w:rFonts w:ascii="Arial" w:eastAsia="Verdana" w:hAnsi="Arial" w:cs="Arial"/>
          <w:b/>
          <w:bCs/>
          <w:color w:val="auto"/>
          <w:u w:val="single"/>
        </w:rPr>
        <w:t>Formalización del Contrato y Presentación de Garantías</w:t>
      </w:r>
      <w:r w:rsidRPr="00755D0D">
        <w:rPr>
          <w:rFonts w:ascii="Arial" w:eastAsia="Verdana" w:hAnsi="Arial" w:cs="Arial"/>
          <w:color w:val="auto"/>
        </w:rPr>
        <w:t xml:space="preserve"> </w:t>
      </w:r>
    </w:p>
    <w:p w14:paraId="72EA8A05" w14:textId="77777777" w:rsidR="00A77B3E" w:rsidRPr="00755D0D" w:rsidRDefault="004D6B20" w:rsidP="003E5D15">
      <w:pPr>
        <w:ind w:firstLine="720"/>
        <w:jc w:val="both"/>
        <w:rPr>
          <w:rFonts w:ascii="Arial" w:eastAsia="Verdana" w:hAnsi="Arial" w:cs="Arial"/>
          <w:color w:val="auto"/>
        </w:rPr>
      </w:pPr>
      <w:r w:rsidRPr="00755D0D">
        <w:rPr>
          <w:rFonts w:ascii="Arial" w:eastAsia="Verdana" w:hAnsi="Arial" w:cs="Arial"/>
          <w:color w:val="auto"/>
        </w:rPr>
        <w:t>Para formalizar el Contrato deben concurrir los siguientes requisitos:</w:t>
      </w:r>
    </w:p>
    <w:p w14:paraId="2ABDDFB3" w14:textId="6FB8FC05"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El Contratista deberá presentar una </w:t>
      </w:r>
      <w:r w:rsidR="00F97BAF" w:rsidRPr="00755D0D">
        <w:rPr>
          <w:rFonts w:ascii="Arial" w:eastAsia="Verdana" w:hAnsi="Arial" w:cs="Arial"/>
          <w:color w:val="auto"/>
        </w:rPr>
        <w:t>Garantía de</w:t>
      </w:r>
      <w:r w:rsidRPr="00755D0D">
        <w:rPr>
          <w:rFonts w:ascii="Arial" w:eastAsia="Verdana" w:hAnsi="Arial" w:cs="Arial"/>
          <w:color w:val="auto"/>
        </w:rPr>
        <w:t xml:space="preserve"> Anticipo equivalente al 100% del mismo y una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de Contrato equivalente al 15% del Monto Contratado o en su defecto por el 30% cuando la oferta sea desproporcionada si así lo recomienda la comisión </w:t>
      </w:r>
      <w:r w:rsidR="00F97BAF" w:rsidRPr="00755D0D">
        <w:rPr>
          <w:rFonts w:ascii="Arial" w:eastAsia="Verdana" w:hAnsi="Arial" w:cs="Arial"/>
          <w:color w:val="auto"/>
        </w:rPr>
        <w:t>evaluadora de</w:t>
      </w:r>
      <w:r w:rsidRPr="00755D0D">
        <w:rPr>
          <w:rFonts w:ascii="Arial" w:eastAsia="Verdana" w:hAnsi="Arial" w:cs="Arial"/>
          <w:color w:val="auto"/>
        </w:rPr>
        <w:t xml:space="preserve"> acuerdo al formato que se adjunta. </w:t>
      </w:r>
    </w:p>
    <w:p w14:paraId="513B8F7F" w14:textId="3A567138" w:rsidR="00A77B3E" w:rsidRPr="00755D0D" w:rsidRDefault="004D6B20" w:rsidP="003E5D15">
      <w:pPr>
        <w:ind w:left="709"/>
        <w:jc w:val="both"/>
        <w:rPr>
          <w:rFonts w:ascii="Arial" w:eastAsia="Verdana" w:hAnsi="Arial" w:cs="Arial"/>
          <w:color w:val="auto"/>
        </w:rPr>
      </w:pPr>
      <w:r w:rsidRPr="00755D0D">
        <w:rPr>
          <w:rFonts w:ascii="Arial" w:eastAsia="Verdana" w:hAnsi="Arial" w:cs="Arial"/>
          <w:color w:val="auto"/>
        </w:rPr>
        <w:t xml:space="preserve">El monto de la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es del 15% del valor del contrato y podrá ser una </w:t>
      </w:r>
      <w:r w:rsidR="00F97BAF" w:rsidRPr="00755D0D">
        <w:rPr>
          <w:rFonts w:ascii="Arial" w:eastAsia="Verdana" w:hAnsi="Arial" w:cs="Arial"/>
          <w:color w:val="auto"/>
        </w:rPr>
        <w:t>Garantía de</w:t>
      </w:r>
      <w:r w:rsidRPr="00755D0D">
        <w:rPr>
          <w:rFonts w:ascii="Arial" w:eastAsia="Verdana" w:hAnsi="Arial" w:cs="Arial"/>
          <w:color w:val="auto"/>
        </w:rPr>
        <w:t xml:space="preserve"> una institución bancaria o una </w:t>
      </w:r>
      <w:r w:rsidR="00F97BAF" w:rsidRPr="00755D0D">
        <w:rPr>
          <w:rFonts w:ascii="Arial" w:eastAsia="Verdana" w:hAnsi="Arial" w:cs="Arial"/>
          <w:color w:val="auto"/>
        </w:rPr>
        <w:t>Fianza de</w:t>
      </w:r>
      <w:r w:rsidRPr="00755D0D">
        <w:rPr>
          <w:rFonts w:ascii="Arial" w:eastAsia="Verdana" w:hAnsi="Arial" w:cs="Arial"/>
          <w:color w:val="auto"/>
        </w:rPr>
        <w:t xml:space="preserve"> una Institución </w:t>
      </w:r>
      <w:r w:rsidR="00F97BAF" w:rsidRPr="00755D0D">
        <w:rPr>
          <w:rFonts w:ascii="Arial" w:eastAsia="Verdana" w:hAnsi="Arial" w:cs="Arial"/>
          <w:color w:val="auto"/>
        </w:rPr>
        <w:t>Aseguradora y</w:t>
      </w:r>
      <w:r w:rsidRPr="00755D0D">
        <w:rPr>
          <w:rFonts w:ascii="Arial" w:eastAsia="Verdana" w:hAnsi="Arial" w:cs="Arial"/>
          <w:color w:val="auto"/>
        </w:rPr>
        <w:t xml:space="preserve"> su vigencia </w:t>
      </w:r>
      <w:r w:rsidR="00615C48" w:rsidRPr="00755D0D">
        <w:rPr>
          <w:rFonts w:ascii="Arial" w:eastAsia="Verdana" w:hAnsi="Arial" w:cs="Arial"/>
          <w:color w:val="auto"/>
        </w:rPr>
        <w:t xml:space="preserve">será de </w:t>
      </w:r>
      <w:r w:rsidR="00FE55F6" w:rsidRPr="00755D0D">
        <w:rPr>
          <w:rFonts w:ascii="Arial" w:eastAsia="Verdana" w:hAnsi="Arial" w:cs="Arial"/>
          <w:b/>
          <w:color w:val="auto"/>
        </w:rPr>
        <w:t xml:space="preserve">ciento </w:t>
      </w:r>
      <w:r w:rsidR="00962E41">
        <w:rPr>
          <w:rFonts w:ascii="Arial" w:eastAsia="Verdana" w:hAnsi="Arial" w:cs="Arial"/>
          <w:b/>
          <w:color w:val="auto"/>
        </w:rPr>
        <w:t xml:space="preserve">veinte </w:t>
      </w:r>
      <w:r w:rsidR="00615C48" w:rsidRPr="00755D0D">
        <w:rPr>
          <w:rFonts w:ascii="Arial" w:eastAsia="Verdana" w:hAnsi="Arial" w:cs="Arial"/>
          <w:b/>
          <w:color w:val="auto"/>
        </w:rPr>
        <w:t xml:space="preserve"> días (</w:t>
      </w:r>
      <w:r w:rsidR="00FE55F6" w:rsidRPr="00755D0D">
        <w:rPr>
          <w:rFonts w:ascii="Arial" w:eastAsia="Verdana" w:hAnsi="Arial" w:cs="Arial"/>
          <w:b/>
          <w:color w:val="auto"/>
        </w:rPr>
        <w:t>1</w:t>
      </w:r>
      <w:r w:rsidR="00962E41">
        <w:rPr>
          <w:rFonts w:ascii="Arial" w:eastAsia="Verdana" w:hAnsi="Arial" w:cs="Arial"/>
          <w:b/>
          <w:color w:val="auto"/>
        </w:rPr>
        <w:t>2</w:t>
      </w:r>
      <w:r w:rsidR="00615C48" w:rsidRPr="00755D0D">
        <w:rPr>
          <w:rFonts w:ascii="Arial" w:eastAsia="Verdana" w:hAnsi="Arial" w:cs="Arial"/>
          <w:b/>
          <w:color w:val="auto"/>
        </w:rPr>
        <w:t>0)</w:t>
      </w:r>
      <w:r w:rsidR="00615C48" w:rsidRPr="00755D0D">
        <w:rPr>
          <w:rFonts w:ascii="Arial" w:eastAsia="Verdana" w:hAnsi="Arial" w:cs="Arial"/>
          <w:color w:val="auto"/>
        </w:rPr>
        <w:t xml:space="preserve"> </w:t>
      </w:r>
      <w:r w:rsidR="00843B19" w:rsidRPr="00755D0D">
        <w:rPr>
          <w:rFonts w:ascii="Arial" w:eastAsia="Verdana" w:hAnsi="Arial" w:cs="Arial"/>
          <w:color w:val="auto"/>
        </w:rPr>
        <w:t xml:space="preserve">calendario </w:t>
      </w:r>
      <w:r w:rsidRPr="00755D0D">
        <w:rPr>
          <w:rFonts w:ascii="Arial" w:eastAsia="Verdana" w:hAnsi="Arial" w:cs="Arial"/>
          <w:color w:val="auto"/>
        </w:rPr>
        <w:t>contado</w:t>
      </w:r>
      <w:r w:rsidR="00843B19" w:rsidRPr="00755D0D">
        <w:rPr>
          <w:rFonts w:ascii="Arial" w:eastAsia="Verdana" w:hAnsi="Arial" w:cs="Arial"/>
          <w:color w:val="auto"/>
        </w:rPr>
        <w:t>s</w:t>
      </w:r>
      <w:r w:rsidRPr="00755D0D">
        <w:rPr>
          <w:rFonts w:ascii="Arial" w:eastAsia="Verdana" w:hAnsi="Arial" w:cs="Arial"/>
          <w:color w:val="auto"/>
        </w:rPr>
        <w:t xml:space="preserve"> a partir de la fecha de su emisión.   Si por causas establecidas contractualmente se modifica el plazo de ejecución del contrato por un término mayor de dos meses, el Contratista deberá ampliar la vigencia de la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hasta tres meses después del nuevo plazo </w:t>
      </w:r>
      <w:r w:rsidR="00F97BAF" w:rsidRPr="00755D0D">
        <w:rPr>
          <w:rFonts w:ascii="Arial" w:eastAsia="Verdana" w:hAnsi="Arial" w:cs="Arial"/>
          <w:color w:val="auto"/>
        </w:rPr>
        <w:t>establecido, debiendo</w:t>
      </w:r>
      <w:r w:rsidRPr="00755D0D">
        <w:rPr>
          <w:rFonts w:ascii="Arial" w:eastAsia="Verdana" w:hAnsi="Arial" w:cs="Arial"/>
          <w:color w:val="auto"/>
        </w:rPr>
        <w:t xml:space="preserve"> renovarse 30 días antes de cada vencimiento</w:t>
      </w:r>
    </w:p>
    <w:p w14:paraId="34D58D7A" w14:textId="02450500" w:rsidR="00DE56B3" w:rsidRDefault="004D6B20" w:rsidP="003E5D15">
      <w:pPr>
        <w:ind w:left="720"/>
        <w:jc w:val="both"/>
        <w:rPr>
          <w:rFonts w:ascii="Arial" w:eastAsia="Verdana" w:hAnsi="Arial" w:cs="Arial"/>
          <w:b/>
          <w:bCs/>
          <w:color w:val="auto"/>
        </w:rPr>
      </w:pPr>
      <w:r w:rsidRPr="00755D0D">
        <w:rPr>
          <w:rFonts w:ascii="Arial" w:eastAsia="Verdana" w:hAnsi="Arial" w:cs="Arial"/>
          <w:color w:val="auto"/>
        </w:rPr>
        <w:t xml:space="preserve">Todos los documentos de Garantías deberán contener la siguiente cláusula obligatoria: </w:t>
      </w:r>
      <w:r w:rsidRPr="00755D0D">
        <w:rPr>
          <w:rFonts w:ascii="Arial" w:eastAsia="Verdana" w:hAnsi="Arial" w:cs="Arial"/>
          <w:b/>
          <w:bCs/>
          <w:color w:val="auto"/>
          <w:sz w:val="20"/>
        </w:rPr>
        <w:t xml:space="preserve">"LA PRESENTE </w:t>
      </w:r>
      <w:r w:rsidR="00193C33" w:rsidRPr="00755D0D">
        <w:rPr>
          <w:rFonts w:ascii="Arial" w:eastAsia="Verdana" w:hAnsi="Arial" w:cs="Arial"/>
          <w:b/>
          <w:bCs/>
          <w:color w:val="auto"/>
          <w:sz w:val="20"/>
        </w:rPr>
        <w:t>GARANTÍA</w:t>
      </w:r>
      <w:r w:rsidRPr="00755D0D">
        <w:rPr>
          <w:rFonts w:ascii="Arial" w:eastAsia="Verdana" w:hAnsi="Arial" w:cs="Arial"/>
          <w:b/>
          <w:bCs/>
          <w:color w:val="auto"/>
          <w:sz w:val="20"/>
        </w:rPr>
        <w:t xml:space="preserve"> SERA EJECUTADA A SIMPLE REQUERIMIENTO DE LA MUNICIPALIDAD DE </w:t>
      </w:r>
      <w:r w:rsidR="005F29C9" w:rsidRPr="00755D0D">
        <w:rPr>
          <w:rFonts w:ascii="Arial" w:eastAsia="Verdana" w:hAnsi="Arial" w:cs="Arial"/>
          <w:b/>
          <w:bCs/>
          <w:color w:val="auto"/>
          <w:sz w:val="20"/>
        </w:rPr>
        <w:t xml:space="preserve">SANTA </w:t>
      </w:r>
      <w:r w:rsidR="00193C33" w:rsidRPr="00755D0D">
        <w:rPr>
          <w:rFonts w:ascii="Arial" w:eastAsia="Verdana" w:hAnsi="Arial" w:cs="Arial"/>
          <w:b/>
          <w:bCs/>
          <w:color w:val="auto"/>
          <w:sz w:val="20"/>
        </w:rPr>
        <w:t>MARÍA</w:t>
      </w:r>
      <w:r w:rsidRPr="00755D0D">
        <w:rPr>
          <w:rFonts w:ascii="Arial" w:eastAsia="Verdana" w:hAnsi="Arial" w:cs="Arial"/>
          <w:b/>
          <w:bCs/>
          <w:color w:val="auto"/>
          <w:sz w:val="20"/>
        </w:rPr>
        <w:t>, DEPARTAMENTO DE LA PAZ, ACOMPAÑADO DE UN CERTIFICADO DE INCUMPLIMIENTO"</w:t>
      </w:r>
      <w:r w:rsidRPr="00755D0D">
        <w:rPr>
          <w:rFonts w:ascii="Arial" w:eastAsia="Verdana" w:hAnsi="Arial" w:cs="Arial"/>
          <w:b/>
          <w:bCs/>
          <w:color w:val="auto"/>
        </w:rPr>
        <w:t>.</w:t>
      </w:r>
    </w:p>
    <w:p w14:paraId="70CB01A1" w14:textId="77777777" w:rsidR="00437A2C" w:rsidRDefault="00437A2C" w:rsidP="003E5D15">
      <w:pPr>
        <w:jc w:val="both"/>
        <w:rPr>
          <w:rFonts w:ascii="Arial" w:eastAsia="Verdana" w:hAnsi="Arial" w:cs="Arial"/>
          <w:color w:val="auto"/>
        </w:rPr>
      </w:pPr>
    </w:p>
    <w:p w14:paraId="4F5723FD" w14:textId="77777777" w:rsidR="008C07C7" w:rsidRDefault="008C07C7" w:rsidP="003E5D15">
      <w:pPr>
        <w:jc w:val="both"/>
        <w:rPr>
          <w:rFonts w:ascii="Arial" w:eastAsia="Verdana" w:hAnsi="Arial" w:cs="Arial"/>
          <w:color w:val="auto"/>
        </w:rPr>
      </w:pPr>
    </w:p>
    <w:p w14:paraId="5D0C8CF5" w14:textId="77777777" w:rsidR="008C07C7" w:rsidRDefault="008C07C7" w:rsidP="003E5D15">
      <w:pPr>
        <w:jc w:val="both"/>
        <w:rPr>
          <w:rFonts w:ascii="Arial" w:eastAsia="Verdana" w:hAnsi="Arial" w:cs="Arial"/>
          <w:color w:val="auto"/>
        </w:rPr>
      </w:pPr>
    </w:p>
    <w:p w14:paraId="458869FF" w14:textId="77777777" w:rsidR="008C07C7" w:rsidRPr="00AD1FF8" w:rsidRDefault="008C07C7" w:rsidP="003E5D15">
      <w:pPr>
        <w:jc w:val="both"/>
        <w:rPr>
          <w:rFonts w:ascii="Arial" w:eastAsia="Verdana" w:hAnsi="Arial" w:cs="Arial"/>
          <w:color w:val="auto"/>
        </w:rPr>
      </w:pPr>
    </w:p>
    <w:p w14:paraId="308F3625" w14:textId="0CAF1C18" w:rsidR="00FE55F6" w:rsidRPr="00755D0D" w:rsidRDefault="004D6B20" w:rsidP="003E5D15">
      <w:pPr>
        <w:pStyle w:val="Ttulo1"/>
        <w:spacing w:after="200" w:line="276" w:lineRule="auto"/>
      </w:pPr>
      <w:bookmarkStart w:id="12" w:name="_Toc31266985"/>
      <w:r w:rsidRPr="00755D0D">
        <w:lastRenderedPageBreak/>
        <w:t>II.- CONDICIONES GENERALES</w:t>
      </w:r>
      <w:bookmarkEnd w:id="12"/>
    </w:p>
    <w:p w14:paraId="484830B5" w14:textId="1A0F6931" w:rsidR="00A77B3E" w:rsidRPr="00755D0D" w:rsidRDefault="002F2A6E" w:rsidP="003E5D15">
      <w:pPr>
        <w:pStyle w:val="Ttulo2"/>
        <w:spacing w:after="200" w:line="276" w:lineRule="auto"/>
        <w:rPr>
          <w:rFonts w:eastAsia="Verdana"/>
        </w:rPr>
      </w:pPr>
      <w:bookmarkStart w:id="13" w:name="_Toc31266986"/>
      <w:r w:rsidRPr="00755D0D">
        <w:rPr>
          <w:rFonts w:eastAsia="Verdana"/>
        </w:rPr>
        <w:t xml:space="preserve">1.00 </w:t>
      </w:r>
      <w:r w:rsidR="004D6B20" w:rsidRPr="00755D0D">
        <w:rPr>
          <w:rFonts w:eastAsia="Verdana"/>
        </w:rPr>
        <w:t>GENERALIDADES:</w:t>
      </w:r>
      <w:bookmarkEnd w:id="13"/>
    </w:p>
    <w:p w14:paraId="14816570" w14:textId="77777777" w:rsidR="00A77B3E" w:rsidRPr="00755D0D" w:rsidRDefault="004D6B20" w:rsidP="003E5D15">
      <w:pPr>
        <w:tabs>
          <w:tab w:val="left" w:pos="560"/>
        </w:tabs>
        <w:ind w:right="-42"/>
        <w:rPr>
          <w:rFonts w:ascii="Arial" w:eastAsia="Verdana" w:hAnsi="Arial" w:cs="Arial"/>
          <w:b/>
          <w:bCs/>
          <w:color w:val="auto"/>
        </w:rPr>
      </w:pPr>
      <w:r w:rsidRPr="00755D0D">
        <w:rPr>
          <w:rFonts w:ascii="Arial" w:eastAsia="Verdana" w:hAnsi="Arial" w:cs="Arial"/>
          <w:b/>
          <w:bCs/>
          <w:color w:val="auto"/>
        </w:rPr>
        <w:t>1.01</w:t>
      </w:r>
      <w:r w:rsidRPr="00755D0D">
        <w:rPr>
          <w:rFonts w:ascii="Arial" w:eastAsia="Verdana" w:hAnsi="Arial" w:cs="Arial"/>
          <w:b/>
          <w:bCs/>
          <w:color w:val="auto"/>
        </w:rPr>
        <w:tab/>
      </w:r>
      <w:r w:rsidRPr="00755D0D">
        <w:rPr>
          <w:rFonts w:ascii="Arial" w:eastAsia="Verdana" w:hAnsi="Arial" w:cs="Arial"/>
          <w:b/>
          <w:bCs/>
          <w:color w:val="auto"/>
          <w:u w:val="single"/>
        </w:rPr>
        <w:t>Definiciones e Interpretaciones</w:t>
      </w:r>
    </w:p>
    <w:p w14:paraId="431D3508" w14:textId="77777777" w:rsidR="00A77B3E" w:rsidRPr="00755D0D" w:rsidRDefault="004D6B20" w:rsidP="003E5D15">
      <w:pPr>
        <w:tabs>
          <w:tab w:val="left" w:pos="560"/>
        </w:tabs>
        <w:ind w:right="-42"/>
        <w:jc w:val="both"/>
        <w:rPr>
          <w:rFonts w:ascii="Arial" w:eastAsia="Verdana" w:hAnsi="Arial" w:cs="Arial"/>
          <w:color w:val="auto"/>
        </w:rPr>
      </w:pPr>
      <w:r w:rsidRPr="00755D0D">
        <w:rPr>
          <w:rFonts w:ascii="Arial" w:eastAsia="Verdana" w:hAnsi="Arial" w:cs="Arial"/>
          <w:color w:val="auto"/>
        </w:rPr>
        <w:t>En cualquier parte de estos documentos de contrato en que se usan los términos que se describen a continuación, su intención y significado deberán ser interpretados de la manera siguiente:</w:t>
      </w:r>
    </w:p>
    <w:p w14:paraId="5288485A"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Documentos De Licitación</w:t>
      </w:r>
    </w:p>
    <w:p w14:paraId="514C735F"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El conjunto de documentos contentivos de especificaciones, detalles y demás condiciones necesarias para la presentación de ofertas.</w:t>
      </w:r>
    </w:p>
    <w:p w14:paraId="7CF2D2B5"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MUNICIPALIDAD</w:t>
      </w:r>
    </w:p>
    <w:p w14:paraId="0A8A69BC" w14:textId="74B8433B" w:rsidR="00A77B3E" w:rsidRPr="00755D0D" w:rsidRDefault="004D6B20" w:rsidP="003E5D15">
      <w:pPr>
        <w:tabs>
          <w:tab w:val="left" w:pos="560"/>
        </w:tabs>
        <w:ind w:left="360" w:right="-42"/>
        <w:jc w:val="both"/>
        <w:rPr>
          <w:rFonts w:ascii="Arial" w:eastAsia="Verdana" w:hAnsi="Arial" w:cs="Arial"/>
          <w:b/>
          <w:bCs/>
          <w:color w:val="auto"/>
        </w:rPr>
      </w:pPr>
      <w:r w:rsidRPr="00755D0D">
        <w:rPr>
          <w:rFonts w:ascii="Arial" w:eastAsia="Verdana" w:hAnsi="Arial" w:cs="Arial"/>
          <w:b/>
          <w:bCs/>
          <w:color w:val="auto"/>
        </w:rPr>
        <w:t xml:space="preserve">MUNICIPALIDAD DE </w:t>
      </w:r>
      <w:r w:rsidR="005F29C9" w:rsidRPr="00755D0D">
        <w:rPr>
          <w:rFonts w:ascii="Arial" w:eastAsia="Verdana" w:hAnsi="Arial" w:cs="Arial"/>
          <w:b/>
          <w:bCs/>
          <w:color w:val="auto"/>
        </w:rPr>
        <w:t xml:space="preserve">SANTA </w:t>
      </w:r>
      <w:r w:rsidR="00193C33" w:rsidRPr="00755D0D">
        <w:rPr>
          <w:rFonts w:ascii="Arial" w:eastAsia="Verdana" w:hAnsi="Arial" w:cs="Arial"/>
          <w:b/>
          <w:bCs/>
          <w:color w:val="auto"/>
        </w:rPr>
        <w:t>MARÍA</w:t>
      </w:r>
      <w:r w:rsidRPr="00755D0D">
        <w:rPr>
          <w:rFonts w:ascii="Arial" w:eastAsia="Verdana" w:hAnsi="Arial" w:cs="Arial"/>
          <w:color w:val="auto"/>
        </w:rPr>
        <w:t xml:space="preserve">, </w:t>
      </w:r>
      <w:r w:rsidR="00F64D59" w:rsidRPr="00755D0D">
        <w:rPr>
          <w:rFonts w:ascii="Arial" w:eastAsia="Verdana" w:hAnsi="Arial" w:cs="Arial"/>
          <w:color w:val="auto"/>
        </w:rPr>
        <w:t>institución</w:t>
      </w:r>
      <w:r w:rsidRPr="00755D0D">
        <w:rPr>
          <w:rFonts w:ascii="Arial" w:eastAsia="Verdana" w:hAnsi="Arial" w:cs="Arial"/>
          <w:color w:val="auto"/>
        </w:rPr>
        <w:t xml:space="preserve"> </w:t>
      </w:r>
      <w:r w:rsidR="00F64D59" w:rsidRPr="00755D0D">
        <w:rPr>
          <w:rFonts w:ascii="Arial" w:eastAsia="Verdana" w:hAnsi="Arial" w:cs="Arial"/>
          <w:color w:val="auto"/>
        </w:rPr>
        <w:t>autónoma</w:t>
      </w:r>
      <w:r w:rsidRPr="00755D0D">
        <w:rPr>
          <w:rFonts w:ascii="Arial" w:eastAsia="Verdana" w:hAnsi="Arial" w:cs="Arial"/>
          <w:color w:val="auto"/>
        </w:rPr>
        <w:t xml:space="preserve">, con Personalidad y Capacidad Jurídica; </w:t>
      </w:r>
    </w:p>
    <w:p w14:paraId="7B070E0F" w14:textId="77777777" w:rsidR="00A77B3E" w:rsidRPr="00755D0D" w:rsidRDefault="001D7AFC" w:rsidP="003E5D15">
      <w:pPr>
        <w:pStyle w:val="Sinespaciado"/>
        <w:spacing w:after="200" w:line="276" w:lineRule="auto"/>
        <w:jc w:val="both"/>
        <w:rPr>
          <w:rFonts w:ascii="Arial" w:eastAsia="Verdana" w:hAnsi="Arial" w:cs="Arial"/>
          <w:color w:val="auto"/>
          <w:u w:val="single"/>
        </w:rPr>
      </w:pPr>
      <w:r w:rsidRPr="00755D0D">
        <w:rPr>
          <w:rFonts w:ascii="Arial" w:eastAsia="Verdana" w:hAnsi="Arial" w:cs="Arial"/>
          <w:color w:val="auto"/>
        </w:rPr>
        <w:t xml:space="preserve">      </w:t>
      </w:r>
      <w:r w:rsidR="004D6B20" w:rsidRPr="00755D0D">
        <w:rPr>
          <w:rFonts w:ascii="Arial" w:eastAsia="Verdana" w:hAnsi="Arial" w:cs="Arial"/>
          <w:color w:val="auto"/>
          <w:u w:val="single"/>
        </w:rPr>
        <w:t>Supervisor</w:t>
      </w:r>
    </w:p>
    <w:p w14:paraId="58B36190" w14:textId="77777777" w:rsidR="001D7AFC" w:rsidRPr="00755D0D" w:rsidRDefault="001D7AFC" w:rsidP="003E5D15">
      <w:pPr>
        <w:pStyle w:val="Sinespaciado"/>
        <w:spacing w:after="200" w:line="276" w:lineRule="auto"/>
        <w:jc w:val="both"/>
        <w:rPr>
          <w:rFonts w:ascii="Arial" w:eastAsia="Verdana" w:hAnsi="Arial" w:cs="Arial"/>
          <w:color w:val="auto"/>
          <w:sz w:val="24"/>
          <w:szCs w:val="24"/>
        </w:rPr>
      </w:pPr>
      <w:r w:rsidRPr="00755D0D">
        <w:rPr>
          <w:rFonts w:ascii="Arial" w:eastAsia="Verdana" w:hAnsi="Arial" w:cs="Arial"/>
          <w:color w:val="auto"/>
          <w:sz w:val="24"/>
          <w:szCs w:val="24"/>
        </w:rPr>
        <w:t xml:space="preserve">      </w:t>
      </w:r>
      <w:r w:rsidR="004D6B20" w:rsidRPr="00755D0D">
        <w:rPr>
          <w:rFonts w:ascii="Arial" w:eastAsia="Verdana" w:hAnsi="Arial" w:cs="Arial"/>
          <w:color w:val="auto"/>
          <w:sz w:val="24"/>
          <w:szCs w:val="24"/>
        </w:rPr>
        <w:t xml:space="preserve">Será la persona calificada, nombrada y contratada, para que brinde servicio de </w:t>
      </w:r>
      <w:r w:rsidRPr="00755D0D">
        <w:rPr>
          <w:rFonts w:ascii="Arial" w:eastAsia="Verdana" w:hAnsi="Arial" w:cs="Arial"/>
          <w:color w:val="auto"/>
          <w:sz w:val="24"/>
          <w:szCs w:val="24"/>
        </w:rPr>
        <w:t xml:space="preserve">      </w:t>
      </w:r>
    </w:p>
    <w:p w14:paraId="74B2C4ED" w14:textId="7A479698" w:rsidR="001D7AFC" w:rsidRPr="00755D0D" w:rsidRDefault="001D7AFC" w:rsidP="003E5D15">
      <w:pPr>
        <w:pStyle w:val="Sinespaciado"/>
        <w:spacing w:after="200" w:line="276" w:lineRule="auto"/>
        <w:jc w:val="both"/>
        <w:rPr>
          <w:rFonts w:ascii="Arial" w:eastAsia="Verdana" w:hAnsi="Arial" w:cs="Arial"/>
          <w:color w:val="auto"/>
          <w:sz w:val="24"/>
          <w:szCs w:val="24"/>
        </w:rPr>
      </w:pPr>
      <w:r w:rsidRPr="00755D0D">
        <w:rPr>
          <w:rFonts w:ascii="Arial" w:eastAsia="Verdana" w:hAnsi="Arial" w:cs="Arial"/>
          <w:color w:val="auto"/>
          <w:sz w:val="24"/>
          <w:szCs w:val="24"/>
        </w:rPr>
        <w:t xml:space="preserve">      </w:t>
      </w:r>
      <w:r w:rsidR="00E51D65" w:rsidRPr="00755D0D">
        <w:rPr>
          <w:rFonts w:ascii="Arial" w:eastAsia="Verdana" w:hAnsi="Arial" w:cs="Arial"/>
          <w:color w:val="auto"/>
          <w:sz w:val="24"/>
          <w:szCs w:val="24"/>
        </w:rPr>
        <w:t>Apoyo</w:t>
      </w:r>
      <w:r w:rsidR="004D6B20" w:rsidRPr="00755D0D">
        <w:rPr>
          <w:rFonts w:ascii="Arial" w:eastAsia="Verdana" w:hAnsi="Arial" w:cs="Arial"/>
          <w:color w:val="auto"/>
          <w:sz w:val="24"/>
          <w:szCs w:val="24"/>
        </w:rPr>
        <w:t xml:space="preserve"> y seguimiento en construcción de la obra y para el estricto cumplimiento </w:t>
      </w:r>
      <w:r w:rsidRPr="00755D0D">
        <w:rPr>
          <w:rFonts w:ascii="Arial" w:eastAsia="Verdana" w:hAnsi="Arial" w:cs="Arial"/>
          <w:color w:val="auto"/>
          <w:sz w:val="24"/>
          <w:szCs w:val="24"/>
        </w:rPr>
        <w:t xml:space="preserve"> </w:t>
      </w:r>
    </w:p>
    <w:p w14:paraId="02300409" w14:textId="1D57310F" w:rsidR="001D7AFC" w:rsidRPr="00755D0D" w:rsidRDefault="001D7AFC" w:rsidP="008C07C7">
      <w:pPr>
        <w:pStyle w:val="Sinespaciado"/>
        <w:spacing w:after="200" w:line="276" w:lineRule="auto"/>
        <w:jc w:val="both"/>
        <w:rPr>
          <w:rFonts w:ascii="Arial" w:eastAsia="Verdana" w:hAnsi="Arial" w:cs="Arial"/>
          <w:color w:val="auto"/>
          <w:sz w:val="24"/>
          <w:szCs w:val="24"/>
        </w:rPr>
      </w:pPr>
      <w:r w:rsidRPr="00755D0D">
        <w:rPr>
          <w:rFonts w:ascii="Arial" w:eastAsia="Verdana" w:hAnsi="Arial" w:cs="Arial"/>
          <w:color w:val="auto"/>
          <w:sz w:val="24"/>
          <w:szCs w:val="24"/>
        </w:rPr>
        <w:t xml:space="preserve">      </w:t>
      </w:r>
      <w:r w:rsidR="00E51D65" w:rsidRPr="00755D0D">
        <w:rPr>
          <w:rFonts w:ascii="Arial" w:eastAsia="Verdana" w:hAnsi="Arial" w:cs="Arial"/>
          <w:color w:val="auto"/>
          <w:sz w:val="24"/>
          <w:szCs w:val="24"/>
        </w:rPr>
        <w:t>Del</w:t>
      </w:r>
      <w:r w:rsidR="004D6B20" w:rsidRPr="00755D0D">
        <w:rPr>
          <w:rFonts w:ascii="Arial" w:eastAsia="Verdana" w:hAnsi="Arial" w:cs="Arial"/>
          <w:color w:val="auto"/>
          <w:sz w:val="24"/>
          <w:szCs w:val="24"/>
        </w:rPr>
        <w:t xml:space="preserve"> contrato.</w:t>
      </w:r>
    </w:p>
    <w:p w14:paraId="071790DC"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Representante</w:t>
      </w:r>
    </w:p>
    <w:p w14:paraId="2E1CF542"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 xml:space="preserve">La persona natural o jurídica, que debidamente autorizada sirve de representante. </w:t>
      </w:r>
    </w:p>
    <w:p w14:paraId="27F9AB54"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 xml:space="preserve">Licitante  </w:t>
      </w:r>
    </w:p>
    <w:p w14:paraId="302E6F40"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Toda persona natural o jurídica que presente una oferta para la obra que se proyecta construir, de acuerdo a los documentos de Licitación.</w:t>
      </w:r>
    </w:p>
    <w:p w14:paraId="006EAF27"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Proyecto</w:t>
      </w:r>
    </w:p>
    <w:p w14:paraId="31420C2D"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La totalidad de las obras a construirse de acuerdo al contrato, condiciones generales, especiales, especificaciones detalladas y precios.</w:t>
      </w:r>
    </w:p>
    <w:p w14:paraId="4DD9E17E"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Contratista</w:t>
      </w:r>
    </w:p>
    <w:p w14:paraId="32278100" w14:textId="77777777" w:rsidR="000B0A74"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 xml:space="preserve">Significa aquella persona, firma o consorcio de firmas o compañía; cuya propuesta ha sido aceptada por la MUNICIPALIDAD, para ejecutar el proyecto de acuerdo a las especificaciones y condiciones respectivas. </w:t>
      </w:r>
    </w:p>
    <w:p w14:paraId="1F6C3D82" w14:textId="77777777" w:rsidR="000B0A74" w:rsidRDefault="000B0A74" w:rsidP="003E5D15">
      <w:pPr>
        <w:tabs>
          <w:tab w:val="left" w:pos="560"/>
        </w:tabs>
        <w:ind w:left="360" w:right="-42"/>
        <w:jc w:val="both"/>
        <w:rPr>
          <w:rFonts w:ascii="Arial" w:eastAsia="Verdana" w:hAnsi="Arial" w:cs="Arial"/>
          <w:color w:val="auto"/>
        </w:rPr>
      </w:pPr>
    </w:p>
    <w:p w14:paraId="0725BEFE" w14:textId="308CAA41"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Contratista Nacional</w:t>
      </w:r>
    </w:p>
    <w:p w14:paraId="011CF0DA" w14:textId="5A775040" w:rsidR="00FE55F6"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 xml:space="preserve">Significa aquella persona, firma o consorcio de firma o compañía cuyo capital esté en total poder de </w:t>
      </w:r>
      <w:r w:rsidR="00E51D65" w:rsidRPr="00755D0D">
        <w:rPr>
          <w:rFonts w:ascii="Arial" w:eastAsia="Verdana" w:hAnsi="Arial" w:cs="Arial"/>
          <w:color w:val="auto"/>
        </w:rPr>
        <w:t>hondureños</w:t>
      </w:r>
      <w:r w:rsidRPr="00755D0D">
        <w:rPr>
          <w:rFonts w:ascii="Arial" w:eastAsia="Verdana" w:hAnsi="Arial" w:cs="Arial"/>
          <w:color w:val="auto"/>
        </w:rPr>
        <w:t>.</w:t>
      </w:r>
    </w:p>
    <w:p w14:paraId="43042A72"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Condiciones Generales</w:t>
      </w:r>
    </w:p>
    <w:p w14:paraId="11DD336E"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 xml:space="preserve">Conjunto de normas establecidas para regular las relaciones de la MUNICIPALIDAD con el </w:t>
      </w:r>
      <w:r w:rsidRPr="00755D0D">
        <w:rPr>
          <w:rFonts w:ascii="Arial" w:eastAsia="Verdana" w:hAnsi="Arial" w:cs="Arial"/>
          <w:b/>
          <w:bCs/>
          <w:color w:val="auto"/>
        </w:rPr>
        <w:t>CONTRATISTA</w:t>
      </w:r>
      <w:r w:rsidRPr="00755D0D">
        <w:rPr>
          <w:rFonts w:ascii="Arial" w:eastAsia="Verdana" w:hAnsi="Arial" w:cs="Arial"/>
          <w:color w:val="auto"/>
        </w:rPr>
        <w:t>.</w:t>
      </w:r>
    </w:p>
    <w:p w14:paraId="6E0AB888"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Condiciones Especiales</w:t>
      </w:r>
    </w:p>
    <w:p w14:paraId="16C6497E" w14:textId="1680590E" w:rsidR="00D72F11"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Conjunto de normas específicas establecidas por la MUNICIPALIDAD con respecto a las obras licitadas.</w:t>
      </w:r>
    </w:p>
    <w:p w14:paraId="02320FE7" w14:textId="1DE58DCC" w:rsidR="00A77B3E" w:rsidRPr="00755D0D" w:rsidRDefault="0095596E"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Planos d</w:t>
      </w:r>
      <w:r w:rsidR="004D6B20" w:rsidRPr="00755D0D">
        <w:rPr>
          <w:rFonts w:ascii="Arial" w:eastAsia="Verdana" w:hAnsi="Arial" w:cs="Arial"/>
          <w:color w:val="auto"/>
          <w:u w:val="single"/>
        </w:rPr>
        <w:t>e Diseños</w:t>
      </w:r>
    </w:p>
    <w:p w14:paraId="5598D135"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Los dibujos elaborados para la ejecución de la obra, debidamente aprobados por la MUNICIPALIDAD.</w:t>
      </w:r>
    </w:p>
    <w:p w14:paraId="629EB240"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Planos De Construcción</w:t>
      </w:r>
    </w:p>
    <w:p w14:paraId="7D29237A"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Los dibujos finales elaborados a la misma escala de los planos de diseño en los que se registra toda la información o modificaciones que se hayan introducido, con relación al diseño original y que han ocurrido en el transcurso de la ejecución de la obra.</w:t>
      </w:r>
    </w:p>
    <w:p w14:paraId="2E43048B"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Contrato</w:t>
      </w:r>
    </w:p>
    <w:p w14:paraId="5C1220D6" w14:textId="44405DEE"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 xml:space="preserve">El convenio escrito celebrado entre la MUNICIPALIDAD y el Licitante favorecido, que realizará las obras y que determina las </w:t>
      </w:r>
      <w:r w:rsidR="00F97BAF" w:rsidRPr="00755D0D">
        <w:rPr>
          <w:rFonts w:ascii="Arial" w:eastAsia="Verdana" w:hAnsi="Arial" w:cs="Arial"/>
          <w:color w:val="auto"/>
        </w:rPr>
        <w:t>condiciones bajo</w:t>
      </w:r>
      <w:r w:rsidRPr="00755D0D">
        <w:rPr>
          <w:rFonts w:ascii="Arial" w:eastAsia="Verdana" w:hAnsi="Arial" w:cs="Arial"/>
          <w:color w:val="auto"/>
        </w:rPr>
        <w:t xml:space="preserve"> las cuales se ejecutarán éstas.</w:t>
      </w:r>
    </w:p>
    <w:p w14:paraId="3E829180"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Proposición y Oferta Económica</w:t>
      </w:r>
    </w:p>
    <w:p w14:paraId="3214BA96" w14:textId="2F09430F"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 xml:space="preserve">Promesa para construir la obra, prestar un servicio, o suministrar materiales presentada por el Licitante, de acuerdo con el modelo oficial, debidamente garantizada </w:t>
      </w:r>
      <w:r w:rsidR="00F97BAF" w:rsidRPr="00755D0D">
        <w:rPr>
          <w:rFonts w:ascii="Arial" w:eastAsia="Verdana" w:hAnsi="Arial" w:cs="Arial"/>
          <w:color w:val="auto"/>
        </w:rPr>
        <w:t>y firmada</w:t>
      </w:r>
      <w:r w:rsidRPr="00755D0D">
        <w:rPr>
          <w:rFonts w:ascii="Arial" w:eastAsia="Verdana" w:hAnsi="Arial" w:cs="Arial"/>
          <w:color w:val="auto"/>
        </w:rPr>
        <w:t>.</w:t>
      </w:r>
    </w:p>
    <w:p w14:paraId="6046D339"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Especificaciones Técnicas</w:t>
      </w:r>
    </w:p>
    <w:p w14:paraId="18221D88"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Conjunto de normas que fijan la calidad de la obra a ser ejecutada.</w:t>
      </w:r>
    </w:p>
    <w:p w14:paraId="6FD3AC7E"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Obra</w:t>
      </w:r>
    </w:p>
    <w:p w14:paraId="268D3F8F"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Significa los trabajos que han de ejecutarse de acuerdo con el Contrato.</w:t>
      </w:r>
    </w:p>
    <w:p w14:paraId="3501C2A0" w14:textId="77777777" w:rsidR="008C07C7" w:rsidRDefault="008C07C7" w:rsidP="003E5D15">
      <w:pPr>
        <w:tabs>
          <w:tab w:val="left" w:pos="560"/>
        </w:tabs>
        <w:ind w:left="360" w:right="-42"/>
        <w:jc w:val="both"/>
        <w:rPr>
          <w:rFonts w:ascii="Arial" w:eastAsia="Verdana" w:hAnsi="Arial" w:cs="Arial"/>
          <w:color w:val="auto"/>
          <w:u w:val="single"/>
        </w:rPr>
      </w:pPr>
    </w:p>
    <w:p w14:paraId="13CC0614"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lastRenderedPageBreak/>
        <w:t>Precio Contratado</w:t>
      </w:r>
    </w:p>
    <w:p w14:paraId="1511D86D" w14:textId="678A3D0B" w:rsidR="00A77B3E" w:rsidRPr="00755D0D" w:rsidRDefault="00F97BAF"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Significa la</w:t>
      </w:r>
      <w:r w:rsidR="004D6B20" w:rsidRPr="00755D0D">
        <w:rPr>
          <w:rFonts w:ascii="Arial" w:eastAsia="Verdana" w:hAnsi="Arial" w:cs="Arial"/>
          <w:color w:val="auto"/>
        </w:rPr>
        <w:t xml:space="preserve"> </w:t>
      </w:r>
      <w:r w:rsidRPr="00755D0D">
        <w:rPr>
          <w:rFonts w:ascii="Arial" w:eastAsia="Verdana" w:hAnsi="Arial" w:cs="Arial"/>
          <w:color w:val="auto"/>
        </w:rPr>
        <w:t>suma que</w:t>
      </w:r>
      <w:r w:rsidR="004D6B20" w:rsidRPr="00755D0D">
        <w:rPr>
          <w:rFonts w:ascii="Arial" w:eastAsia="Verdana" w:hAnsi="Arial" w:cs="Arial"/>
          <w:color w:val="auto"/>
        </w:rPr>
        <w:t xml:space="preserve"> se hace constar en la oferta con sujeción a aquellas adiciones o deducciones que se efectúen en cumplimiento de lo establecido en el contrato.</w:t>
      </w:r>
    </w:p>
    <w:p w14:paraId="68A8990C"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Fiador</w:t>
      </w:r>
    </w:p>
    <w:p w14:paraId="27045E31"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La compañía legalmente autorizada para operar en Honduras, aceptable a la MUNICIPALIDAD que se obliga solidariamente con el Ejecutor al cumplimiento del contrato, y al pago de cualquier reclamo o indemnización en relación a dicho documento.</w:t>
      </w:r>
    </w:p>
    <w:p w14:paraId="6D9E48CD"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Adendum</w:t>
      </w:r>
    </w:p>
    <w:p w14:paraId="6C5BD9DB"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Información por escrito suministrada por la MUNICIPALIDAD con fecha posterior a la entrega de los documentos de Licitación y anterior a la fecha fijada para abrir las ofertas, a fin de suplementar o corregir los documentos de contrato.</w:t>
      </w:r>
    </w:p>
    <w:p w14:paraId="1AC18A4A"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Orden De Cambio</w:t>
      </w:r>
    </w:p>
    <w:p w14:paraId="698A128D" w14:textId="554720E9" w:rsidR="00421D56"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Un convenio escrito entre la MUNICIPALIDAD y el Contratista autorizado por la MUNICIPALIDAD, el cual una vez debidamente ejecutado pasa a formar parte del contrato. Las órdenes de cambio pueden comprender un aumento o disminución en monto total de la obra incluyendo las modificaciones que pudieran suscitarse en el plazo de ejecución de las mismas.</w:t>
      </w:r>
    </w:p>
    <w:p w14:paraId="59F92466"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Libro De Bitácora</w:t>
      </w:r>
    </w:p>
    <w:p w14:paraId="64C5BDF3" w14:textId="786D777C" w:rsidR="00D72F11" w:rsidRPr="00AD1FF8"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Libro en el que se lleva un registro fiel de los avances de la obra y comunicaciones rutinarias entre el Contratista y el Supervisor y deberá permanecer en el sitio de la obra.</w:t>
      </w:r>
    </w:p>
    <w:p w14:paraId="10F288E2" w14:textId="4FFE2B08"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t>Superintendente</w:t>
      </w:r>
    </w:p>
    <w:p w14:paraId="437A1274" w14:textId="789814F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 xml:space="preserve">Significa la persona, agente o representante competente, nombrado por el Contratista y aprobado por la MUNICIPALIDAD, por escrito, quien deberá dedicarse a tiempo </w:t>
      </w:r>
      <w:r w:rsidR="00F97BAF" w:rsidRPr="00755D0D">
        <w:rPr>
          <w:rFonts w:ascii="Arial" w:eastAsia="Verdana" w:hAnsi="Arial" w:cs="Arial"/>
          <w:color w:val="auto"/>
        </w:rPr>
        <w:t>completo a</w:t>
      </w:r>
      <w:r w:rsidRPr="00755D0D">
        <w:rPr>
          <w:rFonts w:ascii="Arial" w:eastAsia="Verdana" w:hAnsi="Arial" w:cs="Arial"/>
          <w:color w:val="auto"/>
        </w:rPr>
        <w:t xml:space="preserve"> la ejecución de la obra.</w:t>
      </w:r>
    </w:p>
    <w:p w14:paraId="3D22C980" w14:textId="77777777" w:rsidR="00A77B3E" w:rsidRPr="00755D0D" w:rsidRDefault="004D6B20" w:rsidP="003E5D15">
      <w:pPr>
        <w:tabs>
          <w:tab w:val="left" w:pos="560"/>
        </w:tabs>
        <w:ind w:left="360" w:right="-42"/>
        <w:jc w:val="both"/>
        <w:rPr>
          <w:rFonts w:ascii="Arial" w:eastAsia="Verdana" w:hAnsi="Arial" w:cs="Arial"/>
          <w:color w:val="auto"/>
        </w:rPr>
      </w:pPr>
      <w:r w:rsidRPr="00755D0D">
        <w:rPr>
          <w:rFonts w:ascii="Arial" w:eastAsia="Verdana" w:hAnsi="Arial" w:cs="Arial"/>
          <w:color w:val="auto"/>
        </w:rPr>
        <w:t>S</w:t>
      </w:r>
      <w:r w:rsidRPr="00755D0D">
        <w:rPr>
          <w:rFonts w:ascii="Arial" w:eastAsia="Verdana" w:hAnsi="Arial" w:cs="Arial"/>
          <w:color w:val="auto"/>
          <w:u w:val="single"/>
        </w:rPr>
        <w:t>ub-Contratista</w:t>
      </w:r>
    </w:p>
    <w:p w14:paraId="5E7EBECF" w14:textId="1F94341E" w:rsidR="00A77B3E" w:rsidRDefault="004D6B20" w:rsidP="008C07C7">
      <w:pPr>
        <w:ind w:left="360" w:right="-42"/>
        <w:jc w:val="both"/>
        <w:rPr>
          <w:rFonts w:ascii="Arial" w:eastAsia="Verdana" w:hAnsi="Arial" w:cs="Arial"/>
          <w:color w:val="auto"/>
          <w:sz w:val="24"/>
          <w:szCs w:val="24"/>
        </w:rPr>
      </w:pPr>
      <w:r w:rsidRPr="00755D0D">
        <w:rPr>
          <w:rFonts w:ascii="Arial" w:eastAsia="Verdana" w:hAnsi="Arial" w:cs="Arial"/>
          <w:color w:val="auto"/>
          <w:sz w:val="24"/>
          <w:szCs w:val="24"/>
        </w:rPr>
        <w:t>La persona natural o jurídica que no es el Contratista, que suple trabajo o materiales para la obra a nombre, en representación y solidaridad con el Contratista.</w:t>
      </w:r>
    </w:p>
    <w:p w14:paraId="13A01B06" w14:textId="77777777" w:rsidR="008C07C7" w:rsidRDefault="008C07C7" w:rsidP="008C07C7">
      <w:pPr>
        <w:ind w:left="360" w:right="-42"/>
        <w:jc w:val="both"/>
        <w:rPr>
          <w:rFonts w:ascii="Arial" w:eastAsia="Verdana" w:hAnsi="Arial" w:cs="Arial"/>
          <w:color w:val="auto"/>
          <w:sz w:val="24"/>
          <w:szCs w:val="24"/>
        </w:rPr>
      </w:pPr>
    </w:p>
    <w:p w14:paraId="00396A88" w14:textId="77777777" w:rsidR="008C07C7" w:rsidRDefault="008C07C7" w:rsidP="008C07C7">
      <w:pPr>
        <w:ind w:left="360" w:right="-42"/>
        <w:jc w:val="both"/>
        <w:rPr>
          <w:rFonts w:ascii="Arial" w:eastAsia="Verdana" w:hAnsi="Arial" w:cs="Arial"/>
          <w:color w:val="auto"/>
          <w:sz w:val="24"/>
          <w:szCs w:val="24"/>
        </w:rPr>
      </w:pPr>
    </w:p>
    <w:p w14:paraId="35B8A379" w14:textId="77777777" w:rsidR="008C07C7" w:rsidRPr="00755D0D" w:rsidRDefault="008C07C7" w:rsidP="008C07C7">
      <w:pPr>
        <w:ind w:left="360" w:right="-42"/>
        <w:jc w:val="both"/>
        <w:rPr>
          <w:rFonts w:ascii="Arial" w:eastAsia="Verdana" w:hAnsi="Arial" w:cs="Arial"/>
          <w:color w:val="auto"/>
          <w:sz w:val="24"/>
          <w:szCs w:val="24"/>
        </w:rPr>
      </w:pPr>
    </w:p>
    <w:p w14:paraId="3F6AEB08" w14:textId="77777777" w:rsidR="00A77B3E" w:rsidRPr="00755D0D" w:rsidRDefault="004D6B20" w:rsidP="003E5D15">
      <w:pPr>
        <w:tabs>
          <w:tab w:val="left" w:pos="560"/>
        </w:tabs>
        <w:ind w:left="360" w:right="-42"/>
        <w:jc w:val="both"/>
        <w:rPr>
          <w:rFonts w:ascii="Arial" w:eastAsia="Verdana" w:hAnsi="Arial" w:cs="Arial"/>
          <w:color w:val="auto"/>
          <w:u w:val="single"/>
        </w:rPr>
      </w:pPr>
      <w:r w:rsidRPr="00755D0D">
        <w:rPr>
          <w:rFonts w:ascii="Arial" w:eastAsia="Verdana" w:hAnsi="Arial" w:cs="Arial"/>
          <w:color w:val="auto"/>
          <w:u w:val="single"/>
        </w:rPr>
        <w:lastRenderedPageBreak/>
        <w:t>Cronogramas</w:t>
      </w:r>
    </w:p>
    <w:p w14:paraId="62A27C91" w14:textId="3FCC0E78" w:rsidR="00AD1FF8" w:rsidRPr="00755D0D" w:rsidRDefault="004D6B20" w:rsidP="006755C6">
      <w:pPr>
        <w:ind w:left="360" w:right="-42"/>
        <w:jc w:val="both"/>
        <w:rPr>
          <w:rFonts w:ascii="Arial" w:eastAsia="Verdana" w:hAnsi="Arial" w:cs="Arial"/>
          <w:color w:val="auto"/>
          <w:sz w:val="24"/>
          <w:szCs w:val="24"/>
        </w:rPr>
      </w:pPr>
      <w:r w:rsidRPr="00755D0D">
        <w:rPr>
          <w:rFonts w:ascii="Arial" w:eastAsia="Verdana" w:hAnsi="Arial" w:cs="Arial"/>
          <w:color w:val="auto"/>
          <w:sz w:val="24"/>
          <w:szCs w:val="24"/>
        </w:rPr>
        <w:t>Es el diagrama en el cual se representa el tiempo de ejecución de cada una de las actividades para ejecutar una obra. El tiempo puede ser medido en semanas.</w:t>
      </w:r>
    </w:p>
    <w:p w14:paraId="5D4A9504" w14:textId="01A04AE2" w:rsidR="00A77B3E" w:rsidRPr="00755D0D" w:rsidRDefault="00421D56" w:rsidP="003E5D15">
      <w:pPr>
        <w:pStyle w:val="Ttulo2"/>
        <w:spacing w:before="0" w:after="200" w:line="276" w:lineRule="auto"/>
        <w:rPr>
          <w:rFonts w:eastAsia="Verdana"/>
        </w:rPr>
      </w:pPr>
      <w:bookmarkStart w:id="14" w:name="_Toc31266987"/>
      <w:r w:rsidRPr="00755D0D">
        <w:rPr>
          <w:rFonts w:eastAsia="Verdana"/>
        </w:rPr>
        <w:t xml:space="preserve">2.00 </w:t>
      </w:r>
      <w:r w:rsidR="004D6B20" w:rsidRPr="00755D0D">
        <w:rPr>
          <w:rFonts w:eastAsia="Verdana"/>
        </w:rPr>
        <w:t>AUTORIDADES DEL PROYECTO</w:t>
      </w:r>
      <w:bookmarkEnd w:id="14"/>
    </w:p>
    <w:p w14:paraId="11439F62" w14:textId="55DB6CB1" w:rsidR="00A77B3E" w:rsidRPr="00755D0D" w:rsidRDefault="004D6B20" w:rsidP="003E5D15">
      <w:pPr>
        <w:ind w:right="18"/>
        <w:rPr>
          <w:rFonts w:ascii="Arial" w:eastAsia="Verdana" w:hAnsi="Arial" w:cs="Arial"/>
          <w:b/>
          <w:bCs/>
          <w:color w:val="auto"/>
        </w:rPr>
      </w:pPr>
      <w:r w:rsidRPr="00755D0D">
        <w:rPr>
          <w:rFonts w:ascii="Arial" w:eastAsia="Verdana" w:hAnsi="Arial" w:cs="Arial"/>
          <w:b/>
          <w:bCs/>
          <w:color w:val="auto"/>
        </w:rPr>
        <w:t>2.01</w:t>
      </w:r>
      <w:r w:rsidRPr="00755D0D">
        <w:rPr>
          <w:rFonts w:ascii="Arial" w:eastAsia="Verdana" w:hAnsi="Arial" w:cs="Arial"/>
          <w:b/>
          <w:bCs/>
          <w:color w:val="auto"/>
        </w:rPr>
        <w:tab/>
      </w:r>
      <w:r w:rsidRPr="00755D0D">
        <w:rPr>
          <w:rFonts w:ascii="Arial" w:eastAsia="Verdana" w:hAnsi="Arial" w:cs="Arial"/>
          <w:b/>
          <w:bCs/>
          <w:color w:val="auto"/>
          <w:u w:val="single"/>
        </w:rPr>
        <w:t xml:space="preserve">Deberes </w:t>
      </w:r>
      <w:r w:rsidR="00AD1FF8" w:rsidRPr="00755D0D">
        <w:rPr>
          <w:rFonts w:ascii="Arial" w:eastAsia="Verdana" w:hAnsi="Arial" w:cs="Arial"/>
          <w:b/>
          <w:bCs/>
          <w:color w:val="auto"/>
          <w:u w:val="single"/>
        </w:rPr>
        <w:t>y Facultades</w:t>
      </w:r>
      <w:r w:rsidRPr="00755D0D">
        <w:rPr>
          <w:rFonts w:ascii="Arial" w:eastAsia="Verdana" w:hAnsi="Arial" w:cs="Arial"/>
          <w:b/>
          <w:bCs/>
          <w:color w:val="auto"/>
          <w:u w:val="single"/>
        </w:rPr>
        <w:t xml:space="preserve"> del Supervisor del Proyecto.</w:t>
      </w:r>
    </w:p>
    <w:p w14:paraId="6A463FC7" w14:textId="4FA4D031" w:rsidR="00A77B3E" w:rsidRPr="00755D0D" w:rsidRDefault="00AD1FF8" w:rsidP="003E5D15">
      <w:pPr>
        <w:ind w:left="567" w:right="18" w:firstLine="153"/>
        <w:jc w:val="both"/>
        <w:rPr>
          <w:rFonts w:ascii="Arial" w:eastAsia="Verdana" w:hAnsi="Arial" w:cs="Arial"/>
          <w:color w:val="auto"/>
        </w:rPr>
      </w:pPr>
      <w:r w:rsidRPr="00755D0D">
        <w:rPr>
          <w:rFonts w:ascii="Arial" w:eastAsia="Verdana" w:hAnsi="Arial" w:cs="Arial"/>
          <w:color w:val="auto"/>
        </w:rPr>
        <w:t>Son atribuciones</w:t>
      </w:r>
      <w:r w:rsidR="004D6B20" w:rsidRPr="00755D0D">
        <w:rPr>
          <w:rFonts w:ascii="Arial" w:eastAsia="Verdana" w:hAnsi="Arial" w:cs="Arial"/>
          <w:color w:val="auto"/>
        </w:rPr>
        <w:t xml:space="preserve"> del Supervisor del Proyecto:</w:t>
      </w:r>
    </w:p>
    <w:p w14:paraId="1E491714" w14:textId="236CDC89" w:rsidR="00A77B3E" w:rsidRPr="00755D0D" w:rsidRDefault="004D6B20" w:rsidP="003E5D15">
      <w:pPr>
        <w:numPr>
          <w:ilvl w:val="0"/>
          <w:numId w:val="4"/>
        </w:numPr>
        <w:tabs>
          <w:tab w:val="left" w:pos="-4395"/>
        </w:tabs>
        <w:ind w:right="18" w:hanging="360"/>
        <w:jc w:val="both"/>
        <w:rPr>
          <w:rFonts w:ascii="Arial" w:eastAsia="Verdana" w:hAnsi="Arial" w:cs="Arial"/>
          <w:color w:val="auto"/>
        </w:rPr>
      </w:pPr>
      <w:r w:rsidRPr="00755D0D">
        <w:rPr>
          <w:rFonts w:ascii="Arial" w:eastAsia="Verdana" w:hAnsi="Arial" w:cs="Arial"/>
          <w:color w:val="auto"/>
        </w:rPr>
        <w:t xml:space="preserve">Decidir sobre cada una y todas las preguntas que puedan surgir acerca de la </w:t>
      </w:r>
      <w:r w:rsidR="00AD1FF8" w:rsidRPr="00755D0D">
        <w:rPr>
          <w:rFonts w:ascii="Arial" w:eastAsia="Verdana" w:hAnsi="Arial" w:cs="Arial"/>
          <w:color w:val="auto"/>
        </w:rPr>
        <w:t xml:space="preserve">calidad </w:t>
      </w:r>
      <w:r w:rsidR="00F97BAF" w:rsidRPr="00755D0D">
        <w:rPr>
          <w:rFonts w:ascii="Arial" w:eastAsia="Verdana" w:hAnsi="Arial" w:cs="Arial"/>
          <w:color w:val="auto"/>
        </w:rPr>
        <w:t>y aceptabilidad</w:t>
      </w:r>
      <w:r w:rsidRPr="00755D0D">
        <w:rPr>
          <w:rFonts w:ascii="Arial" w:eastAsia="Verdana" w:hAnsi="Arial" w:cs="Arial"/>
          <w:color w:val="auto"/>
        </w:rPr>
        <w:t xml:space="preserve"> de los materiales suministrados y trabajos </w:t>
      </w:r>
      <w:r w:rsidR="00F97BAF" w:rsidRPr="00755D0D">
        <w:rPr>
          <w:rFonts w:ascii="Arial" w:eastAsia="Verdana" w:hAnsi="Arial" w:cs="Arial"/>
          <w:color w:val="auto"/>
        </w:rPr>
        <w:t>efectuados,</w:t>
      </w:r>
      <w:r w:rsidRPr="00755D0D">
        <w:rPr>
          <w:rFonts w:ascii="Arial" w:eastAsia="Verdana" w:hAnsi="Arial" w:cs="Arial"/>
          <w:color w:val="auto"/>
        </w:rPr>
        <w:t xml:space="preserve"> así como el ritmo del progreso de la obra </w:t>
      </w:r>
      <w:r w:rsidR="00F97BAF" w:rsidRPr="00755D0D">
        <w:rPr>
          <w:rFonts w:ascii="Arial" w:eastAsia="Verdana" w:hAnsi="Arial" w:cs="Arial"/>
          <w:color w:val="auto"/>
        </w:rPr>
        <w:t>e interpretación</w:t>
      </w:r>
      <w:r w:rsidRPr="00755D0D">
        <w:rPr>
          <w:rFonts w:ascii="Arial" w:eastAsia="Verdana" w:hAnsi="Arial" w:cs="Arial"/>
          <w:color w:val="auto"/>
        </w:rPr>
        <w:t xml:space="preserve"> del contrato.</w:t>
      </w:r>
    </w:p>
    <w:p w14:paraId="2AEC0098" w14:textId="0D53C086" w:rsidR="00A77B3E" w:rsidRPr="00755D0D" w:rsidRDefault="004D6B20" w:rsidP="003E5D15">
      <w:pPr>
        <w:numPr>
          <w:ilvl w:val="0"/>
          <w:numId w:val="4"/>
        </w:numPr>
        <w:tabs>
          <w:tab w:val="left" w:pos="180"/>
          <w:tab w:val="left" w:pos="560"/>
        </w:tabs>
        <w:ind w:right="18" w:hanging="360"/>
        <w:jc w:val="both"/>
        <w:rPr>
          <w:rFonts w:ascii="Arial" w:eastAsia="Verdana" w:hAnsi="Arial" w:cs="Arial"/>
          <w:color w:val="auto"/>
        </w:rPr>
      </w:pPr>
      <w:r w:rsidRPr="00755D0D">
        <w:rPr>
          <w:rFonts w:ascii="Arial" w:eastAsia="Verdana" w:hAnsi="Arial" w:cs="Arial"/>
          <w:color w:val="auto"/>
        </w:rPr>
        <w:t>Velar por el estricto cumplimiento del contrato.</w:t>
      </w:r>
    </w:p>
    <w:p w14:paraId="2CD434EC" w14:textId="639078D2" w:rsidR="00A77B3E" w:rsidRPr="00755D0D" w:rsidRDefault="004D6B20" w:rsidP="003E5D15">
      <w:pPr>
        <w:numPr>
          <w:ilvl w:val="0"/>
          <w:numId w:val="4"/>
        </w:numPr>
        <w:tabs>
          <w:tab w:val="left" w:pos="180"/>
          <w:tab w:val="left" w:pos="560"/>
        </w:tabs>
        <w:ind w:right="18" w:hanging="360"/>
        <w:jc w:val="both"/>
        <w:rPr>
          <w:rFonts w:ascii="Arial" w:eastAsia="Verdana" w:hAnsi="Arial" w:cs="Arial"/>
          <w:color w:val="auto"/>
        </w:rPr>
      </w:pPr>
      <w:r w:rsidRPr="00755D0D">
        <w:rPr>
          <w:rFonts w:ascii="Arial" w:eastAsia="Verdana" w:hAnsi="Arial" w:cs="Arial"/>
          <w:color w:val="auto"/>
        </w:rPr>
        <w:t>Interpretar los planos y especificaciones.</w:t>
      </w:r>
    </w:p>
    <w:p w14:paraId="484E1C10" w14:textId="37A72F5F" w:rsidR="00A77B3E" w:rsidRPr="00755D0D" w:rsidRDefault="00F97BAF" w:rsidP="003E5D15">
      <w:pPr>
        <w:numPr>
          <w:ilvl w:val="0"/>
          <w:numId w:val="4"/>
        </w:numPr>
        <w:tabs>
          <w:tab w:val="left" w:pos="180"/>
          <w:tab w:val="left" w:pos="560"/>
        </w:tabs>
        <w:ind w:right="18" w:hanging="360"/>
        <w:jc w:val="both"/>
        <w:rPr>
          <w:rFonts w:ascii="Arial" w:eastAsia="Verdana" w:hAnsi="Arial" w:cs="Arial"/>
          <w:color w:val="auto"/>
        </w:rPr>
      </w:pPr>
      <w:r w:rsidRPr="00755D0D">
        <w:rPr>
          <w:rFonts w:ascii="Arial" w:eastAsia="Verdana" w:hAnsi="Arial" w:cs="Arial"/>
          <w:color w:val="auto"/>
        </w:rPr>
        <w:t>Aprobar la</w:t>
      </w:r>
      <w:r w:rsidR="004D6B20" w:rsidRPr="00755D0D">
        <w:rPr>
          <w:rFonts w:ascii="Arial" w:eastAsia="Verdana" w:hAnsi="Arial" w:cs="Arial"/>
          <w:color w:val="auto"/>
        </w:rPr>
        <w:t xml:space="preserve"> calidad de la obra.</w:t>
      </w:r>
    </w:p>
    <w:p w14:paraId="0806ABF6" w14:textId="7D37EAF6" w:rsidR="00A77B3E" w:rsidRPr="00755D0D" w:rsidRDefault="004D6B20" w:rsidP="003E5D15">
      <w:pPr>
        <w:numPr>
          <w:ilvl w:val="0"/>
          <w:numId w:val="4"/>
        </w:numPr>
        <w:tabs>
          <w:tab w:val="left" w:pos="-5812"/>
          <w:tab w:val="left" w:pos="-2694"/>
        </w:tabs>
        <w:ind w:right="18" w:hanging="360"/>
        <w:jc w:val="both"/>
        <w:rPr>
          <w:rFonts w:ascii="Arial" w:eastAsia="Verdana" w:hAnsi="Arial" w:cs="Arial"/>
          <w:color w:val="auto"/>
        </w:rPr>
      </w:pPr>
      <w:r w:rsidRPr="00755D0D">
        <w:rPr>
          <w:rFonts w:ascii="Arial" w:eastAsia="Verdana" w:hAnsi="Arial" w:cs="Arial"/>
          <w:color w:val="auto"/>
        </w:rPr>
        <w:t xml:space="preserve">Aprobar los procedimientos de trabajo, los </w:t>
      </w:r>
      <w:r w:rsidR="00F97BAF" w:rsidRPr="00755D0D">
        <w:rPr>
          <w:rFonts w:ascii="Arial" w:eastAsia="Verdana" w:hAnsi="Arial" w:cs="Arial"/>
          <w:color w:val="auto"/>
        </w:rPr>
        <w:t>planos complementarios</w:t>
      </w:r>
      <w:r w:rsidRPr="00755D0D">
        <w:rPr>
          <w:rFonts w:ascii="Arial" w:eastAsia="Verdana" w:hAnsi="Arial" w:cs="Arial"/>
          <w:color w:val="auto"/>
        </w:rPr>
        <w:t xml:space="preserve"> y de construcción y el resultado de pruebas efectuadas.</w:t>
      </w:r>
    </w:p>
    <w:p w14:paraId="29231F73" w14:textId="129F8B3D" w:rsidR="00A77B3E" w:rsidRPr="00755D0D" w:rsidRDefault="004D6B20" w:rsidP="003E5D15">
      <w:pPr>
        <w:numPr>
          <w:ilvl w:val="0"/>
          <w:numId w:val="4"/>
        </w:numPr>
        <w:tabs>
          <w:tab w:val="left" w:pos="-5670"/>
        </w:tabs>
        <w:ind w:right="18" w:hanging="360"/>
        <w:jc w:val="both"/>
        <w:rPr>
          <w:rFonts w:ascii="Arial" w:eastAsia="Verdana" w:hAnsi="Arial" w:cs="Arial"/>
          <w:color w:val="auto"/>
        </w:rPr>
      </w:pPr>
      <w:r w:rsidRPr="00755D0D">
        <w:rPr>
          <w:rFonts w:ascii="Arial" w:eastAsia="Verdana" w:hAnsi="Arial" w:cs="Arial"/>
          <w:color w:val="auto"/>
        </w:rPr>
        <w:t xml:space="preserve">Inspeccionar y recomendar la aceptación final de la obra y según sea el </w:t>
      </w:r>
      <w:r w:rsidR="00F97BAF" w:rsidRPr="00755D0D">
        <w:rPr>
          <w:rFonts w:ascii="Arial" w:eastAsia="Verdana" w:hAnsi="Arial" w:cs="Arial"/>
          <w:color w:val="auto"/>
        </w:rPr>
        <w:t>caso, de</w:t>
      </w:r>
      <w:r w:rsidRPr="00755D0D">
        <w:rPr>
          <w:rFonts w:ascii="Arial" w:eastAsia="Verdana" w:hAnsi="Arial" w:cs="Arial"/>
          <w:color w:val="auto"/>
        </w:rPr>
        <w:t xml:space="preserve"> sus partes.</w:t>
      </w:r>
    </w:p>
    <w:p w14:paraId="2A2AD073" w14:textId="41E6226A" w:rsidR="00421D56" w:rsidRPr="00755D0D" w:rsidRDefault="004D6B20" w:rsidP="003E5D15">
      <w:pPr>
        <w:numPr>
          <w:ilvl w:val="0"/>
          <w:numId w:val="4"/>
        </w:numPr>
        <w:ind w:right="18" w:hanging="360"/>
        <w:jc w:val="both"/>
        <w:rPr>
          <w:rFonts w:ascii="Arial" w:eastAsia="Verdana" w:hAnsi="Arial" w:cs="Arial"/>
          <w:color w:val="auto"/>
        </w:rPr>
      </w:pPr>
      <w:r w:rsidRPr="00755D0D">
        <w:rPr>
          <w:rFonts w:ascii="Arial" w:eastAsia="Verdana" w:hAnsi="Arial" w:cs="Arial"/>
          <w:color w:val="auto"/>
        </w:rPr>
        <w:t>Participar en la resolución de conflictos que pudiesen presentarse entre el CONTRATISTA y la MUNICIPALIDAD durante la ejecución de la obra.</w:t>
      </w:r>
    </w:p>
    <w:p w14:paraId="12B57E96" w14:textId="4B2B706D" w:rsidR="00A77B3E" w:rsidRPr="00755D0D" w:rsidRDefault="004D6B20" w:rsidP="003E5D15">
      <w:pPr>
        <w:numPr>
          <w:ilvl w:val="0"/>
          <w:numId w:val="4"/>
        </w:numPr>
        <w:ind w:right="18" w:hanging="360"/>
        <w:jc w:val="both"/>
        <w:rPr>
          <w:rFonts w:ascii="Arial" w:eastAsia="Verdana" w:hAnsi="Arial" w:cs="Arial"/>
          <w:color w:val="auto"/>
        </w:rPr>
      </w:pPr>
      <w:r w:rsidRPr="00755D0D">
        <w:rPr>
          <w:rFonts w:ascii="Arial" w:eastAsia="Verdana" w:hAnsi="Arial" w:cs="Arial"/>
          <w:color w:val="auto"/>
        </w:rPr>
        <w:t xml:space="preserve">Tramitar ante la MUNICIPALIDAD las órdenes de cambio y </w:t>
      </w:r>
      <w:r w:rsidR="00B16AD6" w:rsidRPr="00755D0D">
        <w:rPr>
          <w:rFonts w:ascii="Arial" w:eastAsia="Verdana" w:hAnsi="Arial" w:cs="Arial"/>
          <w:color w:val="auto"/>
        </w:rPr>
        <w:t>adendas</w:t>
      </w:r>
      <w:r w:rsidRPr="00755D0D">
        <w:rPr>
          <w:rFonts w:ascii="Arial" w:eastAsia="Verdana" w:hAnsi="Arial" w:cs="Arial"/>
          <w:color w:val="auto"/>
        </w:rPr>
        <w:t>.</w:t>
      </w:r>
    </w:p>
    <w:p w14:paraId="63F5F72E" w14:textId="5196133B" w:rsidR="00A77B3E" w:rsidRPr="00755D0D" w:rsidRDefault="004D6B20" w:rsidP="003E5D15">
      <w:pPr>
        <w:numPr>
          <w:ilvl w:val="0"/>
          <w:numId w:val="4"/>
        </w:numPr>
        <w:ind w:right="18" w:hanging="360"/>
        <w:jc w:val="both"/>
        <w:rPr>
          <w:rFonts w:ascii="Arial" w:eastAsia="Verdana" w:hAnsi="Arial" w:cs="Arial"/>
          <w:color w:val="auto"/>
        </w:rPr>
      </w:pPr>
      <w:r w:rsidRPr="00755D0D">
        <w:rPr>
          <w:rFonts w:ascii="Arial" w:eastAsia="Verdana" w:hAnsi="Arial" w:cs="Arial"/>
          <w:color w:val="auto"/>
        </w:rPr>
        <w:t>Dar instrucciones adicionales que sean necesarios para la debida y adecuada ejecución de la obra.</w:t>
      </w:r>
    </w:p>
    <w:p w14:paraId="408253C7" w14:textId="1B88123D" w:rsidR="00A77B3E" w:rsidRPr="00755D0D" w:rsidRDefault="004D6B20" w:rsidP="003E5D15">
      <w:pPr>
        <w:numPr>
          <w:ilvl w:val="0"/>
          <w:numId w:val="4"/>
        </w:numPr>
        <w:ind w:right="18" w:hanging="360"/>
        <w:jc w:val="both"/>
        <w:rPr>
          <w:rFonts w:ascii="Arial" w:eastAsia="Verdana" w:hAnsi="Arial" w:cs="Arial"/>
          <w:color w:val="auto"/>
        </w:rPr>
      </w:pPr>
      <w:r w:rsidRPr="00755D0D">
        <w:rPr>
          <w:rFonts w:ascii="Arial" w:eastAsia="Verdana" w:hAnsi="Arial" w:cs="Arial"/>
          <w:color w:val="auto"/>
        </w:rPr>
        <w:t xml:space="preserve">Exigir al Contratista con la debida autorización de su superior jerárquico, el retiro inmediato de la obra de cualquiera de sus empleados que observe mala conducta o se muestre incompetente en el cumplimiento de sus obligaciones el cual deberá ser sustituido, a la mayor brevedad posible. </w:t>
      </w:r>
    </w:p>
    <w:p w14:paraId="17F9E4F1" w14:textId="7028498E" w:rsidR="00A77B3E" w:rsidRPr="00755D0D" w:rsidRDefault="004D6B20" w:rsidP="003E5D15">
      <w:pPr>
        <w:numPr>
          <w:ilvl w:val="0"/>
          <w:numId w:val="4"/>
        </w:numPr>
        <w:ind w:right="18" w:hanging="360"/>
        <w:jc w:val="both"/>
        <w:rPr>
          <w:rFonts w:ascii="Arial" w:eastAsia="Verdana" w:hAnsi="Arial" w:cs="Arial"/>
          <w:color w:val="auto"/>
        </w:rPr>
      </w:pPr>
      <w:r w:rsidRPr="00755D0D">
        <w:rPr>
          <w:rFonts w:ascii="Arial" w:eastAsia="Verdana" w:hAnsi="Arial" w:cs="Arial"/>
          <w:color w:val="auto"/>
        </w:rPr>
        <w:t>Dar asesoría y evacuar las consultas de la MUNICIPALIDAD con relación al proyecto.</w:t>
      </w:r>
    </w:p>
    <w:p w14:paraId="2A65AC0A" w14:textId="1EBDFE1D" w:rsidR="00A77B3E" w:rsidRPr="00755D0D" w:rsidRDefault="004D6B20" w:rsidP="003E5D15">
      <w:pPr>
        <w:numPr>
          <w:ilvl w:val="0"/>
          <w:numId w:val="4"/>
        </w:numPr>
        <w:ind w:right="18" w:hanging="360"/>
        <w:jc w:val="both"/>
        <w:rPr>
          <w:rFonts w:ascii="Arial" w:eastAsia="Verdana" w:hAnsi="Arial" w:cs="Arial"/>
          <w:color w:val="auto"/>
        </w:rPr>
      </w:pPr>
      <w:r w:rsidRPr="00755D0D">
        <w:rPr>
          <w:rFonts w:ascii="Arial" w:eastAsia="Verdana" w:hAnsi="Arial" w:cs="Arial"/>
          <w:color w:val="auto"/>
        </w:rPr>
        <w:t>Presentar su decisión por escrito dentro de un tiempo prudencial, acerca de los reclamos, desacuerdos y otros asuntos en relación con la ejecución o progreso del trabajo o con la interpretación del contrato.</w:t>
      </w:r>
    </w:p>
    <w:p w14:paraId="3D0823E4" w14:textId="2CD5B396" w:rsidR="00A77B3E" w:rsidRPr="00755D0D" w:rsidRDefault="004D6B20" w:rsidP="003E5D15">
      <w:pPr>
        <w:numPr>
          <w:ilvl w:val="0"/>
          <w:numId w:val="4"/>
        </w:numPr>
        <w:ind w:right="18" w:hanging="360"/>
        <w:jc w:val="both"/>
        <w:rPr>
          <w:rFonts w:ascii="Arial" w:eastAsia="Verdana" w:hAnsi="Arial" w:cs="Arial"/>
          <w:color w:val="auto"/>
        </w:rPr>
      </w:pPr>
      <w:r w:rsidRPr="00755D0D">
        <w:rPr>
          <w:rFonts w:ascii="Arial" w:eastAsia="Verdana" w:hAnsi="Arial" w:cs="Arial"/>
          <w:color w:val="auto"/>
        </w:rPr>
        <w:t>Verificar el avance y calidad de la obra para el pago de estimaciones.</w:t>
      </w:r>
    </w:p>
    <w:p w14:paraId="7E1EF709" w14:textId="0BE88142"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lastRenderedPageBreak/>
        <w:t xml:space="preserve">Evaluar el avance de ejecución de la obra y su costo estimado. informar de esta </w:t>
      </w:r>
      <w:r w:rsidR="002C4C88" w:rsidRPr="00755D0D">
        <w:rPr>
          <w:rFonts w:ascii="Arial" w:eastAsia="Verdana" w:hAnsi="Arial" w:cs="Arial"/>
          <w:color w:val="auto"/>
        </w:rPr>
        <w:t>evaluación a la MUNICIPALIDAD.</w:t>
      </w:r>
    </w:p>
    <w:p w14:paraId="39285AE2" w14:textId="3E1DDE95"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Tener libre acceso en todo momento al sitio de trabajo ya sea que esté ejecutado, en proceso de construcción o reparación.</w:t>
      </w:r>
    </w:p>
    <w:p w14:paraId="37F05CB4" w14:textId="12356EDB"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Mantener relaciones rutinarias en la comunicación formal de trabajo, mediante anotaciones en el Libro de Bitácora. Al concluirse la obra el supervisor deberá remitir a la MUNICIPALIDAD este documento para su archivo y custodia.</w:t>
      </w:r>
    </w:p>
    <w:p w14:paraId="634785D7" w14:textId="0BF4F2D6"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Estar presente en el sitio de la obra para aprobar cualquier trabajo de fundición de concreto para lo cual el Contratista de la obra deberá avisarle por escrito, por lo menos con 24 horas de anticipación.</w:t>
      </w:r>
    </w:p>
    <w:p w14:paraId="28883767" w14:textId="56416040"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Asesorar y recomendar a la MUNICIPALIDAD, cuanto sea necesario para lograr acuerdos relacionados con variaciones de costos, debidos a circunstancias imprevistas durante la ejecución de la obra.</w:t>
      </w:r>
    </w:p>
    <w:p w14:paraId="05F7C646" w14:textId="5F7A4AAF"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Participar en la recepción parcial y total de la obra y recomendar la suscripción de las Actas de Recepción respectivas.</w:t>
      </w:r>
    </w:p>
    <w:p w14:paraId="3B99AEC3" w14:textId="30EFB7C8"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 xml:space="preserve">Ordenar la demolición, previa aprobación superior, no </w:t>
      </w:r>
      <w:r w:rsidR="00F97BAF" w:rsidRPr="00755D0D">
        <w:rPr>
          <w:rFonts w:ascii="Arial" w:eastAsia="Verdana" w:hAnsi="Arial" w:cs="Arial"/>
          <w:color w:val="auto"/>
        </w:rPr>
        <w:t>obstante,</w:t>
      </w:r>
      <w:r w:rsidRPr="00755D0D">
        <w:rPr>
          <w:rFonts w:ascii="Arial" w:eastAsia="Verdana" w:hAnsi="Arial" w:cs="Arial"/>
          <w:color w:val="auto"/>
        </w:rPr>
        <w:t xml:space="preserve"> de ensayos anteriores y pagos parciales que se hayan efectuado, de la obra que no cumpla las condiciones contractuales.</w:t>
      </w:r>
    </w:p>
    <w:p w14:paraId="4B690AD0" w14:textId="1C79C12D" w:rsidR="00A77B3E" w:rsidRPr="00755D0D" w:rsidRDefault="004D6B20" w:rsidP="003E5D15">
      <w:pPr>
        <w:numPr>
          <w:ilvl w:val="0"/>
          <w:numId w:val="4"/>
        </w:numPr>
        <w:tabs>
          <w:tab w:val="center" w:pos="4477"/>
        </w:tabs>
        <w:ind w:hanging="360"/>
        <w:jc w:val="both"/>
        <w:rPr>
          <w:rFonts w:ascii="Arial" w:eastAsia="Verdana" w:hAnsi="Arial" w:cs="Arial"/>
          <w:color w:val="auto"/>
        </w:rPr>
      </w:pPr>
      <w:r w:rsidRPr="00755D0D">
        <w:rPr>
          <w:rFonts w:ascii="Arial" w:eastAsia="Verdana" w:hAnsi="Arial" w:cs="Arial"/>
          <w:color w:val="auto"/>
        </w:rPr>
        <w:t>Ordenar la demolición o descubrimiento de aquellas porciones de la obra que por alguna razón justificada no fueron aprobadas en su debida oportunidad.</w:t>
      </w:r>
    </w:p>
    <w:p w14:paraId="3C3F9A3E" w14:textId="79E0412A" w:rsidR="00A77B3E" w:rsidRPr="00755D0D" w:rsidRDefault="004D6B20" w:rsidP="003E5D15">
      <w:pPr>
        <w:numPr>
          <w:ilvl w:val="0"/>
          <w:numId w:val="4"/>
        </w:numPr>
        <w:tabs>
          <w:tab w:val="center" w:pos="4477"/>
        </w:tabs>
        <w:ind w:hanging="360"/>
        <w:jc w:val="both"/>
        <w:rPr>
          <w:rFonts w:ascii="Arial" w:eastAsia="Verdana" w:hAnsi="Arial" w:cs="Arial"/>
          <w:color w:val="auto"/>
        </w:rPr>
      </w:pPr>
      <w:r w:rsidRPr="00755D0D">
        <w:rPr>
          <w:rFonts w:ascii="Arial" w:eastAsia="Verdana" w:hAnsi="Arial" w:cs="Arial"/>
          <w:color w:val="auto"/>
        </w:rPr>
        <w:t>Dar seguimiento a la ejecución y participar en el proceso de entrega y recepción de las obras tanto en forma provisional como definitiva y en la realización de las liquidaciones correspondientes.</w:t>
      </w:r>
    </w:p>
    <w:p w14:paraId="6F0D1CA7" w14:textId="44EF4A04"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Informar a la MUNICIPALIDAD</w:t>
      </w:r>
      <w:r w:rsidRPr="00755D0D">
        <w:rPr>
          <w:rFonts w:ascii="Arial" w:eastAsia="Verdana" w:hAnsi="Arial" w:cs="Arial"/>
          <w:b/>
          <w:bCs/>
          <w:color w:val="auto"/>
        </w:rPr>
        <w:t xml:space="preserve"> </w:t>
      </w:r>
      <w:r w:rsidRPr="00755D0D">
        <w:rPr>
          <w:rFonts w:ascii="Arial" w:eastAsia="Verdana" w:hAnsi="Arial" w:cs="Arial"/>
          <w:color w:val="auto"/>
        </w:rPr>
        <w:t xml:space="preserve">de todo cuanto ocurra durante la ejecución de la obra contratada, y en caso de que se susciten reclamos </w:t>
      </w:r>
      <w:r w:rsidR="00F97BAF" w:rsidRPr="00755D0D">
        <w:rPr>
          <w:rFonts w:ascii="Arial" w:eastAsia="Verdana" w:hAnsi="Arial" w:cs="Arial"/>
          <w:color w:val="auto"/>
        </w:rPr>
        <w:t>por parte</w:t>
      </w:r>
      <w:r w:rsidRPr="00755D0D">
        <w:rPr>
          <w:rFonts w:ascii="Arial" w:eastAsia="Verdana" w:hAnsi="Arial" w:cs="Arial"/>
          <w:color w:val="auto"/>
        </w:rPr>
        <w:t xml:space="preserve"> de la comunidad, deberá informárselo inmediatamente.</w:t>
      </w:r>
    </w:p>
    <w:p w14:paraId="65113497" w14:textId="77777777"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Comunicar a la MUNICIPALIDAD</w:t>
      </w:r>
      <w:r w:rsidRPr="00755D0D">
        <w:rPr>
          <w:rFonts w:ascii="Arial" w:eastAsia="Verdana" w:hAnsi="Arial" w:cs="Arial"/>
          <w:b/>
          <w:bCs/>
          <w:color w:val="auto"/>
        </w:rPr>
        <w:t xml:space="preserve"> </w:t>
      </w:r>
      <w:r w:rsidRPr="00755D0D">
        <w:rPr>
          <w:rFonts w:ascii="Arial" w:eastAsia="Verdana" w:hAnsi="Arial" w:cs="Arial"/>
          <w:color w:val="auto"/>
        </w:rPr>
        <w:t>para decidir la suspensión de la construcción total o parcial, cuando se presente el caso de una situación persistente de obra mal ejecutada o empleo de materiales no especificados.</w:t>
      </w:r>
    </w:p>
    <w:p w14:paraId="601B83DB" w14:textId="77777777"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Verificar que las modificaciones en los planos finales de construcción correspondan a la obra ejecutada.</w:t>
      </w:r>
    </w:p>
    <w:p w14:paraId="49767A66" w14:textId="66ACCDF6" w:rsidR="00A77B3E" w:rsidRPr="00755D0D" w:rsidRDefault="004D6B20" w:rsidP="003E5D15">
      <w:pPr>
        <w:numPr>
          <w:ilvl w:val="0"/>
          <w:numId w:val="4"/>
        </w:numPr>
        <w:ind w:hanging="360"/>
        <w:jc w:val="both"/>
        <w:rPr>
          <w:rFonts w:ascii="Arial" w:eastAsia="Verdana" w:hAnsi="Arial" w:cs="Arial"/>
          <w:color w:val="auto"/>
        </w:rPr>
      </w:pPr>
      <w:r w:rsidRPr="00755D0D">
        <w:rPr>
          <w:rFonts w:ascii="Arial" w:eastAsia="Verdana" w:hAnsi="Arial" w:cs="Arial"/>
          <w:color w:val="auto"/>
        </w:rPr>
        <w:t>Verificar que se realicen las pruebas de campo requeridas en las Especificaciones Técnicas, previo a la recepción de las obras.</w:t>
      </w:r>
    </w:p>
    <w:p w14:paraId="614289A6" w14:textId="77777777" w:rsidR="00A77B3E" w:rsidRPr="00755D0D" w:rsidRDefault="004D6B20" w:rsidP="003E5D15">
      <w:pPr>
        <w:numPr>
          <w:ilvl w:val="0"/>
          <w:numId w:val="4"/>
        </w:numPr>
        <w:ind w:right="-42" w:hanging="360"/>
        <w:jc w:val="both"/>
        <w:rPr>
          <w:rFonts w:ascii="Arial" w:eastAsia="Verdana" w:hAnsi="Arial" w:cs="Arial"/>
          <w:color w:val="auto"/>
        </w:rPr>
      </w:pPr>
      <w:r w:rsidRPr="00755D0D">
        <w:rPr>
          <w:rFonts w:ascii="Arial" w:eastAsia="Verdana" w:hAnsi="Arial" w:cs="Arial"/>
          <w:color w:val="auto"/>
        </w:rPr>
        <w:t>Lo anterior no exime de responsabilidad al Contratista, o cua</w:t>
      </w:r>
      <w:r w:rsidR="00F64D59" w:rsidRPr="00755D0D">
        <w:rPr>
          <w:rFonts w:ascii="Arial" w:eastAsia="Verdana" w:hAnsi="Arial" w:cs="Arial"/>
          <w:color w:val="auto"/>
        </w:rPr>
        <w:t>l</w:t>
      </w:r>
      <w:r w:rsidRPr="00755D0D">
        <w:rPr>
          <w:rFonts w:ascii="Arial" w:eastAsia="Verdana" w:hAnsi="Arial" w:cs="Arial"/>
          <w:color w:val="auto"/>
        </w:rPr>
        <w:t xml:space="preserve">quier subcontratista, agentes o empleados, u otras personas que ejecuten cualquier </w:t>
      </w:r>
      <w:r w:rsidRPr="00755D0D">
        <w:rPr>
          <w:rFonts w:ascii="Arial" w:eastAsia="Verdana" w:hAnsi="Arial" w:cs="Arial"/>
          <w:color w:val="auto"/>
        </w:rPr>
        <w:lastRenderedPageBreak/>
        <w:t>parte de la obra. Tampoco los exime de responsabilidad por los métodos, técnicas y procedimientos de construcción o por medidas de seguridad relacionadas con la obra ni por incapacidad de llevar a cabo la obra de acuerdo con los documentos contractuales.</w:t>
      </w:r>
    </w:p>
    <w:p w14:paraId="455AF963" w14:textId="77777777" w:rsidR="00A77B3E" w:rsidRPr="00755D0D" w:rsidRDefault="004D6B20" w:rsidP="003E5D15">
      <w:pPr>
        <w:pStyle w:val="Ttulo2"/>
        <w:spacing w:after="200" w:line="276" w:lineRule="auto"/>
        <w:rPr>
          <w:rFonts w:eastAsia="Verdana"/>
        </w:rPr>
      </w:pPr>
      <w:bookmarkStart w:id="15" w:name="_Toc31266988"/>
      <w:r w:rsidRPr="00755D0D">
        <w:rPr>
          <w:rFonts w:eastAsia="Verdana"/>
        </w:rPr>
        <w:t>3.00</w:t>
      </w:r>
      <w:r w:rsidRPr="00755D0D">
        <w:rPr>
          <w:rFonts w:eastAsia="Verdana"/>
        </w:rPr>
        <w:tab/>
        <w:t>CAPACIDAD LEGAL</w:t>
      </w:r>
      <w:bookmarkEnd w:id="15"/>
    </w:p>
    <w:p w14:paraId="4E1E343D" w14:textId="77777777" w:rsidR="00A77B3E" w:rsidRPr="00755D0D" w:rsidRDefault="004D6B20" w:rsidP="003E5D15">
      <w:pPr>
        <w:rPr>
          <w:rFonts w:ascii="Arial" w:eastAsia="Verdana" w:hAnsi="Arial" w:cs="Arial"/>
          <w:b/>
          <w:bCs/>
          <w:color w:val="auto"/>
        </w:rPr>
      </w:pPr>
      <w:r w:rsidRPr="00755D0D">
        <w:rPr>
          <w:rFonts w:ascii="Arial" w:eastAsia="Verdana" w:hAnsi="Arial" w:cs="Arial"/>
          <w:b/>
          <w:bCs/>
          <w:color w:val="auto"/>
        </w:rPr>
        <w:t>3.01</w:t>
      </w:r>
      <w:r w:rsidRPr="00755D0D">
        <w:rPr>
          <w:rFonts w:ascii="Arial" w:eastAsia="Verdana" w:hAnsi="Arial" w:cs="Arial"/>
          <w:b/>
          <w:bCs/>
          <w:color w:val="auto"/>
        </w:rPr>
        <w:tab/>
        <w:t>C</w:t>
      </w:r>
      <w:r w:rsidRPr="00755D0D">
        <w:rPr>
          <w:rFonts w:ascii="Arial" w:eastAsia="Verdana" w:hAnsi="Arial" w:cs="Arial"/>
          <w:b/>
          <w:bCs/>
          <w:color w:val="auto"/>
          <w:u w:val="single"/>
        </w:rPr>
        <w:t>esión</w:t>
      </w:r>
    </w:p>
    <w:p w14:paraId="77C6E9DD"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Los derechos y obligaciones derivados de un contrato, podrán ser cedidos a terceros siempre que las cualidades personales o técnicas del cedente no hayan sido razón determinante de la adjudicación. El cesionario quedará subrogado en todos los derechos y obligaciones que correspondan al cedente. Para que los adjudicatarios puedan ceder sus derechos a terceros, deberán cumplirse los siguientes requisitos:</w:t>
      </w:r>
    </w:p>
    <w:p w14:paraId="0EB76D79" w14:textId="22E6DF8E" w:rsidR="00F64D59" w:rsidRPr="00755D0D" w:rsidRDefault="004D6B20" w:rsidP="003E5D15">
      <w:pPr>
        <w:numPr>
          <w:ilvl w:val="0"/>
          <w:numId w:val="5"/>
        </w:numPr>
        <w:ind w:hanging="360"/>
        <w:jc w:val="both"/>
        <w:rPr>
          <w:rFonts w:ascii="Arial" w:eastAsia="Verdana" w:hAnsi="Arial" w:cs="Arial"/>
          <w:color w:val="auto"/>
        </w:rPr>
      </w:pPr>
      <w:r w:rsidRPr="00755D0D">
        <w:rPr>
          <w:rFonts w:ascii="Arial" w:eastAsia="Verdana" w:hAnsi="Arial" w:cs="Arial"/>
          <w:color w:val="auto"/>
        </w:rPr>
        <w:t>Que en la MUNICIPALIDAD autoricen expresamente y por escrito la cesión.</w:t>
      </w:r>
    </w:p>
    <w:p w14:paraId="54DF9055" w14:textId="2ADC08D6" w:rsidR="00F64D59" w:rsidRPr="00755D0D" w:rsidRDefault="004D6B20" w:rsidP="003E5D15">
      <w:pPr>
        <w:numPr>
          <w:ilvl w:val="0"/>
          <w:numId w:val="5"/>
        </w:numPr>
        <w:ind w:hanging="360"/>
        <w:jc w:val="both"/>
        <w:rPr>
          <w:rFonts w:ascii="Arial" w:eastAsia="Verdana" w:hAnsi="Arial" w:cs="Arial"/>
          <w:color w:val="auto"/>
        </w:rPr>
      </w:pPr>
      <w:r w:rsidRPr="00755D0D">
        <w:rPr>
          <w:rFonts w:ascii="Arial" w:eastAsia="Verdana" w:hAnsi="Arial" w:cs="Arial"/>
          <w:color w:val="auto"/>
        </w:rPr>
        <w:t>Que el cedente tenga ejecutado, al menos un sesenta por ciento (60%) del presupuesto total del contrato.</w:t>
      </w:r>
    </w:p>
    <w:p w14:paraId="1FB0F063" w14:textId="77777777" w:rsidR="00A77B3E" w:rsidRPr="00755D0D" w:rsidRDefault="004D6B20" w:rsidP="003E5D15">
      <w:pPr>
        <w:numPr>
          <w:ilvl w:val="0"/>
          <w:numId w:val="5"/>
        </w:numPr>
        <w:ind w:hanging="360"/>
        <w:rPr>
          <w:rFonts w:ascii="Arial" w:eastAsia="Verdana" w:hAnsi="Arial" w:cs="Arial"/>
          <w:color w:val="auto"/>
        </w:rPr>
      </w:pPr>
      <w:r w:rsidRPr="00755D0D">
        <w:rPr>
          <w:rFonts w:ascii="Arial" w:eastAsia="Verdana" w:hAnsi="Arial" w:cs="Arial"/>
          <w:color w:val="auto"/>
        </w:rPr>
        <w:t>Que el fiador del Contratista manifieste por escrito su aprobación.</w:t>
      </w:r>
    </w:p>
    <w:p w14:paraId="6202C1D5" w14:textId="77777777" w:rsidR="00A77B3E" w:rsidRPr="00755D0D" w:rsidRDefault="00A77B3E" w:rsidP="008C07C7">
      <w:pPr>
        <w:ind w:left="1080"/>
        <w:rPr>
          <w:rFonts w:ascii="Arial" w:eastAsia="Verdana" w:hAnsi="Arial" w:cs="Arial"/>
          <w:color w:val="auto"/>
        </w:rPr>
      </w:pPr>
    </w:p>
    <w:p w14:paraId="1ED2E73E"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3.02</w:t>
      </w:r>
      <w:r w:rsidRPr="00755D0D">
        <w:rPr>
          <w:rFonts w:ascii="Arial" w:eastAsia="Verdana" w:hAnsi="Arial" w:cs="Arial"/>
          <w:b/>
          <w:bCs/>
          <w:color w:val="auto"/>
        </w:rPr>
        <w:tab/>
      </w:r>
      <w:r w:rsidRPr="00755D0D">
        <w:rPr>
          <w:rFonts w:ascii="Arial" w:eastAsia="Verdana" w:hAnsi="Arial" w:cs="Arial"/>
          <w:b/>
          <w:bCs/>
          <w:color w:val="auto"/>
          <w:u w:val="single"/>
        </w:rPr>
        <w:t>Subcontratación</w:t>
      </w:r>
    </w:p>
    <w:p w14:paraId="1BFDE75A"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Salvo que en las condiciones especiales se disponga lo contrario o que de su naturaleza se deduzca que la prestación ha de ser ejecutada directamente por el Contratista, podrá concertar con terceros la realización de determinados trabajos. La celebración de estos subcontratos estará sometida al cumplimiento de los siguientes requisitos:</w:t>
      </w:r>
    </w:p>
    <w:p w14:paraId="76A13984" w14:textId="77777777" w:rsidR="00A77B3E" w:rsidRPr="00755D0D" w:rsidRDefault="004D6B20" w:rsidP="003E5D15">
      <w:pPr>
        <w:numPr>
          <w:ilvl w:val="0"/>
          <w:numId w:val="6"/>
        </w:numPr>
        <w:ind w:hanging="360"/>
        <w:jc w:val="both"/>
        <w:rPr>
          <w:rFonts w:ascii="Arial" w:eastAsia="Verdana" w:hAnsi="Arial" w:cs="Arial"/>
          <w:color w:val="auto"/>
        </w:rPr>
      </w:pPr>
      <w:r w:rsidRPr="00755D0D">
        <w:rPr>
          <w:rFonts w:ascii="Arial" w:eastAsia="Verdana" w:hAnsi="Arial" w:cs="Arial"/>
          <w:color w:val="auto"/>
        </w:rPr>
        <w:t>Que la MUNICIPALIDAD autoricen expresamente y por escrito la subcontratación con indicación de su objeto y de las condiciones económicas.</w:t>
      </w:r>
    </w:p>
    <w:p w14:paraId="22286448" w14:textId="77777777" w:rsidR="00A77B3E" w:rsidRPr="00755D0D" w:rsidRDefault="004D6B20" w:rsidP="003E5D15">
      <w:pPr>
        <w:numPr>
          <w:ilvl w:val="0"/>
          <w:numId w:val="6"/>
        </w:numPr>
        <w:ind w:hanging="360"/>
        <w:jc w:val="both"/>
        <w:rPr>
          <w:rFonts w:ascii="Arial" w:eastAsia="Verdana" w:hAnsi="Arial" w:cs="Arial"/>
          <w:color w:val="auto"/>
        </w:rPr>
      </w:pPr>
      <w:r w:rsidRPr="00755D0D">
        <w:rPr>
          <w:rFonts w:ascii="Arial" w:eastAsia="Verdana" w:hAnsi="Arial" w:cs="Arial"/>
          <w:color w:val="auto"/>
        </w:rPr>
        <w:t>Que los trabajos que se subcontraten con terceros, no excedan del cuarenta por ciento (40%) del presupuesto total de la obra.</w:t>
      </w:r>
    </w:p>
    <w:p w14:paraId="029BE438" w14:textId="77777777" w:rsidR="00A77B3E" w:rsidRPr="00755D0D" w:rsidRDefault="004D6B20" w:rsidP="003E5D15">
      <w:pPr>
        <w:numPr>
          <w:ilvl w:val="0"/>
          <w:numId w:val="6"/>
        </w:numPr>
        <w:ind w:hanging="360"/>
        <w:jc w:val="both"/>
        <w:rPr>
          <w:rFonts w:ascii="Arial" w:eastAsia="Verdana" w:hAnsi="Arial" w:cs="Arial"/>
          <w:color w:val="auto"/>
        </w:rPr>
      </w:pPr>
      <w:r w:rsidRPr="00755D0D">
        <w:rPr>
          <w:rFonts w:ascii="Arial" w:eastAsia="Verdana" w:hAnsi="Arial" w:cs="Arial"/>
          <w:color w:val="auto"/>
        </w:rPr>
        <w:t>Que el Contratista principal siga siendo el responsable directo de la administración.</w:t>
      </w:r>
    </w:p>
    <w:p w14:paraId="3137B3AF" w14:textId="6353EF47" w:rsidR="00E1108B" w:rsidRPr="00755D0D" w:rsidRDefault="004D6B20" w:rsidP="003E5D15">
      <w:pPr>
        <w:numPr>
          <w:ilvl w:val="0"/>
          <w:numId w:val="6"/>
        </w:numPr>
        <w:ind w:hanging="360"/>
        <w:jc w:val="both"/>
        <w:rPr>
          <w:rFonts w:ascii="Arial" w:eastAsia="Verdana" w:hAnsi="Arial" w:cs="Arial"/>
          <w:color w:val="auto"/>
        </w:rPr>
      </w:pPr>
      <w:r w:rsidRPr="00755D0D">
        <w:rPr>
          <w:rFonts w:ascii="Arial" w:eastAsia="Verdana" w:hAnsi="Arial" w:cs="Arial"/>
          <w:color w:val="auto"/>
        </w:rPr>
        <w:t>Que el fiador del Contratista manifieste por escrito su aprobación.</w:t>
      </w:r>
    </w:p>
    <w:p w14:paraId="2869554B" w14:textId="77777777" w:rsidR="00E7679A" w:rsidRDefault="00E7679A" w:rsidP="003E5D15">
      <w:pPr>
        <w:pStyle w:val="Ttulo2"/>
        <w:spacing w:after="200" w:line="276" w:lineRule="auto"/>
        <w:rPr>
          <w:rFonts w:eastAsia="Verdana"/>
        </w:rPr>
      </w:pPr>
    </w:p>
    <w:p w14:paraId="3172AD0E" w14:textId="77777777" w:rsidR="00A77B3E" w:rsidRPr="00755D0D" w:rsidRDefault="004D6B20" w:rsidP="003E5D15">
      <w:pPr>
        <w:pStyle w:val="Ttulo2"/>
        <w:spacing w:after="200" w:line="276" w:lineRule="auto"/>
        <w:rPr>
          <w:rFonts w:eastAsia="Verdana"/>
        </w:rPr>
      </w:pPr>
      <w:bookmarkStart w:id="16" w:name="_Toc31266989"/>
      <w:r w:rsidRPr="00755D0D">
        <w:rPr>
          <w:rFonts w:eastAsia="Verdana"/>
        </w:rPr>
        <w:lastRenderedPageBreak/>
        <w:t>4.00</w:t>
      </w:r>
      <w:r w:rsidRPr="00755D0D">
        <w:rPr>
          <w:rFonts w:eastAsia="Verdana"/>
        </w:rPr>
        <w:tab/>
        <w:t>ALCANCE, CAMBIOS Y MODIFICACIONES</w:t>
      </w:r>
      <w:bookmarkEnd w:id="16"/>
    </w:p>
    <w:p w14:paraId="1765BDC4" w14:textId="77777777" w:rsidR="00A77B3E" w:rsidRPr="00755D0D" w:rsidRDefault="004D6B20" w:rsidP="003E5D15">
      <w:pPr>
        <w:spacing w:before="274"/>
        <w:rPr>
          <w:rFonts w:ascii="Arial" w:eastAsia="Verdana" w:hAnsi="Arial" w:cs="Arial"/>
          <w:b/>
          <w:bCs/>
          <w:color w:val="auto"/>
        </w:rPr>
      </w:pPr>
      <w:r w:rsidRPr="00755D0D">
        <w:rPr>
          <w:rFonts w:ascii="Arial" w:eastAsia="Verdana" w:hAnsi="Arial" w:cs="Arial"/>
          <w:b/>
          <w:bCs/>
          <w:color w:val="auto"/>
        </w:rPr>
        <w:t>4.01</w:t>
      </w:r>
      <w:r w:rsidRPr="00755D0D">
        <w:rPr>
          <w:rFonts w:ascii="Arial" w:eastAsia="Verdana" w:hAnsi="Arial" w:cs="Arial"/>
          <w:color w:val="auto"/>
        </w:rPr>
        <w:t xml:space="preserve"> </w:t>
      </w:r>
      <w:r w:rsidRPr="00755D0D">
        <w:rPr>
          <w:rFonts w:ascii="Arial" w:eastAsia="Verdana" w:hAnsi="Arial" w:cs="Arial"/>
          <w:color w:val="auto"/>
        </w:rPr>
        <w:tab/>
      </w:r>
      <w:r w:rsidRPr="00755D0D">
        <w:rPr>
          <w:rFonts w:ascii="Arial" w:eastAsia="Verdana" w:hAnsi="Arial" w:cs="Arial"/>
          <w:b/>
          <w:bCs/>
          <w:color w:val="auto"/>
          <w:u w:val="single"/>
        </w:rPr>
        <w:t>Alcance del Contrato</w:t>
      </w:r>
    </w:p>
    <w:p w14:paraId="352DCD37"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El alcance del contrato comprende la construcción y terminación de la obra, el suministro de toda la mano de obra, materiales, equipo de construcción, obras provisionales y todo aquello que se necesite, ya sea temporal o permanente, para dicha construcción en la medida que la necesidad de proporcionar lo antes dicho esté especificada o pueda razonablemente inferirse del contrato.</w:t>
      </w:r>
    </w:p>
    <w:p w14:paraId="3926759F"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4.02</w:t>
      </w:r>
      <w:r w:rsidRPr="00755D0D">
        <w:rPr>
          <w:rFonts w:ascii="Arial" w:eastAsia="Verdana" w:hAnsi="Arial" w:cs="Arial"/>
          <w:b/>
          <w:bCs/>
          <w:color w:val="auto"/>
        </w:rPr>
        <w:tab/>
      </w:r>
      <w:r w:rsidRPr="00755D0D">
        <w:rPr>
          <w:rFonts w:ascii="Arial" w:eastAsia="Verdana" w:hAnsi="Arial" w:cs="Arial"/>
          <w:b/>
          <w:bCs/>
          <w:color w:val="auto"/>
          <w:u w:val="single"/>
        </w:rPr>
        <w:t>Modificaciones, Adiciones y Órdenes de Cambio</w:t>
      </w:r>
    </w:p>
    <w:p w14:paraId="6FEF3374" w14:textId="4832DA5C" w:rsidR="00E808D1" w:rsidRPr="00755D0D" w:rsidRDefault="004D6B20" w:rsidP="003E5D15">
      <w:pPr>
        <w:spacing w:before="134"/>
        <w:ind w:left="720"/>
        <w:jc w:val="both"/>
        <w:rPr>
          <w:rFonts w:ascii="Arial" w:eastAsia="Verdana" w:hAnsi="Arial" w:cs="Arial"/>
          <w:color w:val="auto"/>
        </w:rPr>
      </w:pPr>
      <w:r w:rsidRPr="00755D0D">
        <w:rPr>
          <w:rFonts w:ascii="Arial" w:eastAsia="Verdana" w:hAnsi="Arial" w:cs="Arial"/>
          <w:color w:val="auto"/>
        </w:rPr>
        <w:t>La MUNICIPALIDAD tendrá derecho de aumentar o disminuir las cantidades de obra a ser ejecutadas bajo este contrato. Cualquier aumento o disminución en la cuantía de las</w:t>
      </w:r>
      <w:r w:rsidR="00641AB2">
        <w:rPr>
          <w:rFonts w:ascii="Arial" w:eastAsia="Verdana" w:hAnsi="Arial" w:cs="Arial"/>
          <w:color w:val="auto"/>
        </w:rPr>
        <w:t xml:space="preserve"> prestaciones previstas original</w:t>
      </w:r>
      <w:r w:rsidRPr="00755D0D">
        <w:rPr>
          <w:rFonts w:ascii="Arial" w:eastAsia="Verdana" w:hAnsi="Arial" w:cs="Arial"/>
          <w:color w:val="auto"/>
        </w:rPr>
        <w:t xml:space="preserve">mente en el contrato, siempre que en totalidad no excedan del diez por </w:t>
      </w:r>
      <w:r w:rsidR="00AD1FF8" w:rsidRPr="00755D0D">
        <w:rPr>
          <w:rFonts w:ascii="Arial" w:eastAsia="Verdana" w:hAnsi="Arial" w:cs="Arial"/>
          <w:color w:val="auto"/>
        </w:rPr>
        <w:t>ciento (</w:t>
      </w:r>
      <w:r w:rsidRPr="00755D0D">
        <w:rPr>
          <w:rFonts w:ascii="Arial" w:eastAsia="Verdana" w:hAnsi="Arial" w:cs="Arial"/>
          <w:color w:val="auto"/>
        </w:rPr>
        <w:t>10%) de su valor bajo las mismas condiciones contractuales, se harán mediante órdenes de cambio emitidas, por la autoridad competente, previa la reserva presupuestaria correspondiente, en el caso de incremento del monto original. Si la modificación total se excediera del porcentaje indicado se suscribirá una ampliación del contrato que se someterá a las mismas formalidades del contrato original. Ninguna orden de cambio se realizará sin estar autorizada por la MUNICIPALIDAD, es responsabilidad del Contratista hacer lo</w:t>
      </w:r>
      <w:r w:rsidRPr="00755D0D">
        <w:rPr>
          <w:rFonts w:ascii="Arial" w:eastAsia="Verdana" w:hAnsi="Arial" w:cs="Arial"/>
          <w:i/>
          <w:iCs/>
          <w:color w:val="auto"/>
        </w:rPr>
        <w:t xml:space="preserve"> </w:t>
      </w:r>
      <w:r w:rsidRPr="00755D0D">
        <w:rPr>
          <w:rFonts w:ascii="Arial" w:eastAsia="Verdana" w:hAnsi="Arial" w:cs="Arial"/>
          <w:color w:val="auto"/>
        </w:rPr>
        <w:t>contrario a lo aquí expuesto.</w:t>
      </w:r>
    </w:p>
    <w:p w14:paraId="1CF2661A" w14:textId="32685113" w:rsidR="00A77B3E" w:rsidRPr="00755D0D" w:rsidRDefault="00F110BA" w:rsidP="003E5D15">
      <w:pPr>
        <w:pStyle w:val="Ttulo2"/>
        <w:spacing w:after="200" w:line="276" w:lineRule="auto"/>
        <w:rPr>
          <w:rFonts w:eastAsia="Verdana"/>
        </w:rPr>
      </w:pPr>
      <w:bookmarkStart w:id="17" w:name="_Toc31266990"/>
      <w:r w:rsidRPr="00755D0D">
        <w:rPr>
          <w:rFonts w:eastAsia="Verdana"/>
        </w:rPr>
        <w:t xml:space="preserve">5.00 </w:t>
      </w:r>
      <w:r w:rsidR="004D6B20" w:rsidRPr="00755D0D">
        <w:rPr>
          <w:rFonts w:eastAsia="Verdana"/>
        </w:rPr>
        <w:t>DOCUMENTOS DE CONTRATO</w:t>
      </w:r>
      <w:bookmarkEnd w:id="17"/>
    </w:p>
    <w:p w14:paraId="30284041" w14:textId="260F6C82" w:rsidR="00A77B3E" w:rsidRPr="00755D0D" w:rsidRDefault="007E442E" w:rsidP="003E5D15">
      <w:pPr>
        <w:ind w:right="-42"/>
        <w:jc w:val="both"/>
        <w:rPr>
          <w:rFonts w:ascii="Arial" w:eastAsia="Verdana" w:hAnsi="Arial" w:cs="Arial"/>
          <w:b/>
          <w:bCs/>
          <w:color w:val="auto"/>
          <w:u w:val="single"/>
        </w:rPr>
      </w:pPr>
      <w:r w:rsidRPr="00755D0D">
        <w:rPr>
          <w:rFonts w:ascii="Arial" w:eastAsia="Verdana" w:hAnsi="Arial" w:cs="Arial"/>
          <w:b/>
          <w:bCs/>
          <w:color w:val="auto"/>
          <w:u w:val="single"/>
        </w:rPr>
        <w:t xml:space="preserve">5.01 </w:t>
      </w:r>
      <w:r w:rsidR="004D6B20" w:rsidRPr="00755D0D">
        <w:rPr>
          <w:rFonts w:ascii="Arial" w:eastAsia="Verdana" w:hAnsi="Arial" w:cs="Arial"/>
          <w:b/>
          <w:bCs/>
          <w:color w:val="auto"/>
          <w:u w:val="single"/>
        </w:rPr>
        <w:t>Documentos Mutuamente Explicativos</w:t>
      </w:r>
    </w:p>
    <w:p w14:paraId="2A03FED2" w14:textId="1253DED9" w:rsidR="00641AB2" w:rsidRDefault="004D6B20" w:rsidP="006755C6">
      <w:pPr>
        <w:ind w:left="705"/>
        <w:jc w:val="both"/>
        <w:rPr>
          <w:rFonts w:ascii="Arial" w:eastAsia="Verdana" w:hAnsi="Arial" w:cs="Arial"/>
          <w:color w:val="auto"/>
        </w:rPr>
      </w:pPr>
      <w:r w:rsidRPr="00755D0D">
        <w:rPr>
          <w:rFonts w:ascii="Arial" w:eastAsia="Verdana" w:hAnsi="Arial" w:cs="Arial"/>
          <w:color w:val="auto"/>
        </w:rPr>
        <w:t xml:space="preserve">Lo estipulado en las Cláusulas Obligatorias del Contrato de Construcción, prevalecerá sobre lo indicado en los demás documentos que formen parte del contrato. Con supeditación a lo antes dicho, los documentos que constituyen el contrato se han de tomar mutuamente explicativos uno de otro, pero, en caso de ambigüedades o discrepancias, las mismas deberán ser explicadas y ajustadas por el coordinador de la MUNICIPALIDAD, quien seguidamente deberá comunicar al Contratista las instrucciones que indiquen la forma de cómo debe llevarse a cabo el trabajo. Si al parecer del Supervisor del </w:t>
      </w:r>
      <w:r w:rsidR="00AD1FF8" w:rsidRPr="00755D0D">
        <w:rPr>
          <w:rFonts w:ascii="Arial" w:eastAsia="Verdana" w:hAnsi="Arial" w:cs="Arial"/>
          <w:color w:val="auto"/>
        </w:rPr>
        <w:t>Proyecto, el</w:t>
      </w:r>
      <w:r w:rsidRPr="00755D0D">
        <w:rPr>
          <w:rFonts w:ascii="Arial" w:eastAsia="Verdana" w:hAnsi="Arial" w:cs="Arial"/>
          <w:color w:val="auto"/>
        </w:rPr>
        <w:t xml:space="preserve"> cumplimiento de dichas instrucciones implica que el Contratista se verá obligado a sufragar gastos que, en razón de tales ambigüedades o discrepancias no había calculado y tenía razón de no calcular, deberá certificar y proponer a la MUNICIPALIDAD las órdenes de Cambio correspondientes para abonar aquellas sumas adicionales que sean autorizadas para cubrir dichos gastos.</w:t>
      </w:r>
    </w:p>
    <w:p w14:paraId="6BF9F4B6" w14:textId="77777777" w:rsidR="00E7679A" w:rsidRDefault="00E7679A" w:rsidP="006755C6">
      <w:pPr>
        <w:ind w:left="705"/>
        <w:jc w:val="both"/>
        <w:rPr>
          <w:rFonts w:ascii="Arial" w:eastAsia="Verdana" w:hAnsi="Arial" w:cs="Arial"/>
          <w:color w:val="auto"/>
        </w:rPr>
      </w:pPr>
    </w:p>
    <w:p w14:paraId="6F2DDB7B" w14:textId="77777777" w:rsidR="00E7679A" w:rsidRPr="00755D0D" w:rsidRDefault="00E7679A" w:rsidP="006755C6">
      <w:pPr>
        <w:ind w:left="705"/>
        <w:jc w:val="both"/>
        <w:rPr>
          <w:rFonts w:ascii="Arial" w:eastAsia="Verdana" w:hAnsi="Arial" w:cs="Arial"/>
          <w:color w:val="auto"/>
        </w:rPr>
      </w:pPr>
    </w:p>
    <w:p w14:paraId="0FDCF9C0" w14:textId="77777777" w:rsidR="00A77B3E" w:rsidRPr="00755D0D" w:rsidRDefault="004D6B20" w:rsidP="003E5D15">
      <w:pPr>
        <w:spacing w:before="294"/>
        <w:jc w:val="both"/>
        <w:rPr>
          <w:rFonts w:ascii="Arial" w:eastAsia="Verdana" w:hAnsi="Arial" w:cs="Arial"/>
          <w:b/>
          <w:bCs/>
          <w:color w:val="auto"/>
        </w:rPr>
      </w:pPr>
      <w:r w:rsidRPr="00755D0D">
        <w:rPr>
          <w:rFonts w:ascii="Arial" w:eastAsia="Verdana" w:hAnsi="Arial" w:cs="Arial"/>
          <w:b/>
          <w:bCs/>
          <w:color w:val="auto"/>
        </w:rPr>
        <w:lastRenderedPageBreak/>
        <w:t xml:space="preserve">5.02 </w:t>
      </w:r>
      <w:r w:rsidRPr="00755D0D">
        <w:rPr>
          <w:rFonts w:ascii="Arial" w:eastAsia="Verdana" w:hAnsi="Arial" w:cs="Arial"/>
          <w:b/>
          <w:bCs/>
          <w:color w:val="auto"/>
        </w:rPr>
        <w:tab/>
      </w:r>
      <w:r w:rsidRPr="00755D0D">
        <w:rPr>
          <w:rFonts w:ascii="Arial" w:eastAsia="Verdana" w:hAnsi="Arial" w:cs="Arial"/>
          <w:b/>
          <w:bCs/>
          <w:color w:val="auto"/>
          <w:u w:val="single"/>
        </w:rPr>
        <w:t>Planos de Diseños</w:t>
      </w:r>
    </w:p>
    <w:p w14:paraId="2B660741" w14:textId="77777777" w:rsidR="00A77B3E" w:rsidRPr="00755D0D" w:rsidRDefault="004D6B20" w:rsidP="003E5D15">
      <w:pPr>
        <w:spacing w:before="86"/>
        <w:ind w:left="720"/>
        <w:jc w:val="both"/>
        <w:rPr>
          <w:rFonts w:ascii="Arial" w:eastAsia="Verdana" w:hAnsi="Arial" w:cs="Arial"/>
          <w:color w:val="auto"/>
        </w:rPr>
      </w:pPr>
      <w:r w:rsidRPr="00755D0D">
        <w:rPr>
          <w:rFonts w:ascii="Arial" w:eastAsia="Verdana" w:hAnsi="Arial" w:cs="Arial"/>
          <w:color w:val="auto"/>
        </w:rPr>
        <w:t>Los planos deberán quedar en la custodia del Supervisor del Proyecto, pero se suministrarán al Contratista una copia de los mismos. El Contratista deberá proporcionar y hacer a su propio costo todas las demás copias que necesite ya la terminación del contrato deberá devolver al Supervisor del Proyecto todos los planos facilitados en virtud del contrato.</w:t>
      </w:r>
    </w:p>
    <w:p w14:paraId="04310D8D"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El Contratista deberá pasar aviso por escrito al Supervisor de Proyecto, con la debida anticipación, de todos los demás planos o especificaciones que se requieran para la ejecución de la obra o para el cumplimiento del contrato.</w:t>
      </w:r>
    </w:p>
    <w:p w14:paraId="68E191E4" w14:textId="77777777" w:rsidR="00A77B3E" w:rsidRPr="00755D0D" w:rsidRDefault="004D6B20" w:rsidP="003E5D15">
      <w:pPr>
        <w:spacing w:before="154"/>
        <w:ind w:left="720"/>
        <w:jc w:val="both"/>
        <w:rPr>
          <w:rFonts w:ascii="Arial" w:eastAsia="Verdana" w:hAnsi="Arial" w:cs="Arial"/>
          <w:color w:val="auto"/>
        </w:rPr>
      </w:pPr>
      <w:r w:rsidRPr="00755D0D">
        <w:rPr>
          <w:rFonts w:ascii="Arial" w:eastAsia="Verdana" w:hAnsi="Arial" w:cs="Arial"/>
          <w:color w:val="auto"/>
        </w:rPr>
        <w:t>La copia de los planos suministrada al Contratista en virtud de lo apuntado anteriormente, deberá guardarla en el sitio de la obra, debiendo estar la misma a todas las horas razonables a disposición del Supervisor del Proyecto y de toda persona autorizada por escrito y por la MUNICIPALIDAD, para que puedan examinarla y usarla durante todas las horas razonables.</w:t>
      </w:r>
    </w:p>
    <w:p w14:paraId="30A6D675" w14:textId="77777777" w:rsidR="00A77B3E" w:rsidRPr="00755D0D" w:rsidRDefault="004D6B20" w:rsidP="003E5D15">
      <w:pPr>
        <w:spacing w:before="294"/>
        <w:jc w:val="both"/>
        <w:rPr>
          <w:rFonts w:ascii="Arial" w:eastAsia="Verdana" w:hAnsi="Arial" w:cs="Arial"/>
          <w:b/>
          <w:bCs/>
          <w:color w:val="auto"/>
        </w:rPr>
      </w:pPr>
      <w:r w:rsidRPr="00755D0D">
        <w:rPr>
          <w:rFonts w:ascii="Arial" w:eastAsia="Verdana" w:hAnsi="Arial" w:cs="Arial"/>
          <w:b/>
          <w:bCs/>
          <w:color w:val="auto"/>
        </w:rPr>
        <w:t>5.03</w:t>
      </w:r>
      <w:r w:rsidRPr="00755D0D">
        <w:rPr>
          <w:rFonts w:ascii="Arial" w:eastAsia="Verdana" w:hAnsi="Arial" w:cs="Arial"/>
          <w:color w:val="auto"/>
        </w:rPr>
        <w:tab/>
      </w:r>
      <w:r w:rsidRPr="00755D0D">
        <w:rPr>
          <w:rFonts w:ascii="Arial" w:eastAsia="Verdana" w:hAnsi="Arial" w:cs="Arial"/>
          <w:b/>
          <w:bCs/>
          <w:color w:val="auto"/>
          <w:u w:val="single"/>
        </w:rPr>
        <w:t>Libro de Bitácora</w:t>
      </w:r>
      <w:r w:rsidRPr="00755D0D">
        <w:rPr>
          <w:rFonts w:ascii="Arial" w:eastAsia="Verdana" w:hAnsi="Arial" w:cs="Arial"/>
          <w:color w:val="auto"/>
        </w:rPr>
        <w:t xml:space="preserve"> </w:t>
      </w:r>
    </w:p>
    <w:p w14:paraId="0B7E1F4C" w14:textId="77777777" w:rsidR="00A77B3E" w:rsidRPr="00755D0D" w:rsidRDefault="004D6B20" w:rsidP="003E5D15">
      <w:pPr>
        <w:spacing w:before="86"/>
        <w:ind w:left="720"/>
        <w:jc w:val="both"/>
        <w:rPr>
          <w:rFonts w:ascii="Arial" w:eastAsia="Verdana" w:hAnsi="Arial" w:cs="Arial"/>
          <w:color w:val="auto"/>
        </w:rPr>
      </w:pPr>
      <w:r w:rsidRPr="00755D0D">
        <w:rPr>
          <w:rFonts w:ascii="Arial" w:eastAsia="Verdana" w:hAnsi="Arial" w:cs="Arial"/>
          <w:color w:val="auto"/>
        </w:rPr>
        <w:t>El libro de bitácora es un libro legal que tiene por objeto, llevar un registro fiel de los avances de la obra, cumplimiento de las Especificaciones Técnicas, planteamiento de alternativas, observaciones y recomendaciones que se requieran, ante la presencia de situaciones imprevistas en el sitio de la obra. Tendrán acceso a este documento el Supervisor del Proyecto o algún otro ejecutivo debidamente autorizado para ello por parte de la MUNICIPALIDAD y por parte del Contratista, el Superintendente o ingenieros que tengan relación directa y conocimiento pleno de la ejecución de la obra. Cualquier observación relacionada con la ejecución de la obra de parte de la supervisión al Contratista, deberá ser planteada y discutida entre ellos, hasta que se llegue a un común acuerdo previo a su anotación en este libro.</w:t>
      </w:r>
    </w:p>
    <w:p w14:paraId="00836375" w14:textId="7D92840E" w:rsidR="00A77B3E" w:rsidRPr="00755D0D" w:rsidRDefault="004D6B20" w:rsidP="003E5D15">
      <w:pPr>
        <w:ind w:left="720" w:right="-42"/>
        <w:jc w:val="both"/>
        <w:rPr>
          <w:rFonts w:ascii="Arial" w:eastAsia="Verdana" w:hAnsi="Arial" w:cs="Arial"/>
          <w:color w:val="auto"/>
        </w:rPr>
      </w:pPr>
      <w:r w:rsidRPr="00755D0D">
        <w:rPr>
          <w:rFonts w:ascii="Arial" w:eastAsia="Verdana" w:hAnsi="Arial" w:cs="Arial"/>
          <w:color w:val="auto"/>
        </w:rPr>
        <w:t xml:space="preserve">El libro de bitácora consistirá en un cuaderno único debidamente foliado, que el Contratista proporcionará a la MUNICIPALIDAD para que sea certificado en la primera y últimas páginas y plasmado en </w:t>
      </w:r>
      <w:r w:rsidR="00F97BAF" w:rsidRPr="00755D0D">
        <w:rPr>
          <w:rFonts w:ascii="Arial" w:eastAsia="Verdana" w:hAnsi="Arial" w:cs="Arial"/>
          <w:color w:val="auto"/>
        </w:rPr>
        <w:t>todo el sello</w:t>
      </w:r>
      <w:r w:rsidRPr="00755D0D">
        <w:rPr>
          <w:rFonts w:ascii="Arial" w:eastAsia="Verdana" w:hAnsi="Arial" w:cs="Arial"/>
          <w:color w:val="auto"/>
        </w:rPr>
        <w:t xml:space="preserve">; firmada su apertura por el Supervisor del </w:t>
      </w:r>
      <w:r w:rsidR="00F97BAF" w:rsidRPr="00755D0D">
        <w:rPr>
          <w:rFonts w:ascii="Arial" w:eastAsia="Verdana" w:hAnsi="Arial" w:cs="Arial"/>
          <w:color w:val="auto"/>
        </w:rPr>
        <w:t>Proyecto,</w:t>
      </w:r>
      <w:r w:rsidRPr="00755D0D">
        <w:rPr>
          <w:rFonts w:ascii="Arial" w:eastAsia="Verdana" w:hAnsi="Arial" w:cs="Arial"/>
          <w:color w:val="auto"/>
        </w:rPr>
        <w:t xml:space="preserve"> así como por el Contratista y/</w:t>
      </w:r>
      <w:r w:rsidR="00F97BAF" w:rsidRPr="00755D0D">
        <w:rPr>
          <w:rFonts w:ascii="Arial" w:eastAsia="Verdana" w:hAnsi="Arial" w:cs="Arial"/>
          <w:color w:val="auto"/>
        </w:rPr>
        <w:t>o el</w:t>
      </w:r>
      <w:r w:rsidRPr="00755D0D">
        <w:rPr>
          <w:rFonts w:ascii="Arial" w:eastAsia="Verdana" w:hAnsi="Arial" w:cs="Arial"/>
          <w:color w:val="auto"/>
        </w:rPr>
        <w:t xml:space="preserve"> Superintendente.</w:t>
      </w:r>
    </w:p>
    <w:p w14:paraId="0F4035B0" w14:textId="76AEC829" w:rsidR="00AD1FF8"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Este documento deberá permanecer en una de las oficinas del proyecto que se destine para tal efecto y será de fácil acceso tanto para los representantes de la MUNICIPALIDAD como para los del Contratista, y en caso de que por razones debidamente justificadas se suspendiera la ejecución de la obra será retirado por el Supervisor del Proyecto de ese lugar hasta el día en que se reanuden de nuevo las labores. </w:t>
      </w:r>
      <w:r w:rsidR="00AD1FF8" w:rsidRPr="00755D0D">
        <w:rPr>
          <w:rFonts w:ascii="Arial" w:eastAsia="Verdana" w:hAnsi="Arial" w:cs="Arial"/>
          <w:color w:val="auto"/>
        </w:rPr>
        <w:t xml:space="preserve">Al </w:t>
      </w:r>
      <w:r w:rsidR="00AD1FF8" w:rsidRPr="00755D0D">
        <w:rPr>
          <w:rFonts w:ascii="Arial" w:eastAsia="Verdana" w:hAnsi="Arial" w:cs="Arial"/>
          <w:i/>
          <w:iCs/>
          <w:color w:val="auto"/>
        </w:rPr>
        <w:t>finalizar</w:t>
      </w:r>
      <w:r w:rsidRPr="00755D0D">
        <w:rPr>
          <w:rFonts w:ascii="Arial" w:eastAsia="Verdana" w:hAnsi="Arial" w:cs="Arial"/>
          <w:color w:val="auto"/>
        </w:rPr>
        <w:t xml:space="preserve"> la obra aludida, este libro se devolverá al Supervisor del Proyecto junto con los demás documentos requeridos, al momento de efectuar la recepción final del proyecto quien lo entregará a la MUNICIPALIDAD.</w:t>
      </w:r>
    </w:p>
    <w:p w14:paraId="33443A7C" w14:textId="77777777" w:rsidR="00A77B3E" w:rsidRPr="00755D0D" w:rsidRDefault="004D6B20" w:rsidP="003E5D15">
      <w:pPr>
        <w:spacing w:before="395"/>
        <w:jc w:val="both"/>
        <w:rPr>
          <w:rFonts w:ascii="Arial" w:eastAsia="Verdana" w:hAnsi="Arial" w:cs="Arial"/>
          <w:b/>
          <w:bCs/>
          <w:color w:val="auto"/>
        </w:rPr>
      </w:pPr>
      <w:r w:rsidRPr="00755D0D">
        <w:rPr>
          <w:rFonts w:ascii="Arial" w:eastAsia="Verdana" w:hAnsi="Arial" w:cs="Arial"/>
          <w:b/>
          <w:bCs/>
          <w:color w:val="auto"/>
        </w:rPr>
        <w:lastRenderedPageBreak/>
        <w:t>5.04</w:t>
      </w:r>
      <w:r w:rsidRPr="00755D0D">
        <w:rPr>
          <w:rFonts w:ascii="Arial" w:eastAsia="Verdana" w:hAnsi="Arial" w:cs="Arial"/>
          <w:b/>
          <w:bCs/>
          <w:color w:val="auto"/>
        </w:rPr>
        <w:tab/>
      </w:r>
      <w:r w:rsidRPr="00755D0D">
        <w:rPr>
          <w:rFonts w:ascii="Arial" w:eastAsia="Verdana" w:hAnsi="Arial" w:cs="Arial"/>
          <w:b/>
          <w:bCs/>
          <w:color w:val="auto"/>
          <w:u w:val="single"/>
        </w:rPr>
        <w:t>Registros</w:t>
      </w:r>
    </w:p>
    <w:p w14:paraId="5B8462D7" w14:textId="77777777" w:rsidR="00A77B3E" w:rsidRPr="00755D0D" w:rsidRDefault="004D6B20" w:rsidP="003E5D15">
      <w:pPr>
        <w:spacing w:before="67"/>
        <w:ind w:left="720"/>
        <w:jc w:val="both"/>
        <w:rPr>
          <w:rFonts w:ascii="Arial" w:eastAsia="Verdana" w:hAnsi="Arial" w:cs="Arial"/>
          <w:color w:val="auto"/>
        </w:rPr>
      </w:pPr>
      <w:r w:rsidRPr="00755D0D">
        <w:rPr>
          <w:rFonts w:ascii="Arial" w:eastAsia="Verdana" w:hAnsi="Arial" w:cs="Arial"/>
          <w:color w:val="auto"/>
        </w:rPr>
        <w:t>El Contratista se obliga también a mantener en el lugar de la obra a disposición de la MUNICIPALIDAD en todo tiempo para servicio de ambas partes contratantes las libretas de topografía originales, libretas de esquemas, registros contables, registros de avance de obra y todos los que de acuerdo con el tipo y magnitud de la obra requieran el Supervisor del Proyecto y la MUNICIPALIDAD.</w:t>
      </w:r>
    </w:p>
    <w:p w14:paraId="590476B9" w14:textId="14C6F469"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Todos los registros serán suministrados y sometidos a la aprobación de la MUNICIPALIDAD, la que después de revisar desde la primera y hasta la última página los devolverá al Contratista para su conformidad. Los registros serán protegidos por el Contratista contra extravío, daño y extracción de folios, y al terminarse la obra las libretas de topografía y esquemas serán traspasados a propiedad de la MUNICIPALID</w:t>
      </w:r>
      <w:r w:rsidR="00A80F1C" w:rsidRPr="00755D0D">
        <w:rPr>
          <w:rFonts w:ascii="Arial" w:eastAsia="Verdana" w:hAnsi="Arial" w:cs="Arial"/>
          <w:color w:val="auto"/>
        </w:rPr>
        <w:t>AD para su propio archivo y uso</w:t>
      </w:r>
    </w:p>
    <w:p w14:paraId="1B4B8D85" w14:textId="77777777" w:rsidR="00A77B3E" w:rsidRPr="00755D0D" w:rsidRDefault="004D6B20" w:rsidP="003E5D15">
      <w:pPr>
        <w:pStyle w:val="Ttulo2"/>
        <w:spacing w:after="200" w:line="276" w:lineRule="auto"/>
        <w:rPr>
          <w:rFonts w:eastAsia="Verdana"/>
        </w:rPr>
      </w:pPr>
      <w:bookmarkStart w:id="18" w:name="_Toc31266991"/>
      <w:r w:rsidRPr="00755D0D">
        <w:rPr>
          <w:rFonts w:eastAsia="Verdana"/>
        </w:rPr>
        <w:t>6.00</w:t>
      </w:r>
      <w:r w:rsidRPr="00755D0D">
        <w:rPr>
          <w:rFonts w:eastAsia="Verdana"/>
        </w:rPr>
        <w:tab/>
        <w:t>OBLIGACIONES GENERALES</w:t>
      </w:r>
      <w:bookmarkEnd w:id="18"/>
    </w:p>
    <w:p w14:paraId="3C80F9E3" w14:textId="77777777" w:rsidR="00A77B3E" w:rsidRPr="00755D0D" w:rsidRDefault="004D6B20" w:rsidP="003E5D15">
      <w:pPr>
        <w:spacing w:before="101"/>
        <w:rPr>
          <w:rFonts w:ascii="Arial" w:eastAsia="Verdana" w:hAnsi="Arial" w:cs="Arial"/>
          <w:b/>
          <w:bCs/>
          <w:color w:val="auto"/>
        </w:rPr>
      </w:pPr>
      <w:r w:rsidRPr="00755D0D">
        <w:rPr>
          <w:rFonts w:ascii="Arial" w:eastAsia="Verdana" w:hAnsi="Arial" w:cs="Arial"/>
          <w:b/>
          <w:bCs/>
          <w:color w:val="auto"/>
        </w:rPr>
        <w:t>6.01</w:t>
      </w:r>
      <w:r w:rsidRPr="00755D0D">
        <w:rPr>
          <w:rFonts w:ascii="Arial" w:eastAsia="Verdana" w:hAnsi="Arial" w:cs="Arial"/>
          <w:b/>
          <w:bCs/>
          <w:color w:val="auto"/>
        </w:rPr>
        <w:tab/>
      </w:r>
      <w:r w:rsidRPr="00755D0D">
        <w:rPr>
          <w:rFonts w:ascii="Arial" w:eastAsia="Verdana" w:hAnsi="Arial" w:cs="Arial"/>
          <w:b/>
          <w:bCs/>
          <w:color w:val="auto"/>
          <w:u w:val="single"/>
        </w:rPr>
        <w:t>Formalización del Contrato</w:t>
      </w:r>
    </w:p>
    <w:p w14:paraId="3AFF59C0" w14:textId="77777777" w:rsidR="00A77B3E" w:rsidRPr="00755D0D" w:rsidRDefault="004D6B20" w:rsidP="003E5D15">
      <w:pPr>
        <w:spacing w:before="178"/>
        <w:ind w:left="720"/>
        <w:jc w:val="both"/>
        <w:rPr>
          <w:rFonts w:eastAsia="Verdana"/>
          <w:color w:val="auto"/>
          <w:sz w:val="24"/>
        </w:rPr>
      </w:pPr>
      <w:r w:rsidRPr="00755D0D">
        <w:rPr>
          <w:rFonts w:eastAsia="Verdana"/>
          <w:color w:val="auto"/>
          <w:sz w:val="24"/>
        </w:rPr>
        <w:t>El contrato que suscriba la MUNICIPALIDAD se celebrará según los principios de publicidad y concurrencias. La formalización del contrato no requerirá el otorgamiento de escritura pública ni el uso del papel sellado ni timbres, y se entenderá perfeccionado a partir de ser firmado.</w:t>
      </w:r>
    </w:p>
    <w:p w14:paraId="7122DDE2" w14:textId="77777777" w:rsidR="00A77B3E" w:rsidRPr="00755D0D" w:rsidRDefault="004D6B20" w:rsidP="003E5D15">
      <w:pPr>
        <w:spacing w:before="178"/>
        <w:jc w:val="both"/>
        <w:rPr>
          <w:rFonts w:ascii="Arial" w:eastAsia="Verdana" w:hAnsi="Arial" w:cs="Arial"/>
          <w:b/>
          <w:bCs/>
          <w:color w:val="auto"/>
        </w:rPr>
      </w:pPr>
      <w:r w:rsidRPr="00755D0D">
        <w:rPr>
          <w:rFonts w:ascii="Arial" w:eastAsia="Verdana" w:hAnsi="Arial" w:cs="Arial"/>
          <w:b/>
          <w:bCs/>
          <w:color w:val="auto"/>
        </w:rPr>
        <w:t>6.02</w:t>
      </w:r>
      <w:r w:rsidRPr="00755D0D">
        <w:rPr>
          <w:rFonts w:ascii="Arial" w:eastAsia="Verdana" w:hAnsi="Arial" w:cs="Arial"/>
          <w:b/>
          <w:bCs/>
          <w:color w:val="auto"/>
        </w:rPr>
        <w:tab/>
      </w:r>
      <w:r w:rsidRPr="00755D0D">
        <w:rPr>
          <w:rFonts w:ascii="Arial" w:eastAsia="Verdana" w:hAnsi="Arial" w:cs="Arial"/>
          <w:b/>
          <w:bCs/>
          <w:color w:val="auto"/>
          <w:u w:val="single"/>
        </w:rPr>
        <w:t>Daños y Perjuicios a Personal y Bienes</w:t>
      </w:r>
    </w:p>
    <w:p w14:paraId="61A71DB6" w14:textId="77777777" w:rsidR="00A77B3E" w:rsidRPr="00755D0D" w:rsidRDefault="004D6B20" w:rsidP="003E5D15">
      <w:pPr>
        <w:spacing w:before="178"/>
        <w:ind w:left="720"/>
        <w:jc w:val="both"/>
        <w:rPr>
          <w:rFonts w:ascii="Arial" w:eastAsia="Verdana" w:hAnsi="Arial" w:cs="Arial"/>
          <w:color w:val="auto"/>
        </w:rPr>
      </w:pPr>
      <w:r w:rsidRPr="00755D0D">
        <w:rPr>
          <w:rFonts w:ascii="Arial" w:eastAsia="Verdana" w:hAnsi="Arial" w:cs="Arial"/>
          <w:color w:val="auto"/>
        </w:rPr>
        <w:t>El Contratista indemnizará, defenderá y salvará daños a cualquier persona o propiedad, debido a descuidos o negligencias en relación con el desarrollo de este contrato, como consecuencia de incumplimiento de pagos a los trabajadores, subcontratistas o cualquier persona que le suministre materiales, provisiones y demás bienes para el desarrollo y terminación de dicho contrato, y deberá pagar prontamente todas sus deudas, obligaciones y demandas incurridas en el desarrollo de dicho contrato, y además indemnizará defenderá y salvará de daños al LA MUNICIPALIDAD y a sus empleados contra todos los litigios y causas que pueda entablarle persona o personas que sufriesen heridas o daños debidos a algún acto de negligencia u omisión del Contratista o por el uso del material impropio o defectuoso en la construcción de la obra.</w:t>
      </w:r>
    </w:p>
    <w:p w14:paraId="632BBDA2" w14:textId="6DFE13A9"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 xml:space="preserve">6.03 </w:t>
      </w:r>
      <w:r w:rsidRPr="00755D0D">
        <w:rPr>
          <w:rFonts w:ascii="Arial" w:eastAsia="Verdana" w:hAnsi="Arial" w:cs="Arial"/>
          <w:b/>
          <w:bCs/>
          <w:color w:val="auto"/>
        </w:rPr>
        <w:tab/>
      </w:r>
      <w:r w:rsidR="00F97BAF" w:rsidRPr="00755D0D">
        <w:rPr>
          <w:rFonts w:ascii="Arial" w:eastAsia="Verdana" w:hAnsi="Arial" w:cs="Arial"/>
          <w:b/>
          <w:bCs/>
          <w:color w:val="auto"/>
          <w:u w:val="single"/>
        </w:rPr>
        <w:t>Prestaciones Sociales</w:t>
      </w:r>
    </w:p>
    <w:p w14:paraId="26D688FE" w14:textId="436D6DC8" w:rsidR="00421D56" w:rsidRPr="00755D0D" w:rsidRDefault="00F97BAF" w:rsidP="003E5D15">
      <w:pPr>
        <w:ind w:left="720"/>
        <w:jc w:val="both"/>
        <w:rPr>
          <w:rFonts w:ascii="Arial" w:eastAsia="Verdana" w:hAnsi="Arial" w:cs="Arial"/>
          <w:color w:val="auto"/>
        </w:rPr>
      </w:pPr>
      <w:r w:rsidRPr="00755D0D">
        <w:rPr>
          <w:rFonts w:ascii="Arial" w:eastAsia="Verdana" w:hAnsi="Arial" w:cs="Arial"/>
          <w:color w:val="auto"/>
        </w:rPr>
        <w:t>El Contratista</w:t>
      </w:r>
      <w:r w:rsidR="004D6B20" w:rsidRPr="00755D0D">
        <w:rPr>
          <w:rFonts w:ascii="Arial" w:eastAsia="Verdana" w:hAnsi="Arial" w:cs="Arial"/>
          <w:color w:val="auto"/>
        </w:rPr>
        <w:t xml:space="preserve"> será responsable por el pago de Ofertas patronales del Instituto Hondureño de Seguridad Social (IHSS), del Instituto Nacional de Formación Profesional (INFOP) y de cualquier otra obligación social. El Contratista será asimismo responsable y deberá pagar todas las prestaciones sociales y contractuales del Código de Trabajo a favor de los trabajadores que ocupe en el proyecto.</w:t>
      </w:r>
    </w:p>
    <w:p w14:paraId="2A8E4010" w14:textId="77777777" w:rsidR="00A77B3E" w:rsidRPr="00755D0D" w:rsidRDefault="004D6B20" w:rsidP="003E5D15">
      <w:pPr>
        <w:spacing w:before="250"/>
        <w:jc w:val="both"/>
        <w:rPr>
          <w:rFonts w:ascii="Arial" w:eastAsia="Verdana" w:hAnsi="Arial" w:cs="Arial"/>
          <w:b/>
          <w:bCs/>
          <w:color w:val="auto"/>
        </w:rPr>
      </w:pPr>
      <w:r w:rsidRPr="00755D0D">
        <w:rPr>
          <w:rFonts w:ascii="Arial" w:eastAsia="Verdana" w:hAnsi="Arial" w:cs="Arial"/>
          <w:b/>
          <w:bCs/>
          <w:color w:val="auto"/>
        </w:rPr>
        <w:lastRenderedPageBreak/>
        <w:t>6.0</w:t>
      </w:r>
      <w:r w:rsidR="00E81BE4" w:rsidRPr="00755D0D">
        <w:rPr>
          <w:rFonts w:ascii="Arial" w:eastAsia="Verdana" w:hAnsi="Arial" w:cs="Arial"/>
          <w:b/>
          <w:bCs/>
          <w:color w:val="auto"/>
        </w:rPr>
        <w:t>4</w:t>
      </w:r>
      <w:r w:rsidRPr="00755D0D">
        <w:rPr>
          <w:rFonts w:ascii="Arial" w:eastAsia="Verdana" w:hAnsi="Arial" w:cs="Arial"/>
          <w:b/>
          <w:bCs/>
          <w:color w:val="auto"/>
        </w:rPr>
        <w:t xml:space="preserve"> </w:t>
      </w:r>
      <w:r w:rsidRPr="00755D0D">
        <w:rPr>
          <w:rFonts w:ascii="Arial" w:eastAsia="Verdana" w:hAnsi="Arial" w:cs="Arial"/>
          <w:b/>
          <w:bCs/>
          <w:color w:val="auto"/>
        </w:rPr>
        <w:tab/>
      </w:r>
      <w:r w:rsidRPr="00755D0D">
        <w:rPr>
          <w:rFonts w:ascii="Arial" w:eastAsia="Verdana" w:hAnsi="Arial" w:cs="Arial"/>
          <w:b/>
          <w:bCs/>
          <w:color w:val="auto"/>
          <w:u w:val="single"/>
        </w:rPr>
        <w:t>Limpieza</w:t>
      </w:r>
    </w:p>
    <w:p w14:paraId="2E3C685A"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El Contratista deberá mantener en todo tiempo el sitio de la obra libre de acumulación de desperdicios de materiales, escombros o basura, derivada de sus operaciones. A la terminación del trabajo, deberá retirar todo el material de desperdicio y basura del área de la obra de construcción, maquinaria y material sobrante, y deberá limpiar y dejar el trabajo completamente limpio, excepto si se especifica de otra manera.</w:t>
      </w:r>
    </w:p>
    <w:p w14:paraId="5E7C038F" w14:textId="77777777" w:rsidR="00A77B3E" w:rsidRPr="00755D0D" w:rsidRDefault="004D6B20" w:rsidP="003E5D15">
      <w:pPr>
        <w:spacing w:before="231"/>
        <w:ind w:left="720"/>
        <w:jc w:val="both"/>
        <w:rPr>
          <w:rFonts w:ascii="Arial" w:eastAsia="Verdana" w:hAnsi="Arial" w:cs="Arial"/>
          <w:color w:val="auto"/>
        </w:rPr>
      </w:pPr>
      <w:r w:rsidRPr="00755D0D">
        <w:rPr>
          <w:rFonts w:ascii="Arial" w:eastAsia="Verdana" w:hAnsi="Arial" w:cs="Arial"/>
          <w:color w:val="auto"/>
        </w:rPr>
        <w:t>El Contratista proveerá y mantendrá en favorables condiciones sanitarias, aquellas comodidades para el uso de sus empleados que sean necesarias para cumplir con los requisitos reglamentarios del Ministerio de Salud Pública. El Contratista mantendrá en buen estado de limpieza sus oficinas y el sitio de la obra, y eliminará todos los desperdicios y mantendrá todas las áreas de la obra en estado sanitario presentable durante todo el tiempo que dure la ejecución del trabajo. El Contratista mantendrá durante todo el tiempo que dure el trabajo una oficina donde él o su representante puedan trabajar y recibir las instrucciones del Supervisor.</w:t>
      </w:r>
    </w:p>
    <w:p w14:paraId="56A16DFF"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Si el Contratista no hiciere la limpieza la Municipalidad podrá hacerlo y el costo de la misma será cargado al Contratista.</w:t>
      </w:r>
    </w:p>
    <w:p w14:paraId="0A05C2CE" w14:textId="0BF46289" w:rsidR="00A77B3E" w:rsidRPr="00755D0D" w:rsidRDefault="00F110BA" w:rsidP="003E5D15">
      <w:pPr>
        <w:pStyle w:val="Ttulo2"/>
        <w:spacing w:after="200" w:line="276" w:lineRule="auto"/>
        <w:rPr>
          <w:rFonts w:eastAsia="Verdana"/>
        </w:rPr>
      </w:pPr>
      <w:bookmarkStart w:id="19" w:name="_Toc31266992"/>
      <w:r w:rsidRPr="00755D0D">
        <w:rPr>
          <w:rFonts w:eastAsia="Verdana"/>
        </w:rPr>
        <w:t>7.00</w:t>
      </w:r>
      <w:r w:rsidRPr="00755D0D">
        <w:rPr>
          <w:rFonts w:eastAsia="Verdana"/>
        </w:rPr>
        <w:tab/>
        <w:t>PROGRAMACIÓN, SEGUIMIENTO, INFORMACIÓN Y EVALUACIÓN</w:t>
      </w:r>
      <w:bookmarkEnd w:id="19"/>
      <w:r w:rsidRPr="00755D0D">
        <w:rPr>
          <w:rFonts w:eastAsia="Verdana"/>
        </w:rPr>
        <w:t xml:space="preserve"> </w:t>
      </w:r>
    </w:p>
    <w:p w14:paraId="1A0F1348" w14:textId="7BC150A7" w:rsidR="00A77B3E" w:rsidRPr="00755D0D" w:rsidRDefault="004D6B20" w:rsidP="003E5D15">
      <w:pPr>
        <w:pStyle w:val="Prrafodelista"/>
        <w:numPr>
          <w:ilvl w:val="1"/>
          <w:numId w:val="20"/>
        </w:numPr>
        <w:spacing w:before="250"/>
        <w:jc w:val="both"/>
        <w:rPr>
          <w:rFonts w:ascii="Arial" w:eastAsia="Verdana" w:hAnsi="Arial" w:cs="Arial"/>
          <w:b/>
          <w:bCs/>
          <w:color w:val="auto"/>
        </w:rPr>
      </w:pPr>
      <w:r w:rsidRPr="00755D0D">
        <w:rPr>
          <w:rFonts w:ascii="Arial" w:eastAsia="Verdana" w:hAnsi="Arial" w:cs="Arial"/>
          <w:b/>
          <w:bCs/>
          <w:color w:val="auto"/>
          <w:u w:val="single"/>
        </w:rPr>
        <w:t>Programación</w:t>
      </w:r>
    </w:p>
    <w:p w14:paraId="4E375A26" w14:textId="77777777" w:rsidR="00975D3E" w:rsidRPr="00755D0D" w:rsidRDefault="004D6B20" w:rsidP="003E5D15">
      <w:pPr>
        <w:ind w:left="720" w:right="-42"/>
        <w:jc w:val="both"/>
        <w:rPr>
          <w:rFonts w:ascii="Arial" w:eastAsia="Verdana" w:hAnsi="Arial" w:cs="Arial"/>
          <w:color w:val="auto"/>
        </w:rPr>
      </w:pPr>
      <w:r w:rsidRPr="00755D0D">
        <w:rPr>
          <w:rFonts w:ascii="Arial" w:eastAsia="Verdana" w:hAnsi="Arial" w:cs="Arial"/>
          <w:color w:val="auto"/>
        </w:rPr>
        <w:t xml:space="preserve">Antes de que sea dada la orden de inicio el Contratista deberá presentar un Programa detallado de todas las actividades del proyecto, estableciendo su duración, formulando el calendario de ejecución e indicando el costo estimado de cada actividad mediante el método de Ruta </w:t>
      </w:r>
      <w:r w:rsidR="005A3184" w:rsidRPr="00755D0D">
        <w:rPr>
          <w:rFonts w:ascii="Arial" w:eastAsia="Verdana" w:hAnsi="Arial" w:cs="Arial"/>
          <w:color w:val="auto"/>
        </w:rPr>
        <w:t>Crítica</w:t>
      </w:r>
      <w:r w:rsidRPr="00755D0D">
        <w:rPr>
          <w:rFonts w:ascii="Arial" w:eastAsia="Verdana" w:hAnsi="Arial" w:cs="Arial"/>
          <w:color w:val="auto"/>
        </w:rPr>
        <w:t>. Junto al programa de ejecución del Proyecto, el Contratista deberá presentar el calendario de Inversión y el de Desembolsos, para programar el flujo de caja y hacer la correspondiente Reserva Presupuestaria de la Institución.</w:t>
      </w:r>
    </w:p>
    <w:p w14:paraId="3700BF85" w14:textId="003EBD9F" w:rsidR="00A77B3E" w:rsidRPr="00755D0D" w:rsidRDefault="00975D3E" w:rsidP="003E5D15">
      <w:pPr>
        <w:pStyle w:val="Prrafodelista"/>
        <w:numPr>
          <w:ilvl w:val="1"/>
          <w:numId w:val="20"/>
        </w:numPr>
        <w:ind w:right="-42"/>
        <w:jc w:val="both"/>
        <w:rPr>
          <w:rFonts w:ascii="Arial" w:eastAsia="Verdana" w:hAnsi="Arial" w:cs="Arial"/>
          <w:color w:val="auto"/>
        </w:rPr>
      </w:pPr>
      <w:r w:rsidRPr="00755D0D">
        <w:rPr>
          <w:rFonts w:ascii="Arial" w:eastAsia="Verdana" w:hAnsi="Arial" w:cs="Arial"/>
          <w:color w:val="auto"/>
        </w:rPr>
        <w:t xml:space="preserve"> </w:t>
      </w:r>
      <w:r w:rsidR="004D6B20" w:rsidRPr="00755D0D">
        <w:rPr>
          <w:rFonts w:ascii="Arial" w:eastAsia="Verdana" w:hAnsi="Arial" w:cs="Arial"/>
          <w:b/>
          <w:bCs/>
          <w:color w:val="auto"/>
          <w:u w:val="single"/>
        </w:rPr>
        <w:t>Seguimiento de la Ejecución</w:t>
      </w:r>
    </w:p>
    <w:p w14:paraId="51011459" w14:textId="611B65DE" w:rsidR="00975D3E" w:rsidRPr="00755D0D" w:rsidRDefault="004D6B20" w:rsidP="003E5D15">
      <w:pPr>
        <w:spacing w:before="86"/>
        <w:ind w:left="720"/>
        <w:jc w:val="both"/>
        <w:rPr>
          <w:rFonts w:ascii="Arial" w:eastAsia="Verdana" w:hAnsi="Arial" w:cs="Arial"/>
          <w:color w:val="auto"/>
        </w:rPr>
      </w:pPr>
      <w:r w:rsidRPr="00755D0D">
        <w:rPr>
          <w:rFonts w:ascii="Arial" w:eastAsia="Verdana" w:hAnsi="Arial" w:cs="Arial"/>
          <w:color w:val="auto"/>
        </w:rPr>
        <w:t xml:space="preserve">El Contratista deberá establecer un sistema de seguimiento constante del desarrollo de la obra contratada, que </w:t>
      </w:r>
      <w:r w:rsidR="00F97BAF" w:rsidRPr="00755D0D">
        <w:rPr>
          <w:rFonts w:ascii="Arial" w:eastAsia="Verdana" w:hAnsi="Arial" w:cs="Arial"/>
          <w:color w:val="auto"/>
        </w:rPr>
        <w:t>permita determinar</w:t>
      </w:r>
      <w:r w:rsidRPr="00755D0D">
        <w:rPr>
          <w:rFonts w:ascii="Arial" w:eastAsia="Verdana" w:hAnsi="Arial" w:cs="Arial"/>
          <w:color w:val="auto"/>
        </w:rPr>
        <w:t xml:space="preserve"> oportunamente los cambios que puedan presentarse durante la ejecución del proyecto, tanto en la duración como en el costo estimado y así poder tomar las acciones sobre el plazo y el presupuesto aprobado.</w:t>
      </w:r>
    </w:p>
    <w:p w14:paraId="0EFFC955" w14:textId="2B3EEC08" w:rsidR="00A77B3E" w:rsidRPr="00755D0D" w:rsidRDefault="00975D3E" w:rsidP="003E5D15">
      <w:pPr>
        <w:spacing w:before="86"/>
        <w:jc w:val="both"/>
        <w:rPr>
          <w:rFonts w:ascii="Arial" w:eastAsia="Verdana" w:hAnsi="Arial" w:cs="Arial"/>
          <w:color w:val="auto"/>
        </w:rPr>
      </w:pPr>
      <w:r w:rsidRPr="00755D0D">
        <w:rPr>
          <w:rFonts w:ascii="Arial" w:eastAsia="Verdana" w:hAnsi="Arial" w:cs="Arial"/>
          <w:color w:val="auto"/>
        </w:rPr>
        <w:t xml:space="preserve">7.03 </w:t>
      </w:r>
      <w:r w:rsidR="004D6B20" w:rsidRPr="00755D0D">
        <w:rPr>
          <w:rFonts w:ascii="Arial" w:eastAsia="Verdana" w:hAnsi="Arial" w:cs="Arial"/>
          <w:b/>
          <w:bCs/>
          <w:color w:val="auto"/>
          <w:u w:val="single"/>
        </w:rPr>
        <w:t>Evaluación del Proyecto</w:t>
      </w:r>
    </w:p>
    <w:p w14:paraId="702BEC44" w14:textId="2D5868CC" w:rsidR="00D72F11" w:rsidRPr="00AD1FF8" w:rsidRDefault="004D6B20" w:rsidP="003E5D15">
      <w:pPr>
        <w:spacing w:before="163"/>
        <w:ind w:left="720"/>
        <w:jc w:val="both"/>
        <w:rPr>
          <w:rFonts w:ascii="Arial" w:eastAsia="Verdana" w:hAnsi="Arial" w:cs="Arial"/>
          <w:color w:val="auto"/>
        </w:rPr>
      </w:pPr>
      <w:r w:rsidRPr="00755D0D">
        <w:rPr>
          <w:rFonts w:ascii="Arial" w:eastAsia="Verdana" w:hAnsi="Arial" w:cs="Arial"/>
          <w:color w:val="auto"/>
        </w:rPr>
        <w:t xml:space="preserve">El Contratista deberá participar en las sesiones de evaluación de la obra, que el Supervisor del Proyecto realice periódicamente y acatar todas las </w:t>
      </w:r>
      <w:r w:rsidRPr="00755D0D">
        <w:rPr>
          <w:rFonts w:ascii="Arial" w:eastAsia="Verdana" w:hAnsi="Arial" w:cs="Arial"/>
          <w:color w:val="auto"/>
        </w:rPr>
        <w:lastRenderedPageBreak/>
        <w:t>recomendaciones que de ellas resulte, a fin de alcanzar el éxito del proyecto en cuanto a duración y a costo estimado.</w:t>
      </w:r>
    </w:p>
    <w:p w14:paraId="216BE30C" w14:textId="111510A3" w:rsidR="00FE55F6" w:rsidRPr="00755D0D" w:rsidRDefault="00E1108B" w:rsidP="003E5D15">
      <w:pPr>
        <w:pStyle w:val="Ttulo2"/>
        <w:spacing w:after="200" w:line="276" w:lineRule="auto"/>
        <w:rPr>
          <w:rFonts w:eastAsia="Verdana"/>
        </w:rPr>
      </w:pPr>
      <w:bookmarkStart w:id="20" w:name="_Toc31266993"/>
      <w:r w:rsidRPr="00755D0D">
        <w:rPr>
          <w:rFonts w:eastAsia="Verdana"/>
        </w:rPr>
        <w:t xml:space="preserve">8.00 </w:t>
      </w:r>
      <w:r w:rsidR="004D6B20" w:rsidRPr="00755D0D">
        <w:rPr>
          <w:rFonts w:eastAsia="Verdana"/>
        </w:rPr>
        <w:t>MATERIALES Y EJECUCIÓN</w:t>
      </w:r>
      <w:bookmarkEnd w:id="20"/>
      <w:r w:rsidR="004D6B20" w:rsidRPr="00755D0D">
        <w:rPr>
          <w:rFonts w:eastAsia="Verdana"/>
        </w:rPr>
        <w:t xml:space="preserve"> </w:t>
      </w:r>
    </w:p>
    <w:p w14:paraId="55747DEF" w14:textId="0205552F" w:rsidR="00A77B3E" w:rsidRPr="00755D0D" w:rsidRDefault="004D6B20" w:rsidP="003E5D15">
      <w:pPr>
        <w:pStyle w:val="Prrafodelista"/>
        <w:numPr>
          <w:ilvl w:val="1"/>
          <w:numId w:val="21"/>
        </w:numPr>
        <w:spacing w:before="77"/>
        <w:rPr>
          <w:rFonts w:ascii="Arial" w:eastAsia="Verdana" w:hAnsi="Arial" w:cs="Arial"/>
          <w:b/>
          <w:bCs/>
          <w:color w:val="auto"/>
        </w:rPr>
      </w:pPr>
      <w:r w:rsidRPr="00755D0D">
        <w:rPr>
          <w:rFonts w:ascii="Arial" w:eastAsia="Verdana" w:hAnsi="Arial" w:cs="Arial"/>
          <w:b/>
          <w:bCs/>
          <w:color w:val="auto"/>
          <w:u w:val="single"/>
        </w:rPr>
        <w:t>Materiales y Hechura</w:t>
      </w:r>
    </w:p>
    <w:p w14:paraId="6A2D195D" w14:textId="38C2786A" w:rsidR="00E1108B" w:rsidRPr="00755D0D" w:rsidRDefault="004D6B20" w:rsidP="003E5D15">
      <w:pPr>
        <w:spacing w:before="163"/>
        <w:ind w:left="720"/>
        <w:jc w:val="both"/>
        <w:rPr>
          <w:rFonts w:ascii="Arial" w:eastAsia="Verdana" w:hAnsi="Arial" w:cs="Arial"/>
          <w:color w:val="auto"/>
        </w:rPr>
      </w:pPr>
      <w:r w:rsidRPr="00755D0D">
        <w:rPr>
          <w:rFonts w:ascii="Arial" w:eastAsia="Verdana" w:hAnsi="Arial" w:cs="Arial"/>
          <w:color w:val="auto"/>
        </w:rPr>
        <w:t>Todos los materiales, suministros y equipos, deberán ser nuevos, de diseño estándar y hechura y calidad de primera clase. Los materiales, suministros y equipos, deberán ser productos fabricados por manufactureros de reconocida experiencia y habilidad en el ramo, y de la calidad, clase y tipo especificado. No se aceptarán sustitutos ni los llamados "o similares", salvo bajo patente y certificado del fabricante.</w:t>
      </w:r>
    </w:p>
    <w:p w14:paraId="12A69D39" w14:textId="34067564" w:rsidR="00A77B3E" w:rsidRPr="00755D0D" w:rsidRDefault="00975D3E" w:rsidP="003E5D15">
      <w:pPr>
        <w:spacing w:before="163"/>
        <w:jc w:val="both"/>
        <w:rPr>
          <w:rFonts w:ascii="Arial" w:eastAsia="Verdana" w:hAnsi="Arial" w:cs="Arial"/>
          <w:color w:val="auto"/>
        </w:rPr>
      </w:pPr>
      <w:r w:rsidRPr="00755D0D">
        <w:rPr>
          <w:rFonts w:ascii="Arial" w:eastAsia="Verdana" w:hAnsi="Arial" w:cs="Arial"/>
          <w:color w:val="auto"/>
        </w:rPr>
        <w:t xml:space="preserve">8.02     </w:t>
      </w:r>
      <w:r w:rsidR="004D6B20" w:rsidRPr="00755D0D">
        <w:rPr>
          <w:rFonts w:ascii="Arial" w:eastAsia="Verdana" w:hAnsi="Arial" w:cs="Arial"/>
          <w:b/>
          <w:bCs/>
          <w:color w:val="auto"/>
          <w:u w:val="single"/>
        </w:rPr>
        <w:t>Patentes</w:t>
      </w:r>
    </w:p>
    <w:p w14:paraId="1CEA5592" w14:textId="77777777" w:rsidR="00A77B3E" w:rsidRPr="00755D0D" w:rsidRDefault="004D6B20" w:rsidP="003E5D15">
      <w:pPr>
        <w:ind w:left="720" w:right="-42"/>
        <w:jc w:val="both"/>
        <w:rPr>
          <w:rFonts w:ascii="Arial" w:eastAsia="Verdana" w:hAnsi="Arial" w:cs="Arial"/>
          <w:color w:val="auto"/>
        </w:rPr>
      </w:pPr>
      <w:r w:rsidRPr="00755D0D">
        <w:rPr>
          <w:rFonts w:ascii="Arial" w:eastAsia="Verdana" w:hAnsi="Arial" w:cs="Arial"/>
          <w:color w:val="auto"/>
        </w:rPr>
        <w:t>El Contratista indemnizará, defenderá y salvará de daños a LA MUNICIPALIDAD de cualquier litigio, gasto, reclamo, pena, daño o alegato de infracción de cualquier diseño, invento, material patentado o marca de fábrica o registro de propiedad literaria, en relación con la obra a realizarse bajo el presente contrato, que pudiera surgir durante la ejecución de la obra o después de su terminación.</w:t>
      </w:r>
    </w:p>
    <w:p w14:paraId="64E18EEA" w14:textId="77777777" w:rsidR="00A77B3E" w:rsidRPr="00755D0D" w:rsidRDefault="004D6B20" w:rsidP="003E5D15">
      <w:pPr>
        <w:jc w:val="both"/>
        <w:rPr>
          <w:rFonts w:ascii="Arial" w:eastAsia="Verdana" w:hAnsi="Arial" w:cs="Arial"/>
          <w:b/>
          <w:bCs/>
          <w:color w:val="auto"/>
        </w:rPr>
      </w:pPr>
      <w:r w:rsidRPr="00755D0D">
        <w:rPr>
          <w:rFonts w:ascii="Arial" w:eastAsia="Verdana" w:hAnsi="Arial" w:cs="Arial"/>
          <w:b/>
          <w:bCs/>
          <w:color w:val="auto"/>
        </w:rPr>
        <w:t xml:space="preserve">8.03. </w:t>
      </w:r>
      <w:r w:rsidRPr="00755D0D">
        <w:rPr>
          <w:rFonts w:ascii="Arial" w:eastAsia="Verdana" w:hAnsi="Arial" w:cs="Arial"/>
          <w:b/>
          <w:bCs/>
          <w:color w:val="auto"/>
        </w:rPr>
        <w:tab/>
      </w:r>
      <w:r w:rsidRPr="00755D0D">
        <w:rPr>
          <w:rFonts w:ascii="Arial" w:eastAsia="Verdana" w:hAnsi="Arial" w:cs="Arial"/>
          <w:b/>
          <w:bCs/>
          <w:color w:val="auto"/>
          <w:u w:val="single"/>
        </w:rPr>
        <w:t>Recepción Definitiva</w:t>
      </w:r>
    </w:p>
    <w:p w14:paraId="47567E73" w14:textId="76D24E53" w:rsidR="00AF5E6B"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LA MUNICIPALIDAD dará al Ejecutor el acta de recepción definitiva a más tardar treinta días (30) después de entregada el acta de recepción provisional. Se entiende que todo lo pendiente a terminar por el Ejecutor en la obra, especificado en el acta de recepción provisional, ha sido ya ejecutado.</w:t>
      </w:r>
    </w:p>
    <w:p w14:paraId="5C3DDBEA" w14:textId="77777777" w:rsidR="00A77B3E" w:rsidRPr="00755D0D" w:rsidRDefault="004D6B20" w:rsidP="003E5D15">
      <w:pPr>
        <w:pStyle w:val="Ttulo2"/>
        <w:spacing w:after="200" w:line="276" w:lineRule="auto"/>
        <w:rPr>
          <w:rFonts w:eastAsia="Verdana"/>
        </w:rPr>
      </w:pPr>
      <w:bookmarkStart w:id="21" w:name="_Toc31266994"/>
      <w:r w:rsidRPr="00755D0D">
        <w:rPr>
          <w:rFonts w:eastAsia="Verdana"/>
        </w:rPr>
        <w:t>9.00</w:t>
      </w:r>
      <w:r w:rsidRPr="00755D0D">
        <w:rPr>
          <w:rFonts w:eastAsia="Verdana"/>
        </w:rPr>
        <w:tab/>
        <w:t>PLAZO DE ENTREGA Y DEMORA</w:t>
      </w:r>
      <w:bookmarkEnd w:id="21"/>
    </w:p>
    <w:p w14:paraId="281BBA0B" w14:textId="3698E8B9" w:rsidR="00B56BD5" w:rsidRPr="00755D0D" w:rsidRDefault="00537E40" w:rsidP="006755C6">
      <w:pPr>
        <w:jc w:val="both"/>
        <w:rPr>
          <w:rFonts w:ascii="Arial" w:eastAsia="Verdana" w:hAnsi="Arial" w:cs="Arial"/>
          <w:b/>
          <w:bCs/>
          <w:color w:val="auto"/>
          <w:u w:val="single"/>
        </w:rPr>
      </w:pPr>
      <w:r w:rsidRPr="00755D0D">
        <w:rPr>
          <w:rFonts w:ascii="Arial" w:eastAsia="Verdana" w:hAnsi="Arial" w:cs="Arial"/>
          <w:b/>
          <w:bCs/>
          <w:color w:val="auto"/>
          <w:u w:val="single"/>
        </w:rPr>
        <w:t>9.01. Extensión del Tiempo</w:t>
      </w:r>
    </w:p>
    <w:p w14:paraId="1785497E"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El </w:t>
      </w:r>
      <w:r w:rsidRPr="00755D0D">
        <w:rPr>
          <w:rFonts w:ascii="Arial" w:eastAsia="Verdana" w:hAnsi="Arial" w:cs="Arial"/>
          <w:b/>
          <w:bCs/>
          <w:color w:val="auto"/>
        </w:rPr>
        <w:t xml:space="preserve">Contratista </w:t>
      </w:r>
      <w:r w:rsidRPr="00755D0D">
        <w:rPr>
          <w:rFonts w:ascii="Arial" w:eastAsia="Verdana" w:hAnsi="Arial" w:cs="Arial"/>
          <w:color w:val="auto"/>
        </w:rPr>
        <w:t>expresamente conviene y acuerda, que su compromiso para entregar completa toda la obra de este contrato a LA MUNICIPALIDAD</w:t>
      </w:r>
      <w:r w:rsidRPr="00755D0D">
        <w:rPr>
          <w:rFonts w:ascii="Arial" w:eastAsia="Verdana" w:hAnsi="Arial" w:cs="Arial"/>
          <w:b/>
          <w:bCs/>
          <w:color w:val="auto"/>
        </w:rPr>
        <w:t xml:space="preserve">, </w:t>
      </w:r>
      <w:r w:rsidRPr="00755D0D">
        <w:rPr>
          <w:rFonts w:ascii="Arial" w:eastAsia="Verdana" w:hAnsi="Arial" w:cs="Arial"/>
          <w:color w:val="auto"/>
        </w:rPr>
        <w:t>dentro del término especificado en el Calendario de Entrega, lo ha adquirido tomando en consideración y adelantándose a cualquier dilación e incidente que pueda causar obstáculos en la entrega, ya sea que surjan por dilaciones en la realización de entrega de materiales, equipo, accesorios o contratación de trabajadores, o por causa de tiempo inclemente u otros.</w:t>
      </w:r>
    </w:p>
    <w:p w14:paraId="772790C2" w14:textId="2A41D38B" w:rsidR="00AD1FF8" w:rsidRPr="00755D0D" w:rsidRDefault="004D6B20" w:rsidP="003E5D15">
      <w:pPr>
        <w:spacing w:before="274"/>
        <w:ind w:left="720"/>
        <w:jc w:val="both"/>
        <w:rPr>
          <w:rFonts w:ascii="Arial" w:eastAsia="Verdana" w:hAnsi="Arial" w:cs="Arial"/>
          <w:color w:val="auto"/>
        </w:rPr>
      </w:pPr>
      <w:r w:rsidRPr="00755D0D">
        <w:rPr>
          <w:rFonts w:ascii="Arial" w:eastAsia="Verdana" w:hAnsi="Arial" w:cs="Arial"/>
          <w:color w:val="auto"/>
        </w:rPr>
        <w:t xml:space="preserve">Si en todo caso el </w:t>
      </w:r>
      <w:r w:rsidRPr="00755D0D">
        <w:rPr>
          <w:rFonts w:ascii="Arial" w:eastAsia="Verdana" w:hAnsi="Arial" w:cs="Arial"/>
          <w:b/>
          <w:bCs/>
          <w:color w:val="auto"/>
        </w:rPr>
        <w:t xml:space="preserve">Contratista </w:t>
      </w:r>
      <w:r w:rsidRPr="00755D0D">
        <w:rPr>
          <w:rFonts w:ascii="Arial" w:eastAsia="Verdana" w:hAnsi="Arial" w:cs="Arial"/>
          <w:color w:val="auto"/>
        </w:rPr>
        <w:t>es obstaculizado o atrasado en la ejecución de la obra debido a negligencias, dilaciones y omisiones de LA MUNICIPALIDAD</w:t>
      </w:r>
      <w:r w:rsidRPr="00755D0D">
        <w:rPr>
          <w:rFonts w:ascii="Arial" w:eastAsia="Verdana" w:hAnsi="Arial" w:cs="Arial"/>
          <w:b/>
          <w:bCs/>
          <w:color w:val="auto"/>
        </w:rPr>
        <w:t xml:space="preserve">  </w:t>
      </w:r>
      <w:r w:rsidRPr="00755D0D">
        <w:rPr>
          <w:rFonts w:ascii="Arial" w:eastAsia="Verdana" w:hAnsi="Arial" w:cs="Arial"/>
          <w:color w:val="auto"/>
        </w:rPr>
        <w:t xml:space="preserve">o por causas imprevistas fuera del control y sin culpa o negligencia del </w:t>
      </w:r>
      <w:r w:rsidRPr="00755D0D">
        <w:rPr>
          <w:rFonts w:ascii="Arial" w:eastAsia="Verdana" w:hAnsi="Arial" w:cs="Arial"/>
          <w:b/>
          <w:bCs/>
          <w:color w:val="auto"/>
        </w:rPr>
        <w:t xml:space="preserve">Contratista </w:t>
      </w:r>
      <w:r w:rsidRPr="00755D0D">
        <w:rPr>
          <w:rFonts w:ascii="Arial" w:eastAsia="Verdana" w:hAnsi="Arial" w:cs="Arial"/>
          <w:color w:val="auto"/>
        </w:rPr>
        <w:t xml:space="preserve">o actos de fuerza mayor como fenómenos de la naturaleza (terremotos, inundaciones, tomados, ciclones y otros fenómenos </w:t>
      </w:r>
      <w:r w:rsidR="00BF2F7A" w:rsidRPr="00755D0D">
        <w:rPr>
          <w:rFonts w:ascii="Arial" w:eastAsia="Verdana" w:hAnsi="Arial" w:cs="Arial"/>
          <w:color w:val="auto"/>
        </w:rPr>
        <w:t>cataclismos</w:t>
      </w:r>
      <w:r w:rsidRPr="00755D0D">
        <w:rPr>
          <w:rFonts w:ascii="Arial" w:eastAsia="Verdana" w:hAnsi="Arial" w:cs="Arial"/>
          <w:color w:val="auto"/>
        </w:rPr>
        <w:t xml:space="preserve">), actos del </w:t>
      </w:r>
      <w:r w:rsidRPr="00755D0D">
        <w:rPr>
          <w:rFonts w:ascii="Arial" w:eastAsia="Verdana" w:hAnsi="Arial" w:cs="Arial"/>
          <w:color w:val="auto"/>
        </w:rPr>
        <w:lastRenderedPageBreak/>
        <w:t xml:space="preserve">enemigo público, acciones gubernamentales, incendios, epidemia y abandono de trabajo por los empleados a consecuencia de una huelga general; se podrá prorrogar la fecha de terminación del proyecto, legalizándolo mediante una orden siempre que el Supervisor del Proyecto certifique por escrito que es justo y correcto lo que el </w:t>
      </w:r>
      <w:r w:rsidRPr="00755D0D">
        <w:rPr>
          <w:rFonts w:ascii="Arial" w:eastAsia="Verdana" w:hAnsi="Arial" w:cs="Arial"/>
          <w:b/>
          <w:bCs/>
          <w:color w:val="auto"/>
        </w:rPr>
        <w:t xml:space="preserve">Contratista </w:t>
      </w:r>
      <w:r w:rsidRPr="00755D0D">
        <w:rPr>
          <w:rFonts w:ascii="Arial" w:eastAsia="Verdana" w:hAnsi="Arial" w:cs="Arial"/>
          <w:color w:val="auto"/>
        </w:rPr>
        <w:t xml:space="preserve">reclama, dentro de los diez (10) días laborables siguientes a la fecha en la que se alega ocurrió la causa del atraso y se aumente el plazo de la </w:t>
      </w:r>
      <w:r w:rsidRPr="00755D0D">
        <w:rPr>
          <w:rFonts w:ascii="Arial" w:eastAsia="Verdana" w:hAnsi="Arial" w:cs="Arial"/>
          <w:b/>
          <w:bCs/>
          <w:color w:val="auto"/>
        </w:rPr>
        <w:t xml:space="preserve">Garantía  de Cumplimiento. </w:t>
      </w:r>
      <w:r w:rsidRPr="00755D0D">
        <w:rPr>
          <w:rFonts w:ascii="Arial" w:eastAsia="Verdana" w:hAnsi="Arial" w:cs="Arial"/>
          <w:color w:val="auto"/>
        </w:rPr>
        <w:t xml:space="preserve">Dicha extensión cuando sea concedida, será considerada como </w:t>
      </w:r>
      <w:r w:rsidR="00537E40" w:rsidRPr="00755D0D">
        <w:rPr>
          <w:rFonts w:ascii="Arial" w:eastAsia="Verdana" w:hAnsi="Arial" w:cs="Arial"/>
          <w:color w:val="auto"/>
        </w:rPr>
        <w:t>Adendum</w:t>
      </w:r>
      <w:r w:rsidRPr="00755D0D">
        <w:rPr>
          <w:rFonts w:ascii="Arial" w:eastAsia="Verdana" w:hAnsi="Arial" w:cs="Arial"/>
          <w:color w:val="auto"/>
        </w:rPr>
        <w:t xml:space="preserve"> estableciendo una nueva fecha de terminación de acuerdo con los términos de este documento. Es entendido que el Contratista hará las solicitudes en tiempo u no serán </w:t>
      </w:r>
      <w:r w:rsidR="00BF2F7A" w:rsidRPr="00755D0D">
        <w:rPr>
          <w:rFonts w:ascii="Arial" w:eastAsia="Verdana" w:hAnsi="Arial" w:cs="Arial"/>
          <w:color w:val="auto"/>
        </w:rPr>
        <w:t>válidas</w:t>
      </w:r>
      <w:r w:rsidRPr="00755D0D">
        <w:rPr>
          <w:rFonts w:ascii="Arial" w:eastAsia="Verdana" w:hAnsi="Arial" w:cs="Arial"/>
          <w:color w:val="auto"/>
        </w:rPr>
        <w:t xml:space="preserve"> a posteriori.</w:t>
      </w:r>
    </w:p>
    <w:p w14:paraId="7F748A2A" w14:textId="77777777" w:rsidR="00A77B3E" w:rsidRPr="00755D0D" w:rsidRDefault="004D6B20" w:rsidP="003E5D15">
      <w:pPr>
        <w:tabs>
          <w:tab w:val="left" w:pos="723"/>
        </w:tabs>
        <w:jc w:val="both"/>
        <w:rPr>
          <w:rFonts w:ascii="Arial" w:eastAsia="Verdana" w:hAnsi="Arial" w:cs="Arial"/>
          <w:b/>
          <w:bCs/>
          <w:color w:val="auto"/>
        </w:rPr>
      </w:pPr>
      <w:r w:rsidRPr="00755D0D">
        <w:rPr>
          <w:rFonts w:ascii="Arial" w:eastAsia="Verdana" w:hAnsi="Arial" w:cs="Arial"/>
          <w:b/>
          <w:bCs/>
          <w:color w:val="auto"/>
        </w:rPr>
        <w:t>9.02</w:t>
      </w:r>
      <w:r w:rsidRPr="00755D0D">
        <w:rPr>
          <w:rFonts w:ascii="Arial" w:eastAsia="Verdana" w:hAnsi="Arial" w:cs="Arial"/>
          <w:b/>
          <w:bCs/>
          <w:color w:val="auto"/>
        </w:rPr>
        <w:tab/>
      </w:r>
      <w:r w:rsidRPr="00755D0D">
        <w:rPr>
          <w:rFonts w:ascii="Arial" w:eastAsia="Verdana" w:hAnsi="Arial" w:cs="Arial"/>
          <w:b/>
          <w:bCs/>
          <w:color w:val="auto"/>
          <w:u w:val="single"/>
        </w:rPr>
        <w:t>Multa por Incumplimiento de Plazo:</w:t>
      </w:r>
    </w:p>
    <w:p w14:paraId="34E559FB" w14:textId="1CDD0E6C" w:rsidR="00A77B3E" w:rsidRPr="00755D0D" w:rsidRDefault="004D6B20" w:rsidP="003E5D15">
      <w:pPr>
        <w:spacing w:before="274"/>
        <w:ind w:left="720"/>
        <w:jc w:val="both"/>
        <w:rPr>
          <w:rFonts w:ascii="Arial" w:eastAsia="Verdana" w:hAnsi="Arial" w:cs="Arial"/>
          <w:color w:val="auto"/>
        </w:rPr>
      </w:pPr>
      <w:r w:rsidRPr="00755D0D">
        <w:rPr>
          <w:rFonts w:ascii="Arial" w:eastAsia="Verdana" w:hAnsi="Arial" w:cs="Arial"/>
          <w:color w:val="auto"/>
        </w:rPr>
        <w:t xml:space="preserve">El </w:t>
      </w:r>
      <w:r w:rsidRPr="00755D0D">
        <w:rPr>
          <w:rFonts w:ascii="Arial" w:eastAsia="Verdana" w:hAnsi="Arial" w:cs="Arial"/>
          <w:b/>
          <w:bCs/>
          <w:color w:val="auto"/>
        </w:rPr>
        <w:t xml:space="preserve">Contratista </w:t>
      </w:r>
      <w:r w:rsidRPr="00755D0D">
        <w:rPr>
          <w:rFonts w:ascii="Arial" w:eastAsia="Verdana" w:hAnsi="Arial" w:cs="Arial"/>
          <w:color w:val="auto"/>
        </w:rPr>
        <w:t>deberá ejecutar la obra en el plazo convenido y cumplir los plazos parciales que se hubiera previsto para las diferentes etapas del proyecto. Si la obra no se ejecutare en el plazo total, LA MUNICIPALIDAD</w:t>
      </w:r>
      <w:r w:rsidRPr="00755D0D">
        <w:rPr>
          <w:rFonts w:ascii="Arial" w:eastAsia="Verdana" w:hAnsi="Arial" w:cs="Arial"/>
          <w:b/>
          <w:bCs/>
          <w:color w:val="auto"/>
        </w:rPr>
        <w:t xml:space="preserve"> </w:t>
      </w:r>
      <w:r w:rsidRPr="00755D0D">
        <w:rPr>
          <w:rFonts w:ascii="Arial" w:eastAsia="Verdana" w:hAnsi="Arial" w:cs="Arial"/>
          <w:color w:val="auto"/>
        </w:rPr>
        <w:t xml:space="preserve">aplicará al Contratista, por cada día de retraso, una multa cuya cuantía será </w:t>
      </w:r>
      <w:r w:rsidR="00BF2F7A" w:rsidRPr="00755D0D">
        <w:rPr>
          <w:rFonts w:ascii="Arial" w:eastAsia="Verdana" w:hAnsi="Arial" w:cs="Arial"/>
          <w:color w:val="auto"/>
        </w:rPr>
        <w:t xml:space="preserve">del </w:t>
      </w:r>
      <w:r w:rsidR="00F46C54" w:rsidRPr="00755D0D">
        <w:rPr>
          <w:rFonts w:ascii="Arial" w:eastAsia="Verdana" w:hAnsi="Arial" w:cs="Arial"/>
          <w:color w:val="auto"/>
        </w:rPr>
        <w:t xml:space="preserve">0.125% </w:t>
      </w:r>
      <w:r w:rsidRPr="00755D0D">
        <w:rPr>
          <w:rFonts w:ascii="Arial" w:eastAsia="Verdana" w:hAnsi="Arial" w:cs="Arial"/>
          <w:color w:val="auto"/>
        </w:rPr>
        <w:t>por cada día de atraso por cada millar del costo total de la obra hasta un máximo del 10% del monto contratado, sin perjuicio de la resolución del contrato.</w:t>
      </w:r>
      <w:r w:rsidR="00F46C54" w:rsidRPr="00755D0D">
        <w:rPr>
          <w:rFonts w:ascii="Arial" w:eastAsia="Verdana" w:hAnsi="Arial" w:cs="Arial"/>
          <w:color w:val="auto"/>
        </w:rPr>
        <w:t xml:space="preserve"> </w:t>
      </w:r>
    </w:p>
    <w:p w14:paraId="5DB9BB3D" w14:textId="77777777" w:rsidR="00A77B3E" w:rsidRPr="00755D0D" w:rsidRDefault="004D6B20" w:rsidP="003E5D15">
      <w:pPr>
        <w:spacing w:before="274"/>
        <w:ind w:left="720"/>
        <w:jc w:val="both"/>
        <w:rPr>
          <w:rFonts w:ascii="Arial" w:eastAsia="Verdana" w:hAnsi="Arial" w:cs="Arial"/>
          <w:color w:val="auto"/>
        </w:rPr>
      </w:pPr>
      <w:r w:rsidRPr="00755D0D">
        <w:rPr>
          <w:rFonts w:ascii="Arial" w:eastAsia="Verdana" w:hAnsi="Arial" w:cs="Arial"/>
          <w:color w:val="auto"/>
        </w:rPr>
        <w:t xml:space="preserve">Si la demora se produjere por causas no imputables al </w:t>
      </w:r>
      <w:r w:rsidRPr="00755D0D">
        <w:rPr>
          <w:rFonts w:ascii="Arial" w:eastAsia="Verdana" w:hAnsi="Arial" w:cs="Arial"/>
          <w:b/>
          <w:bCs/>
          <w:color w:val="auto"/>
        </w:rPr>
        <w:t xml:space="preserve">Contratista, </w:t>
      </w:r>
      <w:r w:rsidRPr="00755D0D">
        <w:rPr>
          <w:rFonts w:ascii="Arial" w:eastAsia="Verdana" w:hAnsi="Arial" w:cs="Arial"/>
          <w:color w:val="auto"/>
        </w:rPr>
        <w:t>LA MUNICIPALIDAD</w:t>
      </w:r>
      <w:r w:rsidRPr="00755D0D">
        <w:rPr>
          <w:rFonts w:ascii="Arial" w:eastAsia="Verdana" w:hAnsi="Arial" w:cs="Arial"/>
          <w:b/>
          <w:bCs/>
          <w:color w:val="auto"/>
        </w:rPr>
        <w:t xml:space="preserve"> </w:t>
      </w:r>
      <w:r w:rsidRPr="00755D0D">
        <w:rPr>
          <w:rFonts w:ascii="Arial" w:eastAsia="Verdana" w:hAnsi="Arial" w:cs="Arial"/>
          <w:color w:val="auto"/>
        </w:rPr>
        <w:t xml:space="preserve">autorizará la prórroga del plazo por un tiempo igual al del atraso justificado, sin responsabilidad de las partes. El </w:t>
      </w:r>
      <w:r w:rsidRPr="00755D0D">
        <w:rPr>
          <w:rFonts w:ascii="Arial" w:eastAsia="Verdana" w:hAnsi="Arial" w:cs="Arial"/>
          <w:b/>
          <w:bCs/>
          <w:color w:val="auto"/>
        </w:rPr>
        <w:t xml:space="preserve">Contratista </w:t>
      </w:r>
      <w:r w:rsidRPr="00755D0D">
        <w:rPr>
          <w:rFonts w:ascii="Arial" w:eastAsia="Verdana" w:hAnsi="Arial" w:cs="Arial"/>
          <w:color w:val="auto"/>
        </w:rPr>
        <w:t>se considerará en mora sin necesidad de previa notificación por parte de LA MUNICIPALIDAD</w:t>
      </w:r>
      <w:r w:rsidRPr="00755D0D">
        <w:rPr>
          <w:rFonts w:ascii="Arial" w:eastAsia="Verdana" w:hAnsi="Arial" w:cs="Arial"/>
          <w:b/>
          <w:bCs/>
          <w:color w:val="auto"/>
        </w:rPr>
        <w:t>.</w:t>
      </w:r>
    </w:p>
    <w:p w14:paraId="3950F0D2" w14:textId="77777777" w:rsidR="00A77B3E" w:rsidRPr="00755D0D" w:rsidRDefault="004D6B20" w:rsidP="003E5D15">
      <w:pPr>
        <w:pStyle w:val="Ttulo2"/>
        <w:spacing w:after="200" w:line="276" w:lineRule="auto"/>
        <w:rPr>
          <w:rFonts w:eastAsia="Verdana"/>
        </w:rPr>
      </w:pPr>
      <w:bookmarkStart w:id="22" w:name="_Toc31266995"/>
      <w:r w:rsidRPr="00755D0D">
        <w:rPr>
          <w:rFonts w:eastAsia="Verdana"/>
        </w:rPr>
        <w:t>10.00</w:t>
      </w:r>
      <w:r w:rsidRPr="00755D0D">
        <w:rPr>
          <w:rFonts w:eastAsia="Verdana"/>
        </w:rPr>
        <w:tab/>
        <w:t>MANTENIMIENTO Y DEFECTOS</w:t>
      </w:r>
      <w:bookmarkEnd w:id="22"/>
    </w:p>
    <w:p w14:paraId="71338413" w14:textId="2B38E89A" w:rsidR="00A77B3E" w:rsidRPr="00755D0D" w:rsidRDefault="004D6B20" w:rsidP="003E5D15">
      <w:pPr>
        <w:spacing w:before="91"/>
        <w:rPr>
          <w:rFonts w:ascii="Arial" w:eastAsia="Verdana" w:hAnsi="Arial" w:cs="Arial"/>
          <w:b/>
          <w:bCs/>
          <w:color w:val="auto"/>
        </w:rPr>
      </w:pPr>
      <w:r w:rsidRPr="00755D0D">
        <w:rPr>
          <w:rFonts w:ascii="Arial" w:eastAsia="Verdana" w:hAnsi="Arial" w:cs="Arial"/>
          <w:b/>
          <w:bCs/>
          <w:color w:val="auto"/>
        </w:rPr>
        <w:t>10.01</w:t>
      </w:r>
      <w:r w:rsidRPr="00755D0D">
        <w:rPr>
          <w:rFonts w:ascii="Arial" w:eastAsia="Verdana" w:hAnsi="Arial" w:cs="Arial"/>
          <w:b/>
          <w:bCs/>
          <w:color w:val="auto"/>
        </w:rPr>
        <w:tab/>
      </w:r>
      <w:r w:rsidR="00F97BAF" w:rsidRPr="00755D0D">
        <w:rPr>
          <w:rFonts w:ascii="Arial" w:eastAsia="Verdana" w:hAnsi="Arial" w:cs="Arial"/>
          <w:b/>
          <w:bCs/>
          <w:color w:val="auto"/>
          <w:u w:val="single"/>
        </w:rPr>
        <w:t>Garantía de</w:t>
      </w:r>
      <w:r w:rsidRPr="00755D0D">
        <w:rPr>
          <w:rFonts w:ascii="Arial" w:eastAsia="Verdana" w:hAnsi="Arial" w:cs="Arial"/>
          <w:b/>
          <w:bCs/>
          <w:color w:val="auto"/>
          <w:u w:val="single"/>
        </w:rPr>
        <w:t xml:space="preserve"> Cumplimiento de Contrato</w:t>
      </w:r>
    </w:p>
    <w:p w14:paraId="605EBA4C" w14:textId="71BED093" w:rsidR="00A77B3E" w:rsidRPr="00755D0D" w:rsidRDefault="004D6B20" w:rsidP="003E5D15">
      <w:pPr>
        <w:spacing w:before="81"/>
        <w:ind w:left="720"/>
        <w:jc w:val="both"/>
        <w:rPr>
          <w:rFonts w:ascii="Arial" w:eastAsia="Verdana" w:hAnsi="Arial" w:cs="Arial"/>
          <w:color w:val="auto"/>
        </w:rPr>
      </w:pPr>
      <w:r w:rsidRPr="00755D0D">
        <w:rPr>
          <w:rFonts w:ascii="Arial" w:eastAsia="Verdana" w:hAnsi="Arial" w:cs="Arial"/>
          <w:color w:val="auto"/>
        </w:rPr>
        <w:t xml:space="preserve">El Contratista deberá otorgar a favor y a entera satisfacción de LA MUNICIPALIDAD por medio de un </w:t>
      </w:r>
      <w:r w:rsidR="00F97BAF" w:rsidRPr="00755D0D">
        <w:rPr>
          <w:rFonts w:ascii="Arial" w:eastAsia="Verdana" w:hAnsi="Arial" w:cs="Arial"/>
          <w:color w:val="auto"/>
        </w:rPr>
        <w:t>Banco o</w:t>
      </w:r>
      <w:r w:rsidRPr="00755D0D">
        <w:rPr>
          <w:rFonts w:ascii="Arial" w:eastAsia="Verdana" w:hAnsi="Arial" w:cs="Arial"/>
          <w:color w:val="auto"/>
        </w:rPr>
        <w:t xml:space="preserve"> Compañía de Seguros debidamente autorizada para operar en Honduras una </w:t>
      </w:r>
      <w:r w:rsidR="00F97BAF" w:rsidRPr="00755D0D">
        <w:rPr>
          <w:rFonts w:ascii="Arial" w:eastAsia="Verdana" w:hAnsi="Arial" w:cs="Arial"/>
          <w:color w:val="auto"/>
        </w:rPr>
        <w:t>Fianza de</w:t>
      </w:r>
      <w:r w:rsidRPr="00755D0D">
        <w:rPr>
          <w:rFonts w:ascii="Arial" w:eastAsia="Verdana" w:hAnsi="Arial" w:cs="Arial"/>
          <w:color w:val="auto"/>
        </w:rPr>
        <w:t xml:space="preserve"> la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de Contrato, del quince por ciento (1</w:t>
      </w:r>
      <w:r w:rsidR="000507B2" w:rsidRPr="00755D0D">
        <w:rPr>
          <w:rFonts w:ascii="Arial" w:eastAsia="Verdana" w:hAnsi="Arial" w:cs="Arial"/>
          <w:color w:val="auto"/>
        </w:rPr>
        <w:t>5</w:t>
      </w:r>
      <w:r w:rsidRPr="00755D0D">
        <w:rPr>
          <w:rFonts w:ascii="Arial" w:eastAsia="Verdana" w:hAnsi="Arial" w:cs="Arial"/>
          <w:color w:val="auto"/>
        </w:rPr>
        <w:t xml:space="preserve">%) del valor total del mismo. </w:t>
      </w:r>
    </w:p>
    <w:p w14:paraId="2D1DD6F1" w14:textId="2E422EC6" w:rsidR="00615C48" w:rsidRPr="00755D0D" w:rsidRDefault="004D6B20" w:rsidP="003E5D15">
      <w:pPr>
        <w:spacing w:before="81"/>
        <w:ind w:left="720"/>
        <w:jc w:val="both"/>
        <w:rPr>
          <w:rFonts w:ascii="Arial" w:eastAsia="Verdana" w:hAnsi="Arial" w:cs="Arial"/>
          <w:color w:val="auto"/>
        </w:rPr>
      </w:pPr>
      <w:r w:rsidRPr="00755D0D">
        <w:rPr>
          <w:rFonts w:ascii="Arial" w:eastAsia="Verdana" w:hAnsi="Arial" w:cs="Arial"/>
          <w:color w:val="auto"/>
        </w:rPr>
        <w:t xml:space="preserve">Esta </w:t>
      </w:r>
      <w:r w:rsidR="00F97BAF" w:rsidRPr="00755D0D">
        <w:rPr>
          <w:rFonts w:ascii="Arial" w:eastAsia="Verdana" w:hAnsi="Arial" w:cs="Arial"/>
          <w:color w:val="auto"/>
        </w:rPr>
        <w:t>Garantía bancaria</w:t>
      </w:r>
      <w:r w:rsidRPr="00755D0D">
        <w:rPr>
          <w:rFonts w:ascii="Arial" w:eastAsia="Verdana" w:hAnsi="Arial" w:cs="Arial"/>
          <w:color w:val="auto"/>
        </w:rPr>
        <w:t xml:space="preserve"> o </w:t>
      </w:r>
      <w:r w:rsidR="00F97BAF" w:rsidRPr="00755D0D">
        <w:rPr>
          <w:rFonts w:ascii="Arial" w:eastAsia="Verdana" w:hAnsi="Arial" w:cs="Arial"/>
          <w:color w:val="auto"/>
        </w:rPr>
        <w:t>Fianza se</w:t>
      </w:r>
      <w:r w:rsidRPr="00755D0D">
        <w:rPr>
          <w:rFonts w:ascii="Arial" w:eastAsia="Verdana" w:hAnsi="Arial" w:cs="Arial"/>
          <w:color w:val="auto"/>
        </w:rPr>
        <w:t xml:space="preserve"> mantendrá en </w:t>
      </w:r>
      <w:r w:rsidR="00F97BAF" w:rsidRPr="00755D0D">
        <w:rPr>
          <w:rFonts w:ascii="Arial" w:eastAsia="Verdana" w:hAnsi="Arial" w:cs="Arial"/>
          <w:color w:val="auto"/>
        </w:rPr>
        <w:t>vigencia será</w:t>
      </w:r>
      <w:r w:rsidR="00615C48" w:rsidRPr="00755D0D">
        <w:rPr>
          <w:rFonts w:ascii="Arial" w:eastAsia="Verdana" w:hAnsi="Arial" w:cs="Arial"/>
          <w:color w:val="auto"/>
        </w:rPr>
        <w:t xml:space="preserve"> </w:t>
      </w:r>
      <w:r w:rsidR="00615C48" w:rsidRPr="007B6EB4">
        <w:rPr>
          <w:rFonts w:ascii="Arial" w:eastAsia="Verdana" w:hAnsi="Arial" w:cs="Arial"/>
          <w:color w:val="auto"/>
        </w:rPr>
        <w:t xml:space="preserve">de </w:t>
      </w:r>
      <w:r w:rsidR="007B6EB4" w:rsidRPr="007B6EB4">
        <w:rPr>
          <w:rFonts w:ascii="Arial" w:eastAsia="Verdana" w:hAnsi="Arial" w:cs="Arial"/>
          <w:color w:val="auto"/>
        </w:rPr>
        <w:t>ciento veinte</w:t>
      </w:r>
      <w:r w:rsidR="00EB69EA" w:rsidRPr="007B6EB4">
        <w:rPr>
          <w:rFonts w:ascii="Arial" w:eastAsia="Verdana" w:hAnsi="Arial" w:cs="Arial"/>
          <w:color w:val="auto"/>
        </w:rPr>
        <w:t xml:space="preserve"> (</w:t>
      </w:r>
      <w:r w:rsidR="009A01E9" w:rsidRPr="007B6EB4">
        <w:rPr>
          <w:rFonts w:ascii="Arial" w:eastAsia="Verdana" w:hAnsi="Arial" w:cs="Arial"/>
          <w:color w:val="auto"/>
        </w:rPr>
        <w:t>120</w:t>
      </w:r>
      <w:r w:rsidR="00EB69EA" w:rsidRPr="007B6EB4">
        <w:rPr>
          <w:rFonts w:ascii="Arial" w:eastAsia="Verdana" w:hAnsi="Arial" w:cs="Arial"/>
          <w:color w:val="auto"/>
        </w:rPr>
        <w:t>) días c</w:t>
      </w:r>
      <w:r w:rsidR="00EB69EA" w:rsidRPr="00755D0D">
        <w:rPr>
          <w:rFonts w:ascii="Arial" w:eastAsia="Verdana" w:hAnsi="Arial" w:cs="Arial"/>
          <w:color w:val="auto"/>
        </w:rPr>
        <w:t>alendario.</w:t>
      </w:r>
      <w:r w:rsidR="00615C48" w:rsidRPr="00755D0D">
        <w:rPr>
          <w:rFonts w:ascii="Arial" w:eastAsia="Verdana" w:hAnsi="Arial" w:cs="Arial"/>
          <w:color w:val="auto"/>
        </w:rPr>
        <w:t xml:space="preserve"> </w:t>
      </w:r>
    </w:p>
    <w:p w14:paraId="6CCBB384" w14:textId="71B4995E" w:rsidR="00A77B3E" w:rsidRPr="00755D0D" w:rsidRDefault="004D6B20" w:rsidP="003E5D15">
      <w:pPr>
        <w:spacing w:before="81"/>
        <w:jc w:val="both"/>
        <w:rPr>
          <w:rFonts w:ascii="Arial" w:eastAsia="Verdana" w:hAnsi="Arial" w:cs="Arial"/>
          <w:b/>
          <w:bCs/>
          <w:color w:val="auto"/>
        </w:rPr>
      </w:pPr>
      <w:r w:rsidRPr="00755D0D">
        <w:rPr>
          <w:rFonts w:ascii="Arial" w:eastAsia="Verdana" w:hAnsi="Arial" w:cs="Arial"/>
          <w:b/>
          <w:bCs/>
          <w:color w:val="auto"/>
        </w:rPr>
        <w:t>10.02</w:t>
      </w:r>
      <w:r w:rsidRPr="00755D0D">
        <w:rPr>
          <w:rFonts w:ascii="Arial" w:eastAsia="Verdana" w:hAnsi="Arial" w:cs="Arial"/>
          <w:b/>
          <w:bCs/>
          <w:color w:val="auto"/>
        </w:rPr>
        <w:tab/>
      </w:r>
      <w:r w:rsidR="00F97BAF" w:rsidRPr="00755D0D">
        <w:rPr>
          <w:rFonts w:ascii="Arial" w:eastAsia="Verdana" w:hAnsi="Arial" w:cs="Arial"/>
          <w:b/>
          <w:bCs/>
          <w:color w:val="auto"/>
          <w:u w:val="single"/>
        </w:rPr>
        <w:t>Garantía de</w:t>
      </w:r>
      <w:r w:rsidRPr="00755D0D">
        <w:rPr>
          <w:rFonts w:ascii="Arial" w:eastAsia="Verdana" w:hAnsi="Arial" w:cs="Arial"/>
          <w:b/>
          <w:bCs/>
          <w:color w:val="auto"/>
          <w:u w:val="single"/>
        </w:rPr>
        <w:t xml:space="preserve"> Calidad de la Obra</w:t>
      </w:r>
    </w:p>
    <w:p w14:paraId="5DB2B23B" w14:textId="49620C40"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El Contratista </w:t>
      </w:r>
      <w:r w:rsidR="00F97BAF" w:rsidRPr="00755D0D">
        <w:rPr>
          <w:rFonts w:ascii="Arial" w:eastAsia="Verdana" w:hAnsi="Arial" w:cs="Arial"/>
          <w:color w:val="auto"/>
        </w:rPr>
        <w:t>presentará</w:t>
      </w:r>
      <w:r w:rsidRPr="00755D0D">
        <w:rPr>
          <w:rFonts w:ascii="Arial" w:eastAsia="Verdana" w:hAnsi="Arial" w:cs="Arial"/>
          <w:color w:val="auto"/>
        </w:rPr>
        <w:t xml:space="preserve"> una </w:t>
      </w:r>
      <w:r w:rsidR="00F97BAF" w:rsidRPr="00755D0D">
        <w:rPr>
          <w:rFonts w:ascii="Arial" w:eastAsia="Verdana" w:hAnsi="Arial" w:cs="Arial"/>
          <w:color w:val="auto"/>
        </w:rPr>
        <w:t>Garantía extendida</w:t>
      </w:r>
      <w:r w:rsidRPr="00755D0D">
        <w:rPr>
          <w:rFonts w:ascii="Arial" w:eastAsia="Verdana" w:hAnsi="Arial" w:cs="Arial"/>
          <w:color w:val="auto"/>
        </w:rPr>
        <w:t xml:space="preserve"> por un </w:t>
      </w:r>
      <w:r w:rsidR="00F97BAF" w:rsidRPr="00755D0D">
        <w:rPr>
          <w:rFonts w:ascii="Arial" w:eastAsia="Verdana" w:hAnsi="Arial" w:cs="Arial"/>
          <w:color w:val="auto"/>
        </w:rPr>
        <w:t>Banco o</w:t>
      </w:r>
      <w:r w:rsidRPr="00755D0D">
        <w:rPr>
          <w:rFonts w:ascii="Arial" w:eastAsia="Verdana" w:hAnsi="Arial" w:cs="Arial"/>
          <w:color w:val="auto"/>
        </w:rPr>
        <w:t xml:space="preserve"> Compañía de Seguros aceptable por LA MUNICIPALIDAD, de un cinco (5%) del monto del contrato ejecutado, con una vigencia de un (1) año a partir de la fecha de recepción definitiva de la obra, para cubrir defectos en la mano de obra o materiales suministrados por él, como </w:t>
      </w:r>
      <w:r w:rsidR="00F97BAF" w:rsidRPr="00755D0D">
        <w:rPr>
          <w:rFonts w:ascii="Arial" w:eastAsia="Verdana" w:hAnsi="Arial" w:cs="Arial"/>
          <w:color w:val="auto"/>
        </w:rPr>
        <w:t>Garantía de</w:t>
      </w:r>
      <w:r w:rsidRPr="00755D0D">
        <w:rPr>
          <w:rFonts w:ascii="Arial" w:eastAsia="Verdana" w:hAnsi="Arial" w:cs="Arial"/>
          <w:color w:val="auto"/>
        </w:rPr>
        <w:t xml:space="preserve"> que el Contratista efectuará dichas reparaciones</w:t>
      </w:r>
      <w:r w:rsidR="00AD1FF8">
        <w:rPr>
          <w:rFonts w:ascii="Arial" w:eastAsia="Verdana" w:hAnsi="Arial" w:cs="Arial"/>
          <w:color w:val="auto"/>
        </w:rPr>
        <w:t>.</w:t>
      </w:r>
    </w:p>
    <w:p w14:paraId="2B6C7533" w14:textId="31855D20"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lastRenderedPageBreak/>
        <w:t xml:space="preserve">Cuando LA MUNICIPALIDAD acepte la </w:t>
      </w:r>
      <w:r w:rsidR="00F97BAF" w:rsidRPr="00755D0D">
        <w:rPr>
          <w:rFonts w:ascii="Arial" w:eastAsia="Verdana" w:hAnsi="Arial" w:cs="Arial"/>
          <w:color w:val="auto"/>
        </w:rPr>
        <w:t>Garantía de</w:t>
      </w:r>
      <w:r w:rsidRPr="00755D0D">
        <w:rPr>
          <w:rFonts w:ascii="Arial" w:eastAsia="Verdana" w:hAnsi="Arial" w:cs="Arial"/>
          <w:color w:val="auto"/>
        </w:rPr>
        <w:t xml:space="preserve"> Calidad de la Obra, le devolverá la </w:t>
      </w:r>
      <w:r w:rsidR="00F97BAF" w:rsidRPr="00755D0D">
        <w:rPr>
          <w:rFonts w:ascii="Arial" w:eastAsia="Verdana" w:hAnsi="Arial" w:cs="Arial"/>
          <w:color w:val="auto"/>
        </w:rPr>
        <w:t>Garantía de</w:t>
      </w:r>
      <w:r w:rsidRPr="00755D0D">
        <w:rPr>
          <w:rFonts w:ascii="Arial" w:eastAsia="Verdana" w:hAnsi="Arial" w:cs="Arial"/>
          <w:color w:val="auto"/>
        </w:rPr>
        <w:t xml:space="preserve"> Anticipo de Contrato y la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al cierre físico y financiero del proyecto</w:t>
      </w:r>
      <w:r w:rsidRPr="00755D0D">
        <w:rPr>
          <w:rFonts w:ascii="Arial" w:eastAsia="Verdana" w:hAnsi="Arial" w:cs="Arial"/>
          <w:b/>
          <w:bCs/>
          <w:color w:val="auto"/>
        </w:rPr>
        <w:t>.</w:t>
      </w:r>
    </w:p>
    <w:p w14:paraId="7AD8F15A" w14:textId="77777777" w:rsidR="00A77B3E" w:rsidRPr="00755D0D" w:rsidRDefault="004D6B20" w:rsidP="003E5D15">
      <w:pPr>
        <w:spacing w:before="91"/>
        <w:ind w:hanging="91"/>
        <w:jc w:val="both"/>
        <w:rPr>
          <w:rFonts w:ascii="Arial" w:eastAsia="Verdana" w:hAnsi="Arial" w:cs="Arial"/>
          <w:b/>
          <w:bCs/>
          <w:color w:val="auto"/>
        </w:rPr>
      </w:pPr>
      <w:r w:rsidRPr="00755D0D">
        <w:rPr>
          <w:rFonts w:ascii="Arial" w:eastAsia="Verdana" w:hAnsi="Arial" w:cs="Arial"/>
          <w:b/>
          <w:bCs/>
          <w:color w:val="auto"/>
        </w:rPr>
        <w:t>10.03</w:t>
      </w:r>
      <w:r w:rsidRPr="00755D0D">
        <w:rPr>
          <w:rFonts w:ascii="Arial" w:eastAsia="Verdana" w:hAnsi="Arial" w:cs="Arial"/>
          <w:b/>
          <w:bCs/>
          <w:color w:val="auto"/>
        </w:rPr>
        <w:tab/>
      </w:r>
      <w:r w:rsidRPr="00755D0D">
        <w:rPr>
          <w:rFonts w:ascii="Arial" w:eastAsia="Verdana" w:hAnsi="Arial" w:cs="Arial"/>
          <w:b/>
          <w:bCs/>
          <w:color w:val="auto"/>
          <w:u w:val="single"/>
        </w:rPr>
        <w:t>Fondos de Retenciones</w:t>
      </w:r>
    </w:p>
    <w:p w14:paraId="50B393C6" w14:textId="19679224" w:rsidR="00D72F11" w:rsidRPr="00755D0D" w:rsidRDefault="004D6B20" w:rsidP="003E5D15">
      <w:pPr>
        <w:spacing w:before="274"/>
        <w:ind w:left="720"/>
        <w:jc w:val="both"/>
        <w:rPr>
          <w:rFonts w:ascii="Arial" w:eastAsia="Verdana" w:hAnsi="Arial" w:cs="Arial"/>
          <w:color w:val="auto"/>
        </w:rPr>
      </w:pPr>
      <w:r w:rsidRPr="00755D0D">
        <w:rPr>
          <w:rFonts w:ascii="Arial" w:eastAsia="Verdana" w:hAnsi="Arial" w:cs="Arial"/>
          <w:color w:val="auto"/>
        </w:rPr>
        <w:t xml:space="preserve">Se pactará la </w:t>
      </w:r>
      <w:r w:rsidR="00F97BAF" w:rsidRPr="00755D0D">
        <w:rPr>
          <w:rFonts w:ascii="Arial" w:eastAsia="Verdana" w:hAnsi="Arial" w:cs="Arial"/>
          <w:color w:val="auto"/>
        </w:rPr>
        <w:t>Garantía Especial</w:t>
      </w:r>
      <w:r w:rsidRPr="00755D0D">
        <w:rPr>
          <w:rFonts w:ascii="Arial" w:eastAsia="Verdana" w:hAnsi="Arial" w:cs="Arial"/>
          <w:color w:val="auto"/>
        </w:rPr>
        <w:t xml:space="preserve"> de Retenciones </w:t>
      </w:r>
      <w:r w:rsidR="000507B2" w:rsidRPr="00755D0D">
        <w:rPr>
          <w:rFonts w:ascii="Arial" w:eastAsia="Verdana" w:hAnsi="Arial" w:cs="Arial"/>
          <w:color w:val="auto"/>
        </w:rPr>
        <w:t xml:space="preserve">del cinco por ciento (5%) de </w:t>
      </w:r>
      <w:r w:rsidR="00F97BAF" w:rsidRPr="00755D0D">
        <w:rPr>
          <w:rFonts w:ascii="Arial" w:eastAsia="Verdana" w:hAnsi="Arial" w:cs="Arial"/>
          <w:color w:val="auto"/>
        </w:rPr>
        <w:t>la obra</w:t>
      </w:r>
      <w:r w:rsidRPr="00755D0D">
        <w:rPr>
          <w:rFonts w:ascii="Arial" w:eastAsia="Verdana" w:hAnsi="Arial" w:cs="Arial"/>
          <w:color w:val="auto"/>
        </w:rPr>
        <w:t xml:space="preserve"> ejecutada</w:t>
      </w:r>
      <w:r w:rsidR="000507B2" w:rsidRPr="00755D0D">
        <w:rPr>
          <w:rFonts w:ascii="Arial" w:eastAsia="Verdana" w:hAnsi="Arial" w:cs="Arial"/>
          <w:color w:val="auto"/>
        </w:rPr>
        <w:t xml:space="preserve"> </w:t>
      </w:r>
      <w:r w:rsidRPr="00755D0D">
        <w:rPr>
          <w:rFonts w:ascii="Arial" w:eastAsia="Verdana" w:hAnsi="Arial" w:cs="Arial"/>
          <w:color w:val="auto"/>
        </w:rPr>
        <w:t xml:space="preserve">con el propósito de asegurar </w:t>
      </w:r>
      <w:r w:rsidR="000507B2" w:rsidRPr="00755D0D">
        <w:rPr>
          <w:rFonts w:ascii="Arial" w:eastAsia="Verdana" w:hAnsi="Arial" w:cs="Arial"/>
          <w:color w:val="auto"/>
        </w:rPr>
        <w:t>la calidad de la obra construida</w:t>
      </w:r>
      <w:r w:rsidRPr="00755D0D">
        <w:rPr>
          <w:rFonts w:ascii="Arial" w:eastAsia="Verdana" w:hAnsi="Arial" w:cs="Arial"/>
          <w:color w:val="auto"/>
        </w:rPr>
        <w:t xml:space="preserve">. El importe de esta </w:t>
      </w:r>
      <w:r w:rsidR="000507B2" w:rsidRPr="00755D0D">
        <w:rPr>
          <w:rFonts w:ascii="Arial" w:eastAsia="Verdana" w:hAnsi="Arial" w:cs="Arial"/>
          <w:color w:val="auto"/>
        </w:rPr>
        <w:t>retención</w:t>
      </w:r>
      <w:r w:rsidRPr="00755D0D">
        <w:rPr>
          <w:rFonts w:ascii="Arial" w:eastAsia="Verdana" w:hAnsi="Arial" w:cs="Arial"/>
          <w:color w:val="auto"/>
        </w:rPr>
        <w:t>, se devolverá a</w:t>
      </w:r>
      <w:r w:rsidR="000507B2" w:rsidRPr="00755D0D">
        <w:rPr>
          <w:rFonts w:ascii="Arial" w:eastAsia="Verdana" w:hAnsi="Arial" w:cs="Arial"/>
          <w:color w:val="auto"/>
        </w:rPr>
        <w:t xml:space="preserve">l </w:t>
      </w:r>
      <w:r w:rsidRPr="00755D0D">
        <w:rPr>
          <w:rFonts w:ascii="Arial" w:eastAsia="Verdana" w:hAnsi="Arial" w:cs="Arial"/>
          <w:color w:val="auto"/>
        </w:rPr>
        <w:t xml:space="preserve">Contratista cuando se produzca la recepción definitiva de la obra y haya presentado la </w:t>
      </w:r>
      <w:r w:rsidR="00F97BAF" w:rsidRPr="00755D0D">
        <w:rPr>
          <w:rFonts w:ascii="Arial" w:eastAsia="Verdana" w:hAnsi="Arial" w:cs="Arial"/>
          <w:color w:val="auto"/>
        </w:rPr>
        <w:t>Garantía de</w:t>
      </w:r>
      <w:r w:rsidRPr="00755D0D">
        <w:rPr>
          <w:rFonts w:ascii="Arial" w:eastAsia="Verdana" w:hAnsi="Arial" w:cs="Arial"/>
          <w:color w:val="auto"/>
        </w:rPr>
        <w:t xml:space="preserve"> Calidad de Obra, siempre que no hubiere reclamos pendientes que a juicio de LA MUNICIPALIDAD pudieren tener fundamento</w:t>
      </w:r>
      <w:r w:rsidR="00537E40" w:rsidRPr="00755D0D">
        <w:rPr>
          <w:rFonts w:ascii="Arial" w:eastAsia="Verdana" w:hAnsi="Arial" w:cs="Arial"/>
          <w:color w:val="auto"/>
        </w:rPr>
        <w:t>.</w:t>
      </w:r>
    </w:p>
    <w:p w14:paraId="4E701A33" w14:textId="77777777" w:rsidR="00A77B3E" w:rsidRPr="00755D0D" w:rsidRDefault="004D6B20" w:rsidP="003E5D15">
      <w:pPr>
        <w:spacing w:before="173"/>
        <w:jc w:val="both"/>
        <w:rPr>
          <w:rFonts w:ascii="Arial" w:eastAsia="Verdana" w:hAnsi="Arial" w:cs="Arial"/>
          <w:b/>
          <w:bCs/>
          <w:color w:val="auto"/>
        </w:rPr>
      </w:pPr>
      <w:r w:rsidRPr="00755D0D">
        <w:rPr>
          <w:rFonts w:ascii="Arial" w:eastAsia="Verdana" w:hAnsi="Arial" w:cs="Arial"/>
          <w:b/>
          <w:bCs/>
          <w:color w:val="auto"/>
        </w:rPr>
        <w:t>10.04</w:t>
      </w:r>
      <w:r w:rsidRPr="00755D0D">
        <w:rPr>
          <w:rFonts w:ascii="Arial" w:eastAsia="Verdana" w:hAnsi="Arial" w:cs="Arial"/>
          <w:b/>
          <w:bCs/>
          <w:color w:val="auto"/>
        </w:rPr>
        <w:tab/>
      </w:r>
      <w:r w:rsidRPr="00755D0D">
        <w:rPr>
          <w:rFonts w:ascii="Arial" w:eastAsia="Verdana" w:hAnsi="Arial" w:cs="Arial"/>
          <w:b/>
          <w:bCs/>
          <w:color w:val="auto"/>
          <w:u w:val="single"/>
        </w:rPr>
        <w:t>Protección y Mantenimiento de la Obra</w:t>
      </w:r>
    </w:p>
    <w:p w14:paraId="77602B9B" w14:textId="6B041DE1" w:rsidR="00E1108B"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El Contratista será responsable por la</w:t>
      </w:r>
      <w:r w:rsidRPr="00755D0D">
        <w:rPr>
          <w:rFonts w:ascii="Arial" w:eastAsia="Verdana" w:hAnsi="Arial" w:cs="Arial"/>
          <w:i/>
          <w:iCs/>
          <w:color w:val="auto"/>
        </w:rPr>
        <w:t xml:space="preserve"> </w:t>
      </w:r>
      <w:r w:rsidRPr="00755D0D">
        <w:rPr>
          <w:rFonts w:ascii="Arial" w:eastAsia="Verdana" w:hAnsi="Arial" w:cs="Arial"/>
          <w:color w:val="auto"/>
        </w:rPr>
        <w:t xml:space="preserve">protección y mantenimiento de su trabajo hasta que se emita el acta de recepción definitiva y deberá. </w:t>
      </w:r>
      <w:r w:rsidR="00702AB5" w:rsidRPr="00755D0D">
        <w:rPr>
          <w:rFonts w:ascii="Arial" w:eastAsia="Verdana" w:hAnsi="Arial" w:cs="Arial"/>
          <w:color w:val="auto"/>
        </w:rPr>
        <w:t>Reparar</w:t>
      </w:r>
      <w:r w:rsidRPr="00755D0D">
        <w:rPr>
          <w:rFonts w:ascii="Arial" w:eastAsia="Verdana" w:hAnsi="Arial" w:cs="Arial"/>
          <w:color w:val="auto"/>
        </w:rPr>
        <w:t xml:space="preserve"> y corregir daños causados a la </w:t>
      </w:r>
      <w:r w:rsidR="00F97BAF" w:rsidRPr="00755D0D">
        <w:rPr>
          <w:rFonts w:ascii="Arial" w:eastAsia="Verdana" w:hAnsi="Arial" w:cs="Arial"/>
          <w:color w:val="auto"/>
        </w:rPr>
        <w:t>obra por</w:t>
      </w:r>
      <w:r w:rsidRPr="00755D0D">
        <w:rPr>
          <w:rFonts w:ascii="Arial" w:eastAsia="Verdana" w:hAnsi="Arial" w:cs="Arial"/>
          <w:color w:val="auto"/>
        </w:rPr>
        <w:t xml:space="preserve"> negligencias de él</w:t>
      </w:r>
      <w:r w:rsidRPr="00755D0D">
        <w:rPr>
          <w:rFonts w:ascii="Arial" w:eastAsia="Verdana" w:hAnsi="Arial" w:cs="Arial"/>
          <w:i/>
          <w:iCs/>
          <w:color w:val="auto"/>
        </w:rPr>
        <w:t xml:space="preserve"> </w:t>
      </w:r>
      <w:r w:rsidRPr="00755D0D">
        <w:rPr>
          <w:rFonts w:ascii="Arial" w:eastAsia="Verdana" w:hAnsi="Arial" w:cs="Arial"/>
          <w:color w:val="auto"/>
        </w:rPr>
        <w:t xml:space="preserve">o de sus empleados u otras causas, de modo que cuando la obra </w:t>
      </w:r>
      <w:r w:rsidR="00EA7DE9" w:rsidRPr="00755D0D">
        <w:rPr>
          <w:rFonts w:ascii="Arial" w:eastAsia="Verdana" w:hAnsi="Arial" w:cs="Arial"/>
          <w:color w:val="auto"/>
        </w:rPr>
        <w:t>esté</w:t>
      </w:r>
      <w:r w:rsidRPr="00755D0D">
        <w:rPr>
          <w:rFonts w:ascii="Arial" w:eastAsia="Verdana" w:hAnsi="Arial" w:cs="Arial"/>
          <w:color w:val="auto"/>
        </w:rPr>
        <w:t xml:space="preserve"> completa, sea entregada a la municipalidad en condiciones de primera clase.</w:t>
      </w:r>
    </w:p>
    <w:p w14:paraId="3BC79433" w14:textId="77777777" w:rsidR="00A77B3E" w:rsidRPr="00755D0D" w:rsidRDefault="004D6B20" w:rsidP="003E5D15">
      <w:pPr>
        <w:spacing w:before="173"/>
        <w:jc w:val="both"/>
        <w:rPr>
          <w:rFonts w:ascii="Arial" w:eastAsia="Verdana" w:hAnsi="Arial" w:cs="Arial"/>
          <w:b/>
          <w:bCs/>
          <w:color w:val="auto"/>
        </w:rPr>
      </w:pPr>
      <w:r w:rsidRPr="00755D0D">
        <w:rPr>
          <w:rFonts w:ascii="Arial" w:eastAsia="Verdana" w:hAnsi="Arial" w:cs="Arial"/>
          <w:b/>
          <w:bCs/>
          <w:color w:val="auto"/>
        </w:rPr>
        <w:t>10.05</w:t>
      </w:r>
      <w:r w:rsidRPr="00755D0D">
        <w:rPr>
          <w:rFonts w:ascii="Arial" w:eastAsia="Verdana" w:hAnsi="Arial" w:cs="Arial"/>
          <w:b/>
          <w:bCs/>
          <w:color w:val="auto"/>
        </w:rPr>
        <w:tab/>
      </w:r>
      <w:r w:rsidR="00702AB5" w:rsidRPr="00755D0D">
        <w:rPr>
          <w:rFonts w:ascii="Arial" w:eastAsia="Verdana" w:hAnsi="Arial" w:cs="Arial"/>
          <w:b/>
          <w:bCs/>
          <w:color w:val="auto"/>
          <w:u w:val="single"/>
        </w:rPr>
        <w:t xml:space="preserve">La Municipalidad </w:t>
      </w:r>
      <w:r w:rsidRPr="00755D0D">
        <w:rPr>
          <w:rFonts w:ascii="Arial" w:eastAsia="Verdana" w:hAnsi="Arial" w:cs="Arial"/>
          <w:b/>
          <w:bCs/>
          <w:color w:val="auto"/>
          <w:u w:val="single"/>
        </w:rPr>
        <w:t>no renunciará a sus derechos</w:t>
      </w:r>
    </w:p>
    <w:p w14:paraId="5E86790B" w14:textId="39667CD2" w:rsidR="00437A2C" w:rsidRPr="00755D0D" w:rsidRDefault="004D6B20" w:rsidP="003E5D15">
      <w:pPr>
        <w:spacing w:before="183"/>
        <w:ind w:left="720"/>
        <w:jc w:val="both"/>
        <w:rPr>
          <w:rFonts w:ascii="Arial" w:eastAsia="Verdana" w:hAnsi="Arial" w:cs="Arial"/>
          <w:color w:val="auto"/>
        </w:rPr>
      </w:pPr>
      <w:r w:rsidRPr="00755D0D">
        <w:rPr>
          <w:rFonts w:ascii="Arial" w:eastAsia="Verdana" w:hAnsi="Arial" w:cs="Arial"/>
          <w:color w:val="auto"/>
        </w:rPr>
        <w:t>Ningún acto u omisión del Supervisor del Proyecto será considerado como razón para que el Contratista no cumpla con las obligaciones contractuales, ni será motivo para que La municipalidad renuncie a ninguno de sus derechos para el total y completo</w:t>
      </w:r>
      <w:r w:rsidRPr="00755D0D">
        <w:rPr>
          <w:rFonts w:ascii="Arial" w:eastAsia="Verdana" w:hAnsi="Arial" w:cs="Arial"/>
          <w:i/>
          <w:iCs/>
          <w:color w:val="auto"/>
        </w:rPr>
        <w:t xml:space="preserve"> </w:t>
      </w:r>
      <w:r w:rsidRPr="00755D0D">
        <w:rPr>
          <w:rFonts w:ascii="Arial" w:eastAsia="Verdana" w:hAnsi="Arial" w:cs="Arial"/>
          <w:color w:val="auto"/>
        </w:rPr>
        <w:t>cumplimiento por parte del Contratista de todos los términos convenidos y condiciones de este contrato o cualquiera de sus partes.</w:t>
      </w:r>
    </w:p>
    <w:p w14:paraId="301B231D" w14:textId="77777777" w:rsidR="00A77B3E" w:rsidRPr="00755D0D" w:rsidRDefault="004D6B20" w:rsidP="003E5D15">
      <w:pPr>
        <w:pStyle w:val="Ttulo2"/>
        <w:spacing w:after="200" w:line="276" w:lineRule="auto"/>
        <w:rPr>
          <w:rFonts w:eastAsia="Verdana"/>
        </w:rPr>
      </w:pPr>
      <w:bookmarkStart w:id="23" w:name="_Toc31266996"/>
      <w:r w:rsidRPr="00755D0D">
        <w:rPr>
          <w:rFonts w:eastAsia="Verdana"/>
        </w:rPr>
        <w:t xml:space="preserve">11.00 </w:t>
      </w:r>
      <w:r w:rsidRPr="00755D0D">
        <w:rPr>
          <w:rFonts w:eastAsia="Verdana"/>
        </w:rPr>
        <w:tab/>
        <w:t>IMPUESTOS, ARANCELES Y DERECHOS ADUANALES</w:t>
      </w:r>
      <w:bookmarkEnd w:id="23"/>
    </w:p>
    <w:p w14:paraId="1C1EEBC6" w14:textId="77777777" w:rsidR="00A77B3E" w:rsidRPr="00755D0D" w:rsidRDefault="004D6B20" w:rsidP="003E5D15">
      <w:pPr>
        <w:ind w:left="720"/>
        <w:rPr>
          <w:rFonts w:ascii="Arial" w:eastAsia="Verdana" w:hAnsi="Arial" w:cs="Arial"/>
          <w:b/>
          <w:bCs/>
          <w:color w:val="auto"/>
          <w:u w:val="single"/>
        </w:rPr>
      </w:pPr>
      <w:r w:rsidRPr="00755D0D">
        <w:rPr>
          <w:rFonts w:ascii="Arial" w:eastAsia="Verdana" w:hAnsi="Arial" w:cs="Arial"/>
          <w:b/>
          <w:bCs/>
          <w:color w:val="auto"/>
          <w:u w:val="single"/>
        </w:rPr>
        <w:t>Cargas Tributarias</w:t>
      </w:r>
    </w:p>
    <w:p w14:paraId="6947D568"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LA MUNICIPALIDAD no está </w:t>
      </w:r>
      <w:r w:rsidR="00093257" w:rsidRPr="00755D0D">
        <w:rPr>
          <w:rFonts w:ascii="Arial" w:eastAsia="Verdana" w:hAnsi="Arial" w:cs="Arial"/>
          <w:color w:val="auto"/>
        </w:rPr>
        <w:t>exenta</w:t>
      </w:r>
      <w:r w:rsidRPr="00755D0D">
        <w:rPr>
          <w:rFonts w:ascii="Arial" w:eastAsia="Verdana" w:hAnsi="Arial" w:cs="Arial"/>
          <w:color w:val="auto"/>
        </w:rPr>
        <w:t xml:space="preserve"> del pago del impuesto sobre ventas, ni de cualquier otra tasa o impuesto contemplados en concepto de servicios administrativos aduanales, etc.</w:t>
      </w:r>
    </w:p>
    <w:p w14:paraId="0764180D" w14:textId="2324DC66" w:rsidR="008C07C7" w:rsidRPr="006755C6" w:rsidRDefault="004D6B20" w:rsidP="006755C6">
      <w:pPr>
        <w:spacing w:before="289"/>
        <w:ind w:left="720"/>
        <w:jc w:val="both"/>
        <w:rPr>
          <w:rFonts w:ascii="Arial" w:eastAsia="Verdana" w:hAnsi="Arial" w:cs="Arial"/>
          <w:color w:val="auto"/>
        </w:rPr>
      </w:pPr>
      <w:r w:rsidRPr="00755D0D">
        <w:rPr>
          <w:rFonts w:ascii="Arial" w:eastAsia="Verdana" w:hAnsi="Arial" w:cs="Arial"/>
          <w:color w:val="auto"/>
        </w:rPr>
        <w:t>Estas cargas tributarias han sido establecidas en el Decreto de la Ley de Ordenamiento Estructural de la Economía, por lo que dichos pagos deben ser efectuados por el Ejecutor y consideradas dentro de los</w:t>
      </w:r>
      <w:r w:rsidRPr="00755D0D">
        <w:rPr>
          <w:rFonts w:ascii="Arial" w:eastAsia="Verdana" w:hAnsi="Arial" w:cs="Arial"/>
          <w:i/>
          <w:iCs/>
          <w:color w:val="auto"/>
        </w:rPr>
        <w:t xml:space="preserve"> </w:t>
      </w:r>
      <w:r w:rsidRPr="00755D0D">
        <w:rPr>
          <w:rFonts w:ascii="Arial" w:eastAsia="Verdana" w:hAnsi="Arial" w:cs="Arial"/>
          <w:color w:val="auto"/>
        </w:rPr>
        <w:t>precios ofertados.</w:t>
      </w:r>
    </w:p>
    <w:p w14:paraId="4D49F724" w14:textId="77777777" w:rsidR="00E7679A" w:rsidRDefault="00E7679A" w:rsidP="003E5D15">
      <w:pPr>
        <w:pStyle w:val="Ttulo2"/>
        <w:spacing w:after="200" w:line="276" w:lineRule="auto"/>
        <w:rPr>
          <w:rFonts w:eastAsia="Verdana"/>
        </w:rPr>
      </w:pPr>
    </w:p>
    <w:p w14:paraId="299B0ADA" w14:textId="77777777" w:rsidR="00E7679A" w:rsidRDefault="00E7679A" w:rsidP="003E5D15">
      <w:pPr>
        <w:pStyle w:val="Ttulo2"/>
        <w:spacing w:after="200" w:line="276" w:lineRule="auto"/>
        <w:rPr>
          <w:rFonts w:eastAsia="Verdana"/>
        </w:rPr>
      </w:pPr>
    </w:p>
    <w:p w14:paraId="4CC4D0F7" w14:textId="77777777" w:rsidR="00A77B3E" w:rsidRPr="00755D0D" w:rsidRDefault="004D6B20" w:rsidP="003E5D15">
      <w:pPr>
        <w:pStyle w:val="Ttulo2"/>
        <w:spacing w:after="200" w:line="276" w:lineRule="auto"/>
        <w:rPr>
          <w:rFonts w:eastAsia="Verdana"/>
        </w:rPr>
      </w:pPr>
      <w:bookmarkStart w:id="24" w:name="_Toc31266997"/>
      <w:r w:rsidRPr="00755D0D">
        <w:rPr>
          <w:rFonts w:eastAsia="Verdana"/>
        </w:rPr>
        <w:lastRenderedPageBreak/>
        <w:t>12.00</w:t>
      </w:r>
      <w:r w:rsidRPr="00755D0D">
        <w:rPr>
          <w:rFonts w:eastAsia="Verdana"/>
        </w:rPr>
        <w:tab/>
        <w:t>CERTIFICADOS Y PAGOS</w:t>
      </w:r>
      <w:bookmarkEnd w:id="24"/>
    </w:p>
    <w:p w14:paraId="359161E2" w14:textId="77777777" w:rsidR="00A77B3E" w:rsidRPr="00755D0D" w:rsidRDefault="004D6B20" w:rsidP="003E5D15">
      <w:pPr>
        <w:ind w:left="720"/>
        <w:rPr>
          <w:rFonts w:ascii="Arial" w:eastAsia="Verdana" w:hAnsi="Arial" w:cs="Arial"/>
          <w:b/>
          <w:bCs/>
          <w:color w:val="auto"/>
          <w:u w:val="single"/>
        </w:rPr>
      </w:pPr>
      <w:r w:rsidRPr="00755D0D">
        <w:rPr>
          <w:rFonts w:ascii="Arial" w:eastAsia="Verdana" w:hAnsi="Arial" w:cs="Arial"/>
          <w:b/>
          <w:bCs/>
          <w:color w:val="auto"/>
          <w:u w:val="single"/>
        </w:rPr>
        <w:t>Anticipo</w:t>
      </w:r>
    </w:p>
    <w:p w14:paraId="2564DFE3" w14:textId="77777777" w:rsidR="00A77B3E" w:rsidRPr="00755D0D" w:rsidRDefault="004D6B20" w:rsidP="003E5D15">
      <w:pPr>
        <w:ind w:left="720"/>
        <w:rPr>
          <w:rFonts w:ascii="Arial" w:eastAsia="Verdana" w:hAnsi="Arial" w:cs="Arial"/>
          <w:color w:val="auto"/>
        </w:rPr>
      </w:pPr>
      <w:r w:rsidRPr="00755D0D">
        <w:rPr>
          <w:rFonts w:ascii="Arial" w:eastAsia="Verdana" w:hAnsi="Arial" w:cs="Arial"/>
          <w:color w:val="auto"/>
        </w:rPr>
        <w:t xml:space="preserve">LA MUNICIPALIDAD dará al Ejecutor un anticipo </w:t>
      </w:r>
      <w:r w:rsidR="004E156C" w:rsidRPr="00755D0D">
        <w:rPr>
          <w:rFonts w:ascii="Arial" w:eastAsia="Verdana" w:hAnsi="Arial" w:cs="Arial"/>
          <w:color w:val="auto"/>
        </w:rPr>
        <w:t>15</w:t>
      </w:r>
      <w:r w:rsidRPr="00755D0D">
        <w:rPr>
          <w:rFonts w:ascii="Arial" w:eastAsia="Verdana" w:hAnsi="Arial" w:cs="Arial"/>
          <w:color w:val="auto"/>
        </w:rPr>
        <w:t>% del valor del contrato.</w:t>
      </w:r>
    </w:p>
    <w:p w14:paraId="29EDD791"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El anticipo se hará efectivo al inicio de los trabajos y después que el Ejecutor haya firmado el Contrato de Construcción y haya presentado a satisfacción d</w:t>
      </w:r>
      <w:r w:rsidR="00702AB5" w:rsidRPr="00755D0D">
        <w:rPr>
          <w:rFonts w:ascii="Arial" w:eastAsia="Verdana" w:hAnsi="Arial" w:cs="Arial"/>
          <w:color w:val="auto"/>
        </w:rPr>
        <w:t xml:space="preserve">e La Municipalidad </w:t>
      </w:r>
      <w:r w:rsidRPr="00755D0D">
        <w:rPr>
          <w:rFonts w:ascii="Arial" w:eastAsia="Verdana" w:hAnsi="Arial" w:cs="Arial"/>
          <w:color w:val="auto"/>
        </w:rPr>
        <w:t>los siguientes documentos:</w:t>
      </w:r>
    </w:p>
    <w:p w14:paraId="24738FD2" w14:textId="1800A876" w:rsidR="00A77B3E" w:rsidRPr="00755D0D" w:rsidRDefault="00F97BAF" w:rsidP="003E5D15">
      <w:pPr>
        <w:numPr>
          <w:ilvl w:val="0"/>
          <w:numId w:val="7"/>
        </w:numPr>
        <w:tabs>
          <w:tab w:val="num" w:pos="1080"/>
        </w:tabs>
        <w:ind w:left="1080"/>
        <w:jc w:val="both"/>
        <w:rPr>
          <w:rFonts w:ascii="Arial" w:eastAsia="Verdana" w:hAnsi="Arial" w:cs="Arial"/>
          <w:color w:val="auto"/>
        </w:rPr>
      </w:pPr>
      <w:r w:rsidRPr="00755D0D">
        <w:rPr>
          <w:rFonts w:ascii="Arial" w:eastAsia="Verdana" w:hAnsi="Arial" w:cs="Arial"/>
          <w:color w:val="auto"/>
        </w:rPr>
        <w:t>Garantía de</w:t>
      </w:r>
      <w:r w:rsidR="004D6B20" w:rsidRPr="00755D0D">
        <w:rPr>
          <w:rFonts w:ascii="Arial" w:eastAsia="Verdana" w:hAnsi="Arial" w:cs="Arial"/>
          <w:color w:val="auto"/>
        </w:rPr>
        <w:t xml:space="preserve"> Anticipo de Contrato.</w:t>
      </w:r>
    </w:p>
    <w:p w14:paraId="00614356" w14:textId="27F8B894" w:rsidR="00A77B3E" w:rsidRPr="00755D0D" w:rsidRDefault="00F97BAF" w:rsidP="003E5D15">
      <w:pPr>
        <w:numPr>
          <w:ilvl w:val="0"/>
          <w:numId w:val="7"/>
        </w:numPr>
        <w:tabs>
          <w:tab w:val="num" w:pos="1080"/>
        </w:tabs>
        <w:ind w:left="1080"/>
        <w:jc w:val="both"/>
        <w:rPr>
          <w:rFonts w:ascii="Arial" w:eastAsia="Verdana" w:hAnsi="Arial" w:cs="Arial"/>
          <w:color w:val="auto"/>
        </w:rPr>
      </w:pPr>
      <w:r w:rsidRPr="00755D0D">
        <w:rPr>
          <w:rFonts w:ascii="Arial" w:eastAsia="Verdana" w:hAnsi="Arial" w:cs="Arial"/>
          <w:color w:val="auto"/>
        </w:rPr>
        <w:t>Garantía de</w:t>
      </w:r>
      <w:r w:rsidR="004D6B20" w:rsidRPr="00755D0D">
        <w:rPr>
          <w:rFonts w:ascii="Arial" w:eastAsia="Verdana" w:hAnsi="Arial" w:cs="Arial"/>
          <w:color w:val="auto"/>
        </w:rPr>
        <w:t xml:space="preserve"> Cump</w:t>
      </w:r>
      <w:r w:rsidR="00702AB5" w:rsidRPr="00755D0D">
        <w:rPr>
          <w:rFonts w:ascii="Arial" w:eastAsia="Verdana" w:hAnsi="Arial" w:cs="Arial"/>
          <w:color w:val="auto"/>
        </w:rPr>
        <w:t>l</w:t>
      </w:r>
      <w:r w:rsidR="004D6B20" w:rsidRPr="00755D0D">
        <w:rPr>
          <w:rFonts w:ascii="Arial" w:eastAsia="Verdana" w:hAnsi="Arial" w:cs="Arial"/>
          <w:color w:val="auto"/>
        </w:rPr>
        <w:t>imiento de Contrato.</w:t>
      </w:r>
    </w:p>
    <w:p w14:paraId="2E60D7C4" w14:textId="77777777" w:rsidR="00A77B3E" w:rsidRPr="00755D0D" w:rsidRDefault="004D6B20" w:rsidP="003E5D15">
      <w:pPr>
        <w:numPr>
          <w:ilvl w:val="0"/>
          <w:numId w:val="7"/>
        </w:numPr>
        <w:tabs>
          <w:tab w:val="num" w:pos="1080"/>
        </w:tabs>
        <w:ind w:left="1080"/>
        <w:jc w:val="both"/>
        <w:rPr>
          <w:rFonts w:ascii="Arial" w:eastAsia="Verdana" w:hAnsi="Arial" w:cs="Arial"/>
          <w:color w:val="auto"/>
        </w:rPr>
      </w:pPr>
      <w:r w:rsidRPr="00755D0D">
        <w:rPr>
          <w:rFonts w:ascii="Arial" w:eastAsia="Verdana" w:hAnsi="Arial" w:cs="Arial"/>
          <w:color w:val="auto"/>
        </w:rPr>
        <w:t>Los demás que se indiquen en los reglamentos y en los pliegos de condiciones de licitación.</w:t>
      </w:r>
    </w:p>
    <w:p w14:paraId="54424369" w14:textId="262E184F" w:rsidR="00A77B3E" w:rsidRPr="00755D0D" w:rsidRDefault="004D6B20" w:rsidP="003E5D15">
      <w:pPr>
        <w:spacing w:before="130"/>
        <w:ind w:left="720"/>
        <w:jc w:val="both"/>
        <w:rPr>
          <w:rFonts w:ascii="Arial" w:eastAsia="Verdana" w:hAnsi="Arial" w:cs="Arial"/>
          <w:color w:val="auto"/>
        </w:rPr>
      </w:pPr>
      <w:r w:rsidRPr="00755D0D">
        <w:rPr>
          <w:rFonts w:ascii="Arial" w:eastAsia="Verdana" w:hAnsi="Arial" w:cs="Arial"/>
          <w:color w:val="auto"/>
        </w:rPr>
        <w:t xml:space="preserve">El monto del anticipo deberá ser justificado por el Ejecutor en base a aquellos gastos que se generarán para dar inicio a la construcción de la obra, tales como gastos de movilización y la compra de materiales de uso inmediato. Este anticipo será depositado en una cuenta de un </w:t>
      </w:r>
      <w:r w:rsidR="00F97BAF" w:rsidRPr="00755D0D">
        <w:rPr>
          <w:rFonts w:ascii="Arial" w:eastAsia="Verdana" w:hAnsi="Arial" w:cs="Arial"/>
          <w:color w:val="auto"/>
        </w:rPr>
        <w:t>Banco hondureño</w:t>
      </w:r>
      <w:r w:rsidRPr="00755D0D">
        <w:rPr>
          <w:rFonts w:ascii="Arial" w:eastAsia="Verdana" w:hAnsi="Arial" w:cs="Arial"/>
          <w:color w:val="auto"/>
        </w:rPr>
        <w:t xml:space="preserve"> seleccionado por el Ejecutor y deducido proporcionalmente al monto de las estimaciones del Ejecutor.</w:t>
      </w:r>
    </w:p>
    <w:p w14:paraId="5B3B243B" w14:textId="05F19584" w:rsidR="00975D3E" w:rsidRPr="00437A2C" w:rsidRDefault="004D6B20" w:rsidP="003E5D15">
      <w:pPr>
        <w:spacing w:before="207"/>
        <w:ind w:left="720"/>
        <w:jc w:val="both"/>
        <w:rPr>
          <w:rFonts w:ascii="Arial" w:eastAsia="Verdana" w:hAnsi="Arial" w:cs="Arial"/>
          <w:color w:val="auto"/>
        </w:rPr>
      </w:pPr>
      <w:r w:rsidRPr="00755D0D">
        <w:rPr>
          <w:rFonts w:ascii="Arial" w:eastAsia="Verdana" w:hAnsi="Arial" w:cs="Arial"/>
          <w:color w:val="auto"/>
        </w:rPr>
        <w:t xml:space="preserve">En vista que el anticipo deberá ser utilizado únicamente en compras y pagos </w:t>
      </w:r>
      <w:r w:rsidR="00F97BAF" w:rsidRPr="00755D0D">
        <w:rPr>
          <w:rFonts w:ascii="Arial" w:eastAsia="Verdana" w:hAnsi="Arial" w:cs="Arial"/>
          <w:color w:val="auto"/>
        </w:rPr>
        <w:t>relacionados con</w:t>
      </w:r>
      <w:r w:rsidRPr="00755D0D">
        <w:rPr>
          <w:rFonts w:ascii="Arial" w:eastAsia="Verdana" w:hAnsi="Arial" w:cs="Arial"/>
          <w:color w:val="auto"/>
        </w:rPr>
        <w:t xml:space="preserve"> el proyecto, LA MUNICIPALIDAD tendrá el derecho de fiscalizar su utilización y de suspender el pago de las estimaciones mensuales cuando el Ejecutor utilice el anticipo o parte del mismo para otros fines, sin perjuicio de que en caso de utilización del anticipo para fines distintos a los del proyecto, LA MUNICIPALIDAD proceda a exigir su inmediata devolución al Ejecutor.</w:t>
      </w:r>
    </w:p>
    <w:p w14:paraId="4241BBF4" w14:textId="77777777" w:rsidR="00A77B3E" w:rsidRPr="00755D0D" w:rsidRDefault="004D6B20" w:rsidP="003E5D15">
      <w:pPr>
        <w:ind w:left="720"/>
        <w:jc w:val="both"/>
        <w:rPr>
          <w:rFonts w:ascii="Arial" w:eastAsia="Verdana" w:hAnsi="Arial" w:cs="Arial"/>
          <w:b/>
          <w:bCs/>
          <w:color w:val="auto"/>
          <w:u w:val="single"/>
        </w:rPr>
      </w:pPr>
      <w:r w:rsidRPr="00755D0D">
        <w:rPr>
          <w:rFonts w:ascii="Arial" w:eastAsia="Verdana" w:hAnsi="Arial" w:cs="Arial"/>
          <w:b/>
          <w:bCs/>
          <w:color w:val="auto"/>
          <w:u w:val="single"/>
        </w:rPr>
        <w:t>Desembolsos</w:t>
      </w:r>
      <w:r w:rsidRPr="00755D0D">
        <w:rPr>
          <w:rFonts w:ascii="Arial" w:eastAsia="Verdana" w:hAnsi="Arial" w:cs="Arial"/>
          <w:color w:val="auto"/>
        </w:rPr>
        <w:t xml:space="preserve"> </w:t>
      </w:r>
    </w:p>
    <w:p w14:paraId="6ED455CE" w14:textId="060070D1"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A</w:t>
      </w:r>
      <w:r w:rsidR="0083415A" w:rsidRPr="00755D0D">
        <w:rPr>
          <w:rFonts w:ascii="Arial" w:eastAsia="Verdana" w:hAnsi="Arial" w:cs="Arial"/>
          <w:color w:val="auto"/>
        </w:rPr>
        <w:t xml:space="preserve">demás del anticipo del </w:t>
      </w:r>
      <w:r w:rsidR="00FE55F6" w:rsidRPr="00755D0D">
        <w:rPr>
          <w:rFonts w:ascii="Arial" w:eastAsia="Verdana" w:hAnsi="Arial" w:cs="Arial"/>
          <w:color w:val="auto"/>
        </w:rPr>
        <w:t>quince</w:t>
      </w:r>
      <w:r w:rsidR="0083415A" w:rsidRPr="00755D0D">
        <w:rPr>
          <w:rFonts w:ascii="Arial" w:eastAsia="Verdana" w:hAnsi="Arial" w:cs="Arial"/>
          <w:color w:val="auto"/>
        </w:rPr>
        <w:t xml:space="preserve"> 15</w:t>
      </w:r>
      <w:r w:rsidRPr="00755D0D">
        <w:rPr>
          <w:rFonts w:ascii="Arial" w:eastAsia="Verdana" w:hAnsi="Arial" w:cs="Arial"/>
          <w:color w:val="auto"/>
        </w:rPr>
        <w:t>% LA MUNICIPALIDAD efectuara pagos al ejecutor de la siguiente manera:</w:t>
      </w:r>
    </w:p>
    <w:p w14:paraId="62ECBBB1" w14:textId="77777777" w:rsidR="00A77B3E" w:rsidRPr="00755D0D" w:rsidRDefault="004D6B20" w:rsidP="003E5D15">
      <w:pPr>
        <w:numPr>
          <w:ilvl w:val="0"/>
          <w:numId w:val="8"/>
        </w:numPr>
        <w:tabs>
          <w:tab w:val="num" w:pos="1080"/>
        </w:tabs>
        <w:ind w:hanging="360"/>
        <w:jc w:val="both"/>
        <w:rPr>
          <w:rFonts w:ascii="Arial" w:eastAsia="Verdana" w:hAnsi="Arial" w:cs="Arial"/>
          <w:color w:val="auto"/>
        </w:rPr>
      </w:pPr>
      <w:r w:rsidRPr="00755D0D">
        <w:rPr>
          <w:rFonts w:ascii="Arial" w:eastAsia="Verdana" w:hAnsi="Arial" w:cs="Arial"/>
          <w:color w:val="auto"/>
        </w:rPr>
        <w:t>Con desembolsos conforme las estimaciones mensuales, que se hagan de acuerdo al avance de obra.</w:t>
      </w:r>
    </w:p>
    <w:p w14:paraId="2EE958E2" w14:textId="303D7206" w:rsidR="00A77B3E" w:rsidRPr="00755D0D" w:rsidRDefault="004D6B20" w:rsidP="003E5D15">
      <w:pPr>
        <w:numPr>
          <w:ilvl w:val="0"/>
          <w:numId w:val="8"/>
        </w:numPr>
        <w:tabs>
          <w:tab w:val="num" w:pos="1080"/>
        </w:tabs>
        <w:ind w:hanging="360"/>
        <w:jc w:val="both"/>
        <w:rPr>
          <w:rFonts w:ascii="Arial" w:eastAsia="Verdana" w:hAnsi="Arial" w:cs="Arial"/>
          <w:color w:val="auto"/>
        </w:rPr>
      </w:pPr>
      <w:r w:rsidRPr="00755D0D">
        <w:rPr>
          <w:rFonts w:ascii="Arial" w:eastAsia="Verdana" w:hAnsi="Arial" w:cs="Arial"/>
          <w:color w:val="auto"/>
        </w:rPr>
        <w:t>De cada desembolso presentado por el ejecutor será deducido proporcionalmente a partir del primero, la cantidad que corresponda, de manera que cuando el proyecto presente un avance físico fi</w:t>
      </w:r>
      <w:r w:rsidR="00D071F7" w:rsidRPr="00755D0D">
        <w:rPr>
          <w:rFonts w:ascii="Arial" w:eastAsia="Verdana" w:hAnsi="Arial" w:cs="Arial"/>
          <w:color w:val="auto"/>
        </w:rPr>
        <w:t xml:space="preserve">nanciero no menor del </w:t>
      </w:r>
      <w:r w:rsidR="00F97BAF" w:rsidRPr="00755D0D">
        <w:rPr>
          <w:rFonts w:ascii="Arial" w:eastAsia="Verdana" w:hAnsi="Arial" w:cs="Arial"/>
          <w:color w:val="auto"/>
        </w:rPr>
        <w:t>ochenta (80%) el</w:t>
      </w:r>
      <w:r w:rsidRPr="00755D0D">
        <w:rPr>
          <w:rFonts w:ascii="Arial" w:eastAsia="Verdana" w:hAnsi="Arial" w:cs="Arial"/>
          <w:color w:val="auto"/>
        </w:rPr>
        <w:t xml:space="preserve"> anticipo se encuentre amortizado al 100% </w:t>
      </w:r>
    </w:p>
    <w:p w14:paraId="490398F0" w14:textId="289B3685" w:rsidR="000507B2" w:rsidRPr="00755D0D" w:rsidRDefault="000507B2" w:rsidP="003E5D15">
      <w:pPr>
        <w:numPr>
          <w:ilvl w:val="0"/>
          <w:numId w:val="8"/>
        </w:numPr>
        <w:tabs>
          <w:tab w:val="num" w:pos="1080"/>
        </w:tabs>
        <w:ind w:hanging="360"/>
        <w:jc w:val="both"/>
        <w:rPr>
          <w:rFonts w:ascii="Arial" w:eastAsia="Verdana" w:hAnsi="Arial" w:cs="Arial"/>
          <w:color w:val="auto"/>
        </w:rPr>
      </w:pPr>
      <w:r w:rsidRPr="00755D0D">
        <w:rPr>
          <w:rFonts w:ascii="Arial" w:eastAsia="Verdana" w:hAnsi="Arial" w:cs="Arial"/>
          <w:color w:val="auto"/>
        </w:rPr>
        <w:t xml:space="preserve">Se </w:t>
      </w:r>
      <w:r w:rsidR="00DE56B3" w:rsidRPr="00755D0D">
        <w:rPr>
          <w:rFonts w:ascii="Arial" w:eastAsia="Verdana" w:hAnsi="Arial" w:cs="Arial"/>
          <w:color w:val="auto"/>
        </w:rPr>
        <w:t>pagará</w:t>
      </w:r>
      <w:r w:rsidRPr="00755D0D">
        <w:rPr>
          <w:rFonts w:ascii="Arial" w:eastAsia="Verdana" w:hAnsi="Arial" w:cs="Arial"/>
          <w:color w:val="auto"/>
        </w:rPr>
        <w:t xml:space="preserve"> el 100% Material que el contratista entregue en la bodega de la comunidad, conforme a los valores presentados en su oferta</w:t>
      </w:r>
      <w:r w:rsidR="00093257" w:rsidRPr="00755D0D">
        <w:rPr>
          <w:rFonts w:ascii="Arial" w:eastAsia="Verdana" w:hAnsi="Arial" w:cs="Arial"/>
          <w:color w:val="auto"/>
        </w:rPr>
        <w:t>, fichas de costos</w:t>
      </w:r>
      <w:r w:rsidR="00DE56B3" w:rsidRPr="00755D0D">
        <w:rPr>
          <w:rFonts w:ascii="Arial" w:eastAsia="Verdana" w:hAnsi="Arial" w:cs="Arial"/>
          <w:color w:val="auto"/>
        </w:rPr>
        <w:t>.</w:t>
      </w:r>
    </w:p>
    <w:p w14:paraId="2A0F09ED" w14:textId="218A2053" w:rsidR="00A77B3E" w:rsidRPr="00960C63" w:rsidRDefault="00DE56B3" w:rsidP="00960C63">
      <w:pPr>
        <w:numPr>
          <w:ilvl w:val="0"/>
          <w:numId w:val="8"/>
        </w:numPr>
        <w:tabs>
          <w:tab w:val="num" w:pos="1080"/>
        </w:tabs>
        <w:ind w:hanging="360"/>
        <w:jc w:val="both"/>
        <w:rPr>
          <w:rFonts w:ascii="Arial" w:eastAsia="Verdana" w:hAnsi="Arial" w:cs="Arial"/>
          <w:color w:val="auto"/>
        </w:rPr>
      </w:pPr>
      <w:r w:rsidRPr="00755D0D">
        <w:rPr>
          <w:rFonts w:ascii="Arial" w:eastAsia="Verdana" w:hAnsi="Arial" w:cs="Arial"/>
          <w:color w:val="auto"/>
        </w:rPr>
        <w:t xml:space="preserve">El ejecutor presentara una copia de la bitácora por cada estimación realizada. No se </w:t>
      </w:r>
      <w:r w:rsidR="00B35CD9" w:rsidRPr="00755D0D">
        <w:rPr>
          <w:rFonts w:ascii="Arial" w:eastAsia="Verdana" w:hAnsi="Arial" w:cs="Arial"/>
          <w:color w:val="auto"/>
        </w:rPr>
        <w:t>realizarán</w:t>
      </w:r>
      <w:r w:rsidRPr="00755D0D">
        <w:rPr>
          <w:rFonts w:ascii="Arial" w:eastAsia="Verdana" w:hAnsi="Arial" w:cs="Arial"/>
          <w:color w:val="auto"/>
        </w:rPr>
        <w:t xml:space="preserve"> pagos sin la debida </w:t>
      </w:r>
      <w:r w:rsidR="00B35CD9" w:rsidRPr="00755D0D">
        <w:rPr>
          <w:rFonts w:ascii="Arial" w:eastAsia="Verdana" w:hAnsi="Arial" w:cs="Arial"/>
          <w:color w:val="auto"/>
        </w:rPr>
        <w:t xml:space="preserve">copia de bitácora. Si el ejecutor no </w:t>
      </w:r>
      <w:r w:rsidR="00B35CD9" w:rsidRPr="00755D0D">
        <w:rPr>
          <w:rFonts w:ascii="Arial" w:eastAsia="Verdana" w:hAnsi="Arial" w:cs="Arial"/>
          <w:color w:val="auto"/>
        </w:rPr>
        <w:lastRenderedPageBreak/>
        <w:t>presenta bitácora al finalizar el proyecto no se le hará el último pago de estimación.</w:t>
      </w:r>
    </w:p>
    <w:p w14:paraId="1DFCA1AA" w14:textId="19F5C5B1" w:rsidR="00A77B3E" w:rsidRPr="00755D0D" w:rsidRDefault="004D6B20" w:rsidP="003E5D15">
      <w:pPr>
        <w:pStyle w:val="Prrafodelista"/>
        <w:numPr>
          <w:ilvl w:val="1"/>
          <w:numId w:val="23"/>
        </w:numPr>
        <w:tabs>
          <w:tab w:val="left" w:pos="669"/>
          <w:tab w:val="left" w:pos="1508"/>
        </w:tabs>
        <w:spacing w:before="77"/>
        <w:jc w:val="both"/>
        <w:rPr>
          <w:rFonts w:ascii="Arial" w:eastAsia="Verdana" w:hAnsi="Arial" w:cs="Arial"/>
          <w:b/>
          <w:bCs/>
          <w:color w:val="auto"/>
        </w:rPr>
      </w:pPr>
      <w:r w:rsidRPr="00755D0D">
        <w:rPr>
          <w:rFonts w:ascii="Arial" w:eastAsia="Verdana" w:hAnsi="Arial" w:cs="Arial"/>
          <w:b/>
          <w:bCs/>
          <w:color w:val="auto"/>
          <w:u w:val="single"/>
        </w:rPr>
        <w:t>Pago Final</w:t>
      </w:r>
    </w:p>
    <w:p w14:paraId="6D2EA5DD" w14:textId="1E686549" w:rsidR="00B35CD9" w:rsidRPr="00755D0D" w:rsidRDefault="004D6B20" w:rsidP="003E5D15">
      <w:pPr>
        <w:spacing w:before="159"/>
        <w:ind w:left="720"/>
        <w:jc w:val="both"/>
        <w:rPr>
          <w:rFonts w:ascii="Arial" w:eastAsia="Verdana" w:hAnsi="Arial" w:cs="Arial"/>
          <w:color w:val="auto"/>
        </w:rPr>
      </w:pPr>
      <w:r w:rsidRPr="00755D0D">
        <w:rPr>
          <w:rFonts w:ascii="Arial" w:eastAsia="Verdana" w:hAnsi="Arial" w:cs="Arial"/>
          <w:color w:val="auto"/>
        </w:rPr>
        <w:t xml:space="preserve">El pago final estará condicionado por deducción de las multas en el caso que correspondan, presentación de la </w:t>
      </w:r>
      <w:r w:rsidR="00B35CD9" w:rsidRPr="00755D0D">
        <w:rPr>
          <w:rFonts w:ascii="Arial" w:eastAsia="Verdana" w:hAnsi="Arial" w:cs="Arial"/>
          <w:color w:val="auto"/>
        </w:rPr>
        <w:t>Garantía de</w:t>
      </w:r>
      <w:r w:rsidRPr="00755D0D">
        <w:rPr>
          <w:rFonts w:ascii="Arial" w:eastAsia="Verdana" w:hAnsi="Arial" w:cs="Arial"/>
          <w:color w:val="auto"/>
        </w:rPr>
        <w:t xml:space="preserve"> Calidad de Obra, entrega de los planos finales de construcción, devolución del Libro de Bitácora, cumplimiento de las cláusulas de Condiciones </w:t>
      </w:r>
      <w:r w:rsidR="00B35CD9" w:rsidRPr="00755D0D">
        <w:rPr>
          <w:rFonts w:ascii="Arial" w:eastAsia="Verdana" w:hAnsi="Arial" w:cs="Arial"/>
          <w:color w:val="auto"/>
        </w:rPr>
        <w:t>Especiales, presentación</w:t>
      </w:r>
      <w:r w:rsidRPr="00755D0D">
        <w:rPr>
          <w:rFonts w:ascii="Arial" w:eastAsia="Verdana" w:hAnsi="Arial" w:cs="Arial"/>
          <w:color w:val="auto"/>
        </w:rPr>
        <w:t xml:space="preserve"> de estimación de precios unitarios, estimación por el contrato original, estimación por el </w:t>
      </w:r>
      <w:r w:rsidR="00537E40" w:rsidRPr="00755D0D">
        <w:rPr>
          <w:rFonts w:ascii="Arial" w:eastAsia="Verdana" w:hAnsi="Arial" w:cs="Arial"/>
          <w:color w:val="auto"/>
        </w:rPr>
        <w:t>Adendum</w:t>
      </w:r>
      <w:r w:rsidRPr="00755D0D">
        <w:rPr>
          <w:rFonts w:ascii="Arial" w:eastAsia="Verdana" w:hAnsi="Arial" w:cs="Arial"/>
          <w:color w:val="auto"/>
        </w:rPr>
        <w:t xml:space="preserve"> si fuese necesario, considerando </w:t>
      </w:r>
      <w:r w:rsidR="00B35CD9" w:rsidRPr="00755D0D">
        <w:rPr>
          <w:rFonts w:ascii="Arial" w:eastAsia="Verdana" w:hAnsi="Arial" w:cs="Arial"/>
          <w:color w:val="auto"/>
        </w:rPr>
        <w:t>que el</w:t>
      </w:r>
      <w:r w:rsidRPr="00755D0D">
        <w:rPr>
          <w:rFonts w:ascii="Arial" w:eastAsia="Verdana" w:hAnsi="Arial" w:cs="Arial"/>
          <w:color w:val="auto"/>
        </w:rPr>
        <w:t xml:space="preserve"> trabajo adicional forma parte de la estimación. El pago final incluirá la deducción de las retenciones estipuladas en el numeral 1, y será hecho después de la terminación del trabajo y de la aceptación final por parte d</w:t>
      </w:r>
      <w:r w:rsidR="00695BFC" w:rsidRPr="00755D0D">
        <w:rPr>
          <w:rFonts w:ascii="Arial" w:eastAsia="Verdana" w:hAnsi="Arial" w:cs="Arial"/>
          <w:color w:val="auto"/>
        </w:rPr>
        <w:t xml:space="preserve">e </w:t>
      </w:r>
      <w:r w:rsidRPr="00755D0D">
        <w:rPr>
          <w:rFonts w:ascii="Arial" w:eastAsia="Verdana" w:hAnsi="Arial" w:cs="Arial"/>
          <w:color w:val="auto"/>
        </w:rPr>
        <w:t>LA MUNICIPALIDAD.</w:t>
      </w:r>
    </w:p>
    <w:p w14:paraId="753DFB9E" w14:textId="08DB922B" w:rsidR="00B35CD9" w:rsidRPr="00755D0D" w:rsidRDefault="00B35CD9" w:rsidP="003E5D15">
      <w:pPr>
        <w:spacing w:before="159"/>
        <w:ind w:left="720"/>
        <w:jc w:val="both"/>
        <w:rPr>
          <w:rFonts w:ascii="Arial" w:eastAsia="Verdana" w:hAnsi="Arial" w:cs="Arial"/>
          <w:color w:val="auto"/>
        </w:rPr>
      </w:pPr>
      <w:r w:rsidRPr="00755D0D">
        <w:rPr>
          <w:rFonts w:ascii="Arial" w:eastAsia="Verdana" w:hAnsi="Arial" w:cs="Arial"/>
          <w:color w:val="auto"/>
        </w:rPr>
        <w:t>Si el ejecutor no presenta bitácora al finalizar el proyecto no se le hará el último pago de estimación.</w:t>
      </w:r>
    </w:p>
    <w:p w14:paraId="53DEA32B" w14:textId="77777777" w:rsidR="00A77B3E" w:rsidRPr="00755D0D" w:rsidRDefault="004D6B20" w:rsidP="003E5D15">
      <w:pPr>
        <w:spacing w:before="433"/>
        <w:jc w:val="both"/>
        <w:rPr>
          <w:rFonts w:ascii="Arial" w:eastAsia="Verdana" w:hAnsi="Arial" w:cs="Arial"/>
          <w:b/>
          <w:bCs/>
          <w:color w:val="auto"/>
        </w:rPr>
      </w:pPr>
      <w:r w:rsidRPr="00755D0D">
        <w:rPr>
          <w:rFonts w:ascii="Arial" w:eastAsia="Verdana" w:hAnsi="Arial" w:cs="Arial"/>
          <w:b/>
          <w:bCs/>
          <w:color w:val="auto"/>
        </w:rPr>
        <w:t>12.04</w:t>
      </w:r>
      <w:r w:rsidRPr="00755D0D">
        <w:rPr>
          <w:rFonts w:ascii="Arial" w:eastAsia="Verdana" w:hAnsi="Arial" w:cs="Arial"/>
          <w:b/>
          <w:bCs/>
          <w:color w:val="auto"/>
        </w:rPr>
        <w:tab/>
      </w:r>
      <w:r w:rsidRPr="00755D0D">
        <w:rPr>
          <w:rFonts w:ascii="Arial" w:eastAsia="Verdana" w:hAnsi="Arial" w:cs="Arial"/>
          <w:b/>
          <w:bCs/>
          <w:color w:val="auto"/>
          <w:u w:val="single"/>
        </w:rPr>
        <w:t>Pagos Retenidos</w:t>
      </w:r>
    </w:p>
    <w:p w14:paraId="1F2696D8" w14:textId="77777777" w:rsidR="00A77B3E" w:rsidRPr="00755D0D" w:rsidRDefault="004D6B20" w:rsidP="003E5D15">
      <w:pPr>
        <w:spacing w:before="159"/>
        <w:ind w:left="720"/>
        <w:jc w:val="both"/>
        <w:rPr>
          <w:rFonts w:ascii="Arial" w:eastAsia="Verdana" w:hAnsi="Arial" w:cs="Arial"/>
          <w:color w:val="auto"/>
        </w:rPr>
      </w:pPr>
      <w:r w:rsidRPr="00755D0D">
        <w:rPr>
          <w:rFonts w:ascii="Arial" w:eastAsia="Verdana" w:hAnsi="Arial" w:cs="Arial"/>
          <w:color w:val="auto"/>
        </w:rPr>
        <w:t>LA MUNICIPALIDAD podrá retener o anular debido a evidencia descubierta posteriormente, todo o parte de cualquier certificado de pago hasta el grado que sea necesario para protegerse de pérdidas debido a:</w:t>
      </w:r>
    </w:p>
    <w:p w14:paraId="2675975D" w14:textId="77777777" w:rsidR="00A77B3E" w:rsidRPr="00755D0D" w:rsidRDefault="004D6B20" w:rsidP="003E5D15">
      <w:pPr>
        <w:numPr>
          <w:ilvl w:val="0"/>
          <w:numId w:val="9"/>
        </w:numPr>
        <w:tabs>
          <w:tab w:val="num" w:pos="1440"/>
        </w:tabs>
        <w:ind w:left="1440"/>
        <w:rPr>
          <w:rFonts w:ascii="Arial" w:eastAsia="Verdana" w:hAnsi="Arial" w:cs="Arial"/>
          <w:color w:val="auto"/>
        </w:rPr>
      </w:pPr>
      <w:r w:rsidRPr="00755D0D">
        <w:rPr>
          <w:rFonts w:ascii="Arial" w:eastAsia="Verdana" w:hAnsi="Arial" w:cs="Arial"/>
          <w:color w:val="auto"/>
        </w:rPr>
        <w:t>Trabajos defectuosos sin remediar.</w:t>
      </w:r>
    </w:p>
    <w:p w14:paraId="083C9BC9" w14:textId="77777777" w:rsidR="00A77B3E" w:rsidRPr="00755D0D" w:rsidRDefault="004D6B20" w:rsidP="003E5D15">
      <w:pPr>
        <w:numPr>
          <w:ilvl w:val="0"/>
          <w:numId w:val="9"/>
        </w:numPr>
        <w:tabs>
          <w:tab w:val="num" w:pos="1440"/>
        </w:tabs>
        <w:ind w:left="1440"/>
        <w:jc w:val="both"/>
        <w:rPr>
          <w:rFonts w:ascii="Arial" w:eastAsia="Verdana" w:hAnsi="Arial" w:cs="Arial"/>
          <w:color w:val="auto"/>
        </w:rPr>
      </w:pPr>
      <w:r w:rsidRPr="00755D0D">
        <w:rPr>
          <w:rFonts w:ascii="Arial" w:eastAsia="Verdana" w:hAnsi="Arial" w:cs="Arial"/>
          <w:color w:val="auto"/>
        </w:rPr>
        <w:t>Demandas presentadas o evidencias razonables que indiquen la pro bable presentación de reclamos.</w:t>
      </w:r>
    </w:p>
    <w:p w14:paraId="18312F0F" w14:textId="77777777" w:rsidR="00A77B3E" w:rsidRPr="00755D0D" w:rsidRDefault="004D6B20" w:rsidP="003E5D15">
      <w:pPr>
        <w:numPr>
          <w:ilvl w:val="0"/>
          <w:numId w:val="9"/>
        </w:numPr>
        <w:tabs>
          <w:tab w:val="num" w:pos="1440"/>
        </w:tabs>
        <w:ind w:left="1440"/>
        <w:jc w:val="both"/>
        <w:rPr>
          <w:rFonts w:ascii="Arial" w:eastAsia="Verdana" w:hAnsi="Arial" w:cs="Arial"/>
          <w:color w:val="auto"/>
        </w:rPr>
      </w:pPr>
      <w:r w:rsidRPr="00755D0D">
        <w:rPr>
          <w:rFonts w:ascii="Arial" w:eastAsia="Verdana" w:hAnsi="Arial" w:cs="Arial"/>
          <w:color w:val="auto"/>
        </w:rPr>
        <w:t>La falta del Contratista en hacer pagos debidamente a Subcontratistas por materiales o mano de obra.</w:t>
      </w:r>
    </w:p>
    <w:p w14:paraId="31E71F67" w14:textId="77777777" w:rsidR="00A77B3E" w:rsidRPr="00755D0D" w:rsidRDefault="004D6B20" w:rsidP="003E5D15">
      <w:pPr>
        <w:numPr>
          <w:ilvl w:val="0"/>
          <w:numId w:val="9"/>
        </w:numPr>
        <w:tabs>
          <w:tab w:val="num" w:pos="1440"/>
        </w:tabs>
        <w:ind w:left="1440"/>
        <w:jc w:val="both"/>
        <w:rPr>
          <w:rFonts w:ascii="Arial" w:eastAsia="Verdana" w:hAnsi="Arial" w:cs="Arial"/>
          <w:color w:val="auto"/>
        </w:rPr>
      </w:pPr>
      <w:r w:rsidRPr="00755D0D">
        <w:rPr>
          <w:rFonts w:ascii="Arial" w:eastAsia="Verdana" w:hAnsi="Arial" w:cs="Arial"/>
          <w:color w:val="auto"/>
        </w:rPr>
        <w:t>Una duda razonable de que el trabajo puede ser terminado con el saldo pendiente del contrato.</w:t>
      </w:r>
    </w:p>
    <w:p w14:paraId="6A34CA92" w14:textId="77777777" w:rsidR="00B35CD9" w:rsidRPr="00755D0D" w:rsidRDefault="004D6B20" w:rsidP="003E5D15">
      <w:pPr>
        <w:numPr>
          <w:ilvl w:val="0"/>
          <w:numId w:val="9"/>
        </w:numPr>
        <w:tabs>
          <w:tab w:val="num" w:pos="1440"/>
        </w:tabs>
        <w:ind w:left="1440"/>
        <w:jc w:val="both"/>
        <w:rPr>
          <w:rFonts w:ascii="Arial" w:eastAsia="Verdana" w:hAnsi="Arial" w:cs="Arial"/>
          <w:color w:val="auto"/>
        </w:rPr>
      </w:pPr>
      <w:r w:rsidRPr="00755D0D">
        <w:rPr>
          <w:rFonts w:ascii="Arial" w:eastAsia="Verdana" w:hAnsi="Arial" w:cs="Arial"/>
          <w:color w:val="auto"/>
        </w:rPr>
        <w:t>Daños a otros Contratistas.</w:t>
      </w:r>
    </w:p>
    <w:p w14:paraId="15EFCFC9" w14:textId="406101BB" w:rsidR="00695BFC" w:rsidRPr="00755D0D" w:rsidRDefault="00B35CD9" w:rsidP="003E5D15">
      <w:pPr>
        <w:numPr>
          <w:ilvl w:val="0"/>
          <w:numId w:val="9"/>
        </w:numPr>
        <w:tabs>
          <w:tab w:val="num" w:pos="1440"/>
        </w:tabs>
        <w:ind w:left="1440"/>
        <w:jc w:val="both"/>
        <w:rPr>
          <w:rFonts w:ascii="Arial" w:eastAsia="Verdana" w:hAnsi="Arial" w:cs="Arial"/>
          <w:color w:val="auto"/>
        </w:rPr>
      </w:pPr>
      <w:r w:rsidRPr="00755D0D">
        <w:rPr>
          <w:rFonts w:ascii="Arial" w:eastAsia="Verdana" w:hAnsi="Arial" w:cs="Arial"/>
          <w:color w:val="auto"/>
        </w:rPr>
        <w:t>Si el ejecutor no presenta bitácora al finalizar el proyecto no se le hará el último pago de estimación.</w:t>
      </w:r>
    </w:p>
    <w:p w14:paraId="0B1089A6" w14:textId="77777777" w:rsidR="00A77B3E" w:rsidRPr="00755D0D" w:rsidRDefault="004D6B20" w:rsidP="003E5D15">
      <w:pPr>
        <w:pStyle w:val="Ttulo2"/>
        <w:spacing w:after="200" w:line="276" w:lineRule="auto"/>
        <w:rPr>
          <w:rFonts w:eastAsia="Verdana"/>
        </w:rPr>
      </w:pPr>
      <w:bookmarkStart w:id="25" w:name="_Toc31266998"/>
      <w:r w:rsidRPr="00755D0D">
        <w:rPr>
          <w:rFonts w:eastAsia="Verdana"/>
        </w:rPr>
        <w:t xml:space="preserve">13.00 </w:t>
      </w:r>
      <w:r w:rsidRPr="00755D0D">
        <w:rPr>
          <w:rFonts w:eastAsia="Verdana"/>
        </w:rPr>
        <w:tab/>
        <w:t>ACTA DE RECEPCIÓN DEFINITIVA</w:t>
      </w:r>
      <w:bookmarkEnd w:id="25"/>
    </w:p>
    <w:p w14:paraId="147D599C" w14:textId="77777777" w:rsidR="00A77B3E" w:rsidRPr="00755D0D" w:rsidRDefault="004D6B20" w:rsidP="003E5D15">
      <w:pPr>
        <w:spacing w:before="183"/>
        <w:ind w:left="720"/>
        <w:jc w:val="both"/>
        <w:rPr>
          <w:rFonts w:ascii="Arial" w:eastAsia="Verdana" w:hAnsi="Arial" w:cs="Arial"/>
          <w:color w:val="auto"/>
        </w:rPr>
      </w:pPr>
      <w:r w:rsidRPr="00755D0D">
        <w:rPr>
          <w:rFonts w:ascii="Arial" w:eastAsia="Verdana" w:hAnsi="Arial" w:cs="Arial"/>
          <w:color w:val="auto"/>
        </w:rPr>
        <w:t>Solamente se extenderá el Acta de Recepción Definitiva al Contratista, cuando éste haya presentado una solicitud por escrito acompañada de la documentación obligatoria exigida por LA MUNICIPALIDAD.</w:t>
      </w:r>
    </w:p>
    <w:p w14:paraId="0E63D755" w14:textId="245EF86C" w:rsidR="006755C6" w:rsidRPr="00E7679A" w:rsidRDefault="004D6B20" w:rsidP="00E7679A">
      <w:pPr>
        <w:spacing w:before="130"/>
        <w:ind w:left="720"/>
        <w:jc w:val="both"/>
        <w:rPr>
          <w:rFonts w:ascii="Arial" w:eastAsia="Verdana" w:hAnsi="Arial" w:cs="Arial"/>
          <w:color w:val="auto"/>
        </w:rPr>
      </w:pPr>
      <w:r w:rsidRPr="00755D0D">
        <w:rPr>
          <w:rFonts w:ascii="Arial" w:eastAsia="Verdana" w:hAnsi="Arial" w:cs="Arial"/>
          <w:color w:val="auto"/>
        </w:rPr>
        <w:lastRenderedPageBreak/>
        <w:t xml:space="preserve">El certificado de Recepción Definitiva extendido por </w:t>
      </w:r>
      <w:r w:rsidR="00702AB5" w:rsidRPr="00755D0D">
        <w:rPr>
          <w:rFonts w:ascii="Arial" w:eastAsia="Verdana" w:hAnsi="Arial" w:cs="Arial"/>
          <w:color w:val="auto"/>
        </w:rPr>
        <w:t>L</w:t>
      </w:r>
      <w:r w:rsidRPr="00755D0D">
        <w:rPr>
          <w:rFonts w:ascii="Arial" w:eastAsia="Verdana" w:hAnsi="Arial" w:cs="Arial"/>
          <w:color w:val="auto"/>
        </w:rPr>
        <w:t xml:space="preserve">A MUNICIPALIDAD después de quince (15) días de presentada la solicitud y recibida de conformidad, quedando hasta </w:t>
      </w:r>
      <w:r w:rsidR="00F97BAF" w:rsidRPr="00755D0D">
        <w:rPr>
          <w:rFonts w:ascii="Arial" w:eastAsia="Verdana" w:hAnsi="Arial" w:cs="Arial"/>
          <w:color w:val="auto"/>
        </w:rPr>
        <w:t>Entonces el</w:t>
      </w:r>
      <w:r w:rsidRPr="00755D0D">
        <w:rPr>
          <w:rFonts w:ascii="Arial" w:eastAsia="Verdana" w:hAnsi="Arial" w:cs="Arial"/>
          <w:color w:val="auto"/>
        </w:rPr>
        <w:t xml:space="preserve"> Contratista liberado de toda responsabilidad y con pleno derecho de reclamar todos los valores que puso en depósito para garantizar el cumplimiento y anticipo del contrato.</w:t>
      </w:r>
    </w:p>
    <w:p w14:paraId="5B1BA9BC" w14:textId="77777777" w:rsidR="00A77B3E" w:rsidRPr="00755D0D" w:rsidRDefault="004D6B20" w:rsidP="006755C6">
      <w:pPr>
        <w:pStyle w:val="Ttulo2"/>
        <w:spacing w:after="200" w:line="276" w:lineRule="auto"/>
        <w:rPr>
          <w:rFonts w:eastAsia="Verdana"/>
        </w:rPr>
      </w:pPr>
      <w:bookmarkStart w:id="26" w:name="_Toc31266999"/>
      <w:r w:rsidRPr="00755D0D">
        <w:rPr>
          <w:rFonts w:eastAsia="Verdana"/>
        </w:rPr>
        <w:t>14.00</w:t>
      </w:r>
      <w:r w:rsidRPr="00755D0D">
        <w:rPr>
          <w:rFonts w:eastAsia="Verdana"/>
        </w:rPr>
        <w:tab/>
        <w:t>RECURSOS Y FACULTADES</w:t>
      </w:r>
      <w:bookmarkEnd w:id="26"/>
    </w:p>
    <w:p w14:paraId="1EEEE622" w14:textId="37DF6035" w:rsidR="00A77B3E" w:rsidRPr="00755D0D" w:rsidRDefault="004D6B20" w:rsidP="003E5D15">
      <w:pPr>
        <w:ind w:left="720"/>
        <w:jc w:val="both"/>
        <w:rPr>
          <w:rFonts w:ascii="Arial" w:eastAsia="Verdana" w:hAnsi="Arial" w:cs="Arial"/>
          <w:b/>
          <w:bCs/>
          <w:color w:val="auto"/>
          <w:u w:val="single"/>
        </w:rPr>
      </w:pPr>
      <w:r w:rsidRPr="00755D0D">
        <w:rPr>
          <w:rFonts w:ascii="Arial" w:eastAsia="Verdana" w:hAnsi="Arial" w:cs="Arial"/>
          <w:b/>
          <w:bCs/>
          <w:color w:val="auto"/>
          <w:u w:val="single"/>
        </w:rPr>
        <w:t>Terminación de Contrato</w:t>
      </w:r>
    </w:p>
    <w:p w14:paraId="4DFF757A"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Cualquiera de las partes podrá rescindir el contrato si para ello existiesen los siguientes motivos:</w:t>
      </w:r>
    </w:p>
    <w:p w14:paraId="5C4A9BF7" w14:textId="77777777" w:rsidR="00A77B3E" w:rsidRPr="00755D0D" w:rsidRDefault="004D6B20" w:rsidP="003E5D15">
      <w:pPr>
        <w:numPr>
          <w:ilvl w:val="0"/>
          <w:numId w:val="10"/>
        </w:numPr>
        <w:ind w:hanging="360"/>
        <w:jc w:val="both"/>
        <w:rPr>
          <w:rFonts w:ascii="Arial" w:eastAsia="Verdana" w:hAnsi="Arial" w:cs="Arial"/>
          <w:color w:val="auto"/>
        </w:rPr>
      </w:pPr>
      <w:r w:rsidRPr="00755D0D">
        <w:rPr>
          <w:rFonts w:ascii="Arial" w:eastAsia="Verdana" w:hAnsi="Arial" w:cs="Arial"/>
          <w:color w:val="auto"/>
        </w:rPr>
        <w:t>El grave o reiterado incumplimiento de las cláusulas convenidas.</w:t>
      </w:r>
    </w:p>
    <w:p w14:paraId="354E39FC" w14:textId="2D507A87" w:rsidR="00A77B3E" w:rsidRPr="00755D0D" w:rsidRDefault="004D6B20" w:rsidP="003E5D15">
      <w:pPr>
        <w:numPr>
          <w:ilvl w:val="0"/>
          <w:numId w:val="10"/>
        </w:numPr>
        <w:ind w:hanging="360"/>
        <w:jc w:val="both"/>
        <w:rPr>
          <w:rFonts w:ascii="Arial" w:eastAsia="Verdana" w:hAnsi="Arial" w:cs="Arial"/>
          <w:color w:val="auto"/>
        </w:rPr>
      </w:pPr>
      <w:r w:rsidRPr="00755D0D">
        <w:rPr>
          <w:rFonts w:ascii="Arial" w:eastAsia="Verdana" w:hAnsi="Arial" w:cs="Arial"/>
          <w:color w:val="auto"/>
        </w:rPr>
        <w:t xml:space="preserve">La suspensión definitiva de la obra o la suspensión temporal de la misma por un plazo superior a </w:t>
      </w:r>
      <w:r w:rsidR="0083415A" w:rsidRPr="00755D0D">
        <w:rPr>
          <w:rFonts w:ascii="Arial" w:eastAsia="Verdana" w:hAnsi="Arial" w:cs="Arial"/>
          <w:color w:val="auto"/>
        </w:rPr>
        <w:t>veintiocho</w:t>
      </w:r>
      <w:r w:rsidRPr="00755D0D">
        <w:rPr>
          <w:rFonts w:ascii="Arial" w:eastAsia="Verdana" w:hAnsi="Arial" w:cs="Arial"/>
          <w:color w:val="auto"/>
        </w:rPr>
        <w:t xml:space="preserve"> </w:t>
      </w:r>
      <w:r w:rsidR="00B35CD9" w:rsidRPr="00755D0D">
        <w:rPr>
          <w:rFonts w:ascii="Arial" w:eastAsia="Verdana" w:hAnsi="Arial" w:cs="Arial"/>
          <w:color w:val="auto"/>
        </w:rPr>
        <w:t>(28</w:t>
      </w:r>
      <w:r w:rsidRPr="00755D0D">
        <w:rPr>
          <w:rFonts w:ascii="Arial" w:eastAsia="Verdana" w:hAnsi="Arial" w:cs="Arial"/>
          <w:color w:val="auto"/>
        </w:rPr>
        <w:t>) días.</w:t>
      </w:r>
    </w:p>
    <w:p w14:paraId="15133791" w14:textId="77777777" w:rsidR="00A77B3E" w:rsidRPr="00755D0D" w:rsidRDefault="004D6B20" w:rsidP="003E5D15">
      <w:pPr>
        <w:numPr>
          <w:ilvl w:val="0"/>
          <w:numId w:val="10"/>
        </w:numPr>
        <w:ind w:hanging="360"/>
        <w:jc w:val="both"/>
        <w:rPr>
          <w:rFonts w:ascii="Arial" w:eastAsia="Verdana" w:hAnsi="Arial" w:cs="Arial"/>
          <w:color w:val="auto"/>
        </w:rPr>
      </w:pPr>
      <w:r w:rsidRPr="00755D0D">
        <w:rPr>
          <w:rFonts w:ascii="Arial" w:eastAsia="Verdana" w:hAnsi="Arial" w:cs="Arial"/>
          <w:color w:val="auto"/>
        </w:rPr>
        <w:t>La muerte del Contratista individual, si no pudiere concluir la obra sus sucesores.</w:t>
      </w:r>
    </w:p>
    <w:p w14:paraId="1D475FF0" w14:textId="77777777" w:rsidR="00A77B3E" w:rsidRPr="00755D0D" w:rsidRDefault="004D6B20" w:rsidP="003E5D15">
      <w:pPr>
        <w:numPr>
          <w:ilvl w:val="0"/>
          <w:numId w:val="10"/>
        </w:numPr>
        <w:ind w:hanging="360"/>
        <w:jc w:val="both"/>
        <w:rPr>
          <w:rFonts w:ascii="Arial" w:eastAsia="Verdana" w:hAnsi="Arial" w:cs="Arial"/>
          <w:color w:val="auto"/>
        </w:rPr>
      </w:pPr>
      <w:r w:rsidRPr="00755D0D">
        <w:rPr>
          <w:rFonts w:ascii="Arial" w:eastAsia="Verdana" w:hAnsi="Arial" w:cs="Arial"/>
          <w:color w:val="auto"/>
        </w:rPr>
        <w:t>La disolución de la Sociedad Mercantil.</w:t>
      </w:r>
    </w:p>
    <w:p w14:paraId="56383EBF" w14:textId="77777777" w:rsidR="00A77B3E" w:rsidRPr="00755D0D" w:rsidRDefault="004D6B20" w:rsidP="003E5D15">
      <w:pPr>
        <w:numPr>
          <w:ilvl w:val="0"/>
          <w:numId w:val="10"/>
        </w:numPr>
        <w:ind w:hanging="360"/>
        <w:jc w:val="both"/>
        <w:rPr>
          <w:rFonts w:ascii="Arial" w:eastAsia="Verdana" w:hAnsi="Arial" w:cs="Arial"/>
          <w:color w:val="auto"/>
        </w:rPr>
      </w:pPr>
      <w:r w:rsidRPr="00755D0D">
        <w:rPr>
          <w:rFonts w:ascii="Arial" w:eastAsia="Verdana" w:hAnsi="Arial" w:cs="Arial"/>
          <w:color w:val="auto"/>
        </w:rPr>
        <w:t>La declaración de quiebra o de suspensión de pagos del Contratista, o su comprobada incapacidad financiera.</w:t>
      </w:r>
    </w:p>
    <w:p w14:paraId="46CC06F1" w14:textId="77777777" w:rsidR="00A77B3E" w:rsidRPr="00755D0D" w:rsidRDefault="004D6B20" w:rsidP="003E5D15">
      <w:pPr>
        <w:numPr>
          <w:ilvl w:val="0"/>
          <w:numId w:val="10"/>
        </w:numPr>
        <w:ind w:hanging="360"/>
        <w:jc w:val="both"/>
        <w:rPr>
          <w:rFonts w:ascii="Arial" w:eastAsia="Verdana" w:hAnsi="Arial" w:cs="Arial"/>
          <w:color w:val="auto"/>
        </w:rPr>
      </w:pPr>
      <w:r w:rsidRPr="00755D0D">
        <w:rPr>
          <w:rFonts w:ascii="Arial" w:eastAsia="Verdana" w:hAnsi="Arial" w:cs="Arial"/>
          <w:color w:val="auto"/>
        </w:rPr>
        <w:t>Por mutuo acuerdo de las partes.</w:t>
      </w:r>
    </w:p>
    <w:p w14:paraId="1C33386D" w14:textId="77777777" w:rsidR="00A77B3E" w:rsidRPr="00755D0D" w:rsidRDefault="004D6B20" w:rsidP="003E5D15">
      <w:pPr>
        <w:numPr>
          <w:ilvl w:val="0"/>
          <w:numId w:val="10"/>
        </w:numPr>
        <w:ind w:hanging="360"/>
        <w:jc w:val="both"/>
        <w:rPr>
          <w:rFonts w:ascii="Arial" w:eastAsia="Verdana" w:hAnsi="Arial" w:cs="Arial"/>
          <w:color w:val="auto"/>
        </w:rPr>
      </w:pPr>
      <w:r w:rsidRPr="00755D0D">
        <w:rPr>
          <w:rFonts w:ascii="Arial" w:eastAsia="Verdana" w:hAnsi="Arial" w:cs="Arial"/>
          <w:color w:val="auto"/>
        </w:rPr>
        <w:t>Los motivos de interés público sobrevinientes a la celebración del contrato que imposibiliten su ejecución.</w:t>
      </w:r>
    </w:p>
    <w:p w14:paraId="44017917" w14:textId="546163DA" w:rsidR="00685CE3" w:rsidRPr="00755D0D" w:rsidRDefault="004D6B20" w:rsidP="003E5D15">
      <w:pPr>
        <w:numPr>
          <w:ilvl w:val="0"/>
          <w:numId w:val="10"/>
        </w:numPr>
        <w:ind w:hanging="360"/>
        <w:jc w:val="both"/>
        <w:rPr>
          <w:rFonts w:ascii="Arial" w:eastAsia="Verdana" w:hAnsi="Arial" w:cs="Arial"/>
          <w:color w:val="auto"/>
        </w:rPr>
      </w:pPr>
      <w:r w:rsidRPr="00755D0D">
        <w:rPr>
          <w:rFonts w:ascii="Arial" w:eastAsia="Verdana" w:hAnsi="Arial" w:cs="Arial"/>
          <w:color w:val="auto"/>
        </w:rPr>
        <w:t xml:space="preserve">Las demás que establezcan expresamente este contrato y la Ley </w:t>
      </w:r>
      <w:r w:rsidR="00F97BAF" w:rsidRPr="00755D0D">
        <w:rPr>
          <w:rFonts w:ascii="Arial" w:eastAsia="Verdana" w:hAnsi="Arial" w:cs="Arial"/>
          <w:color w:val="auto"/>
        </w:rPr>
        <w:t>de Contratación</w:t>
      </w:r>
      <w:r w:rsidRPr="00755D0D">
        <w:rPr>
          <w:rFonts w:ascii="Arial" w:eastAsia="Verdana" w:hAnsi="Arial" w:cs="Arial"/>
          <w:color w:val="auto"/>
        </w:rPr>
        <w:t xml:space="preserve"> del Estado.</w:t>
      </w:r>
    </w:p>
    <w:p w14:paraId="1F86AA22" w14:textId="43F987DE" w:rsidR="00A77B3E" w:rsidRPr="00755D0D" w:rsidRDefault="00F110BA" w:rsidP="003E5D15">
      <w:pPr>
        <w:pStyle w:val="Ttulo2"/>
        <w:spacing w:after="200" w:line="276" w:lineRule="auto"/>
        <w:rPr>
          <w:rFonts w:eastAsia="Verdana"/>
        </w:rPr>
      </w:pPr>
      <w:bookmarkStart w:id="27" w:name="_Toc31267000"/>
      <w:r w:rsidRPr="00755D0D">
        <w:rPr>
          <w:rFonts w:eastAsia="Verdana"/>
        </w:rPr>
        <w:t>15.00</w:t>
      </w:r>
      <w:r w:rsidRPr="00755D0D">
        <w:rPr>
          <w:rFonts w:eastAsia="Verdana"/>
        </w:rPr>
        <w:tab/>
        <w:t xml:space="preserve">RESOLUCIÓN </w:t>
      </w:r>
      <w:r w:rsidR="00F97BAF" w:rsidRPr="00755D0D">
        <w:rPr>
          <w:rFonts w:eastAsia="Verdana"/>
        </w:rPr>
        <w:t>POR CAUSAS</w:t>
      </w:r>
      <w:r w:rsidRPr="00755D0D">
        <w:rPr>
          <w:rFonts w:eastAsia="Verdana"/>
        </w:rPr>
        <w:t xml:space="preserve"> IMPUTABLES AL CONTRATISTA</w:t>
      </w:r>
      <w:bookmarkEnd w:id="27"/>
    </w:p>
    <w:p w14:paraId="0C39A0F0" w14:textId="2343B996"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 xml:space="preserve">Si el Contratista por causas que le fueran imputables, incurriere en atrasos en los plazos parciales en forma tal que se determine justificadamente que no podrá ejecutar la obra en el plazo total pactado, LA MUNICIPALIDAD tomará las medidas correctivas que fueren necesarias, incluyendo la resolución </w:t>
      </w:r>
      <w:r w:rsidRPr="00755D0D">
        <w:rPr>
          <w:rFonts w:ascii="Arial" w:eastAsia="Verdana" w:hAnsi="Arial" w:cs="Arial"/>
          <w:i/>
          <w:iCs/>
          <w:color w:val="auto"/>
        </w:rPr>
        <w:t xml:space="preserve">del </w:t>
      </w:r>
      <w:r w:rsidRPr="00755D0D">
        <w:rPr>
          <w:rFonts w:ascii="Arial" w:eastAsia="Verdana" w:hAnsi="Arial" w:cs="Arial"/>
          <w:color w:val="auto"/>
        </w:rPr>
        <w:t xml:space="preserve">contrato con ejecución de la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y Anticipo.</w:t>
      </w:r>
    </w:p>
    <w:p w14:paraId="19DFDC59" w14:textId="77777777" w:rsidR="00A77B3E" w:rsidRPr="00755D0D" w:rsidRDefault="004D6B20" w:rsidP="003E5D15">
      <w:pPr>
        <w:spacing w:before="81"/>
        <w:ind w:left="720"/>
        <w:jc w:val="both"/>
        <w:rPr>
          <w:rFonts w:ascii="Arial" w:eastAsia="Verdana" w:hAnsi="Arial" w:cs="Arial"/>
          <w:color w:val="auto"/>
        </w:rPr>
      </w:pPr>
      <w:r w:rsidRPr="00755D0D">
        <w:rPr>
          <w:rFonts w:ascii="Arial" w:eastAsia="Verdana" w:hAnsi="Arial" w:cs="Arial"/>
          <w:color w:val="auto"/>
        </w:rPr>
        <w:t>El acuerdo de rescisión del contrato, se notificará al Contratista por medio de su representante legal. En todo caso, quedan a salvo los derechos, acciones y recursos que tiene el Contratista.</w:t>
      </w:r>
    </w:p>
    <w:p w14:paraId="3C150EE9" w14:textId="67AA8747" w:rsidR="00A77B3E" w:rsidRPr="00755D0D" w:rsidRDefault="004D6B20" w:rsidP="003E5D15">
      <w:pPr>
        <w:spacing w:before="168"/>
        <w:ind w:left="720"/>
        <w:rPr>
          <w:rFonts w:ascii="Arial" w:eastAsia="Verdana" w:hAnsi="Arial" w:cs="Arial"/>
          <w:color w:val="auto"/>
        </w:rPr>
      </w:pPr>
      <w:r w:rsidRPr="00755D0D">
        <w:rPr>
          <w:rFonts w:ascii="Arial" w:eastAsia="Verdana" w:hAnsi="Arial" w:cs="Arial"/>
          <w:color w:val="auto"/>
        </w:rPr>
        <w:lastRenderedPageBreak/>
        <w:t xml:space="preserve">Una vez firme la rescisión del contrato, se procede a la liquidación del proyecto y si producto de la misma hubiere un remanente a favor del Contratista, este le </w:t>
      </w:r>
      <w:r w:rsidR="00F97BAF" w:rsidRPr="00755D0D">
        <w:rPr>
          <w:rFonts w:ascii="Arial" w:eastAsia="Verdana" w:hAnsi="Arial" w:cs="Arial"/>
          <w:color w:val="auto"/>
        </w:rPr>
        <w:t>será devuelto</w:t>
      </w:r>
      <w:r w:rsidRPr="00755D0D">
        <w:rPr>
          <w:rFonts w:ascii="Arial" w:eastAsia="Verdana" w:hAnsi="Arial" w:cs="Arial"/>
          <w:color w:val="auto"/>
        </w:rPr>
        <w:t>.</w:t>
      </w:r>
    </w:p>
    <w:p w14:paraId="0EE9CC8D" w14:textId="48FFCDBF" w:rsidR="00A77B3E" w:rsidRPr="00755D0D" w:rsidRDefault="004D6B20" w:rsidP="003E5D15">
      <w:pPr>
        <w:spacing w:before="168"/>
        <w:ind w:left="709" w:hanging="709"/>
        <w:jc w:val="both"/>
        <w:rPr>
          <w:rFonts w:ascii="Arial" w:eastAsia="Verdana" w:hAnsi="Arial" w:cs="Arial"/>
          <w:b/>
          <w:bCs/>
          <w:color w:val="auto"/>
        </w:rPr>
      </w:pPr>
      <w:r w:rsidRPr="00755D0D">
        <w:rPr>
          <w:rFonts w:ascii="Arial" w:eastAsia="Verdana" w:hAnsi="Arial" w:cs="Arial"/>
          <w:b/>
          <w:bCs/>
          <w:color w:val="auto"/>
        </w:rPr>
        <w:t>15.01 Rescisión o Resolución de Contrato según la aplicación del Artículo 36 del Decreto Legislativo No. 16-</w:t>
      </w:r>
      <w:r w:rsidR="00F67E3E" w:rsidRPr="00755D0D">
        <w:rPr>
          <w:rFonts w:ascii="Arial" w:eastAsia="Verdana" w:hAnsi="Arial" w:cs="Arial"/>
          <w:b/>
          <w:bCs/>
          <w:color w:val="auto"/>
        </w:rPr>
        <w:t>2017</w:t>
      </w:r>
      <w:r w:rsidRPr="00755D0D">
        <w:rPr>
          <w:rFonts w:ascii="Arial" w:eastAsia="Verdana" w:hAnsi="Arial" w:cs="Arial"/>
          <w:b/>
          <w:bCs/>
          <w:color w:val="auto"/>
        </w:rPr>
        <w:t xml:space="preserve"> (Presupuesto de Ingresos y Egresos de la República).</w:t>
      </w:r>
    </w:p>
    <w:p w14:paraId="3A58F0C6" w14:textId="77777777" w:rsidR="00A77B3E" w:rsidRPr="00755D0D" w:rsidRDefault="004D6B20" w:rsidP="003E5D15">
      <w:pPr>
        <w:spacing w:before="168"/>
        <w:ind w:left="709"/>
        <w:jc w:val="both"/>
        <w:rPr>
          <w:rFonts w:ascii="Arial" w:eastAsia="Verdana" w:hAnsi="Arial" w:cs="Arial"/>
          <w:color w:val="auto"/>
        </w:rPr>
      </w:pPr>
      <w:r w:rsidRPr="00755D0D">
        <w:rPr>
          <w:rFonts w:ascii="Arial" w:eastAsia="Verdana" w:hAnsi="Arial" w:cs="Arial"/>
          <w:color w:val="auto"/>
        </w:rPr>
        <w:t>“En todo contrato financiado con fondos externos, la suspensión o cancelación del préstamo o donación, podrá dar lugar a la rescisión o resolución del contrato, sin más obligación por parte del Sector Público, que al pago correspondiente a las obras o servicios ya ejecutados a la fecha de vigencia de la rescisión o resolución del contrato.</w:t>
      </w:r>
    </w:p>
    <w:p w14:paraId="0119B493" w14:textId="77777777" w:rsidR="00A77B3E" w:rsidRPr="00755D0D" w:rsidRDefault="004D6B20" w:rsidP="003E5D15">
      <w:pPr>
        <w:spacing w:before="168"/>
        <w:ind w:left="709"/>
        <w:jc w:val="both"/>
        <w:rPr>
          <w:rFonts w:ascii="Arial" w:eastAsia="Verdana" w:hAnsi="Arial" w:cs="Arial"/>
          <w:color w:val="auto"/>
        </w:rPr>
      </w:pPr>
      <w:r w:rsidRPr="00755D0D">
        <w:rPr>
          <w:rFonts w:ascii="Arial" w:eastAsia="Verdana" w:hAnsi="Arial" w:cs="Arial"/>
          <w:color w:val="auto"/>
        </w:rPr>
        <w:t>Igual sucederá en caso de recorte presupuestario de fondos nacionales que se efectúe por razón de la situación económica y financiera del país, la estimación de la percepción de ingresos menor a los gastos proyectados y en caso de necesidades imprevistas o de emergencia”.</w:t>
      </w:r>
    </w:p>
    <w:p w14:paraId="52311A4F" w14:textId="77777777" w:rsidR="00A77B3E" w:rsidRPr="00755D0D" w:rsidRDefault="004D6B20" w:rsidP="003E5D15">
      <w:pPr>
        <w:pStyle w:val="Ttulo2"/>
        <w:spacing w:after="200" w:line="276" w:lineRule="auto"/>
        <w:rPr>
          <w:rFonts w:eastAsia="Verdana"/>
        </w:rPr>
      </w:pPr>
      <w:bookmarkStart w:id="28" w:name="_Toc31267001"/>
      <w:r w:rsidRPr="00755D0D">
        <w:rPr>
          <w:rFonts w:eastAsia="Verdana"/>
        </w:rPr>
        <w:t>16.00</w:t>
      </w:r>
      <w:r w:rsidRPr="00755D0D">
        <w:rPr>
          <w:rFonts w:eastAsia="Verdana"/>
        </w:rPr>
        <w:tab/>
        <w:t>FRAUDE Y CORRUPCIÓN</w:t>
      </w:r>
      <w:bookmarkEnd w:id="28"/>
    </w:p>
    <w:p w14:paraId="40CB174D" w14:textId="43ACD582" w:rsidR="00A77B3E" w:rsidRPr="00755D0D" w:rsidRDefault="00975D3E" w:rsidP="003E5D15">
      <w:pPr>
        <w:rPr>
          <w:rFonts w:ascii="Arial" w:eastAsia="Verdana" w:hAnsi="Arial" w:cs="Arial"/>
          <w:b/>
          <w:bCs/>
          <w:color w:val="auto"/>
          <w:u w:val="single"/>
        </w:rPr>
      </w:pPr>
      <w:r w:rsidRPr="00755D0D">
        <w:rPr>
          <w:rFonts w:ascii="Arial" w:eastAsia="Verdana" w:hAnsi="Arial" w:cs="Arial"/>
          <w:b/>
          <w:bCs/>
          <w:color w:val="auto"/>
        </w:rPr>
        <w:t>16.01</w:t>
      </w:r>
      <w:r w:rsidRPr="00755D0D">
        <w:rPr>
          <w:rFonts w:ascii="Arial" w:eastAsia="Verdana" w:hAnsi="Arial" w:cs="Arial"/>
          <w:b/>
          <w:bCs/>
          <w:color w:val="auto"/>
          <w:u w:val="single"/>
        </w:rPr>
        <w:t xml:space="preserve"> </w:t>
      </w:r>
      <w:r w:rsidR="004D6B20" w:rsidRPr="00755D0D">
        <w:rPr>
          <w:rFonts w:ascii="Arial" w:eastAsia="Verdana" w:hAnsi="Arial" w:cs="Arial"/>
          <w:b/>
          <w:bCs/>
          <w:color w:val="auto"/>
          <w:u w:val="single"/>
        </w:rPr>
        <w:t>Practica Corrupta</w:t>
      </w:r>
    </w:p>
    <w:p w14:paraId="0F6D1389" w14:textId="7D1E99EC" w:rsidR="0011620B" w:rsidRPr="00755D0D" w:rsidRDefault="004D6B20" w:rsidP="00960C63">
      <w:pPr>
        <w:ind w:left="720"/>
        <w:jc w:val="both"/>
        <w:rPr>
          <w:rFonts w:ascii="Arial" w:eastAsia="Verdana" w:hAnsi="Arial" w:cs="Arial"/>
          <w:color w:val="auto"/>
        </w:rPr>
      </w:pPr>
      <w:r w:rsidRPr="00755D0D">
        <w:rPr>
          <w:rFonts w:ascii="Arial" w:eastAsia="Verdana" w:hAnsi="Arial" w:cs="Arial"/>
          <w:color w:val="auto"/>
        </w:rPr>
        <w:t>Significa el ofrecimiento, suministro, aceptación o solicitud de cualquier cosa de valor con el fin de influir en la actuación de un funcionario público con respecto al proceso de selección o la ejecución del contrato.</w:t>
      </w:r>
    </w:p>
    <w:p w14:paraId="093E4DD8" w14:textId="77777777" w:rsidR="00A77B3E" w:rsidRPr="00755D0D" w:rsidRDefault="004D6B20" w:rsidP="003E5D15">
      <w:pPr>
        <w:spacing w:before="506"/>
        <w:jc w:val="both"/>
        <w:rPr>
          <w:rFonts w:ascii="Arial" w:eastAsia="Verdana" w:hAnsi="Arial" w:cs="Arial"/>
          <w:b/>
          <w:bCs/>
          <w:color w:val="auto"/>
        </w:rPr>
      </w:pPr>
      <w:r w:rsidRPr="00755D0D">
        <w:rPr>
          <w:rFonts w:ascii="Arial" w:eastAsia="Verdana" w:hAnsi="Arial" w:cs="Arial"/>
          <w:b/>
          <w:bCs/>
          <w:color w:val="auto"/>
        </w:rPr>
        <w:t xml:space="preserve">16.02 </w:t>
      </w:r>
      <w:r w:rsidRPr="00755D0D">
        <w:rPr>
          <w:rFonts w:ascii="Arial" w:eastAsia="Verdana" w:hAnsi="Arial" w:cs="Arial"/>
          <w:b/>
          <w:bCs/>
          <w:color w:val="auto"/>
        </w:rPr>
        <w:tab/>
      </w:r>
      <w:r w:rsidRPr="00755D0D">
        <w:rPr>
          <w:rFonts w:ascii="Arial" w:eastAsia="Verdana" w:hAnsi="Arial" w:cs="Arial"/>
          <w:b/>
          <w:bCs/>
          <w:color w:val="auto"/>
          <w:u w:val="single"/>
        </w:rPr>
        <w:t>Práctica Fraudulenta</w:t>
      </w:r>
    </w:p>
    <w:p w14:paraId="363D0327" w14:textId="77777777" w:rsidR="00A77B3E" w:rsidRPr="00755D0D" w:rsidRDefault="004D6B20" w:rsidP="003E5D15">
      <w:pPr>
        <w:ind w:left="720"/>
        <w:jc w:val="both"/>
        <w:rPr>
          <w:rFonts w:ascii="Arial" w:eastAsia="Verdana" w:hAnsi="Arial" w:cs="Arial"/>
          <w:color w:val="auto"/>
        </w:rPr>
      </w:pPr>
      <w:r w:rsidRPr="00755D0D">
        <w:rPr>
          <w:rFonts w:ascii="Arial" w:eastAsia="Verdana" w:hAnsi="Arial" w:cs="Arial"/>
          <w:color w:val="auto"/>
        </w:rPr>
        <w:t>Significa Una tergiversación de los hechos con el fin de influir en un proceso de selección o en la ejecución de un contrato en perjuicio del prestatario: la expresión comprende las prácticas colusorias entre los consultores (con anterioridad o posterioridad a la presentación de ofertas) con el fin de establecer precio a niveles artificiales y no competitivos y privar al prestatario de las ventajas de la competencia libre y abierta.</w:t>
      </w:r>
    </w:p>
    <w:p w14:paraId="215E3776" w14:textId="2748867C" w:rsidR="00960C63" w:rsidRPr="00755D0D" w:rsidRDefault="004D6B20" w:rsidP="006755C6">
      <w:pPr>
        <w:spacing w:before="168"/>
        <w:ind w:left="709"/>
        <w:jc w:val="both"/>
        <w:rPr>
          <w:rFonts w:ascii="Arial" w:eastAsia="Verdana" w:hAnsi="Arial" w:cs="Arial"/>
          <w:color w:val="auto"/>
        </w:rPr>
      </w:pPr>
      <w:r w:rsidRPr="00755D0D">
        <w:rPr>
          <w:rFonts w:ascii="Arial" w:eastAsia="Verdana" w:hAnsi="Arial" w:cs="Arial"/>
          <w:color w:val="auto"/>
        </w:rPr>
        <w:t>LA MUNICIPALIDAD rechazará toda propuesta de adjudicación si determina que el consultor seleccionado para dicha adjudicación ha participado en actividades corruptas o fraudulentas para competir por el contrato de que se trate.</w:t>
      </w:r>
      <w:bookmarkStart w:id="29" w:name="id.d123d5b86916"/>
      <w:bookmarkEnd w:id="29"/>
    </w:p>
    <w:p w14:paraId="044D507C" w14:textId="77777777" w:rsidR="00E7679A" w:rsidRDefault="00E7679A" w:rsidP="003E5D15">
      <w:pPr>
        <w:pStyle w:val="Ttulo1"/>
        <w:spacing w:after="200" w:line="276" w:lineRule="auto"/>
      </w:pPr>
    </w:p>
    <w:p w14:paraId="251566E9" w14:textId="77777777" w:rsidR="00E7679A" w:rsidRDefault="00E7679A" w:rsidP="003E5D15">
      <w:pPr>
        <w:pStyle w:val="Ttulo1"/>
        <w:spacing w:after="200" w:line="276" w:lineRule="auto"/>
      </w:pPr>
    </w:p>
    <w:p w14:paraId="6B9DD0D2" w14:textId="77777777" w:rsidR="00A77B3E" w:rsidRPr="00755D0D" w:rsidRDefault="004D6B20" w:rsidP="003E5D15">
      <w:pPr>
        <w:pStyle w:val="Ttulo1"/>
        <w:spacing w:after="200" w:line="276" w:lineRule="auto"/>
      </w:pPr>
      <w:bookmarkStart w:id="30" w:name="_Toc31267002"/>
      <w:r w:rsidRPr="00755D0D">
        <w:lastRenderedPageBreak/>
        <w:t>III.- CONDICIONES ESPECIALES</w:t>
      </w:r>
      <w:bookmarkEnd w:id="30"/>
    </w:p>
    <w:p w14:paraId="20610B6A" w14:textId="5887C38D" w:rsidR="00A77B3E" w:rsidRPr="00755D0D" w:rsidRDefault="004D6B20" w:rsidP="003E5D15">
      <w:pPr>
        <w:pStyle w:val="Ttulo2"/>
        <w:spacing w:after="200" w:line="276" w:lineRule="auto"/>
        <w:rPr>
          <w:rFonts w:eastAsia="Verdana"/>
        </w:rPr>
      </w:pPr>
      <w:bookmarkStart w:id="31" w:name="_Toc31267003"/>
      <w:r w:rsidRPr="00755D0D">
        <w:rPr>
          <w:rFonts w:eastAsia="Verdana"/>
        </w:rPr>
        <w:t>1.0</w:t>
      </w:r>
      <w:r w:rsidR="00975D3E" w:rsidRPr="00755D0D">
        <w:rPr>
          <w:rFonts w:eastAsia="Verdana"/>
        </w:rPr>
        <w:t>0</w:t>
      </w:r>
      <w:r w:rsidRPr="00755D0D">
        <w:rPr>
          <w:rFonts w:eastAsia="Verdana"/>
        </w:rPr>
        <w:tab/>
        <w:t>PARTICIPANTES</w:t>
      </w:r>
      <w:bookmarkEnd w:id="31"/>
      <w:r w:rsidRPr="00755D0D">
        <w:rPr>
          <w:rFonts w:eastAsia="Verdana"/>
        </w:rPr>
        <w:t xml:space="preserve"> </w:t>
      </w:r>
    </w:p>
    <w:p w14:paraId="45FFB68D" w14:textId="77777777"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Para participar en esta modalidad de contratación, debe estar inscrito y habilitado en el Banco  de Ejecutores d</w:t>
      </w:r>
      <w:r w:rsidR="00155F94" w:rsidRPr="00755D0D">
        <w:rPr>
          <w:rFonts w:ascii="Arial" w:eastAsia="Verdana" w:hAnsi="Arial" w:cs="Arial"/>
          <w:color w:val="auto"/>
        </w:rPr>
        <w:t xml:space="preserve">e </w:t>
      </w:r>
      <w:r w:rsidRPr="00755D0D">
        <w:rPr>
          <w:rFonts w:ascii="Arial" w:eastAsia="Verdana" w:hAnsi="Arial" w:cs="Arial"/>
          <w:color w:val="auto"/>
        </w:rPr>
        <w:t>LA MUNICIPALIDAD  e inscrito y solvente en el Colegio</w:t>
      </w:r>
      <w:r w:rsidR="00F61565" w:rsidRPr="00755D0D">
        <w:rPr>
          <w:rFonts w:ascii="Arial" w:eastAsia="Verdana" w:hAnsi="Arial" w:cs="Arial"/>
          <w:color w:val="auto"/>
        </w:rPr>
        <w:t xml:space="preserve"> respectivo (colegio</w:t>
      </w:r>
      <w:r w:rsidRPr="00755D0D">
        <w:rPr>
          <w:rFonts w:ascii="Arial" w:eastAsia="Verdana" w:hAnsi="Arial" w:cs="Arial"/>
          <w:color w:val="auto"/>
        </w:rPr>
        <w:t xml:space="preserve"> de Ingenieros Civiles</w:t>
      </w:r>
      <w:r w:rsidR="00D071F7" w:rsidRPr="00755D0D">
        <w:rPr>
          <w:rFonts w:ascii="Arial" w:eastAsia="Verdana" w:hAnsi="Arial" w:cs="Arial"/>
          <w:color w:val="auto"/>
        </w:rPr>
        <w:t>,</w:t>
      </w:r>
      <w:r w:rsidR="00D071F7" w:rsidRPr="00755D0D">
        <w:rPr>
          <w:rFonts w:ascii="Arial" w:hAnsi="Arial" w:cs="Arial"/>
          <w:b/>
          <w:bCs/>
          <w:color w:val="auto"/>
          <w:kern w:val="36"/>
          <w:sz w:val="51"/>
          <w:szCs w:val="51"/>
        </w:rPr>
        <w:t xml:space="preserve"> </w:t>
      </w:r>
      <w:r w:rsidR="00D071F7" w:rsidRPr="00755D0D">
        <w:rPr>
          <w:rFonts w:ascii="Arial" w:hAnsi="Arial" w:cs="Arial"/>
          <w:color w:val="auto"/>
        </w:rPr>
        <w:t>Colegio de Ingenieros Mecánicos, Químicos y Electricistas de Honduras CIMEQH</w:t>
      </w:r>
      <w:r w:rsidR="00F61565" w:rsidRPr="00755D0D">
        <w:rPr>
          <w:rFonts w:ascii="Arial" w:hAnsi="Arial" w:cs="Arial"/>
          <w:color w:val="auto"/>
        </w:rPr>
        <w:t xml:space="preserve"> </w:t>
      </w:r>
      <w:r w:rsidRPr="00755D0D">
        <w:rPr>
          <w:rFonts w:ascii="Arial" w:eastAsia="Verdana" w:hAnsi="Arial" w:cs="Arial"/>
          <w:color w:val="auto"/>
        </w:rPr>
        <w:t>o en el  Colegio de Arquitectos</w:t>
      </w:r>
      <w:r w:rsidR="00F61565" w:rsidRPr="00755D0D">
        <w:rPr>
          <w:rFonts w:ascii="Arial" w:eastAsia="Verdana" w:hAnsi="Arial" w:cs="Arial"/>
          <w:color w:val="auto"/>
        </w:rPr>
        <w:t>)</w:t>
      </w:r>
      <w:r w:rsidRPr="00755D0D">
        <w:rPr>
          <w:rFonts w:ascii="Arial" w:eastAsia="Verdana" w:hAnsi="Arial" w:cs="Arial"/>
          <w:color w:val="auto"/>
        </w:rPr>
        <w:t xml:space="preserve"> en la categoría de Contratista Individual, Empresa Constructora, o ser contratista Maestro de Obra debidamente  inscrito y habilitado en el Banco  de Contratistas d</w:t>
      </w:r>
      <w:r w:rsidR="00155F94" w:rsidRPr="00755D0D">
        <w:rPr>
          <w:rFonts w:ascii="Arial" w:eastAsia="Verdana" w:hAnsi="Arial" w:cs="Arial"/>
          <w:color w:val="auto"/>
        </w:rPr>
        <w:t xml:space="preserve">e </w:t>
      </w:r>
      <w:r w:rsidRPr="00755D0D">
        <w:rPr>
          <w:rFonts w:ascii="Arial" w:eastAsia="Verdana" w:hAnsi="Arial" w:cs="Arial"/>
          <w:color w:val="auto"/>
        </w:rPr>
        <w:t xml:space="preserve">LA MUNICIPALIDAD. </w:t>
      </w:r>
    </w:p>
    <w:p w14:paraId="7E0B1F47" w14:textId="6B65E491" w:rsidR="00A77B3E" w:rsidRPr="00755D0D" w:rsidRDefault="004D6B20" w:rsidP="003E5D15">
      <w:pPr>
        <w:pStyle w:val="Ttulo2"/>
        <w:spacing w:after="200" w:line="276" w:lineRule="auto"/>
        <w:rPr>
          <w:rFonts w:eastAsia="Verdana"/>
        </w:rPr>
      </w:pPr>
      <w:bookmarkStart w:id="32" w:name="_Toc31267004"/>
      <w:r w:rsidRPr="00755D0D">
        <w:rPr>
          <w:rFonts w:eastAsia="Verdana"/>
        </w:rPr>
        <w:t>2.0</w:t>
      </w:r>
      <w:r w:rsidR="00975D3E" w:rsidRPr="00755D0D">
        <w:rPr>
          <w:rFonts w:eastAsia="Verdana"/>
        </w:rPr>
        <w:t>0</w:t>
      </w:r>
      <w:r w:rsidRPr="00755D0D">
        <w:rPr>
          <w:rFonts w:eastAsia="Verdana"/>
        </w:rPr>
        <w:tab/>
        <w:t>TIEMPO DE INICIO</w:t>
      </w:r>
      <w:bookmarkEnd w:id="32"/>
    </w:p>
    <w:p w14:paraId="0F7AAE9E" w14:textId="08DB102B" w:rsidR="00975D3E" w:rsidRPr="00755D0D" w:rsidRDefault="00155F94" w:rsidP="003E5D15">
      <w:pPr>
        <w:spacing w:before="115"/>
        <w:jc w:val="both"/>
        <w:rPr>
          <w:rFonts w:ascii="Arial" w:eastAsia="Verdana" w:hAnsi="Arial" w:cs="Arial"/>
          <w:color w:val="auto"/>
        </w:rPr>
      </w:pPr>
      <w:r w:rsidRPr="00755D0D">
        <w:rPr>
          <w:rFonts w:ascii="Arial" w:eastAsia="Verdana" w:hAnsi="Arial" w:cs="Arial"/>
          <w:color w:val="auto"/>
        </w:rPr>
        <w:t xml:space="preserve">El </w:t>
      </w:r>
      <w:r w:rsidR="004D6B20" w:rsidRPr="00755D0D">
        <w:rPr>
          <w:rFonts w:ascii="Arial" w:eastAsia="Verdana" w:hAnsi="Arial" w:cs="Arial"/>
          <w:color w:val="auto"/>
        </w:rPr>
        <w:t xml:space="preserve">Licitante iniciará los trabajos dentro de los quince días (15) calendario después de la fecha de la </w:t>
      </w:r>
      <w:r w:rsidR="00685CE3" w:rsidRPr="00755D0D">
        <w:rPr>
          <w:rFonts w:ascii="Arial" w:eastAsia="Verdana" w:hAnsi="Arial" w:cs="Arial"/>
          <w:color w:val="auto"/>
        </w:rPr>
        <w:t>entrega de anticipo</w:t>
      </w:r>
      <w:r w:rsidR="004D6B20" w:rsidRPr="00755D0D">
        <w:rPr>
          <w:rFonts w:ascii="Arial" w:eastAsia="Verdana" w:hAnsi="Arial" w:cs="Arial"/>
          <w:color w:val="auto"/>
        </w:rPr>
        <w:t>.</w:t>
      </w:r>
    </w:p>
    <w:p w14:paraId="41D05F70" w14:textId="3DC4B356" w:rsidR="00A77B3E" w:rsidRPr="00755D0D" w:rsidRDefault="004D6B20" w:rsidP="003E5D15">
      <w:pPr>
        <w:pStyle w:val="Ttulo2"/>
        <w:spacing w:after="200" w:line="276" w:lineRule="auto"/>
        <w:ind w:left="0"/>
        <w:rPr>
          <w:rFonts w:eastAsia="Verdana"/>
        </w:rPr>
      </w:pPr>
      <w:bookmarkStart w:id="33" w:name="_Toc31267005"/>
      <w:r w:rsidRPr="00755D0D">
        <w:rPr>
          <w:rFonts w:eastAsia="Verdana"/>
        </w:rPr>
        <w:t>3.0</w:t>
      </w:r>
      <w:r w:rsidR="00E1108B" w:rsidRPr="00755D0D">
        <w:rPr>
          <w:rFonts w:eastAsia="Verdana"/>
        </w:rPr>
        <w:t>0</w:t>
      </w:r>
      <w:r w:rsidRPr="00755D0D">
        <w:rPr>
          <w:rFonts w:eastAsia="Verdana"/>
        </w:rPr>
        <w:tab/>
        <w:t>DOCUMENTOS A PRESENTAR ANTES DEL INICIO DE LA OBRA</w:t>
      </w:r>
      <w:bookmarkEnd w:id="33"/>
    </w:p>
    <w:p w14:paraId="71EA199C" w14:textId="77777777"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Antes de que se autorice el inicio de las obras y a la firma del contrato, el</w:t>
      </w:r>
      <w:r w:rsidRPr="00755D0D">
        <w:rPr>
          <w:rFonts w:ascii="Arial" w:eastAsia="Verdana" w:hAnsi="Arial" w:cs="Arial"/>
          <w:i/>
          <w:iCs/>
          <w:color w:val="auto"/>
        </w:rPr>
        <w:t xml:space="preserve"> </w:t>
      </w:r>
      <w:r w:rsidRPr="00755D0D">
        <w:rPr>
          <w:rFonts w:ascii="Arial" w:eastAsia="Verdana" w:hAnsi="Arial" w:cs="Arial"/>
          <w:color w:val="auto"/>
        </w:rPr>
        <w:t>Contratista deberá presentar los</w:t>
      </w:r>
      <w:r w:rsidRPr="00755D0D">
        <w:rPr>
          <w:rFonts w:ascii="Arial" w:eastAsia="Verdana" w:hAnsi="Arial" w:cs="Arial"/>
          <w:i/>
          <w:iCs/>
          <w:color w:val="auto"/>
        </w:rPr>
        <w:t xml:space="preserve"> </w:t>
      </w:r>
      <w:r w:rsidRPr="00755D0D">
        <w:rPr>
          <w:rFonts w:ascii="Arial" w:eastAsia="Verdana" w:hAnsi="Arial" w:cs="Arial"/>
          <w:color w:val="auto"/>
        </w:rPr>
        <w:t>siguientes documentos:</w:t>
      </w:r>
    </w:p>
    <w:p w14:paraId="3CE57247" w14:textId="7850C0E4" w:rsidR="00A77B3E" w:rsidRPr="00755D0D" w:rsidRDefault="00F97BAF" w:rsidP="003E5D15">
      <w:pPr>
        <w:numPr>
          <w:ilvl w:val="0"/>
          <w:numId w:val="11"/>
        </w:numPr>
        <w:jc w:val="both"/>
        <w:rPr>
          <w:rFonts w:ascii="Arial" w:eastAsia="Verdana" w:hAnsi="Arial" w:cs="Arial"/>
          <w:color w:val="auto"/>
        </w:rPr>
      </w:pPr>
      <w:r w:rsidRPr="00755D0D">
        <w:rPr>
          <w:rFonts w:ascii="Arial" w:eastAsia="Verdana" w:hAnsi="Arial" w:cs="Arial"/>
          <w:color w:val="auto"/>
        </w:rPr>
        <w:t>Garantía de</w:t>
      </w:r>
      <w:r w:rsidR="004D6B20" w:rsidRPr="00755D0D">
        <w:rPr>
          <w:rFonts w:ascii="Arial" w:eastAsia="Verdana" w:hAnsi="Arial" w:cs="Arial"/>
          <w:color w:val="auto"/>
        </w:rPr>
        <w:t xml:space="preserve"> Anticipo de Contrato.</w:t>
      </w:r>
    </w:p>
    <w:p w14:paraId="495DEA54" w14:textId="51829A99" w:rsidR="00A77B3E" w:rsidRPr="00755D0D" w:rsidRDefault="00F97BAF" w:rsidP="003E5D15">
      <w:pPr>
        <w:numPr>
          <w:ilvl w:val="0"/>
          <w:numId w:val="11"/>
        </w:numPr>
        <w:jc w:val="both"/>
        <w:rPr>
          <w:rFonts w:ascii="Arial" w:eastAsia="Verdana" w:hAnsi="Arial" w:cs="Arial"/>
          <w:color w:val="auto"/>
        </w:rPr>
      </w:pPr>
      <w:r w:rsidRPr="00755D0D">
        <w:rPr>
          <w:rFonts w:ascii="Arial" w:eastAsia="Verdana" w:hAnsi="Arial" w:cs="Arial"/>
          <w:color w:val="auto"/>
        </w:rPr>
        <w:t>Garantía de</w:t>
      </w:r>
      <w:r w:rsidR="004D6B20" w:rsidRPr="00755D0D">
        <w:rPr>
          <w:rFonts w:ascii="Arial" w:eastAsia="Verdana" w:hAnsi="Arial" w:cs="Arial"/>
          <w:color w:val="auto"/>
        </w:rPr>
        <w:t xml:space="preserve"> Cumplimiento de Contrato.</w:t>
      </w:r>
    </w:p>
    <w:p w14:paraId="5609EA96" w14:textId="21E9E1BA" w:rsidR="000677FA" w:rsidRPr="00960C63" w:rsidRDefault="004D6B20" w:rsidP="00960C63">
      <w:pPr>
        <w:numPr>
          <w:ilvl w:val="0"/>
          <w:numId w:val="11"/>
        </w:numPr>
        <w:jc w:val="both"/>
        <w:rPr>
          <w:rFonts w:ascii="Arial" w:eastAsia="Verdana" w:hAnsi="Arial" w:cs="Arial"/>
          <w:color w:val="auto"/>
        </w:rPr>
      </w:pPr>
      <w:r w:rsidRPr="00755D0D">
        <w:rPr>
          <w:rFonts w:ascii="Arial" w:eastAsia="Verdana" w:hAnsi="Arial" w:cs="Arial"/>
          <w:color w:val="auto"/>
        </w:rPr>
        <w:t xml:space="preserve">Los demás que se </w:t>
      </w:r>
      <w:r w:rsidR="00F97BAF" w:rsidRPr="00755D0D">
        <w:rPr>
          <w:rFonts w:ascii="Arial" w:eastAsia="Verdana" w:hAnsi="Arial" w:cs="Arial"/>
          <w:color w:val="auto"/>
        </w:rPr>
        <w:t>indiquen en</w:t>
      </w:r>
      <w:r w:rsidRPr="00755D0D">
        <w:rPr>
          <w:rFonts w:ascii="Arial" w:eastAsia="Verdana" w:hAnsi="Arial" w:cs="Arial"/>
          <w:color w:val="auto"/>
        </w:rPr>
        <w:t xml:space="preserve"> los</w:t>
      </w:r>
      <w:r w:rsidRPr="00755D0D">
        <w:rPr>
          <w:rFonts w:ascii="Arial" w:eastAsia="Verdana" w:hAnsi="Arial" w:cs="Arial"/>
          <w:i/>
          <w:iCs/>
          <w:color w:val="auto"/>
        </w:rPr>
        <w:t xml:space="preserve"> </w:t>
      </w:r>
      <w:r w:rsidRPr="00755D0D">
        <w:rPr>
          <w:rFonts w:ascii="Arial" w:eastAsia="Verdana" w:hAnsi="Arial" w:cs="Arial"/>
          <w:color w:val="auto"/>
        </w:rPr>
        <w:t>pliegos de condiciones de Cotización o Licitación.</w:t>
      </w:r>
    </w:p>
    <w:p w14:paraId="1B3A9911" w14:textId="41E6D3BC" w:rsidR="00A77B3E" w:rsidRPr="00755D0D" w:rsidRDefault="004D6B20" w:rsidP="003E5D15">
      <w:pPr>
        <w:pStyle w:val="Ttulo2"/>
        <w:spacing w:after="200" w:line="276" w:lineRule="auto"/>
        <w:rPr>
          <w:rFonts w:eastAsia="Verdana"/>
        </w:rPr>
      </w:pPr>
      <w:bookmarkStart w:id="34" w:name="_Toc31267006"/>
      <w:r w:rsidRPr="00755D0D">
        <w:rPr>
          <w:rFonts w:eastAsia="Verdana"/>
        </w:rPr>
        <w:t>4.0</w:t>
      </w:r>
      <w:r w:rsidR="00421D56" w:rsidRPr="00755D0D">
        <w:rPr>
          <w:rFonts w:eastAsia="Verdana"/>
        </w:rPr>
        <w:t>0</w:t>
      </w:r>
      <w:r w:rsidRPr="00755D0D">
        <w:rPr>
          <w:rFonts w:eastAsia="Verdana"/>
        </w:rPr>
        <w:tab/>
        <w:t>PLANOS DE CONTRATO</w:t>
      </w:r>
      <w:bookmarkEnd w:id="34"/>
    </w:p>
    <w:p w14:paraId="320EE13E" w14:textId="77777777" w:rsidR="00A77B3E" w:rsidRPr="00755D0D" w:rsidRDefault="004D6B20" w:rsidP="003E5D15">
      <w:pPr>
        <w:spacing w:before="115"/>
        <w:jc w:val="both"/>
        <w:rPr>
          <w:rFonts w:ascii="Arial" w:eastAsia="Verdana" w:hAnsi="Arial" w:cs="Arial"/>
          <w:color w:val="auto"/>
        </w:rPr>
      </w:pPr>
      <w:r w:rsidRPr="00755D0D">
        <w:rPr>
          <w:rFonts w:ascii="Arial" w:eastAsia="Verdana" w:hAnsi="Arial" w:cs="Arial"/>
          <w:color w:val="auto"/>
        </w:rPr>
        <w:t>Los planos de contrato incluyen los planos de diseño y los complementarios que puedan ser agregados por el Supervisor del Proyecto como apéndice. Los planos comprendidos en este contrato son los siguientes:</w:t>
      </w:r>
    </w:p>
    <w:p w14:paraId="7FE3C69C" w14:textId="77777777" w:rsidR="00A77B3E" w:rsidRPr="00755D0D" w:rsidRDefault="004D6B20" w:rsidP="003E5D15">
      <w:pPr>
        <w:numPr>
          <w:ilvl w:val="0"/>
          <w:numId w:val="12"/>
        </w:numPr>
        <w:jc w:val="both"/>
        <w:rPr>
          <w:rFonts w:ascii="Arial" w:eastAsia="Verdana" w:hAnsi="Arial" w:cs="Arial"/>
          <w:color w:val="auto"/>
        </w:rPr>
      </w:pPr>
      <w:r w:rsidRPr="00755D0D">
        <w:rPr>
          <w:rFonts w:ascii="Arial" w:eastAsia="Verdana" w:hAnsi="Arial" w:cs="Arial"/>
          <w:color w:val="auto"/>
        </w:rPr>
        <w:t>Planos de Diseño.</w:t>
      </w:r>
    </w:p>
    <w:p w14:paraId="2DEBB987" w14:textId="4F4F2A01" w:rsidR="00960C63" w:rsidRPr="006755C6" w:rsidRDefault="004D6B20" w:rsidP="00960C63">
      <w:pPr>
        <w:numPr>
          <w:ilvl w:val="0"/>
          <w:numId w:val="12"/>
        </w:numPr>
        <w:jc w:val="both"/>
        <w:rPr>
          <w:rFonts w:ascii="Arial" w:eastAsia="Verdana" w:hAnsi="Arial" w:cs="Arial"/>
          <w:color w:val="auto"/>
        </w:rPr>
      </w:pPr>
      <w:r w:rsidRPr="00755D0D">
        <w:rPr>
          <w:rFonts w:ascii="Arial" w:eastAsia="Verdana" w:hAnsi="Arial" w:cs="Arial"/>
          <w:color w:val="auto"/>
        </w:rPr>
        <w:t>Planos Complementarios.</w:t>
      </w:r>
    </w:p>
    <w:p w14:paraId="4119C585" w14:textId="77777777" w:rsidR="00E7679A" w:rsidRDefault="00E7679A" w:rsidP="003E5D15">
      <w:pPr>
        <w:pStyle w:val="Ttulo2"/>
        <w:spacing w:after="200" w:line="276" w:lineRule="auto"/>
        <w:rPr>
          <w:rFonts w:eastAsia="Verdana"/>
        </w:rPr>
      </w:pPr>
    </w:p>
    <w:p w14:paraId="14BB6718" w14:textId="77777777" w:rsidR="00E7679A" w:rsidRDefault="00E7679A" w:rsidP="003E5D15">
      <w:pPr>
        <w:pStyle w:val="Ttulo2"/>
        <w:spacing w:after="200" w:line="276" w:lineRule="auto"/>
        <w:rPr>
          <w:rFonts w:eastAsia="Verdana"/>
        </w:rPr>
      </w:pPr>
    </w:p>
    <w:p w14:paraId="2F8944DD" w14:textId="5415F762" w:rsidR="00B504F1" w:rsidRPr="00755D0D" w:rsidRDefault="006B1E7A" w:rsidP="003E5D15">
      <w:pPr>
        <w:pStyle w:val="Ttulo2"/>
        <w:spacing w:after="200" w:line="276" w:lineRule="auto"/>
        <w:rPr>
          <w:rFonts w:eastAsia="Verdana"/>
        </w:rPr>
      </w:pPr>
      <w:bookmarkStart w:id="35" w:name="_Toc31267007"/>
      <w:r w:rsidRPr="00755D0D">
        <w:rPr>
          <w:rFonts w:eastAsia="Verdana"/>
        </w:rPr>
        <w:lastRenderedPageBreak/>
        <w:t>5.0</w:t>
      </w:r>
      <w:r w:rsidR="00421D56" w:rsidRPr="00755D0D">
        <w:rPr>
          <w:rFonts w:eastAsia="Verdana"/>
        </w:rPr>
        <w:t>0</w:t>
      </w:r>
      <w:r w:rsidRPr="00755D0D">
        <w:rPr>
          <w:rFonts w:eastAsia="Verdana"/>
        </w:rPr>
        <w:t xml:space="preserve"> </w:t>
      </w:r>
      <w:r w:rsidR="004D6B20" w:rsidRPr="00755D0D">
        <w:rPr>
          <w:rFonts w:eastAsia="Verdana"/>
        </w:rPr>
        <w:t>SITIO PARA EL PLANTEL DEL CONTRATISTA Y ACCESORIOS</w:t>
      </w:r>
      <w:bookmarkEnd w:id="35"/>
    </w:p>
    <w:p w14:paraId="7B25C9C8" w14:textId="77777777"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LA MUNICIPALIDAD no tiene facilidades para el almacenamiento de los materiales del Contratista, por ello, éste por su cuenta y riesgo, deberá localizar cobertizos de almacenamiento y accesos cuando así se requieran, así como facilidades sanitarias en la localización aprobada por el supervisor de Proyecto. Los costos resultantes de dicha localización serán por cuenta del Contratista.</w:t>
      </w:r>
    </w:p>
    <w:p w14:paraId="73BAE6B4" w14:textId="7A4E1B5D" w:rsidR="00A77B3E" w:rsidRPr="00755D0D" w:rsidRDefault="004D6B20" w:rsidP="003E5D15">
      <w:pPr>
        <w:pStyle w:val="Ttulo2"/>
        <w:spacing w:after="200" w:line="276" w:lineRule="auto"/>
        <w:rPr>
          <w:rFonts w:eastAsia="Verdana"/>
        </w:rPr>
      </w:pPr>
      <w:bookmarkStart w:id="36" w:name="_Toc31267008"/>
      <w:r w:rsidRPr="00755D0D">
        <w:rPr>
          <w:rFonts w:eastAsia="Verdana"/>
        </w:rPr>
        <w:t>6.0</w:t>
      </w:r>
      <w:r w:rsidR="00421D56" w:rsidRPr="00755D0D">
        <w:rPr>
          <w:rFonts w:eastAsia="Verdana"/>
        </w:rPr>
        <w:t xml:space="preserve">0 </w:t>
      </w:r>
      <w:r w:rsidRPr="00755D0D">
        <w:rPr>
          <w:rFonts w:eastAsia="Verdana"/>
        </w:rPr>
        <w:t>EJECUCIÓN</w:t>
      </w:r>
      <w:bookmarkEnd w:id="36"/>
    </w:p>
    <w:p w14:paraId="64317AB4" w14:textId="77777777"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La obra se ejecutará con apego estricto al contrato, sus anexos y a los planos e instrucciones por escrito, que fueren impartidos al Contratista por el Supervisor de Proyecto.</w:t>
      </w:r>
    </w:p>
    <w:p w14:paraId="593D3A35" w14:textId="618A8E3B" w:rsidR="00A77B3E" w:rsidRPr="00755D0D" w:rsidRDefault="004D6B20" w:rsidP="003E5D15">
      <w:pPr>
        <w:spacing w:before="245"/>
        <w:jc w:val="both"/>
        <w:rPr>
          <w:rFonts w:ascii="Arial" w:eastAsia="Verdana" w:hAnsi="Arial" w:cs="Arial"/>
          <w:color w:val="auto"/>
        </w:rPr>
      </w:pPr>
      <w:r w:rsidRPr="00755D0D">
        <w:rPr>
          <w:rFonts w:ascii="Arial" w:eastAsia="Verdana" w:hAnsi="Arial" w:cs="Arial"/>
          <w:color w:val="auto"/>
        </w:rPr>
        <w:t xml:space="preserve">Durante la ejecución de la obra y hasta que expire el período de </w:t>
      </w:r>
      <w:r w:rsidR="00F97BAF" w:rsidRPr="00755D0D">
        <w:rPr>
          <w:rFonts w:ascii="Arial" w:eastAsia="Verdana" w:hAnsi="Arial" w:cs="Arial"/>
          <w:color w:val="auto"/>
        </w:rPr>
        <w:t>Garantía de</w:t>
      </w:r>
      <w:r w:rsidRPr="00755D0D">
        <w:rPr>
          <w:rFonts w:ascii="Arial" w:eastAsia="Verdana" w:hAnsi="Arial" w:cs="Arial"/>
          <w:color w:val="auto"/>
        </w:rPr>
        <w:t xml:space="preserve"> la misma, el Contratista será responsable de las faltas que le fueren imputables, salvo caso fortuito o fuerza mayor debidamente calificados. Será también responsable por los daños y perjuicios que eventualmente cauce a terceros.</w:t>
      </w:r>
    </w:p>
    <w:p w14:paraId="1CEEF5E6" w14:textId="2416B86A" w:rsidR="00A77B3E" w:rsidRPr="00755D0D" w:rsidRDefault="004D6B20" w:rsidP="003E5D15">
      <w:pPr>
        <w:pStyle w:val="Ttulo2"/>
        <w:spacing w:after="200" w:line="276" w:lineRule="auto"/>
        <w:rPr>
          <w:rFonts w:eastAsia="Verdana"/>
        </w:rPr>
      </w:pPr>
      <w:bookmarkStart w:id="37" w:name="_Toc31267009"/>
      <w:r w:rsidRPr="00755D0D">
        <w:rPr>
          <w:rFonts w:eastAsia="Verdana"/>
        </w:rPr>
        <w:t>7.0</w:t>
      </w:r>
      <w:r w:rsidR="00421D56" w:rsidRPr="00755D0D">
        <w:rPr>
          <w:rFonts w:eastAsia="Verdana"/>
        </w:rPr>
        <w:t xml:space="preserve">0 </w:t>
      </w:r>
      <w:r w:rsidRPr="00755D0D">
        <w:rPr>
          <w:rFonts w:eastAsia="Verdana"/>
        </w:rPr>
        <w:t>PLAZO DE EJECUCIÓN</w:t>
      </w:r>
      <w:bookmarkEnd w:id="37"/>
      <w:r w:rsidRPr="00755D0D">
        <w:rPr>
          <w:rFonts w:eastAsia="Verdana"/>
        </w:rPr>
        <w:t xml:space="preserve"> </w:t>
      </w:r>
    </w:p>
    <w:p w14:paraId="461D7FA3" w14:textId="2CDFF628" w:rsidR="00E1108B"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El Contratista deberá ejecutar la obra en el plazo convenido, </w:t>
      </w:r>
      <w:r w:rsidRPr="007B6EB4">
        <w:rPr>
          <w:rFonts w:ascii="Arial" w:eastAsia="Verdana" w:hAnsi="Arial" w:cs="Arial"/>
          <w:color w:val="auto"/>
        </w:rPr>
        <w:t>de</w:t>
      </w:r>
      <w:r w:rsidR="00D176C3" w:rsidRPr="007B6EB4">
        <w:rPr>
          <w:rFonts w:ascii="Arial" w:eastAsia="Verdana" w:hAnsi="Arial" w:cs="Arial"/>
          <w:color w:val="auto"/>
        </w:rPr>
        <w:t xml:space="preserve"> </w:t>
      </w:r>
      <w:r w:rsidR="000677FA" w:rsidRPr="007B6EB4">
        <w:rPr>
          <w:rFonts w:ascii="Arial" w:eastAsia="Verdana" w:hAnsi="Arial" w:cs="Arial"/>
          <w:color w:val="auto"/>
        </w:rPr>
        <w:t>SESENTA</w:t>
      </w:r>
      <w:r w:rsidR="00D176C3" w:rsidRPr="007B6EB4">
        <w:rPr>
          <w:rFonts w:ascii="Arial" w:eastAsia="Verdana" w:hAnsi="Arial" w:cs="Arial"/>
          <w:color w:val="auto"/>
        </w:rPr>
        <w:t xml:space="preserve"> </w:t>
      </w:r>
      <w:r w:rsidRPr="007B6EB4">
        <w:rPr>
          <w:rFonts w:ascii="Arial" w:eastAsia="Verdana" w:hAnsi="Arial" w:cs="Arial"/>
          <w:color w:val="auto"/>
        </w:rPr>
        <w:t>(</w:t>
      </w:r>
      <w:r w:rsidR="000677FA" w:rsidRPr="007B6EB4">
        <w:rPr>
          <w:rFonts w:ascii="Arial" w:eastAsia="Verdana" w:hAnsi="Arial" w:cs="Arial"/>
          <w:b/>
          <w:color w:val="auto"/>
        </w:rPr>
        <w:t>60</w:t>
      </w:r>
      <w:r w:rsidR="00F97BAF" w:rsidRPr="007B6EB4">
        <w:rPr>
          <w:rFonts w:ascii="Arial" w:eastAsia="Verdana" w:hAnsi="Arial" w:cs="Arial"/>
          <w:color w:val="auto"/>
        </w:rPr>
        <w:t>)</w:t>
      </w:r>
      <w:r w:rsidR="00F97BAF" w:rsidRPr="00755D0D">
        <w:rPr>
          <w:rFonts w:ascii="Arial" w:eastAsia="Verdana" w:hAnsi="Arial" w:cs="Arial"/>
          <w:color w:val="auto"/>
        </w:rPr>
        <w:t xml:space="preserve"> días</w:t>
      </w:r>
      <w:r w:rsidRPr="00755D0D">
        <w:rPr>
          <w:rFonts w:ascii="Arial" w:eastAsia="Verdana" w:hAnsi="Arial" w:cs="Arial"/>
          <w:color w:val="auto"/>
        </w:rPr>
        <w:t xml:space="preserve"> calendario. También deberá cumplir los plazos parciales que se hubieren previsto para las diferentes etapas del proyecto. Si el Contratista por causas que le fueren imputables incurriere en atrasos, LA MUNICIPALIDAD tomará las medidas correctivas que fueren necesarias incluyendo la resolución del contrato, con ejecución de la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cuando así procediere. LA MUNICIPALIDAD aplicará al Contratista por cada día de atraso una multa, sin perjuicio de la resolución del contrato.</w:t>
      </w:r>
    </w:p>
    <w:p w14:paraId="688DC686" w14:textId="3E9F34DD" w:rsidR="00A77B3E" w:rsidRPr="00755D0D" w:rsidRDefault="004D6B20" w:rsidP="003E5D15">
      <w:pPr>
        <w:pStyle w:val="Ttulo2"/>
        <w:spacing w:after="200" w:line="276" w:lineRule="auto"/>
        <w:rPr>
          <w:rFonts w:eastAsia="Verdana"/>
        </w:rPr>
      </w:pPr>
      <w:bookmarkStart w:id="38" w:name="_Toc31267010"/>
      <w:r w:rsidRPr="00755D0D">
        <w:rPr>
          <w:rFonts w:eastAsia="Verdana"/>
        </w:rPr>
        <w:t>8.0</w:t>
      </w:r>
      <w:r w:rsidR="00421D56" w:rsidRPr="00755D0D">
        <w:rPr>
          <w:rFonts w:eastAsia="Verdana"/>
        </w:rPr>
        <w:t xml:space="preserve">0 </w:t>
      </w:r>
      <w:r w:rsidRPr="00755D0D">
        <w:rPr>
          <w:rFonts w:eastAsia="Verdana"/>
        </w:rPr>
        <w:t>ATRASO Y PRÓRROGAS</w:t>
      </w:r>
      <w:bookmarkEnd w:id="38"/>
    </w:p>
    <w:p w14:paraId="22060030" w14:textId="0DF7A586"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Si el Contratista tiene un atraso en cualquier momento en el progreso del trabajo, por cualquier acto de negligencia de LA MUNICIPALIDAD,  del Supervisor, o de cualquier empleado de ellos,  de cualquier Contratista separado contratado por LA MUNICIPALIDAD, o debido a cambios ordenados en el trabajo, o a conflictos laborales, incendios, demora fuera de lo común en el transporte, contratiempos inevitables, o cualquier causa ajena a su voluntad, por atraso autorizado por LA MUNICIPALIDAD pendiente de dilucidarse,  por cualquier causa que el Supervisor determine que pueda justificar el atraso, se prorrogará el plazo de contrato mediante Documento de Ampliación de plazo autorizado, por el tiempo razonable que determine el Supervisor. Si el plazo total se amplía por más de dos meses, el Contratista deberá ampliar por su cuenta la vigencia de la </w:t>
      </w:r>
      <w:r w:rsidR="00F97BAF" w:rsidRPr="00755D0D">
        <w:rPr>
          <w:rFonts w:ascii="Arial" w:eastAsia="Verdana" w:hAnsi="Arial" w:cs="Arial"/>
          <w:color w:val="auto"/>
        </w:rPr>
        <w:t>Garantía de</w:t>
      </w:r>
      <w:r w:rsidRPr="00755D0D">
        <w:rPr>
          <w:rFonts w:ascii="Arial" w:eastAsia="Verdana" w:hAnsi="Arial" w:cs="Arial"/>
          <w:color w:val="auto"/>
        </w:rPr>
        <w:t xml:space="preserve"> Cumplimiento de manera que venza tres (3) meses después del nuevo plazo.</w:t>
      </w:r>
    </w:p>
    <w:p w14:paraId="409ED5FF" w14:textId="3FADA86B" w:rsidR="003144A7" w:rsidRPr="00755D0D" w:rsidRDefault="004D6B20" w:rsidP="003E5D15">
      <w:pPr>
        <w:jc w:val="both"/>
        <w:rPr>
          <w:rFonts w:ascii="Arial" w:eastAsia="Verdana" w:hAnsi="Arial" w:cs="Arial"/>
          <w:color w:val="auto"/>
        </w:rPr>
      </w:pPr>
      <w:r w:rsidRPr="00755D0D">
        <w:rPr>
          <w:rFonts w:ascii="Arial" w:eastAsia="Verdana" w:hAnsi="Arial" w:cs="Arial"/>
          <w:color w:val="auto"/>
        </w:rPr>
        <w:lastRenderedPageBreak/>
        <w:t>Todas las solicitudes de prórroga, deberán hacerse por escrito a través del Supervisor a más tardar tres (3) días después de que el atraso tenga lugar; de otra manera el Contratista perderá todo derecho a reclamo. En el caso de una causa continua de demora, solamente se necesitará una solicitud.</w:t>
      </w:r>
    </w:p>
    <w:p w14:paraId="0B64C642" w14:textId="06607A0C" w:rsidR="00A77B3E" w:rsidRPr="00755D0D" w:rsidRDefault="00F97BAF" w:rsidP="003E5D15">
      <w:pPr>
        <w:pStyle w:val="Ttulo2"/>
        <w:spacing w:after="200" w:line="276" w:lineRule="auto"/>
        <w:rPr>
          <w:rFonts w:eastAsia="Verdana"/>
        </w:rPr>
      </w:pPr>
      <w:bookmarkStart w:id="39" w:name="_Toc31267011"/>
      <w:r w:rsidRPr="00755D0D">
        <w:rPr>
          <w:rFonts w:eastAsia="Verdana"/>
        </w:rPr>
        <w:t>9.00 PRIORIDADES</w:t>
      </w:r>
      <w:r w:rsidR="004D6B20" w:rsidRPr="00755D0D">
        <w:rPr>
          <w:rFonts w:eastAsia="Verdana"/>
        </w:rPr>
        <w:t xml:space="preserve"> DEL TRABAJO</w:t>
      </w:r>
      <w:bookmarkEnd w:id="39"/>
    </w:p>
    <w:p w14:paraId="6B4DA72C" w14:textId="746ECD25" w:rsidR="006755C6" w:rsidRPr="00755D0D" w:rsidRDefault="004D6B20" w:rsidP="003E5D15">
      <w:pPr>
        <w:jc w:val="both"/>
        <w:rPr>
          <w:rFonts w:ascii="Arial" w:eastAsia="Verdana" w:hAnsi="Arial" w:cs="Arial"/>
          <w:color w:val="auto"/>
        </w:rPr>
      </w:pPr>
      <w:r w:rsidRPr="00755D0D">
        <w:rPr>
          <w:rFonts w:ascii="Arial" w:eastAsia="Verdana" w:hAnsi="Arial" w:cs="Arial"/>
          <w:color w:val="auto"/>
        </w:rPr>
        <w:t>LA MUNICIPALIDAD se reserva el derecho de establecer en forma razonable, tanto para el mismo como para el Contratista, la secuencia o prioridad del trabajo de construcción en los diferentes capítulos contemplados en el presente contrato, y el Contratista deberá dar prioridad a los requerimientos específicos d</w:t>
      </w:r>
      <w:r w:rsidR="00155F94" w:rsidRPr="00755D0D">
        <w:rPr>
          <w:rFonts w:ascii="Arial" w:eastAsia="Verdana" w:hAnsi="Arial" w:cs="Arial"/>
          <w:color w:val="auto"/>
        </w:rPr>
        <w:t xml:space="preserve">e </w:t>
      </w:r>
      <w:r w:rsidRPr="00755D0D">
        <w:rPr>
          <w:rFonts w:ascii="Arial" w:eastAsia="Verdana" w:hAnsi="Arial" w:cs="Arial"/>
          <w:color w:val="auto"/>
        </w:rPr>
        <w:t>LA MUNICIPALIDAD girados a través del Supervisor.</w:t>
      </w:r>
    </w:p>
    <w:p w14:paraId="61074DEC" w14:textId="23147ABC" w:rsidR="00A77B3E" w:rsidRPr="00755D0D" w:rsidRDefault="004D6B20" w:rsidP="003E5D15">
      <w:pPr>
        <w:pStyle w:val="Ttulo2"/>
        <w:spacing w:after="200" w:line="276" w:lineRule="auto"/>
        <w:rPr>
          <w:rFonts w:eastAsia="Verdana"/>
        </w:rPr>
      </w:pPr>
      <w:bookmarkStart w:id="40" w:name="_Toc31267012"/>
      <w:r w:rsidRPr="00755D0D">
        <w:rPr>
          <w:rFonts w:eastAsia="Verdana"/>
        </w:rPr>
        <w:t>10.0</w:t>
      </w:r>
      <w:r w:rsidR="00421D56" w:rsidRPr="00755D0D">
        <w:rPr>
          <w:rFonts w:eastAsia="Verdana"/>
        </w:rPr>
        <w:t>0</w:t>
      </w:r>
      <w:r w:rsidRPr="00755D0D">
        <w:rPr>
          <w:rFonts w:eastAsia="Verdana"/>
        </w:rPr>
        <w:tab/>
        <w:t>LIMITACIONES DEL TRABAJO</w:t>
      </w:r>
      <w:bookmarkEnd w:id="40"/>
    </w:p>
    <w:p w14:paraId="70452F99" w14:textId="77777777"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La Municipalidad proveerá derechos de vía o servidumbre para el trabajo especificado bajo este contrato dentro de los límites del mismo, los cuales están anotados o indicados en los planos. El Contratista no entrará ni ocupará con personal, herramientas o materiales, ninguna propiedad privada fuera del derecho de vía sin el consentimiento del propietario.</w:t>
      </w:r>
    </w:p>
    <w:p w14:paraId="293FEAC2" w14:textId="77777777" w:rsidR="00A77B3E" w:rsidRPr="00755D0D" w:rsidRDefault="004D6B20" w:rsidP="003E5D15">
      <w:pPr>
        <w:spacing w:before="245"/>
        <w:jc w:val="both"/>
        <w:rPr>
          <w:rFonts w:ascii="Arial" w:eastAsia="Verdana" w:hAnsi="Arial" w:cs="Arial"/>
          <w:color w:val="auto"/>
        </w:rPr>
      </w:pPr>
      <w:r w:rsidRPr="00755D0D">
        <w:rPr>
          <w:rFonts w:ascii="Arial" w:eastAsia="Verdana" w:hAnsi="Arial" w:cs="Arial"/>
          <w:color w:val="auto"/>
        </w:rPr>
        <w:t xml:space="preserve">Se entiende que el derecho de vía aquí referido significa solamente el permiso de usar o pasar a través de propiedades públicas o privadas en las cuales el Contratista va a </w:t>
      </w:r>
      <w:r w:rsidR="00155F94" w:rsidRPr="00755D0D">
        <w:rPr>
          <w:rFonts w:ascii="Arial" w:eastAsia="Verdana" w:hAnsi="Arial" w:cs="Arial"/>
          <w:color w:val="auto"/>
        </w:rPr>
        <w:t>llevar a</w:t>
      </w:r>
      <w:r w:rsidRPr="00755D0D">
        <w:rPr>
          <w:rFonts w:ascii="Arial" w:eastAsia="Verdana" w:hAnsi="Arial" w:cs="Arial"/>
          <w:color w:val="auto"/>
        </w:rPr>
        <w:t xml:space="preserve"> efecto el trabajo.</w:t>
      </w:r>
    </w:p>
    <w:p w14:paraId="6C4B62A6" w14:textId="42DF6228" w:rsidR="00421D56" w:rsidRPr="00755D0D" w:rsidRDefault="004D6B20" w:rsidP="003E5D15">
      <w:pPr>
        <w:jc w:val="both"/>
        <w:rPr>
          <w:rFonts w:ascii="Arial" w:eastAsia="Verdana" w:hAnsi="Arial" w:cs="Arial"/>
          <w:color w:val="auto"/>
        </w:rPr>
      </w:pPr>
      <w:r w:rsidRPr="00755D0D">
        <w:rPr>
          <w:rFonts w:ascii="Arial" w:eastAsia="Verdana" w:hAnsi="Arial" w:cs="Arial"/>
          <w:color w:val="auto"/>
        </w:rPr>
        <w:t>Otros Contratistas y/o empleados d</w:t>
      </w:r>
      <w:r w:rsidR="00155F94" w:rsidRPr="00755D0D">
        <w:rPr>
          <w:rFonts w:ascii="Arial" w:eastAsia="Verdana" w:hAnsi="Arial" w:cs="Arial"/>
          <w:color w:val="auto"/>
        </w:rPr>
        <w:t>e La Municipalidad</w:t>
      </w:r>
      <w:r w:rsidRPr="00755D0D">
        <w:rPr>
          <w:rFonts w:ascii="Arial" w:eastAsia="Verdana" w:hAnsi="Arial" w:cs="Arial"/>
          <w:color w:val="auto"/>
        </w:rPr>
        <w:t xml:space="preserve"> y/o la Municipalidad o de los servicios públicos, podrán tener la necesidad de entrar al sitio de trabajo para lo cual el Contratista deberá extender la cooperación razonable necesaria al personal autorizado de dichas empresas, para que puedan llevar a cabo el trabajo necesario.</w:t>
      </w:r>
    </w:p>
    <w:p w14:paraId="57C5D3B4" w14:textId="63B53EA9" w:rsidR="00A77B3E" w:rsidRPr="00755D0D" w:rsidRDefault="004D6B20" w:rsidP="003E5D15">
      <w:pPr>
        <w:pStyle w:val="Ttulo2"/>
        <w:spacing w:after="200" w:line="276" w:lineRule="auto"/>
        <w:rPr>
          <w:rFonts w:eastAsia="Verdana"/>
        </w:rPr>
      </w:pPr>
      <w:bookmarkStart w:id="41" w:name="_Toc31267013"/>
      <w:r w:rsidRPr="00755D0D">
        <w:rPr>
          <w:rFonts w:eastAsia="Verdana"/>
        </w:rPr>
        <w:t>11.0</w:t>
      </w:r>
      <w:r w:rsidR="00421D56" w:rsidRPr="00755D0D">
        <w:rPr>
          <w:rFonts w:eastAsia="Verdana"/>
        </w:rPr>
        <w:t>0</w:t>
      </w:r>
      <w:r w:rsidRPr="00755D0D">
        <w:rPr>
          <w:rFonts w:eastAsia="Verdana"/>
        </w:rPr>
        <w:tab/>
        <w:t>DÍAS Y HORAS LABORABLES</w:t>
      </w:r>
      <w:bookmarkEnd w:id="41"/>
    </w:p>
    <w:p w14:paraId="5B5795CD" w14:textId="5A3728EF"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A menos que sea especialmente permitido, no se podrá efectuar ningún trabajo de construcción entre las 6:00 p.m. y las 7:00 a.m., hora oficial predominante, ni en sábados por la tarde, ni en domingos y días feriados. </w:t>
      </w:r>
      <w:r w:rsidR="00F97BAF" w:rsidRPr="00755D0D">
        <w:rPr>
          <w:rFonts w:ascii="Arial" w:eastAsia="Verdana" w:hAnsi="Arial" w:cs="Arial"/>
          <w:color w:val="auto"/>
        </w:rPr>
        <w:t>Cualesquiera gastos</w:t>
      </w:r>
      <w:r w:rsidRPr="00755D0D">
        <w:rPr>
          <w:rFonts w:ascii="Arial" w:eastAsia="Verdana" w:hAnsi="Arial" w:cs="Arial"/>
          <w:color w:val="auto"/>
        </w:rPr>
        <w:t xml:space="preserve"> y/o daños, que resulten como consecuencia de las operaciones del Contratista fuera de las horas y/o días especificados, a menos que haya sido especialmente autorizado, correrá por cuenta del Contratista.</w:t>
      </w:r>
    </w:p>
    <w:p w14:paraId="4A1ACB83" w14:textId="77777777" w:rsidR="00A77B3E" w:rsidRPr="00755D0D" w:rsidRDefault="004D6B20" w:rsidP="003E5D15">
      <w:pPr>
        <w:spacing w:before="245"/>
        <w:jc w:val="both"/>
        <w:rPr>
          <w:rFonts w:ascii="Arial" w:eastAsia="Verdana" w:hAnsi="Arial" w:cs="Arial"/>
          <w:color w:val="auto"/>
        </w:rPr>
      </w:pPr>
      <w:r w:rsidRPr="00755D0D">
        <w:rPr>
          <w:rFonts w:ascii="Arial" w:eastAsia="Verdana" w:hAnsi="Arial" w:cs="Arial"/>
          <w:color w:val="auto"/>
        </w:rPr>
        <w:t>Si se hace absolutamente necesario realizar trabajos fuera de los límites del tiempo estipulado, anteriormente se deberá informar al Supervisor con suficiente anticipación antes del comienzo de la ejecución de tales trabajos. El Contratista deberá obtener todos los permisos necesarios para trabajar fuera de los límites de tiempo especificado.</w:t>
      </w:r>
    </w:p>
    <w:p w14:paraId="00FE4BF7" w14:textId="3B31B45C" w:rsidR="00A77B3E" w:rsidRPr="00755D0D" w:rsidRDefault="004D6B20" w:rsidP="003E5D15">
      <w:pPr>
        <w:pStyle w:val="Ttulo2"/>
        <w:spacing w:after="200" w:line="276" w:lineRule="auto"/>
        <w:rPr>
          <w:rFonts w:eastAsia="Verdana"/>
        </w:rPr>
      </w:pPr>
      <w:bookmarkStart w:id="42" w:name="_Toc31267014"/>
      <w:r w:rsidRPr="00755D0D">
        <w:rPr>
          <w:rFonts w:eastAsia="Verdana"/>
        </w:rPr>
        <w:lastRenderedPageBreak/>
        <w:t>12.0</w:t>
      </w:r>
      <w:r w:rsidR="00421D56" w:rsidRPr="00755D0D">
        <w:rPr>
          <w:rFonts w:eastAsia="Verdana"/>
        </w:rPr>
        <w:t>0</w:t>
      </w:r>
      <w:r w:rsidRPr="00755D0D">
        <w:rPr>
          <w:rFonts w:eastAsia="Verdana"/>
        </w:rPr>
        <w:tab/>
        <w:t>TRABAJO EN MAL ESTADO</w:t>
      </w:r>
      <w:bookmarkEnd w:id="42"/>
    </w:p>
    <w:p w14:paraId="28847BAB" w14:textId="1F3363E6" w:rsidR="003144A7"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No se deberá hacer ningún trabajo bajo condiciones de tiempo lluvioso o inclemente, a menos que el mismo puede efectuarse satisfactoriamente, y en una </w:t>
      </w:r>
      <w:r w:rsidR="00F97BAF" w:rsidRPr="00755D0D">
        <w:rPr>
          <w:rFonts w:ascii="Arial" w:eastAsia="Verdana" w:hAnsi="Arial" w:cs="Arial"/>
          <w:color w:val="auto"/>
        </w:rPr>
        <w:t>forma tal</w:t>
      </w:r>
      <w:r w:rsidRPr="00755D0D">
        <w:rPr>
          <w:rFonts w:ascii="Arial" w:eastAsia="Verdana" w:hAnsi="Arial" w:cs="Arial"/>
          <w:color w:val="auto"/>
        </w:rPr>
        <w:t>, que pueda garantizarse que todo el trabajo de construcción a hacerse bajo tales condiciones de tiempo será de óptima calidad.</w:t>
      </w:r>
    </w:p>
    <w:p w14:paraId="59026DA8" w14:textId="7CE0F487" w:rsidR="00A77B3E" w:rsidRPr="00755D0D" w:rsidRDefault="004D6B20" w:rsidP="003E5D15">
      <w:pPr>
        <w:pStyle w:val="Ttulo2"/>
        <w:spacing w:after="200" w:line="276" w:lineRule="auto"/>
        <w:rPr>
          <w:rFonts w:eastAsia="Verdana"/>
        </w:rPr>
      </w:pPr>
      <w:bookmarkStart w:id="43" w:name="_Toc31267015"/>
      <w:r w:rsidRPr="00755D0D">
        <w:rPr>
          <w:rFonts w:eastAsia="Verdana"/>
        </w:rPr>
        <w:t>13.0</w:t>
      </w:r>
      <w:r w:rsidR="00421D56" w:rsidRPr="00755D0D">
        <w:rPr>
          <w:rFonts w:eastAsia="Verdana"/>
        </w:rPr>
        <w:t>0</w:t>
      </w:r>
      <w:r w:rsidRPr="00755D0D">
        <w:rPr>
          <w:rFonts w:eastAsia="Verdana"/>
        </w:rPr>
        <w:tab/>
        <w:t>CONDICIONES DEL SITIO</w:t>
      </w:r>
      <w:bookmarkEnd w:id="43"/>
      <w:r w:rsidRPr="00755D0D">
        <w:rPr>
          <w:rFonts w:eastAsia="Verdana"/>
        </w:rPr>
        <w:t xml:space="preserve">  </w:t>
      </w:r>
    </w:p>
    <w:p w14:paraId="4D35AAA9" w14:textId="77777777"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Se ha incluido en los documentos de contratos, información acerca de las condiciones del sitio de trabajo como una ayuda para el Contratista.</w:t>
      </w:r>
    </w:p>
    <w:p w14:paraId="43441CA9" w14:textId="270C69CB" w:rsidR="002B1FCA" w:rsidRPr="00755D0D" w:rsidRDefault="004D6B20" w:rsidP="003E5D15">
      <w:pPr>
        <w:jc w:val="both"/>
        <w:rPr>
          <w:rFonts w:ascii="Arial" w:eastAsia="Verdana" w:hAnsi="Arial" w:cs="Arial"/>
          <w:color w:val="auto"/>
        </w:rPr>
      </w:pPr>
      <w:r w:rsidRPr="00755D0D">
        <w:rPr>
          <w:rFonts w:ascii="Arial" w:eastAsia="Verdana" w:hAnsi="Arial" w:cs="Arial"/>
          <w:color w:val="auto"/>
        </w:rPr>
        <w:t>El Contratista deberá entender que LA MUNICIPALIDAD no garantiza completamente las condiciones de los sitios de trabajo.</w:t>
      </w:r>
    </w:p>
    <w:p w14:paraId="35F34638" w14:textId="5D11C757" w:rsidR="00A77B3E" w:rsidRPr="00755D0D" w:rsidRDefault="004D6B20" w:rsidP="003E5D15">
      <w:pPr>
        <w:pStyle w:val="Ttulo2"/>
        <w:spacing w:before="0" w:after="200" w:line="276" w:lineRule="auto"/>
        <w:rPr>
          <w:rFonts w:eastAsia="Verdana"/>
        </w:rPr>
      </w:pPr>
      <w:bookmarkStart w:id="44" w:name="_Toc31267016"/>
      <w:r w:rsidRPr="00755D0D">
        <w:rPr>
          <w:rFonts w:eastAsia="Verdana"/>
        </w:rPr>
        <w:t>14.0</w:t>
      </w:r>
      <w:r w:rsidR="00421D56" w:rsidRPr="00755D0D">
        <w:rPr>
          <w:rFonts w:eastAsia="Verdana"/>
        </w:rPr>
        <w:t>0</w:t>
      </w:r>
      <w:r w:rsidRPr="00755D0D">
        <w:rPr>
          <w:rFonts w:eastAsia="Verdana"/>
        </w:rPr>
        <w:tab/>
        <w:t>TRABAJOS EN PROPIEDAD PRIVADA</w:t>
      </w:r>
      <w:bookmarkEnd w:id="44"/>
    </w:p>
    <w:p w14:paraId="50D9B027" w14:textId="77777777"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Además de los requerimientos contemplados en este documento, el Contratista deberá notificar a cada propietario su intención de efectuar trabajos en su propiedad, por lo menos con cuarenta y ocho (48) horas de anticipación.</w:t>
      </w:r>
    </w:p>
    <w:p w14:paraId="4A47B1E4" w14:textId="135BBBB5" w:rsidR="00A77B3E" w:rsidRPr="00755D0D" w:rsidRDefault="009A20A4" w:rsidP="003E5D15">
      <w:pPr>
        <w:pStyle w:val="Ttulo2"/>
        <w:spacing w:after="200" w:line="276" w:lineRule="auto"/>
        <w:rPr>
          <w:rFonts w:eastAsia="Verdana"/>
        </w:rPr>
      </w:pPr>
      <w:bookmarkStart w:id="45" w:name="_Toc31267017"/>
      <w:r w:rsidRPr="00755D0D">
        <w:rPr>
          <w:rFonts w:eastAsia="Verdana"/>
        </w:rPr>
        <w:t>15.0</w:t>
      </w:r>
      <w:r w:rsidR="00421D56" w:rsidRPr="00755D0D">
        <w:rPr>
          <w:rFonts w:eastAsia="Verdana"/>
        </w:rPr>
        <w:t>0</w:t>
      </w:r>
      <w:r w:rsidRPr="00755D0D">
        <w:rPr>
          <w:rFonts w:eastAsia="Verdana"/>
        </w:rPr>
        <w:t xml:space="preserve"> </w:t>
      </w:r>
      <w:r w:rsidR="00193C33" w:rsidRPr="00755D0D">
        <w:rPr>
          <w:rFonts w:eastAsia="Verdana"/>
        </w:rPr>
        <w:t>FOTOGRAFÍAS</w:t>
      </w:r>
      <w:r w:rsidR="004D6B20" w:rsidRPr="00755D0D">
        <w:rPr>
          <w:rFonts w:eastAsia="Verdana"/>
        </w:rPr>
        <w:t xml:space="preserve"> DE CONSTRUCCIÓN</w:t>
      </w:r>
      <w:bookmarkEnd w:id="45"/>
      <w:r w:rsidR="004D6B20" w:rsidRPr="00755D0D">
        <w:rPr>
          <w:rFonts w:eastAsia="Verdana"/>
        </w:rPr>
        <w:t xml:space="preserve"> </w:t>
      </w:r>
    </w:p>
    <w:p w14:paraId="4334E137" w14:textId="556FB8AF" w:rsidR="00D176C3" w:rsidRPr="00437A2C" w:rsidRDefault="004D6B20" w:rsidP="003E5D15">
      <w:pPr>
        <w:pStyle w:val="Sinespaciado"/>
        <w:spacing w:after="200" w:line="276" w:lineRule="auto"/>
        <w:rPr>
          <w:rFonts w:ascii="Arial" w:eastAsia="Verdana" w:hAnsi="Arial" w:cs="Arial"/>
          <w:b/>
          <w:color w:val="auto"/>
        </w:rPr>
      </w:pPr>
      <w:r w:rsidRPr="00755D0D">
        <w:rPr>
          <w:rFonts w:ascii="Arial" w:eastAsia="Verdana" w:hAnsi="Arial" w:cs="Arial"/>
          <w:color w:val="auto"/>
        </w:rPr>
        <w:t xml:space="preserve">El Contratista deberá suministrar al Supervisor del Proyecto fotografías mensuales del progreso, tomadas en las ubicaciones indicadas por el Supervisor, previo desembolso de las estimaciones. </w:t>
      </w:r>
      <w:r w:rsidRPr="00755D0D">
        <w:rPr>
          <w:rFonts w:ascii="Arial" w:eastAsia="Verdana" w:hAnsi="Arial" w:cs="Arial"/>
          <w:b/>
          <w:color w:val="auto"/>
        </w:rPr>
        <w:t>Cada mes serán suministradas doce (12) copias de 0.15 m x 0.10 m de cada fotografía. Los negativos serán propiedad del Contratista, pero estarán a disposición del Supervisor del Proyecto para copias adicionales, si se requieren.</w:t>
      </w:r>
    </w:p>
    <w:p w14:paraId="467BEB44" w14:textId="7BF16537" w:rsidR="00A77B3E" w:rsidRPr="00755D0D" w:rsidRDefault="004D6B20" w:rsidP="003E5D15">
      <w:pPr>
        <w:pStyle w:val="Ttulo2"/>
        <w:spacing w:after="200" w:line="276" w:lineRule="auto"/>
        <w:rPr>
          <w:rFonts w:eastAsia="Verdana"/>
        </w:rPr>
      </w:pPr>
      <w:bookmarkStart w:id="46" w:name="_Toc31267018"/>
      <w:r w:rsidRPr="00755D0D">
        <w:rPr>
          <w:rFonts w:eastAsia="Verdana"/>
        </w:rPr>
        <w:t>1</w:t>
      </w:r>
      <w:r w:rsidR="009A20A4" w:rsidRPr="00755D0D">
        <w:rPr>
          <w:rFonts w:eastAsia="Verdana"/>
        </w:rPr>
        <w:t>6</w:t>
      </w:r>
      <w:r w:rsidRPr="00755D0D">
        <w:rPr>
          <w:rFonts w:eastAsia="Verdana"/>
        </w:rPr>
        <w:t>.0</w:t>
      </w:r>
      <w:r w:rsidR="00421D56" w:rsidRPr="00755D0D">
        <w:rPr>
          <w:rFonts w:eastAsia="Verdana"/>
        </w:rPr>
        <w:t>0</w:t>
      </w:r>
      <w:r w:rsidRPr="00755D0D">
        <w:rPr>
          <w:rFonts w:eastAsia="Verdana"/>
        </w:rPr>
        <w:tab/>
        <w:t>CONCEPTOS SUMISTRADOS POR EL CONTRATISTA</w:t>
      </w:r>
      <w:bookmarkEnd w:id="46"/>
    </w:p>
    <w:p w14:paraId="0570BA90" w14:textId="3A0CE891" w:rsidR="003B3365" w:rsidRPr="00755D0D" w:rsidRDefault="004D6B20" w:rsidP="003E5D15">
      <w:pPr>
        <w:pStyle w:val="Sinespaciado"/>
        <w:spacing w:after="200" w:line="276" w:lineRule="auto"/>
        <w:rPr>
          <w:rFonts w:ascii="Arial" w:eastAsia="Verdana" w:hAnsi="Arial" w:cs="Arial"/>
          <w:color w:val="auto"/>
        </w:rPr>
      </w:pPr>
      <w:r w:rsidRPr="00755D0D">
        <w:rPr>
          <w:rFonts w:ascii="Arial" w:eastAsia="Verdana" w:hAnsi="Arial" w:cs="Arial"/>
          <w:color w:val="auto"/>
        </w:rPr>
        <w:t>El Contratista deberá suministrar todos los materiales de construcción, tuberías y accesorios, equipo, transporte, mano de obra o servicios en relación con este contrato.</w:t>
      </w:r>
    </w:p>
    <w:p w14:paraId="50B1D105" w14:textId="76C4DF25" w:rsidR="00A77B3E" w:rsidRPr="00755D0D" w:rsidRDefault="004D6B20" w:rsidP="003E5D15">
      <w:pPr>
        <w:pStyle w:val="Ttulo2"/>
        <w:spacing w:after="200" w:line="276" w:lineRule="auto"/>
        <w:rPr>
          <w:rFonts w:eastAsia="Verdana"/>
        </w:rPr>
      </w:pPr>
      <w:bookmarkStart w:id="47" w:name="_Toc31267019"/>
      <w:r w:rsidRPr="00755D0D">
        <w:rPr>
          <w:rFonts w:eastAsia="Verdana"/>
        </w:rPr>
        <w:t>1</w:t>
      </w:r>
      <w:r w:rsidR="009A20A4" w:rsidRPr="00755D0D">
        <w:rPr>
          <w:rFonts w:eastAsia="Verdana"/>
        </w:rPr>
        <w:t>7</w:t>
      </w:r>
      <w:r w:rsidRPr="00755D0D">
        <w:rPr>
          <w:rFonts w:eastAsia="Verdana"/>
        </w:rPr>
        <w:t>.0</w:t>
      </w:r>
      <w:r w:rsidR="00421D56" w:rsidRPr="00755D0D">
        <w:rPr>
          <w:rFonts w:eastAsia="Verdana"/>
        </w:rPr>
        <w:t>0</w:t>
      </w:r>
      <w:r w:rsidRPr="00755D0D">
        <w:rPr>
          <w:rFonts w:eastAsia="Verdana"/>
        </w:rPr>
        <w:tab/>
        <w:t>POSESIÓN DESPUÉS DE LA PRUEBA</w:t>
      </w:r>
      <w:bookmarkEnd w:id="47"/>
    </w:p>
    <w:p w14:paraId="6F54E6EC" w14:textId="1D1324B1" w:rsidR="008D7331" w:rsidRPr="006755C6" w:rsidRDefault="004D6B20" w:rsidP="006755C6">
      <w:pPr>
        <w:jc w:val="both"/>
        <w:rPr>
          <w:rFonts w:ascii="Arial" w:eastAsia="Verdana" w:hAnsi="Arial" w:cs="Arial"/>
          <w:color w:val="auto"/>
        </w:rPr>
      </w:pPr>
      <w:r w:rsidRPr="00755D0D">
        <w:rPr>
          <w:rFonts w:ascii="Arial" w:eastAsia="Verdana" w:hAnsi="Arial" w:cs="Arial"/>
          <w:color w:val="auto"/>
        </w:rPr>
        <w:t xml:space="preserve">Si LA MUNICIPALIDAD de acuerdo a las necesidades, desea hacer uso de uno o todos los componentes de la obra una vez terminados, podrá hacerlo sin que esto implique la aceptación final de los mismos, por consiguiente, el Contratista continuará siendo responsable del mantenimiento de la obra ya sea usadas por LA MUNICIPALIDAD o no, hasta que la inspección final sea llevada a cabo y la obra sea aceptada mediante </w:t>
      </w:r>
      <w:r w:rsidR="00F97BAF" w:rsidRPr="00755D0D">
        <w:rPr>
          <w:rFonts w:ascii="Arial" w:eastAsia="Verdana" w:hAnsi="Arial" w:cs="Arial"/>
          <w:color w:val="auto"/>
        </w:rPr>
        <w:t>un acta</w:t>
      </w:r>
      <w:r w:rsidRPr="00755D0D">
        <w:rPr>
          <w:rFonts w:ascii="Arial" w:eastAsia="Verdana" w:hAnsi="Arial" w:cs="Arial"/>
          <w:color w:val="auto"/>
        </w:rPr>
        <w:t xml:space="preserve"> de recepción final debidamente firmada.</w:t>
      </w:r>
    </w:p>
    <w:p w14:paraId="59C104F1" w14:textId="77777777" w:rsidR="00E7679A" w:rsidRDefault="00E7679A" w:rsidP="003E5D15">
      <w:pPr>
        <w:pStyle w:val="Ttulo2"/>
        <w:spacing w:after="200" w:line="276" w:lineRule="auto"/>
        <w:rPr>
          <w:rFonts w:eastAsia="Verdana"/>
        </w:rPr>
      </w:pPr>
    </w:p>
    <w:p w14:paraId="08CA4946" w14:textId="79B18B7E" w:rsidR="00A77B3E" w:rsidRPr="00755D0D" w:rsidRDefault="004D6B20" w:rsidP="003E5D15">
      <w:pPr>
        <w:pStyle w:val="Ttulo2"/>
        <w:spacing w:after="200" w:line="276" w:lineRule="auto"/>
        <w:rPr>
          <w:rFonts w:eastAsia="Verdana"/>
        </w:rPr>
      </w:pPr>
      <w:bookmarkStart w:id="48" w:name="_Toc31267020"/>
      <w:r w:rsidRPr="00755D0D">
        <w:rPr>
          <w:rFonts w:eastAsia="Verdana"/>
        </w:rPr>
        <w:lastRenderedPageBreak/>
        <w:t>1</w:t>
      </w:r>
      <w:r w:rsidR="009A20A4" w:rsidRPr="00755D0D">
        <w:rPr>
          <w:rFonts w:eastAsia="Verdana"/>
        </w:rPr>
        <w:t>8</w:t>
      </w:r>
      <w:r w:rsidRPr="00755D0D">
        <w:rPr>
          <w:rFonts w:eastAsia="Verdana"/>
        </w:rPr>
        <w:t>.0</w:t>
      </w:r>
      <w:r w:rsidR="00421D56" w:rsidRPr="00755D0D">
        <w:rPr>
          <w:rFonts w:eastAsia="Verdana"/>
        </w:rPr>
        <w:t>0</w:t>
      </w:r>
      <w:r w:rsidRPr="00755D0D">
        <w:rPr>
          <w:rFonts w:eastAsia="Verdana"/>
        </w:rPr>
        <w:tab/>
        <w:t>PRUEBAS DE LABORATORIO</w:t>
      </w:r>
      <w:bookmarkEnd w:id="48"/>
    </w:p>
    <w:p w14:paraId="5369A4D2" w14:textId="292BCD8E" w:rsidR="00A77B3E" w:rsidRPr="00755D0D" w:rsidRDefault="004D6B20" w:rsidP="003E5D15">
      <w:pPr>
        <w:spacing w:before="173"/>
        <w:jc w:val="both"/>
        <w:rPr>
          <w:rFonts w:ascii="Arial" w:eastAsia="Verdana" w:hAnsi="Arial" w:cs="Arial"/>
          <w:color w:val="auto"/>
        </w:rPr>
      </w:pPr>
      <w:r w:rsidRPr="00755D0D">
        <w:rPr>
          <w:rFonts w:ascii="Arial" w:eastAsia="Verdana" w:hAnsi="Arial" w:cs="Arial"/>
          <w:color w:val="auto"/>
        </w:rPr>
        <w:t xml:space="preserve">Todas las pruebas de laboratorio necesarias para el cumplimiento de requerimientos específicos o para </w:t>
      </w:r>
      <w:r w:rsidR="00F97BAF" w:rsidRPr="00755D0D">
        <w:rPr>
          <w:rFonts w:ascii="Arial" w:eastAsia="Verdana" w:hAnsi="Arial" w:cs="Arial"/>
          <w:color w:val="auto"/>
        </w:rPr>
        <w:t>determinar la</w:t>
      </w:r>
      <w:r w:rsidRPr="00755D0D">
        <w:rPr>
          <w:rFonts w:ascii="Arial" w:eastAsia="Verdana" w:hAnsi="Arial" w:cs="Arial"/>
          <w:color w:val="auto"/>
        </w:rPr>
        <w:t xml:space="preserve"> calidad de materiales o del trabajo ejecutado, se harán en el laboratorio que el Supervisor del Proyecto indique y su costo correrá por cuenta del Contratista.</w:t>
      </w:r>
    </w:p>
    <w:p w14:paraId="16E4F471" w14:textId="2B41671F" w:rsidR="00A77B3E" w:rsidRPr="00755D0D" w:rsidRDefault="00C53B67" w:rsidP="003E5D15">
      <w:pPr>
        <w:pStyle w:val="Ttulo2"/>
        <w:spacing w:after="200" w:line="276" w:lineRule="auto"/>
        <w:rPr>
          <w:rFonts w:eastAsia="Verdana"/>
        </w:rPr>
      </w:pPr>
      <w:bookmarkStart w:id="49" w:name="_Toc31267021"/>
      <w:r w:rsidRPr="00755D0D">
        <w:rPr>
          <w:rFonts w:eastAsia="Verdana"/>
        </w:rPr>
        <w:t>19</w:t>
      </w:r>
      <w:r w:rsidR="004D6B20" w:rsidRPr="00755D0D">
        <w:rPr>
          <w:rFonts w:eastAsia="Verdana"/>
        </w:rPr>
        <w:t>.0</w:t>
      </w:r>
      <w:r w:rsidR="00421D56" w:rsidRPr="00755D0D">
        <w:rPr>
          <w:rFonts w:eastAsia="Verdana"/>
        </w:rPr>
        <w:t>0</w:t>
      </w:r>
      <w:r w:rsidR="004D6B20" w:rsidRPr="00755D0D">
        <w:rPr>
          <w:rFonts w:eastAsia="Verdana"/>
        </w:rPr>
        <w:tab/>
        <w:t>USO DE EXPLOSIVOS</w:t>
      </w:r>
      <w:bookmarkEnd w:id="49"/>
      <w:r w:rsidR="004D6B20" w:rsidRPr="00755D0D">
        <w:rPr>
          <w:rFonts w:eastAsia="Verdana"/>
        </w:rPr>
        <w:t xml:space="preserve"> </w:t>
      </w:r>
    </w:p>
    <w:p w14:paraId="688258F5" w14:textId="77777777" w:rsidR="00A77B3E" w:rsidRPr="00755D0D" w:rsidRDefault="004D6B20" w:rsidP="003E5D15">
      <w:pPr>
        <w:spacing w:before="81"/>
        <w:jc w:val="both"/>
        <w:rPr>
          <w:rFonts w:ascii="Arial" w:eastAsia="Verdana" w:hAnsi="Arial" w:cs="Arial"/>
          <w:color w:val="auto"/>
        </w:rPr>
      </w:pPr>
      <w:r w:rsidRPr="00755D0D">
        <w:rPr>
          <w:rFonts w:ascii="Arial" w:eastAsia="Verdana" w:hAnsi="Arial" w:cs="Arial"/>
          <w:color w:val="auto"/>
        </w:rPr>
        <w:t>El Contratista deberá exponer todas las superficies de los materiales a excavar cuya densidad sea tal que requieran el uso de explosivos, para lo cual deberá emplear personas expertas, en almacenar y manejar la dinamita y detonadores, además notificará al Supervisor, para que investigue y obtenga las dimensiones de las superficies.</w:t>
      </w:r>
    </w:p>
    <w:p w14:paraId="1E889BC5" w14:textId="0F06F8CC" w:rsidR="002C4C88" w:rsidRPr="00755D0D" w:rsidRDefault="004D6B20" w:rsidP="003E5D15">
      <w:pPr>
        <w:spacing w:before="173"/>
        <w:jc w:val="both"/>
        <w:rPr>
          <w:rFonts w:ascii="Arial" w:eastAsia="Verdana" w:hAnsi="Arial" w:cs="Arial"/>
          <w:color w:val="auto"/>
        </w:rPr>
      </w:pPr>
      <w:r w:rsidRPr="00755D0D">
        <w:rPr>
          <w:rFonts w:ascii="Arial" w:eastAsia="Verdana" w:hAnsi="Arial" w:cs="Arial"/>
          <w:color w:val="auto"/>
        </w:rPr>
        <w:t>De acuerdo a las normas gubernamentales deberá proteger las detonaciones y tomar precauciones adecuadas con respecto a las personas y propiedades, en adición a obtener los permisos necesarios.</w:t>
      </w:r>
    </w:p>
    <w:p w14:paraId="4B9258F9" w14:textId="071DDDF7" w:rsidR="00A77B3E" w:rsidRPr="00755D0D" w:rsidRDefault="004D6B20" w:rsidP="003E5D15">
      <w:pPr>
        <w:pStyle w:val="Ttulo2"/>
        <w:spacing w:after="200" w:line="276" w:lineRule="auto"/>
        <w:rPr>
          <w:rFonts w:eastAsia="Verdana"/>
        </w:rPr>
      </w:pPr>
      <w:bookmarkStart w:id="50" w:name="_Toc31267022"/>
      <w:r w:rsidRPr="00755D0D">
        <w:rPr>
          <w:rFonts w:eastAsia="Verdana"/>
        </w:rPr>
        <w:t>2</w:t>
      </w:r>
      <w:r w:rsidR="001E1E84" w:rsidRPr="00755D0D">
        <w:rPr>
          <w:rFonts w:eastAsia="Verdana"/>
        </w:rPr>
        <w:t>0</w:t>
      </w:r>
      <w:r w:rsidRPr="00755D0D">
        <w:rPr>
          <w:rFonts w:eastAsia="Verdana"/>
        </w:rPr>
        <w:t>.0</w:t>
      </w:r>
      <w:r w:rsidR="00421D56" w:rsidRPr="00755D0D">
        <w:rPr>
          <w:rFonts w:eastAsia="Verdana"/>
        </w:rPr>
        <w:t>0</w:t>
      </w:r>
      <w:r w:rsidRPr="00755D0D">
        <w:rPr>
          <w:rFonts w:eastAsia="Verdana"/>
        </w:rPr>
        <w:tab/>
        <w:t>USO DE MANO DE OBRA</w:t>
      </w:r>
      <w:bookmarkEnd w:id="50"/>
    </w:p>
    <w:p w14:paraId="486C2631" w14:textId="7A69DDE7"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Es entendido tal como fue establecido en las instrucciones a los licitantes, que el Contratista, deberá hacer uso de mano de obra en forma intensiva, y </w:t>
      </w:r>
      <w:r w:rsidR="00F97BAF" w:rsidRPr="00755D0D">
        <w:rPr>
          <w:rFonts w:ascii="Arial" w:eastAsia="Verdana" w:hAnsi="Arial" w:cs="Arial"/>
          <w:color w:val="auto"/>
        </w:rPr>
        <w:t>que,</w:t>
      </w:r>
      <w:r w:rsidRPr="00755D0D">
        <w:rPr>
          <w:rFonts w:ascii="Arial" w:eastAsia="Verdana" w:hAnsi="Arial" w:cs="Arial"/>
          <w:color w:val="auto"/>
        </w:rPr>
        <w:t xml:space="preserve"> además, deberá contratar el personal que trabajará en la construcción de la obra, en lo que sea posible, en la comunidad o comunidades cercanas a la ubicación del proyecto y que estarán siendo beneficiadas por el mismo. En el supuesto de no cumplir con lo anterior por circunstancias muy calificadas, deberá justificarlo previamente ante LA MUNICIPALIDAD.</w:t>
      </w:r>
    </w:p>
    <w:p w14:paraId="3E811921" w14:textId="77777777" w:rsidR="001E1E84" w:rsidRPr="00755D0D" w:rsidRDefault="001E1E84" w:rsidP="003E5D15">
      <w:pPr>
        <w:rPr>
          <w:rFonts w:ascii="Arial" w:eastAsia="Verdana" w:hAnsi="Arial" w:cs="Arial"/>
          <w:color w:val="auto"/>
        </w:rPr>
      </w:pPr>
    </w:p>
    <w:p w14:paraId="79CC8F15" w14:textId="77777777" w:rsidR="002C4C88" w:rsidRPr="00755D0D" w:rsidRDefault="002C4C88" w:rsidP="003E5D15">
      <w:pPr>
        <w:rPr>
          <w:rFonts w:ascii="Arial" w:eastAsia="Verdana" w:hAnsi="Arial" w:cs="Arial"/>
          <w:color w:val="auto"/>
        </w:rPr>
      </w:pPr>
    </w:p>
    <w:p w14:paraId="379A1383" w14:textId="77777777" w:rsidR="002C4C88" w:rsidRPr="00755D0D" w:rsidRDefault="002C4C88" w:rsidP="003E5D15">
      <w:pPr>
        <w:rPr>
          <w:rFonts w:ascii="Arial" w:eastAsia="Verdana" w:hAnsi="Arial" w:cs="Arial"/>
          <w:color w:val="auto"/>
        </w:rPr>
      </w:pPr>
    </w:p>
    <w:p w14:paraId="2CEB5E3C" w14:textId="77777777" w:rsidR="002C4C88" w:rsidRPr="00755D0D" w:rsidRDefault="002C4C88" w:rsidP="003E5D15">
      <w:pPr>
        <w:rPr>
          <w:rFonts w:ascii="Arial" w:eastAsia="Verdana" w:hAnsi="Arial" w:cs="Arial"/>
          <w:color w:val="auto"/>
        </w:rPr>
      </w:pPr>
    </w:p>
    <w:p w14:paraId="5C8AEEE0" w14:textId="77777777" w:rsidR="002C4C88" w:rsidRPr="00755D0D" w:rsidRDefault="002C4C88" w:rsidP="003E5D15">
      <w:pPr>
        <w:rPr>
          <w:rFonts w:ascii="Arial" w:eastAsia="Verdana" w:hAnsi="Arial" w:cs="Arial"/>
          <w:color w:val="auto"/>
        </w:rPr>
      </w:pPr>
    </w:p>
    <w:p w14:paraId="58FAE15D" w14:textId="77777777" w:rsidR="002C4C88" w:rsidRPr="00755D0D" w:rsidRDefault="002C4C88" w:rsidP="003E5D15">
      <w:pPr>
        <w:rPr>
          <w:rFonts w:ascii="Arial" w:eastAsia="Verdana" w:hAnsi="Arial" w:cs="Arial"/>
          <w:color w:val="auto"/>
        </w:rPr>
      </w:pPr>
    </w:p>
    <w:p w14:paraId="2BA48C65" w14:textId="77777777" w:rsidR="002C4C88" w:rsidRPr="00755D0D" w:rsidRDefault="002C4C88" w:rsidP="003E5D15">
      <w:pPr>
        <w:rPr>
          <w:rFonts w:ascii="Arial" w:eastAsia="Verdana" w:hAnsi="Arial" w:cs="Arial"/>
          <w:color w:val="auto"/>
        </w:rPr>
      </w:pPr>
    </w:p>
    <w:p w14:paraId="085A27F0" w14:textId="77777777" w:rsidR="002C4C88" w:rsidRPr="00755D0D" w:rsidRDefault="002C4C88" w:rsidP="003E5D15">
      <w:pPr>
        <w:rPr>
          <w:rFonts w:ascii="Arial" w:eastAsia="Verdana" w:hAnsi="Arial" w:cs="Arial"/>
          <w:color w:val="auto"/>
        </w:rPr>
      </w:pPr>
    </w:p>
    <w:p w14:paraId="05BADDE9" w14:textId="77777777" w:rsidR="002C4C88" w:rsidRPr="00755D0D" w:rsidRDefault="002C4C88" w:rsidP="003E5D15">
      <w:pPr>
        <w:rPr>
          <w:rFonts w:ascii="Arial" w:eastAsia="Verdana" w:hAnsi="Arial" w:cs="Arial"/>
          <w:color w:val="auto"/>
        </w:rPr>
      </w:pPr>
    </w:p>
    <w:p w14:paraId="2ABE1376" w14:textId="77777777" w:rsidR="00532333" w:rsidRPr="00755D0D" w:rsidRDefault="00532333" w:rsidP="003E5D15">
      <w:pPr>
        <w:rPr>
          <w:rFonts w:ascii="Arial" w:eastAsia="Verdana" w:hAnsi="Arial" w:cs="Arial"/>
          <w:color w:val="auto"/>
        </w:rPr>
      </w:pPr>
    </w:p>
    <w:p w14:paraId="3BB96FC4" w14:textId="54018692" w:rsidR="00D72F11" w:rsidRDefault="00D72F11" w:rsidP="003E5D15">
      <w:pPr>
        <w:rPr>
          <w:rFonts w:ascii="Arial" w:eastAsia="Verdana" w:hAnsi="Arial" w:cs="Arial"/>
          <w:color w:val="auto"/>
        </w:rPr>
      </w:pPr>
    </w:p>
    <w:p w14:paraId="56478903" w14:textId="77777777" w:rsidR="0073216C" w:rsidRDefault="0073216C" w:rsidP="003E5D15">
      <w:pPr>
        <w:rPr>
          <w:rFonts w:ascii="Arial" w:eastAsia="Verdana" w:hAnsi="Arial" w:cs="Arial"/>
          <w:color w:val="auto"/>
        </w:rPr>
      </w:pPr>
    </w:p>
    <w:p w14:paraId="116028B6" w14:textId="77777777" w:rsidR="0073216C" w:rsidRDefault="0073216C" w:rsidP="003E5D15">
      <w:pPr>
        <w:rPr>
          <w:rFonts w:ascii="Arial" w:eastAsia="Verdana" w:hAnsi="Arial" w:cs="Arial"/>
          <w:color w:val="auto"/>
        </w:rPr>
      </w:pPr>
    </w:p>
    <w:p w14:paraId="310681D2" w14:textId="77777777" w:rsidR="0073216C" w:rsidRDefault="0073216C" w:rsidP="003E5D15">
      <w:pPr>
        <w:rPr>
          <w:rFonts w:ascii="Arial" w:eastAsia="Verdana" w:hAnsi="Arial" w:cs="Arial"/>
          <w:color w:val="auto"/>
        </w:rPr>
      </w:pPr>
    </w:p>
    <w:p w14:paraId="61AF1580" w14:textId="77777777" w:rsidR="0073216C" w:rsidRDefault="0073216C" w:rsidP="003E5D15">
      <w:pPr>
        <w:rPr>
          <w:rFonts w:ascii="Arial" w:eastAsia="Verdana" w:hAnsi="Arial" w:cs="Arial"/>
          <w:color w:val="auto"/>
        </w:rPr>
      </w:pPr>
    </w:p>
    <w:p w14:paraId="14D8C2E4" w14:textId="77777777" w:rsidR="0073216C" w:rsidRDefault="0073216C" w:rsidP="003E5D15">
      <w:pPr>
        <w:rPr>
          <w:rFonts w:ascii="Arial" w:eastAsia="Verdana" w:hAnsi="Arial" w:cs="Arial"/>
          <w:color w:val="auto"/>
        </w:rPr>
      </w:pPr>
    </w:p>
    <w:p w14:paraId="5AB9742D" w14:textId="77777777" w:rsidR="0073216C" w:rsidRDefault="0073216C" w:rsidP="003E5D15">
      <w:pPr>
        <w:rPr>
          <w:rFonts w:ascii="Arial" w:eastAsia="Verdana" w:hAnsi="Arial" w:cs="Arial"/>
          <w:color w:val="auto"/>
        </w:rPr>
      </w:pPr>
    </w:p>
    <w:p w14:paraId="17AAC9E7" w14:textId="77777777" w:rsidR="0073216C" w:rsidRDefault="0073216C" w:rsidP="003E5D15">
      <w:pPr>
        <w:rPr>
          <w:rFonts w:ascii="Arial" w:eastAsia="Verdana" w:hAnsi="Arial" w:cs="Arial"/>
          <w:color w:val="auto"/>
        </w:rPr>
      </w:pPr>
    </w:p>
    <w:p w14:paraId="59947D1C" w14:textId="77777777" w:rsidR="00D72F11" w:rsidRPr="00755D0D" w:rsidRDefault="00D72F11" w:rsidP="003E5D15">
      <w:pPr>
        <w:rPr>
          <w:rFonts w:ascii="Arial" w:eastAsia="Verdana" w:hAnsi="Arial" w:cs="Arial"/>
          <w:color w:val="auto"/>
        </w:rPr>
      </w:pPr>
    </w:p>
    <w:p w14:paraId="6EC973BA" w14:textId="77777777" w:rsidR="00D72F11" w:rsidRPr="00755D0D" w:rsidRDefault="00D72F11" w:rsidP="003E5D15">
      <w:pPr>
        <w:rPr>
          <w:rFonts w:ascii="Arial" w:eastAsia="Verdana" w:hAnsi="Arial" w:cs="Arial"/>
          <w:color w:val="auto"/>
        </w:rPr>
      </w:pPr>
    </w:p>
    <w:p w14:paraId="2A9781CE" w14:textId="77777777" w:rsidR="00A77B3E" w:rsidRPr="00755D0D" w:rsidRDefault="004D6B20" w:rsidP="003E5D15">
      <w:pPr>
        <w:pStyle w:val="Ttulo1"/>
        <w:spacing w:after="200" w:line="276" w:lineRule="auto"/>
      </w:pPr>
      <w:bookmarkStart w:id="51" w:name="_Toc31267023"/>
      <w:r w:rsidRPr="00755D0D">
        <w:t>IV.- FORMATOS</w:t>
      </w:r>
      <w:bookmarkEnd w:id="51"/>
    </w:p>
    <w:p w14:paraId="79ADCF37" w14:textId="77777777" w:rsidR="001E1E84" w:rsidRPr="00755D0D" w:rsidRDefault="001E1E84" w:rsidP="003E5D15">
      <w:pPr>
        <w:jc w:val="center"/>
        <w:rPr>
          <w:rFonts w:ascii="Arial" w:eastAsia="Verdana" w:hAnsi="Arial" w:cs="Arial"/>
          <w:b/>
          <w:bCs/>
          <w:color w:val="auto"/>
          <w:sz w:val="48"/>
          <w:szCs w:val="48"/>
        </w:rPr>
      </w:pPr>
    </w:p>
    <w:p w14:paraId="115B91DB" w14:textId="0506DF9B" w:rsidR="00A77B3E" w:rsidRPr="00755D0D" w:rsidRDefault="004D6B20" w:rsidP="003E5D15">
      <w:pPr>
        <w:pStyle w:val="Ttulo4"/>
        <w:spacing w:after="200" w:line="276" w:lineRule="auto"/>
      </w:pPr>
      <w:r w:rsidRPr="00755D0D">
        <w:t xml:space="preserve">PARA PROCESOS DE </w:t>
      </w:r>
      <w:r w:rsidR="00193C33" w:rsidRPr="00755D0D">
        <w:t>COMPARACIÓN</w:t>
      </w:r>
      <w:r w:rsidRPr="00755D0D">
        <w:t xml:space="preserve"> DE PRECIOS (</w:t>
      </w:r>
      <w:r w:rsidR="00193C33" w:rsidRPr="00755D0D">
        <w:t>LICITACIÓN</w:t>
      </w:r>
      <w:r w:rsidRPr="00755D0D">
        <w:t xml:space="preserve"> PRIVADA)</w:t>
      </w:r>
    </w:p>
    <w:p w14:paraId="00F7461F" w14:textId="77777777" w:rsidR="00A77B3E" w:rsidRPr="00755D0D" w:rsidRDefault="00A77B3E" w:rsidP="003E5D15">
      <w:pPr>
        <w:pStyle w:val="Ttulo3"/>
        <w:spacing w:after="200" w:line="276" w:lineRule="auto"/>
        <w:rPr>
          <w:rFonts w:ascii="Arial" w:hAnsi="Arial" w:cs="Arial"/>
          <w:color w:val="auto"/>
        </w:rPr>
      </w:pPr>
    </w:p>
    <w:p w14:paraId="216CD97D" w14:textId="77777777" w:rsidR="00437A2C" w:rsidRDefault="00437A2C" w:rsidP="003E5D15">
      <w:pPr>
        <w:jc w:val="center"/>
        <w:rPr>
          <w:color w:val="auto"/>
        </w:rPr>
      </w:pPr>
    </w:p>
    <w:p w14:paraId="5B5D640E" w14:textId="77777777" w:rsidR="008D7331" w:rsidRDefault="008D7331" w:rsidP="003E5D15">
      <w:pPr>
        <w:jc w:val="center"/>
        <w:rPr>
          <w:color w:val="auto"/>
        </w:rPr>
      </w:pPr>
    </w:p>
    <w:p w14:paraId="28D444E7" w14:textId="77777777" w:rsidR="008D7331" w:rsidRDefault="008D7331" w:rsidP="003E5D15">
      <w:pPr>
        <w:jc w:val="center"/>
        <w:rPr>
          <w:color w:val="auto"/>
        </w:rPr>
      </w:pPr>
    </w:p>
    <w:p w14:paraId="72642742" w14:textId="77777777" w:rsidR="008D7331" w:rsidRDefault="008D7331" w:rsidP="003E5D15">
      <w:pPr>
        <w:jc w:val="center"/>
        <w:rPr>
          <w:color w:val="auto"/>
        </w:rPr>
      </w:pPr>
    </w:p>
    <w:p w14:paraId="07430AE9" w14:textId="77777777" w:rsidR="008D7331" w:rsidRDefault="008D7331" w:rsidP="003E5D15">
      <w:pPr>
        <w:jc w:val="center"/>
        <w:rPr>
          <w:color w:val="auto"/>
        </w:rPr>
      </w:pPr>
    </w:p>
    <w:p w14:paraId="320650C1" w14:textId="77777777" w:rsidR="008D7331" w:rsidRDefault="008D7331" w:rsidP="003E5D15">
      <w:pPr>
        <w:jc w:val="center"/>
        <w:rPr>
          <w:color w:val="auto"/>
        </w:rPr>
      </w:pPr>
    </w:p>
    <w:p w14:paraId="3754DA39" w14:textId="77777777" w:rsidR="008D7331" w:rsidRDefault="008D7331" w:rsidP="003E5D15">
      <w:pPr>
        <w:jc w:val="center"/>
        <w:rPr>
          <w:color w:val="auto"/>
        </w:rPr>
      </w:pPr>
    </w:p>
    <w:p w14:paraId="4D449BF1" w14:textId="77777777" w:rsidR="008D7331" w:rsidRDefault="008D7331" w:rsidP="003E5D15">
      <w:pPr>
        <w:jc w:val="center"/>
        <w:rPr>
          <w:color w:val="auto"/>
        </w:rPr>
      </w:pPr>
    </w:p>
    <w:p w14:paraId="5C1F4138" w14:textId="77777777" w:rsidR="008D7331" w:rsidRDefault="008D7331" w:rsidP="003E5D15">
      <w:pPr>
        <w:jc w:val="center"/>
        <w:rPr>
          <w:color w:val="auto"/>
        </w:rPr>
      </w:pPr>
    </w:p>
    <w:p w14:paraId="3615E4ED" w14:textId="77777777" w:rsidR="008D7331" w:rsidRDefault="008D7331" w:rsidP="003E5D15">
      <w:pPr>
        <w:jc w:val="center"/>
        <w:rPr>
          <w:color w:val="auto"/>
        </w:rPr>
      </w:pPr>
    </w:p>
    <w:p w14:paraId="00FC1AF0" w14:textId="77777777" w:rsidR="008D7331" w:rsidRDefault="008D7331" w:rsidP="003E5D15">
      <w:pPr>
        <w:jc w:val="center"/>
        <w:rPr>
          <w:color w:val="auto"/>
        </w:rPr>
      </w:pPr>
    </w:p>
    <w:p w14:paraId="62A21D90" w14:textId="77777777" w:rsidR="008D7331" w:rsidRDefault="008D7331" w:rsidP="003E5D15">
      <w:pPr>
        <w:jc w:val="center"/>
        <w:rPr>
          <w:color w:val="auto"/>
        </w:rPr>
      </w:pPr>
    </w:p>
    <w:p w14:paraId="2B262992" w14:textId="77777777" w:rsidR="008D7331" w:rsidRDefault="008D7331" w:rsidP="007B6EB4">
      <w:pPr>
        <w:rPr>
          <w:color w:val="auto"/>
        </w:rPr>
      </w:pPr>
    </w:p>
    <w:p w14:paraId="07C3B0DE" w14:textId="77777777" w:rsidR="008D7331" w:rsidRDefault="008D7331" w:rsidP="003E5D15">
      <w:pPr>
        <w:jc w:val="center"/>
        <w:rPr>
          <w:rFonts w:ascii="Arial" w:eastAsia="Verdana" w:hAnsi="Arial" w:cs="Arial"/>
          <w:b/>
          <w:bCs/>
          <w:color w:val="auto"/>
        </w:rPr>
      </w:pPr>
    </w:p>
    <w:p w14:paraId="2949B249" w14:textId="483E98DC" w:rsidR="00A77B3E" w:rsidRPr="00755D0D" w:rsidRDefault="00193C33" w:rsidP="003E5D15">
      <w:pPr>
        <w:jc w:val="center"/>
        <w:rPr>
          <w:rFonts w:ascii="Arial" w:eastAsia="Verdana" w:hAnsi="Arial" w:cs="Arial"/>
          <w:b/>
          <w:bCs/>
          <w:color w:val="auto"/>
        </w:rPr>
      </w:pPr>
      <w:r w:rsidRPr="00755D0D">
        <w:rPr>
          <w:rFonts w:ascii="Arial" w:eastAsia="Verdana" w:hAnsi="Arial" w:cs="Arial"/>
          <w:b/>
          <w:bCs/>
          <w:color w:val="auto"/>
        </w:rPr>
        <w:t>GARANTÍA</w:t>
      </w:r>
      <w:r w:rsidR="004D6B20" w:rsidRPr="00755D0D">
        <w:rPr>
          <w:rFonts w:ascii="Arial" w:eastAsia="Verdana" w:hAnsi="Arial" w:cs="Arial"/>
          <w:b/>
          <w:bCs/>
          <w:color w:val="auto"/>
        </w:rPr>
        <w:t xml:space="preserve"> BANCARIA O </w:t>
      </w:r>
      <w:r w:rsidR="00437A2C" w:rsidRPr="00755D0D">
        <w:rPr>
          <w:rFonts w:ascii="Arial" w:eastAsia="Verdana" w:hAnsi="Arial" w:cs="Arial"/>
          <w:b/>
          <w:bCs/>
          <w:color w:val="auto"/>
        </w:rPr>
        <w:t>FIANZA No. _</w:t>
      </w:r>
      <w:r w:rsidR="004D6B20" w:rsidRPr="00755D0D">
        <w:rPr>
          <w:rFonts w:ascii="Arial" w:eastAsia="Verdana" w:hAnsi="Arial" w:cs="Arial"/>
          <w:b/>
          <w:bCs/>
          <w:color w:val="auto"/>
        </w:rPr>
        <w:t>_________</w:t>
      </w:r>
    </w:p>
    <w:p w14:paraId="0B4955A5" w14:textId="2AB64115" w:rsidR="00A77B3E" w:rsidRPr="00755D0D" w:rsidRDefault="004D6B20" w:rsidP="003E5D15">
      <w:pPr>
        <w:ind w:left="1440" w:firstLine="720"/>
        <w:rPr>
          <w:rFonts w:ascii="Arial" w:eastAsia="Verdana" w:hAnsi="Arial" w:cs="Arial"/>
          <w:b/>
          <w:bCs/>
          <w:color w:val="auto"/>
          <w:sz w:val="28"/>
          <w:szCs w:val="28"/>
        </w:rPr>
      </w:pPr>
      <w:r w:rsidRPr="00755D0D">
        <w:rPr>
          <w:rFonts w:ascii="Arial" w:eastAsia="Verdana" w:hAnsi="Arial" w:cs="Arial"/>
          <w:b/>
          <w:bCs/>
          <w:color w:val="auto"/>
          <w:sz w:val="28"/>
          <w:szCs w:val="28"/>
        </w:rPr>
        <w:t>(</w:t>
      </w:r>
      <w:r w:rsidR="00437A2C" w:rsidRPr="00755D0D">
        <w:rPr>
          <w:rFonts w:ascii="Arial" w:eastAsia="Verdana" w:hAnsi="Arial" w:cs="Arial"/>
          <w:b/>
          <w:bCs/>
          <w:color w:val="auto"/>
          <w:sz w:val="28"/>
          <w:szCs w:val="28"/>
        </w:rPr>
        <w:t>Garantía de</w:t>
      </w:r>
      <w:r w:rsidRPr="00755D0D">
        <w:rPr>
          <w:rFonts w:ascii="Arial" w:eastAsia="Verdana" w:hAnsi="Arial" w:cs="Arial"/>
          <w:b/>
          <w:bCs/>
          <w:color w:val="auto"/>
          <w:sz w:val="28"/>
          <w:szCs w:val="28"/>
        </w:rPr>
        <w:t xml:space="preserve"> Mantenimiento de Oferta)</w:t>
      </w:r>
    </w:p>
    <w:p w14:paraId="17673F9F" w14:textId="77777777" w:rsidR="00A77B3E" w:rsidRPr="00755D0D" w:rsidRDefault="00A77B3E" w:rsidP="003E5D15">
      <w:pPr>
        <w:rPr>
          <w:rFonts w:ascii="Arial" w:eastAsia="Verdana" w:hAnsi="Arial" w:cs="Arial"/>
          <w:b/>
          <w:bCs/>
          <w:color w:val="auto"/>
          <w:sz w:val="28"/>
          <w:szCs w:val="28"/>
        </w:rPr>
      </w:pPr>
    </w:p>
    <w:p w14:paraId="6F007A15" w14:textId="73B0226D"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Banco /Aseguradora___________________________, por la presente y a petición de________________________________(nombre del Contratista) garantiza al de la Municipalidad de </w:t>
      </w:r>
      <w:r w:rsidR="00DD3CC2" w:rsidRPr="00755D0D">
        <w:rPr>
          <w:rFonts w:ascii="Arial" w:eastAsia="Verdana" w:hAnsi="Arial" w:cs="Arial"/>
          <w:color w:val="auto"/>
        </w:rPr>
        <w:t>_______</w:t>
      </w:r>
      <w:r w:rsidRPr="00755D0D">
        <w:rPr>
          <w:rFonts w:ascii="Arial" w:eastAsia="Verdana" w:hAnsi="Arial" w:cs="Arial"/>
          <w:color w:val="auto"/>
        </w:rPr>
        <w:t xml:space="preserve">, Departamento </w:t>
      </w:r>
      <w:r w:rsidR="001E6F1B" w:rsidRPr="00755D0D">
        <w:rPr>
          <w:rFonts w:ascii="Arial" w:eastAsia="Verdana" w:hAnsi="Arial" w:cs="Arial"/>
          <w:color w:val="auto"/>
        </w:rPr>
        <w:t>La Paz</w:t>
      </w:r>
      <w:r w:rsidRPr="00755D0D">
        <w:rPr>
          <w:rFonts w:ascii="Arial" w:eastAsia="Verdana" w:hAnsi="Arial" w:cs="Arial"/>
          <w:color w:val="auto"/>
        </w:rPr>
        <w:t xml:space="preserve"> el </w:t>
      </w:r>
      <w:r w:rsidRPr="00755D0D">
        <w:rPr>
          <w:rFonts w:ascii="Arial" w:eastAsia="Verdana" w:hAnsi="Arial" w:cs="Arial"/>
          <w:b/>
          <w:bCs/>
          <w:color w:val="auto"/>
        </w:rPr>
        <w:t>Mantenimiento de Oferta</w:t>
      </w:r>
      <w:r w:rsidRPr="00755D0D">
        <w:rPr>
          <w:rFonts w:ascii="Arial" w:eastAsia="Verdana" w:hAnsi="Arial" w:cs="Arial"/>
          <w:color w:val="auto"/>
        </w:rPr>
        <w:t xml:space="preserve"> para ejecución del Proyecto_______________________, con código__________, ubicado en el municipio de_______________, departamento de____________ por la cantidad de_______</w:t>
      </w:r>
      <w:r w:rsidR="00664399" w:rsidRPr="00755D0D">
        <w:rPr>
          <w:rFonts w:ascii="Arial" w:eastAsia="Verdana" w:hAnsi="Arial" w:cs="Arial"/>
          <w:color w:val="auto"/>
        </w:rPr>
        <w:t xml:space="preserve">_____ </w:t>
      </w:r>
      <w:r w:rsidRPr="00755D0D">
        <w:rPr>
          <w:rFonts w:ascii="Arial" w:eastAsia="Verdana" w:hAnsi="Arial" w:cs="Arial"/>
          <w:color w:val="auto"/>
        </w:rPr>
        <w:t xml:space="preserve">  )  equivalente al </w:t>
      </w:r>
      <w:r w:rsidR="000E514B" w:rsidRPr="00755D0D">
        <w:rPr>
          <w:rFonts w:ascii="Arial" w:eastAsia="Verdana" w:hAnsi="Arial" w:cs="Arial"/>
          <w:color w:val="auto"/>
        </w:rPr>
        <w:t>2</w:t>
      </w:r>
      <w:r w:rsidRPr="00755D0D">
        <w:rPr>
          <w:rFonts w:ascii="Arial" w:eastAsia="Verdana" w:hAnsi="Arial" w:cs="Arial"/>
          <w:color w:val="auto"/>
        </w:rPr>
        <w:t>% del monto ofertado.</w:t>
      </w:r>
    </w:p>
    <w:p w14:paraId="00586C7C" w14:textId="77777777" w:rsidR="00A77B3E" w:rsidRPr="00755D0D" w:rsidRDefault="00A77B3E" w:rsidP="003E5D15">
      <w:pPr>
        <w:jc w:val="both"/>
        <w:rPr>
          <w:rFonts w:ascii="Arial" w:eastAsia="Verdana" w:hAnsi="Arial" w:cs="Arial"/>
          <w:color w:val="auto"/>
        </w:rPr>
      </w:pPr>
    </w:p>
    <w:p w14:paraId="5B467BAE" w14:textId="2B5C96C2"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Esta </w:t>
      </w:r>
      <w:r w:rsidR="00F97BAF" w:rsidRPr="00755D0D">
        <w:rPr>
          <w:rFonts w:ascii="Arial" w:eastAsia="Verdana" w:hAnsi="Arial" w:cs="Arial"/>
          <w:color w:val="auto"/>
        </w:rPr>
        <w:t>Garantía tendrá</w:t>
      </w:r>
      <w:r w:rsidRPr="00755D0D">
        <w:rPr>
          <w:rFonts w:ascii="Arial" w:eastAsia="Verdana" w:hAnsi="Arial" w:cs="Arial"/>
          <w:color w:val="auto"/>
        </w:rPr>
        <w:t xml:space="preserve"> vigencia de (</w:t>
      </w:r>
      <w:r w:rsidR="00E30F61" w:rsidRPr="00755D0D">
        <w:rPr>
          <w:rFonts w:ascii="Arial" w:eastAsia="Verdana" w:hAnsi="Arial" w:cs="Arial"/>
          <w:color w:val="auto"/>
        </w:rPr>
        <w:t>3</w:t>
      </w:r>
      <w:r w:rsidR="00DE1FB9" w:rsidRPr="00755D0D">
        <w:rPr>
          <w:rFonts w:ascii="Arial" w:eastAsia="Verdana" w:hAnsi="Arial" w:cs="Arial"/>
          <w:color w:val="auto"/>
        </w:rPr>
        <w:t>0</w:t>
      </w:r>
      <w:r w:rsidRPr="00755D0D">
        <w:rPr>
          <w:rFonts w:ascii="Arial" w:eastAsia="Verdana" w:hAnsi="Arial" w:cs="Arial"/>
          <w:color w:val="auto"/>
        </w:rPr>
        <w:t xml:space="preserve">) </w:t>
      </w:r>
      <w:r w:rsidR="00F97BAF" w:rsidRPr="00755D0D">
        <w:rPr>
          <w:rFonts w:ascii="Arial" w:eastAsia="Verdana" w:hAnsi="Arial" w:cs="Arial"/>
          <w:color w:val="auto"/>
        </w:rPr>
        <w:t>días contado</w:t>
      </w:r>
      <w:r w:rsidRPr="00755D0D">
        <w:rPr>
          <w:rFonts w:ascii="Arial" w:eastAsia="Verdana" w:hAnsi="Arial" w:cs="Arial"/>
          <w:color w:val="auto"/>
        </w:rPr>
        <w:t xml:space="preserve"> a partir de</w:t>
      </w:r>
      <w:r w:rsidR="00664399" w:rsidRPr="00755D0D">
        <w:rPr>
          <w:rFonts w:ascii="Arial" w:eastAsia="Verdana" w:hAnsi="Arial" w:cs="Arial"/>
          <w:color w:val="auto"/>
        </w:rPr>
        <w:t xml:space="preserve"> </w:t>
      </w:r>
      <w:r w:rsidRPr="00755D0D">
        <w:rPr>
          <w:rFonts w:ascii="Arial" w:eastAsia="Verdana" w:hAnsi="Arial" w:cs="Arial"/>
          <w:color w:val="auto"/>
        </w:rPr>
        <w:t>l</w:t>
      </w:r>
      <w:r w:rsidR="00664399" w:rsidRPr="00755D0D">
        <w:rPr>
          <w:rFonts w:ascii="Arial" w:eastAsia="Verdana" w:hAnsi="Arial" w:cs="Arial"/>
          <w:color w:val="auto"/>
        </w:rPr>
        <w:t>a fecha de inicio del contrato</w:t>
      </w:r>
      <w:r w:rsidRPr="00755D0D">
        <w:rPr>
          <w:rFonts w:ascii="Arial" w:eastAsia="Verdana" w:hAnsi="Arial" w:cs="Arial"/>
          <w:color w:val="auto"/>
        </w:rPr>
        <w:t xml:space="preserve"> </w:t>
      </w:r>
      <w:r w:rsidR="00664399" w:rsidRPr="00755D0D">
        <w:rPr>
          <w:rFonts w:ascii="Arial" w:eastAsia="Verdana" w:hAnsi="Arial" w:cs="Arial"/>
          <w:color w:val="auto"/>
        </w:rPr>
        <w:t xml:space="preserve">es </w:t>
      </w:r>
      <w:r w:rsidR="00F97BAF" w:rsidRPr="00755D0D">
        <w:rPr>
          <w:rFonts w:ascii="Arial" w:eastAsia="Verdana" w:hAnsi="Arial" w:cs="Arial"/>
          <w:color w:val="auto"/>
        </w:rPr>
        <w:t>decir de</w:t>
      </w:r>
      <w:r w:rsidRPr="00755D0D">
        <w:rPr>
          <w:rFonts w:ascii="Arial" w:eastAsia="Verdana" w:hAnsi="Arial" w:cs="Arial"/>
          <w:color w:val="auto"/>
        </w:rPr>
        <w:t>_______</w:t>
      </w:r>
      <w:r w:rsidR="00664399" w:rsidRPr="00755D0D">
        <w:rPr>
          <w:rFonts w:ascii="Arial" w:eastAsia="Verdana" w:hAnsi="Arial" w:cs="Arial"/>
          <w:color w:val="auto"/>
        </w:rPr>
        <w:t>al</w:t>
      </w:r>
      <w:r w:rsidRPr="00755D0D">
        <w:rPr>
          <w:rFonts w:ascii="Arial" w:eastAsia="Verdana" w:hAnsi="Arial" w:cs="Arial"/>
          <w:color w:val="auto"/>
        </w:rPr>
        <w:t>________</w:t>
      </w:r>
      <w:r w:rsidR="00664399" w:rsidRPr="00755D0D">
        <w:rPr>
          <w:rFonts w:ascii="Arial" w:eastAsia="Verdana" w:hAnsi="Arial" w:cs="Arial"/>
          <w:color w:val="auto"/>
        </w:rPr>
        <w:t>de 201</w:t>
      </w:r>
      <w:r w:rsidRPr="00755D0D">
        <w:rPr>
          <w:rFonts w:ascii="Arial" w:eastAsia="Verdana" w:hAnsi="Arial" w:cs="Arial"/>
          <w:color w:val="auto"/>
        </w:rPr>
        <w:t>_.</w:t>
      </w:r>
    </w:p>
    <w:p w14:paraId="3A03A99D" w14:textId="7FA69B4E"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La presente </w:t>
      </w:r>
      <w:r w:rsidR="00F97BAF" w:rsidRPr="00755D0D">
        <w:rPr>
          <w:rFonts w:ascii="Arial" w:eastAsia="Verdana" w:hAnsi="Arial" w:cs="Arial"/>
          <w:color w:val="auto"/>
        </w:rPr>
        <w:t>Garantía será</w:t>
      </w:r>
      <w:r w:rsidRPr="00755D0D">
        <w:rPr>
          <w:rFonts w:ascii="Arial" w:eastAsia="Verdana" w:hAnsi="Arial" w:cs="Arial"/>
          <w:color w:val="auto"/>
        </w:rPr>
        <w:t xml:space="preserve"> ejecutada a simple requerimiento de la Municipalidad de </w:t>
      </w:r>
      <w:r w:rsidR="000E514B" w:rsidRPr="00755D0D">
        <w:rPr>
          <w:rFonts w:ascii="Arial" w:eastAsia="Verdana" w:hAnsi="Arial" w:cs="Arial"/>
          <w:color w:val="auto"/>
        </w:rPr>
        <w:t>_______</w:t>
      </w:r>
      <w:r w:rsidRPr="00755D0D">
        <w:rPr>
          <w:rFonts w:ascii="Arial" w:eastAsia="Verdana" w:hAnsi="Arial" w:cs="Arial"/>
          <w:color w:val="auto"/>
        </w:rPr>
        <w:t xml:space="preserve">, Departamento de </w:t>
      </w:r>
      <w:r w:rsidR="001E6F1B" w:rsidRPr="00755D0D">
        <w:rPr>
          <w:rFonts w:ascii="Arial" w:eastAsia="Verdana" w:hAnsi="Arial" w:cs="Arial"/>
          <w:color w:val="auto"/>
        </w:rPr>
        <w:t>La Paz</w:t>
      </w:r>
      <w:r w:rsidRPr="00755D0D">
        <w:rPr>
          <w:rFonts w:ascii="Arial" w:eastAsia="Verdana" w:hAnsi="Arial" w:cs="Arial"/>
          <w:color w:val="auto"/>
        </w:rPr>
        <w:t>, acompañado de un Certificado de Incumplimiento.</w:t>
      </w:r>
    </w:p>
    <w:p w14:paraId="398EC760" w14:textId="77777777"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Lugar y Fecha____________________________</w:t>
      </w:r>
    </w:p>
    <w:p w14:paraId="4B69A104" w14:textId="77777777" w:rsidR="00E30F61" w:rsidRPr="00755D0D" w:rsidRDefault="00E30F61" w:rsidP="003E5D15">
      <w:pPr>
        <w:jc w:val="both"/>
        <w:rPr>
          <w:rFonts w:ascii="Arial" w:eastAsia="Verdana" w:hAnsi="Arial" w:cs="Arial"/>
          <w:color w:val="auto"/>
        </w:rPr>
      </w:pPr>
    </w:p>
    <w:p w14:paraId="2E52E98D" w14:textId="77777777" w:rsidR="00E30F61" w:rsidRPr="00755D0D" w:rsidRDefault="00E30F61" w:rsidP="003E5D15">
      <w:pPr>
        <w:jc w:val="both"/>
        <w:rPr>
          <w:rFonts w:ascii="Arial" w:eastAsia="Verdana" w:hAnsi="Arial" w:cs="Arial"/>
          <w:color w:val="auto"/>
        </w:rPr>
      </w:pPr>
    </w:p>
    <w:p w14:paraId="3DD68A8F" w14:textId="77777777" w:rsidR="00E30F61" w:rsidRPr="00755D0D" w:rsidRDefault="00E30F61" w:rsidP="003E5D15">
      <w:pPr>
        <w:jc w:val="both"/>
        <w:rPr>
          <w:rFonts w:ascii="Arial" w:eastAsia="Verdana" w:hAnsi="Arial" w:cs="Arial"/>
          <w:color w:val="auto"/>
        </w:rPr>
      </w:pPr>
    </w:p>
    <w:p w14:paraId="35837176" w14:textId="77777777" w:rsidR="00A77B3E" w:rsidRPr="00755D0D" w:rsidRDefault="004D6B20" w:rsidP="003E5D15">
      <w:pPr>
        <w:jc w:val="center"/>
        <w:rPr>
          <w:b/>
        </w:rPr>
      </w:pPr>
      <w:r w:rsidRPr="00755D0D">
        <w:rPr>
          <w:b/>
        </w:rPr>
        <w:t>Firmas y Sellos Autorizadas por el Banco /Aseguradora</w:t>
      </w:r>
    </w:p>
    <w:p w14:paraId="0EA48F91" w14:textId="77777777" w:rsidR="00A77B3E" w:rsidRPr="00755D0D" w:rsidRDefault="00A77B3E" w:rsidP="003E5D15">
      <w:pPr>
        <w:pStyle w:val="Ttulo3"/>
        <w:spacing w:after="200" w:line="276" w:lineRule="auto"/>
        <w:rPr>
          <w:rFonts w:ascii="Arial" w:hAnsi="Arial" w:cs="Arial"/>
          <w:color w:val="auto"/>
        </w:rPr>
      </w:pPr>
    </w:p>
    <w:p w14:paraId="5A245D07" w14:textId="77777777" w:rsidR="00A77B3E" w:rsidRPr="00755D0D" w:rsidRDefault="00A77B3E" w:rsidP="003E5D15">
      <w:pPr>
        <w:pStyle w:val="Ttulo3"/>
        <w:spacing w:after="200" w:line="276" w:lineRule="auto"/>
        <w:rPr>
          <w:rFonts w:ascii="Arial" w:hAnsi="Arial" w:cs="Arial"/>
          <w:color w:val="auto"/>
        </w:rPr>
      </w:pPr>
    </w:p>
    <w:p w14:paraId="4011CDF4" w14:textId="77777777" w:rsidR="00A77B3E" w:rsidRPr="00755D0D" w:rsidRDefault="00A77B3E" w:rsidP="003E5D15">
      <w:pPr>
        <w:rPr>
          <w:rFonts w:ascii="Arial" w:hAnsi="Arial" w:cs="Arial"/>
          <w:color w:val="auto"/>
        </w:rPr>
      </w:pPr>
    </w:p>
    <w:p w14:paraId="0616DF83" w14:textId="77777777" w:rsidR="00A77B3E" w:rsidRPr="00755D0D" w:rsidRDefault="00A77B3E" w:rsidP="003E5D15">
      <w:pPr>
        <w:rPr>
          <w:rFonts w:ascii="Arial" w:hAnsi="Arial" w:cs="Arial"/>
          <w:color w:val="auto"/>
        </w:rPr>
      </w:pPr>
    </w:p>
    <w:p w14:paraId="36895E36" w14:textId="77777777" w:rsidR="00754B6B" w:rsidRPr="00755D0D" w:rsidRDefault="00754B6B" w:rsidP="003E5D15">
      <w:pPr>
        <w:rPr>
          <w:rFonts w:ascii="Arial" w:hAnsi="Arial" w:cs="Arial"/>
          <w:color w:val="auto"/>
        </w:rPr>
      </w:pPr>
    </w:p>
    <w:p w14:paraId="4EF00B3E" w14:textId="77777777" w:rsidR="00754B6B" w:rsidRPr="00755D0D" w:rsidRDefault="00754B6B" w:rsidP="003E5D15">
      <w:pPr>
        <w:rPr>
          <w:rFonts w:ascii="Arial" w:hAnsi="Arial" w:cs="Arial"/>
          <w:color w:val="auto"/>
        </w:rPr>
      </w:pPr>
    </w:p>
    <w:p w14:paraId="2F3395C5" w14:textId="77777777" w:rsidR="00664399" w:rsidRPr="00755D0D" w:rsidRDefault="00664399" w:rsidP="003E5D15">
      <w:pPr>
        <w:rPr>
          <w:rFonts w:ascii="Arial" w:hAnsi="Arial" w:cs="Arial"/>
          <w:color w:val="auto"/>
        </w:rPr>
      </w:pPr>
    </w:p>
    <w:p w14:paraId="690578C3" w14:textId="6C877B9F" w:rsidR="00664399" w:rsidRDefault="00664399" w:rsidP="003E5D15">
      <w:pPr>
        <w:rPr>
          <w:rFonts w:ascii="Arial" w:hAnsi="Arial" w:cs="Arial"/>
          <w:color w:val="auto"/>
        </w:rPr>
      </w:pPr>
    </w:p>
    <w:p w14:paraId="249E8105" w14:textId="6FC852D6" w:rsidR="007D1E17" w:rsidRDefault="007D1E17" w:rsidP="003E5D15">
      <w:pPr>
        <w:rPr>
          <w:rFonts w:ascii="Arial" w:hAnsi="Arial" w:cs="Arial"/>
          <w:color w:val="auto"/>
        </w:rPr>
      </w:pPr>
    </w:p>
    <w:p w14:paraId="2DFD373D" w14:textId="77777777" w:rsidR="00437A2C" w:rsidRDefault="00437A2C" w:rsidP="003E5D15">
      <w:pPr>
        <w:jc w:val="center"/>
        <w:rPr>
          <w:rFonts w:ascii="Arial" w:eastAsia="Verdana" w:hAnsi="Arial" w:cs="Arial"/>
          <w:b/>
          <w:bCs/>
          <w:color w:val="auto"/>
        </w:rPr>
      </w:pPr>
    </w:p>
    <w:p w14:paraId="4988A4EF" w14:textId="77777777" w:rsidR="00437A2C" w:rsidRDefault="00437A2C" w:rsidP="003E5D15">
      <w:pPr>
        <w:jc w:val="center"/>
        <w:rPr>
          <w:rFonts w:ascii="Arial" w:eastAsia="Verdana" w:hAnsi="Arial" w:cs="Arial"/>
          <w:b/>
          <w:bCs/>
          <w:color w:val="auto"/>
        </w:rPr>
      </w:pPr>
    </w:p>
    <w:p w14:paraId="147E6713" w14:textId="1CF64940" w:rsidR="00A77B3E" w:rsidRPr="00755D0D" w:rsidRDefault="00193C33" w:rsidP="003E5D15">
      <w:pPr>
        <w:jc w:val="center"/>
        <w:rPr>
          <w:rFonts w:ascii="Arial" w:eastAsia="Verdana" w:hAnsi="Arial" w:cs="Arial"/>
          <w:b/>
          <w:bCs/>
          <w:color w:val="auto"/>
        </w:rPr>
      </w:pPr>
      <w:r w:rsidRPr="00755D0D">
        <w:rPr>
          <w:rFonts w:ascii="Arial" w:eastAsia="Verdana" w:hAnsi="Arial" w:cs="Arial"/>
          <w:b/>
          <w:bCs/>
          <w:color w:val="auto"/>
        </w:rPr>
        <w:t>GARANTÍA</w:t>
      </w:r>
      <w:r w:rsidR="004D6B20" w:rsidRPr="00755D0D">
        <w:rPr>
          <w:rFonts w:ascii="Arial" w:eastAsia="Verdana" w:hAnsi="Arial" w:cs="Arial"/>
          <w:b/>
          <w:bCs/>
          <w:color w:val="auto"/>
        </w:rPr>
        <w:t xml:space="preserve"> </w:t>
      </w:r>
      <w:r w:rsidR="00F97BAF" w:rsidRPr="00755D0D">
        <w:rPr>
          <w:rFonts w:ascii="Arial" w:eastAsia="Verdana" w:hAnsi="Arial" w:cs="Arial"/>
          <w:b/>
          <w:bCs/>
          <w:color w:val="auto"/>
        </w:rPr>
        <w:t>BANCARIA O FIANZA No. _</w:t>
      </w:r>
      <w:r w:rsidR="004D6B20" w:rsidRPr="00755D0D">
        <w:rPr>
          <w:rFonts w:ascii="Arial" w:eastAsia="Verdana" w:hAnsi="Arial" w:cs="Arial"/>
          <w:b/>
          <w:bCs/>
          <w:color w:val="auto"/>
        </w:rPr>
        <w:t>_________</w:t>
      </w:r>
    </w:p>
    <w:p w14:paraId="5044FE92" w14:textId="32084BCC" w:rsidR="00A77B3E" w:rsidRPr="00755D0D" w:rsidRDefault="004D6B20" w:rsidP="003E5D15">
      <w:pPr>
        <w:ind w:left="1440" w:firstLine="720"/>
        <w:rPr>
          <w:rFonts w:ascii="Arial" w:eastAsia="Verdana" w:hAnsi="Arial" w:cs="Arial"/>
          <w:b/>
          <w:bCs/>
          <w:color w:val="auto"/>
          <w:sz w:val="28"/>
          <w:szCs w:val="28"/>
        </w:rPr>
      </w:pPr>
      <w:r w:rsidRPr="00755D0D">
        <w:rPr>
          <w:rFonts w:ascii="Arial" w:eastAsia="Verdana" w:hAnsi="Arial" w:cs="Arial"/>
          <w:b/>
          <w:bCs/>
          <w:color w:val="auto"/>
          <w:sz w:val="28"/>
          <w:szCs w:val="28"/>
        </w:rPr>
        <w:t xml:space="preserve"> (</w:t>
      </w:r>
      <w:r w:rsidR="00F97BAF" w:rsidRPr="00755D0D">
        <w:rPr>
          <w:rFonts w:ascii="Arial" w:eastAsia="Verdana" w:hAnsi="Arial" w:cs="Arial"/>
          <w:b/>
          <w:bCs/>
          <w:color w:val="auto"/>
          <w:sz w:val="28"/>
          <w:szCs w:val="28"/>
        </w:rPr>
        <w:t>Garantía de</w:t>
      </w:r>
      <w:r w:rsidRPr="00755D0D">
        <w:rPr>
          <w:rFonts w:ascii="Arial" w:eastAsia="Verdana" w:hAnsi="Arial" w:cs="Arial"/>
          <w:b/>
          <w:bCs/>
          <w:color w:val="auto"/>
          <w:sz w:val="28"/>
          <w:szCs w:val="28"/>
        </w:rPr>
        <w:t xml:space="preserve"> Anticipo) </w:t>
      </w:r>
    </w:p>
    <w:p w14:paraId="01E70980" w14:textId="77777777" w:rsidR="00A77B3E" w:rsidRPr="00755D0D" w:rsidRDefault="00A77B3E" w:rsidP="003E5D15">
      <w:pPr>
        <w:jc w:val="center"/>
        <w:rPr>
          <w:rFonts w:ascii="Arial" w:eastAsia="Verdana" w:hAnsi="Arial" w:cs="Arial"/>
          <w:b/>
          <w:bCs/>
          <w:color w:val="auto"/>
          <w:sz w:val="28"/>
          <w:szCs w:val="28"/>
        </w:rPr>
      </w:pPr>
    </w:p>
    <w:p w14:paraId="17641A8A" w14:textId="13A62760"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Banco /Aseguradora_______________________________________, por la presente y a petición de______________________________________________</w:t>
      </w:r>
      <w:r w:rsidR="00193C33" w:rsidRPr="00755D0D">
        <w:rPr>
          <w:rFonts w:ascii="Arial" w:eastAsia="Verdana" w:hAnsi="Arial" w:cs="Arial"/>
          <w:color w:val="auto"/>
        </w:rPr>
        <w:t>_ (</w:t>
      </w:r>
      <w:r w:rsidRPr="00755D0D">
        <w:rPr>
          <w:rFonts w:ascii="Arial" w:eastAsia="Verdana" w:hAnsi="Arial" w:cs="Arial"/>
          <w:color w:val="auto"/>
        </w:rPr>
        <w:t xml:space="preserve">nombre del Contratista) garantiza a  la Municipalidad de </w:t>
      </w:r>
      <w:r w:rsidR="000E514B" w:rsidRPr="00755D0D">
        <w:rPr>
          <w:rFonts w:ascii="Arial" w:eastAsia="Verdana" w:hAnsi="Arial" w:cs="Arial"/>
          <w:color w:val="auto"/>
        </w:rPr>
        <w:t>_____</w:t>
      </w:r>
      <w:r w:rsidRPr="00755D0D">
        <w:rPr>
          <w:rFonts w:ascii="Arial" w:eastAsia="Verdana" w:hAnsi="Arial" w:cs="Arial"/>
          <w:color w:val="auto"/>
        </w:rPr>
        <w:t xml:space="preserve">, Departamento </w:t>
      </w:r>
      <w:r w:rsidR="001E6F1B" w:rsidRPr="00755D0D">
        <w:rPr>
          <w:rFonts w:ascii="Arial" w:eastAsia="Verdana" w:hAnsi="Arial" w:cs="Arial"/>
          <w:color w:val="auto"/>
        </w:rPr>
        <w:t>La Paz</w:t>
      </w:r>
      <w:r w:rsidRPr="00755D0D">
        <w:rPr>
          <w:rFonts w:ascii="Arial" w:eastAsia="Verdana" w:hAnsi="Arial" w:cs="Arial"/>
          <w:color w:val="auto"/>
        </w:rPr>
        <w:t xml:space="preserve"> que el </w:t>
      </w:r>
      <w:r w:rsidRPr="00755D0D">
        <w:rPr>
          <w:rFonts w:ascii="Arial" w:eastAsia="Verdana" w:hAnsi="Arial" w:cs="Arial"/>
          <w:b/>
          <w:bCs/>
          <w:color w:val="auto"/>
        </w:rPr>
        <w:t>anticipo</w:t>
      </w:r>
      <w:r w:rsidRPr="00755D0D">
        <w:rPr>
          <w:rFonts w:ascii="Arial" w:eastAsia="Verdana" w:hAnsi="Arial" w:cs="Arial"/>
          <w:color w:val="auto"/>
        </w:rPr>
        <w:t xml:space="preserve"> otorgado para la ejecución del Proyecto</w:t>
      </w:r>
      <w:r w:rsidR="00664399" w:rsidRPr="00755D0D">
        <w:rPr>
          <w:rFonts w:ascii="Arial" w:eastAsia="Verdana" w:hAnsi="Arial" w:cs="Arial"/>
          <w:color w:val="auto"/>
        </w:rPr>
        <w:t xml:space="preserve">: </w:t>
      </w:r>
      <w:r w:rsidR="000677FA" w:rsidRPr="000677FA">
        <w:rPr>
          <w:b/>
          <w:szCs w:val="32"/>
        </w:rPr>
        <w:t>PAVIMENTO CALLE HACIA EL CENTRO DE SALUD, CASCO URBANO, SANTA MARÍA, CÓDIGO LPR121701-2020</w:t>
      </w:r>
      <w:r w:rsidRPr="00755D0D">
        <w:rPr>
          <w:rFonts w:ascii="Arial" w:eastAsia="Verdana" w:hAnsi="Arial" w:cs="Arial"/>
          <w:color w:val="auto"/>
        </w:rPr>
        <w:t xml:space="preserve">, con por la cantidad de____ </w:t>
      </w:r>
      <w:r w:rsidR="00193C33" w:rsidRPr="00755D0D">
        <w:rPr>
          <w:rFonts w:ascii="Arial" w:eastAsia="Verdana" w:hAnsi="Arial" w:cs="Arial"/>
          <w:color w:val="auto"/>
        </w:rPr>
        <w:t>(15%)</w:t>
      </w:r>
      <w:r w:rsidRPr="00755D0D">
        <w:rPr>
          <w:rFonts w:ascii="Arial" w:eastAsia="Verdana" w:hAnsi="Arial" w:cs="Arial"/>
          <w:color w:val="auto"/>
        </w:rPr>
        <w:t xml:space="preserve">  será invertido en el mismo.</w:t>
      </w:r>
    </w:p>
    <w:p w14:paraId="191B2652" w14:textId="74771695"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Esta </w:t>
      </w:r>
      <w:r w:rsidR="00F97BAF" w:rsidRPr="00755D0D">
        <w:rPr>
          <w:rFonts w:ascii="Arial" w:eastAsia="Verdana" w:hAnsi="Arial" w:cs="Arial"/>
          <w:color w:val="auto"/>
        </w:rPr>
        <w:t>Garantía tendrá</w:t>
      </w:r>
      <w:r w:rsidRPr="00755D0D">
        <w:rPr>
          <w:rFonts w:ascii="Arial" w:eastAsia="Verdana" w:hAnsi="Arial" w:cs="Arial"/>
          <w:color w:val="auto"/>
        </w:rPr>
        <w:t xml:space="preserve"> con un período de vigencia de (</w:t>
      </w:r>
      <w:r w:rsidR="002B1FCA">
        <w:rPr>
          <w:rFonts w:ascii="Arial" w:eastAsia="Verdana" w:hAnsi="Arial" w:cs="Arial"/>
          <w:color w:val="auto"/>
        </w:rPr>
        <w:t>9</w:t>
      </w:r>
      <w:r w:rsidR="003540C1" w:rsidRPr="00755D0D">
        <w:rPr>
          <w:rFonts w:ascii="Arial" w:eastAsia="Verdana" w:hAnsi="Arial" w:cs="Arial"/>
          <w:color w:val="auto"/>
        </w:rPr>
        <w:t>0</w:t>
      </w:r>
      <w:r w:rsidRPr="00755D0D">
        <w:rPr>
          <w:rFonts w:ascii="Arial" w:eastAsia="Verdana" w:hAnsi="Arial" w:cs="Arial"/>
          <w:color w:val="auto"/>
        </w:rPr>
        <w:t xml:space="preserve">) </w:t>
      </w:r>
      <w:r w:rsidR="003540C1" w:rsidRPr="00755D0D">
        <w:rPr>
          <w:rFonts w:ascii="Arial" w:eastAsia="Verdana" w:hAnsi="Arial" w:cs="Arial"/>
          <w:color w:val="auto"/>
        </w:rPr>
        <w:t>días</w:t>
      </w:r>
      <w:r w:rsidRPr="00755D0D">
        <w:rPr>
          <w:rFonts w:ascii="Arial" w:eastAsia="Verdana" w:hAnsi="Arial" w:cs="Arial"/>
          <w:color w:val="auto"/>
        </w:rPr>
        <w:t xml:space="preserve"> a partir de la </w:t>
      </w:r>
      <w:r w:rsidR="002B1FCA" w:rsidRPr="00755D0D">
        <w:rPr>
          <w:rFonts w:ascii="Arial" w:eastAsia="Verdana" w:hAnsi="Arial" w:cs="Arial"/>
          <w:color w:val="auto"/>
        </w:rPr>
        <w:t>fecha de</w:t>
      </w:r>
    </w:p>
    <w:p w14:paraId="4199C545" w14:textId="0A5839FD" w:rsidR="00A77B3E" w:rsidRPr="00755D0D" w:rsidRDefault="003540C1" w:rsidP="003E5D15">
      <w:pPr>
        <w:jc w:val="both"/>
        <w:rPr>
          <w:rFonts w:ascii="Arial" w:eastAsia="Verdana" w:hAnsi="Arial" w:cs="Arial"/>
          <w:color w:val="auto"/>
        </w:rPr>
      </w:pPr>
      <w:r w:rsidRPr="00755D0D">
        <w:rPr>
          <w:rFonts w:ascii="Arial" w:eastAsia="Verdana" w:hAnsi="Arial" w:cs="Arial"/>
          <w:color w:val="auto"/>
        </w:rPr>
        <w:t xml:space="preserve">La firma del contrato. </w:t>
      </w:r>
    </w:p>
    <w:p w14:paraId="4331CBB9" w14:textId="567BD229"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La presente </w:t>
      </w:r>
      <w:r w:rsidR="002B1FCA" w:rsidRPr="00755D0D">
        <w:rPr>
          <w:rFonts w:ascii="Arial" w:eastAsia="Verdana" w:hAnsi="Arial" w:cs="Arial"/>
          <w:color w:val="auto"/>
        </w:rPr>
        <w:t>Garantía será</w:t>
      </w:r>
      <w:r w:rsidRPr="00755D0D">
        <w:rPr>
          <w:rFonts w:ascii="Arial" w:eastAsia="Verdana" w:hAnsi="Arial" w:cs="Arial"/>
          <w:color w:val="auto"/>
        </w:rPr>
        <w:t xml:space="preserve"> ejecutada a simple requerimiento de la Municipalidad de </w:t>
      </w:r>
      <w:r w:rsidR="00AE1EB8" w:rsidRPr="00755D0D">
        <w:rPr>
          <w:rFonts w:ascii="Arial" w:eastAsia="Verdana" w:hAnsi="Arial" w:cs="Arial"/>
          <w:color w:val="auto"/>
        </w:rPr>
        <w:t>___</w:t>
      </w:r>
      <w:r w:rsidR="000E514B" w:rsidRPr="00755D0D">
        <w:rPr>
          <w:rFonts w:ascii="Arial" w:eastAsia="Verdana" w:hAnsi="Arial" w:cs="Arial"/>
          <w:color w:val="auto"/>
        </w:rPr>
        <w:t>___</w:t>
      </w:r>
      <w:r w:rsidRPr="00755D0D">
        <w:rPr>
          <w:rFonts w:ascii="Arial" w:eastAsia="Verdana" w:hAnsi="Arial" w:cs="Arial"/>
          <w:color w:val="auto"/>
        </w:rPr>
        <w:t xml:space="preserve">, Departamento </w:t>
      </w:r>
      <w:r w:rsidR="001E6F1B" w:rsidRPr="00755D0D">
        <w:rPr>
          <w:rFonts w:ascii="Arial" w:eastAsia="Verdana" w:hAnsi="Arial" w:cs="Arial"/>
          <w:color w:val="auto"/>
        </w:rPr>
        <w:t>La Paz</w:t>
      </w:r>
      <w:r w:rsidRPr="00755D0D">
        <w:rPr>
          <w:rFonts w:ascii="Arial" w:eastAsia="Verdana" w:hAnsi="Arial" w:cs="Arial"/>
          <w:color w:val="auto"/>
        </w:rPr>
        <w:t>, acompañado de un Certificado de Incumplimiento.</w:t>
      </w:r>
    </w:p>
    <w:p w14:paraId="68614202" w14:textId="0513EFED"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Lugar y Fecha______</w:t>
      </w:r>
    </w:p>
    <w:p w14:paraId="762E43B4" w14:textId="77777777" w:rsidR="00A77B3E" w:rsidRPr="00755D0D" w:rsidRDefault="00A77B3E" w:rsidP="003E5D15">
      <w:pPr>
        <w:jc w:val="both"/>
        <w:rPr>
          <w:rFonts w:ascii="Arial" w:eastAsia="Verdana" w:hAnsi="Arial" w:cs="Arial"/>
          <w:color w:val="auto"/>
        </w:rPr>
      </w:pPr>
    </w:p>
    <w:p w14:paraId="12A1F8F0" w14:textId="77777777" w:rsidR="00E30F61" w:rsidRPr="00755D0D" w:rsidRDefault="00E30F61" w:rsidP="003E5D15">
      <w:pPr>
        <w:jc w:val="both"/>
        <w:rPr>
          <w:rFonts w:ascii="Arial" w:eastAsia="Verdana" w:hAnsi="Arial" w:cs="Arial"/>
          <w:color w:val="auto"/>
        </w:rPr>
      </w:pPr>
    </w:p>
    <w:p w14:paraId="6AD7C189" w14:textId="77777777" w:rsidR="00E30F61" w:rsidRPr="00755D0D" w:rsidRDefault="00E30F61" w:rsidP="003E5D15">
      <w:pPr>
        <w:jc w:val="both"/>
        <w:rPr>
          <w:rFonts w:ascii="Arial" w:eastAsia="Verdana" w:hAnsi="Arial" w:cs="Arial"/>
          <w:color w:val="auto"/>
        </w:rPr>
      </w:pPr>
    </w:p>
    <w:p w14:paraId="67E84FB1" w14:textId="77777777" w:rsidR="00A77B3E" w:rsidRPr="00755D0D" w:rsidRDefault="004D6B20" w:rsidP="003E5D15">
      <w:pPr>
        <w:jc w:val="center"/>
        <w:rPr>
          <w:rFonts w:ascii="Arial" w:eastAsia="Verdana" w:hAnsi="Arial" w:cs="Arial"/>
          <w:b/>
          <w:color w:val="auto"/>
        </w:rPr>
      </w:pPr>
      <w:r w:rsidRPr="00755D0D">
        <w:rPr>
          <w:rFonts w:ascii="Arial" w:eastAsia="Verdana" w:hAnsi="Arial" w:cs="Arial"/>
          <w:b/>
          <w:color w:val="auto"/>
        </w:rPr>
        <w:t>Firmas y Sellos Autorizadas por el Banco /Aseguradora</w:t>
      </w:r>
    </w:p>
    <w:p w14:paraId="56462A84" w14:textId="77777777" w:rsidR="00A77B3E" w:rsidRPr="00755D0D" w:rsidRDefault="00A77B3E" w:rsidP="003E5D15">
      <w:pPr>
        <w:pStyle w:val="Ttulo3"/>
        <w:spacing w:after="200" w:line="276" w:lineRule="auto"/>
        <w:rPr>
          <w:rFonts w:ascii="Arial" w:hAnsi="Arial" w:cs="Arial"/>
          <w:color w:val="auto"/>
        </w:rPr>
      </w:pPr>
    </w:p>
    <w:p w14:paraId="5CD9F566" w14:textId="77777777" w:rsidR="001E6F1B" w:rsidRPr="00755D0D" w:rsidRDefault="001E6F1B" w:rsidP="003E5D15">
      <w:pPr>
        <w:rPr>
          <w:rFonts w:ascii="Arial" w:eastAsia="Verdana" w:hAnsi="Arial" w:cs="Arial"/>
          <w:color w:val="auto"/>
        </w:rPr>
      </w:pPr>
    </w:p>
    <w:p w14:paraId="30A83607" w14:textId="77777777" w:rsidR="001E6F1B" w:rsidRPr="00755D0D" w:rsidRDefault="001E6F1B" w:rsidP="003E5D15">
      <w:pPr>
        <w:rPr>
          <w:rFonts w:ascii="Arial" w:eastAsia="Verdana" w:hAnsi="Arial" w:cs="Arial"/>
          <w:color w:val="auto"/>
        </w:rPr>
      </w:pPr>
    </w:p>
    <w:p w14:paraId="402D7A91" w14:textId="77777777" w:rsidR="001E6F1B" w:rsidRPr="00755D0D" w:rsidRDefault="001E6F1B" w:rsidP="003E5D15">
      <w:pPr>
        <w:rPr>
          <w:rFonts w:ascii="Arial" w:eastAsia="Verdana" w:hAnsi="Arial" w:cs="Arial"/>
          <w:color w:val="auto"/>
        </w:rPr>
      </w:pPr>
    </w:p>
    <w:p w14:paraId="7BA2767A" w14:textId="77777777" w:rsidR="003540C1" w:rsidRPr="00755D0D" w:rsidRDefault="003540C1" w:rsidP="003E5D15">
      <w:pPr>
        <w:rPr>
          <w:rFonts w:ascii="Arial" w:eastAsia="Verdana" w:hAnsi="Arial" w:cs="Arial"/>
          <w:color w:val="auto"/>
        </w:rPr>
      </w:pPr>
    </w:p>
    <w:p w14:paraId="22A811C5" w14:textId="77777777" w:rsidR="003540C1" w:rsidRPr="00755D0D" w:rsidRDefault="003540C1" w:rsidP="003E5D15">
      <w:pPr>
        <w:rPr>
          <w:rFonts w:ascii="Arial" w:eastAsia="Verdana" w:hAnsi="Arial" w:cs="Arial"/>
          <w:color w:val="auto"/>
        </w:rPr>
      </w:pPr>
    </w:p>
    <w:p w14:paraId="24BE782D" w14:textId="77777777" w:rsidR="003540C1" w:rsidRPr="00755D0D" w:rsidRDefault="003540C1" w:rsidP="003E5D15">
      <w:pPr>
        <w:rPr>
          <w:rFonts w:ascii="Arial" w:eastAsia="Verdana" w:hAnsi="Arial" w:cs="Arial"/>
          <w:color w:val="auto"/>
        </w:rPr>
      </w:pPr>
    </w:p>
    <w:p w14:paraId="4A67C5B0" w14:textId="77777777" w:rsidR="00437A2C" w:rsidRDefault="00437A2C" w:rsidP="007B6EB4">
      <w:pPr>
        <w:rPr>
          <w:rFonts w:ascii="Arial" w:eastAsia="Verdana" w:hAnsi="Arial" w:cs="Arial"/>
          <w:b/>
          <w:bCs/>
          <w:color w:val="auto"/>
        </w:rPr>
      </w:pPr>
    </w:p>
    <w:p w14:paraId="04FF3EFE" w14:textId="4B9B6C0F" w:rsidR="00A77B3E" w:rsidRPr="00755D0D" w:rsidRDefault="00193C33" w:rsidP="003E5D15">
      <w:pPr>
        <w:jc w:val="center"/>
        <w:rPr>
          <w:rFonts w:ascii="Arial" w:eastAsia="Verdana" w:hAnsi="Arial" w:cs="Arial"/>
          <w:b/>
          <w:bCs/>
          <w:color w:val="auto"/>
        </w:rPr>
      </w:pPr>
      <w:r w:rsidRPr="00755D0D">
        <w:rPr>
          <w:rFonts w:ascii="Arial" w:eastAsia="Verdana" w:hAnsi="Arial" w:cs="Arial"/>
          <w:b/>
          <w:bCs/>
          <w:color w:val="auto"/>
        </w:rPr>
        <w:t>GARANTÍA</w:t>
      </w:r>
      <w:r w:rsidR="004D6B20" w:rsidRPr="00755D0D">
        <w:rPr>
          <w:rFonts w:ascii="Arial" w:eastAsia="Verdana" w:hAnsi="Arial" w:cs="Arial"/>
          <w:b/>
          <w:bCs/>
          <w:color w:val="auto"/>
        </w:rPr>
        <w:t xml:space="preserve"> BANCARIA O </w:t>
      </w:r>
      <w:r w:rsidR="002B1FCA" w:rsidRPr="00755D0D">
        <w:rPr>
          <w:rFonts w:ascii="Arial" w:eastAsia="Verdana" w:hAnsi="Arial" w:cs="Arial"/>
          <w:b/>
          <w:bCs/>
          <w:color w:val="auto"/>
        </w:rPr>
        <w:t>FIANZA No. _</w:t>
      </w:r>
      <w:r w:rsidR="004D6B20" w:rsidRPr="00755D0D">
        <w:rPr>
          <w:rFonts w:ascii="Arial" w:eastAsia="Verdana" w:hAnsi="Arial" w:cs="Arial"/>
          <w:b/>
          <w:bCs/>
          <w:color w:val="auto"/>
        </w:rPr>
        <w:t>_________</w:t>
      </w:r>
    </w:p>
    <w:p w14:paraId="4F204195" w14:textId="02A2ED7F" w:rsidR="00A77B3E" w:rsidRPr="00755D0D" w:rsidRDefault="004D6B20" w:rsidP="003E5D15">
      <w:pPr>
        <w:ind w:left="1440" w:firstLine="720"/>
        <w:rPr>
          <w:rFonts w:ascii="Arial" w:eastAsia="Verdana" w:hAnsi="Arial" w:cs="Arial"/>
          <w:b/>
          <w:bCs/>
          <w:color w:val="auto"/>
          <w:sz w:val="28"/>
          <w:szCs w:val="28"/>
        </w:rPr>
      </w:pPr>
      <w:r w:rsidRPr="00755D0D">
        <w:rPr>
          <w:rFonts w:ascii="Arial" w:eastAsia="Verdana" w:hAnsi="Arial" w:cs="Arial"/>
          <w:b/>
          <w:bCs/>
          <w:color w:val="auto"/>
          <w:sz w:val="28"/>
          <w:szCs w:val="28"/>
        </w:rPr>
        <w:t xml:space="preserve">   (</w:t>
      </w:r>
      <w:r w:rsidR="002B1FCA" w:rsidRPr="00755D0D">
        <w:rPr>
          <w:rFonts w:ascii="Arial" w:eastAsia="Verdana" w:hAnsi="Arial" w:cs="Arial"/>
          <w:b/>
          <w:bCs/>
          <w:color w:val="auto"/>
          <w:sz w:val="28"/>
          <w:szCs w:val="28"/>
        </w:rPr>
        <w:t>Garantía de</w:t>
      </w:r>
      <w:r w:rsidRPr="00755D0D">
        <w:rPr>
          <w:rFonts w:ascii="Arial" w:eastAsia="Verdana" w:hAnsi="Arial" w:cs="Arial"/>
          <w:b/>
          <w:bCs/>
          <w:color w:val="auto"/>
          <w:sz w:val="28"/>
          <w:szCs w:val="28"/>
        </w:rPr>
        <w:t xml:space="preserve"> Cumplimiento) </w:t>
      </w:r>
    </w:p>
    <w:p w14:paraId="2380CA85" w14:textId="77777777" w:rsidR="00A77B3E" w:rsidRPr="00755D0D" w:rsidRDefault="00A77B3E" w:rsidP="003E5D15">
      <w:pPr>
        <w:jc w:val="center"/>
        <w:rPr>
          <w:rFonts w:ascii="Arial" w:eastAsia="Verdana" w:hAnsi="Arial" w:cs="Arial"/>
          <w:b/>
          <w:bCs/>
          <w:color w:val="auto"/>
          <w:sz w:val="28"/>
          <w:szCs w:val="28"/>
        </w:rPr>
      </w:pPr>
    </w:p>
    <w:p w14:paraId="1EE61E8B" w14:textId="5EA3225E" w:rsidR="00A77B3E" w:rsidRPr="00755D0D" w:rsidRDefault="004D6B20" w:rsidP="003E5D15">
      <w:pPr>
        <w:jc w:val="both"/>
        <w:rPr>
          <w:rFonts w:eastAsia="Verdana"/>
          <w:color w:val="auto"/>
          <w:sz w:val="24"/>
        </w:rPr>
      </w:pPr>
      <w:r w:rsidRPr="00755D0D">
        <w:rPr>
          <w:rFonts w:eastAsia="Verdana"/>
          <w:color w:val="auto"/>
          <w:sz w:val="24"/>
        </w:rPr>
        <w:t>Banco /Aseguradora________</w:t>
      </w:r>
      <w:r w:rsidR="003540C1" w:rsidRPr="00755D0D">
        <w:rPr>
          <w:rFonts w:eastAsia="Verdana"/>
          <w:color w:val="auto"/>
          <w:sz w:val="24"/>
        </w:rPr>
        <w:t>_______, por la presente y a petición de____</w:t>
      </w:r>
      <w:r w:rsidRPr="00755D0D">
        <w:rPr>
          <w:rFonts w:eastAsia="Verdana"/>
          <w:color w:val="auto"/>
          <w:sz w:val="24"/>
        </w:rPr>
        <w:t>___</w:t>
      </w:r>
      <w:r w:rsidR="003540C1" w:rsidRPr="00755D0D">
        <w:rPr>
          <w:rFonts w:eastAsia="Verdana"/>
          <w:color w:val="auto"/>
          <w:sz w:val="24"/>
        </w:rPr>
        <w:t>(</w:t>
      </w:r>
      <w:r w:rsidRPr="00755D0D">
        <w:rPr>
          <w:rFonts w:eastAsia="Verdana"/>
          <w:color w:val="auto"/>
          <w:sz w:val="24"/>
        </w:rPr>
        <w:t xml:space="preserve">nombre del Contratista) garantiza a la Municipalidad de </w:t>
      </w:r>
      <w:r w:rsidR="000E514B" w:rsidRPr="00755D0D">
        <w:rPr>
          <w:rFonts w:eastAsia="Verdana"/>
          <w:color w:val="auto"/>
          <w:sz w:val="24"/>
        </w:rPr>
        <w:t>_____</w:t>
      </w:r>
      <w:r w:rsidRPr="00755D0D">
        <w:rPr>
          <w:rFonts w:eastAsia="Verdana"/>
          <w:color w:val="auto"/>
          <w:sz w:val="24"/>
        </w:rPr>
        <w:t xml:space="preserve">, Departamento </w:t>
      </w:r>
      <w:r w:rsidR="001E6F1B" w:rsidRPr="00755D0D">
        <w:rPr>
          <w:rFonts w:eastAsia="Verdana"/>
          <w:color w:val="auto"/>
          <w:sz w:val="24"/>
        </w:rPr>
        <w:t>La Paz</w:t>
      </w:r>
      <w:r w:rsidRPr="00755D0D">
        <w:rPr>
          <w:rFonts w:eastAsia="Verdana"/>
          <w:color w:val="auto"/>
          <w:sz w:val="24"/>
        </w:rPr>
        <w:t xml:space="preserve"> el </w:t>
      </w:r>
      <w:r w:rsidRPr="00755D0D">
        <w:rPr>
          <w:rFonts w:eastAsia="Verdana"/>
          <w:b/>
          <w:bCs/>
          <w:color w:val="auto"/>
          <w:sz w:val="24"/>
        </w:rPr>
        <w:t>fiel cumplimiento</w:t>
      </w:r>
      <w:r w:rsidRPr="00755D0D">
        <w:rPr>
          <w:rFonts w:eastAsia="Verdana"/>
          <w:color w:val="auto"/>
          <w:sz w:val="24"/>
        </w:rPr>
        <w:t xml:space="preserve"> del contrato firmado para ejecución del Proyecto_________________, con código___________, ubicado en el municipio de_________, departamento de________________ por la cantidad de__________ (     )  equivalente al 15% del monto contratado.</w:t>
      </w:r>
    </w:p>
    <w:p w14:paraId="7CE11139" w14:textId="786263DF"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Esta </w:t>
      </w:r>
      <w:r w:rsidR="002B1FCA" w:rsidRPr="00755D0D">
        <w:rPr>
          <w:rFonts w:ascii="Arial" w:eastAsia="Verdana" w:hAnsi="Arial" w:cs="Arial"/>
          <w:color w:val="auto"/>
        </w:rPr>
        <w:t>Garantía tendrá</w:t>
      </w:r>
      <w:r w:rsidRPr="00755D0D">
        <w:rPr>
          <w:rFonts w:ascii="Arial" w:eastAsia="Verdana" w:hAnsi="Arial" w:cs="Arial"/>
          <w:color w:val="auto"/>
        </w:rPr>
        <w:t xml:space="preserve"> vigencia de (</w:t>
      </w:r>
      <w:r w:rsidR="009A57DC" w:rsidRPr="00755D0D">
        <w:rPr>
          <w:rFonts w:ascii="Arial" w:eastAsia="Verdana" w:hAnsi="Arial" w:cs="Arial"/>
          <w:color w:val="auto"/>
        </w:rPr>
        <w:t>1</w:t>
      </w:r>
      <w:r w:rsidR="002B1FCA">
        <w:rPr>
          <w:rFonts w:ascii="Arial" w:eastAsia="Verdana" w:hAnsi="Arial" w:cs="Arial"/>
          <w:color w:val="auto"/>
        </w:rPr>
        <w:t>5</w:t>
      </w:r>
      <w:r w:rsidR="009A57DC" w:rsidRPr="00755D0D">
        <w:rPr>
          <w:rFonts w:ascii="Arial" w:eastAsia="Verdana" w:hAnsi="Arial" w:cs="Arial"/>
          <w:color w:val="auto"/>
        </w:rPr>
        <w:t>0</w:t>
      </w:r>
      <w:r w:rsidRPr="00755D0D">
        <w:rPr>
          <w:rFonts w:ascii="Arial" w:eastAsia="Verdana" w:hAnsi="Arial" w:cs="Arial"/>
          <w:color w:val="auto"/>
        </w:rPr>
        <w:t>)</w:t>
      </w:r>
      <w:r w:rsidR="000153B8" w:rsidRPr="00755D0D">
        <w:rPr>
          <w:rFonts w:ascii="Arial" w:eastAsia="Verdana" w:hAnsi="Arial" w:cs="Arial"/>
          <w:color w:val="auto"/>
        </w:rPr>
        <w:t xml:space="preserve"> </w:t>
      </w:r>
      <w:r w:rsidR="002B1FCA" w:rsidRPr="00755D0D">
        <w:rPr>
          <w:rFonts w:ascii="Arial" w:eastAsia="Verdana" w:hAnsi="Arial" w:cs="Arial"/>
          <w:color w:val="auto"/>
        </w:rPr>
        <w:t>días contado</w:t>
      </w:r>
      <w:r w:rsidRPr="00755D0D">
        <w:rPr>
          <w:rFonts w:ascii="Arial" w:eastAsia="Verdana" w:hAnsi="Arial" w:cs="Arial"/>
          <w:color w:val="auto"/>
        </w:rPr>
        <w:t xml:space="preserve"> a partir de</w:t>
      </w:r>
      <w:r w:rsidR="003540C1" w:rsidRPr="00755D0D">
        <w:rPr>
          <w:rFonts w:ascii="Arial" w:eastAsia="Verdana" w:hAnsi="Arial" w:cs="Arial"/>
          <w:color w:val="auto"/>
        </w:rPr>
        <w:t xml:space="preserve"> </w:t>
      </w:r>
      <w:r w:rsidRPr="00755D0D">
        <w:rPr>
          <w:rFonts w:ascii="Arial" w:eastAsia="Verdana" w:hAnsi="Arial" w:cs="Arial"/>
          <w:color w:val="auto"/>
        </w:rPr>
        <w:t>l</w:t>
      </w:r>
      <w:r w:rsidR="003540C1" w:rsidRPr="00755D0D">
        <w:rPr>
          <w:rFonts w:ascii="Arial" w:eastAsia="Verdana" w:hAnsi="Arial" w:cs="Arial"/>
          <w:color w:val="auto"/>
        </w:rPr>
        <w:t>a firma del contrato</w:t>
      </w:r>
      <w:r w:rsidRPr="00755D0D">
        <w:rPr>
          <w:rFonts w:ascii="Arial" w:eastAsia="Verdana" w:hAnsi="Arial" w:cs="Arial"/>
          <w:color w:val="auto"/>
        </w:rPr>
        <w:t xml:space="preserve"> de______.</w:t>
      </w:r>
    </w:p>
    <w:p w14:paraId="615EBF1A" w14:textId="77777777" w:rsidR="00A77B3E" w:rsidRPr="00755D0D" w:rsidRDefault="00A77B3E" w:rsidP="003E5D15">
      <w:pPr>
        <w:jc w:val="both"/>
        <w:rPr>
          <w:rFonts w:ascii="Arial" w:eastAsia="Verdana" w:hAnsi="Arial" w:cs="Arial"/>
          <w:color w:val="auto"/>
        </w:rPr>
      </w:pPr>
    </w:p>
    <w:p w14:paraId="0AD62AFB" w14:textId="1EEFDFE6"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 xml:space="preserve">La presente </w:t>
      </w:r>
      <w:r w:rsidR="002B1FCA" w:rsidRPr="00755D0D">
        <w:rPr>
          <w:rFonts w:ascii="Arial" w:eastAsia="Verdana" w:hAnsi="Arial" w:cs="Arial"/>
          <w:color w:val="auto"/>
        </w:rPr>
        <w:t>Garantía será</w:t>
      </w:r>
      <w:r w:rsidRPr="00755D0D">
        <w:rPr>
          <w:rFonts w:ascii="Arial" w:eastAsia="Verdana" w:hAnsi="Arial" w:cs="Arial"/>
          <w:color w:val="auto"/>
        </w:rPr>
        <w:t xml:space="preserve"> ejecutada a simple </w:t>
      </w:r>
      <w:r w:rsidR="002B1FCA" w:rsidRPr="00755D0D">
        <w:rPr>
          <w:rFonts w:ascii="Arial" w:eastAsia="Verdana" w:hAnsi="Arial" w:cs="Arial"/>
          <w:color w:val="auto"/>
        </w:rPr>
        <w:t>requerimiento de</w:t>
      </w:r>
      <w:r w:rsidRPr="00755D0D">
        <w:rPr>
          <w:rFonts w:ascii="Arial" w:eastAsia="Verdana" w:hAnsi="Arial" w:cs="Arial"/>
          <w:color w:val="auto"/>
        </w:rPr>
        <w:t xml:space="preserve"> la Municipalidad de </w:t>
      </w:r>
      <w:r w:rsidR="000E514B" w:rsidRPr="00755D0D">
        <w:rPr>
          <w:rFonts w:ascii="Arial" w:eastAsia="Verdana" w:hAnsi="Arial" w:cs="Arial"/>
          <w:color w:val="auto"/>
        </w:rPr>
        <w:t>___</w:t>
      </w:r>
      <w:r w:rsidRPr="00755D0D">
        <w:rPr>
          <w:rFonts w:ascii="Arial" w:eastAsia="Verdana" w:hAnsi="Arial" w:cs="Arial"/>
          <w:color w:val="auto"/>
        </w:rPr>
        <w:t xml:space="preserve">, Departamento </w:t>
      </w:r>
      <w:r w:rsidR="001E6F1B" w:rsidRPr="00755D0D">
        <w:rPr>
          <w:rFonts w:ascii="Arial" w:eastAsia="Verdana" w:hAnsi="Arial" w:cs="Arial"/>
          <w:color w:val="auto"/>
        </w:rPr>
        <w:t>La Paz</w:t>
      </w:r>
      <w:r w:rsidRPr="00755D0D">
        <w:rPr>
          <w:rFonts w:ascii="Arial" w:eastAsia="Verdana" w:hAnsi="Arial" w:cs="Arial"/>
          <w:color w:val="auto"/>
        </w:rPr>
        <w:t>, acompañado de un Certificado de Incumplimiento.</w:t>
      </w:r>
    </w:p>
    <w:p w14:paraId="553B8D30" w14:textId="02D18753" w:rsidR="00A77B3E" w:rsidRPr="00755D0D" w:rsidRDefault="004D6B20" w:rsidP="003E5D15">
      <w:pPr>
        <w:jc w:val="both"/>
        <w:rPr>
          <w:rFonts w:ascii="Arial" w:eastAsia="Verdana" w:hAnsi="Arial" w:cs="Arial"/>
          <w:color w:val="auto"/>
        </w:rPr>
      </w:pPr>
      <w:r w:rsidRPr="00755D0D">
        <w:rPr>
          <w:rFonts w:ascii="Arial" w:eastAsia="Verdana" w:hAnsi="Arial" w:cs="Arial"/>
          <w:color w:val="auto"/>
        </w:rPr>
        <w:t>Lugar y Fecha_______________</w:t>
      </w:r>
    </w:p>
    <w:p w14:paraId="6730D2E2" w14:textId="77777777" w:rsidR="00E30F61" w:rsidRPr="00755D0D" w:rsidRDefault="00E30F61" w:rsidP="003E5D15">
      <w:pPr>
        <w:jc w:val="center"/>
        <w:rPr>
          <w:rFonts w:eastAsia="Verdana"/>
          <w:b/>
        </w:rPr>
      </w:pPr>
    </w:p>
    <w:p w14:paraId="5717101A" w14:textId="77777777" w:rsidR="00E30F61" w:rsidRPr="00755D0D" w:rsidRDefault="00E30F61" w:rsidP="003E5D15">
      <w:pPr>
        <w:jc w:val="center"/>
        <w:rPr>
          <w:rFonts w:eastAsia="Verdana"/>
          <w:b/>
        </w:rPr>
      </w:pPr>
    </w:p>
    <w:p w14:paraId="67734219" w14:textId="77777777" w:rsidR="00A77B3E" w:rsidRPr="00755D0D" w:rsidRDefault="004D6B20" w:rsidP="003E5D15">
      <w:pPr>
        <w:jc w:val="center"/>
        <w:rPr>
          <w:rFonts w:eastAsia="Verdana"/>
          <w:b/>
        </w:rPr>
      </w:pPr>
      <w:r w:rsidRPr="00755D0D">
        <w:rPr>
          <w:rFonts w:eastAsia="Verdana"/>
          <w:b/>
        </w:rPr>
        <w:t>Firmas y Sellos Autorizadas por el Banco /Aseguradora</w:t>
      </w:r>
    </w:p>
    <w:p w14:paraId="16C83170" w14:textId="77777777" w:rsidR="002F2A6E" w:rsidRPr="00755D0D" w:rsidRDefault="002F2A6E" w:rsidP="003E5D15">
      <w:pPr>
        <w:jc w:val="center"/>
        <w:rPr>
          <w:rFonts w:ascii="Arial" w:eastAsia="Verdana" w:hAnsi="Arial" w:cs="Arial"/>
          <w:b/>
          <w:bCs/>
          <w:color w:val="auto"/>
        </w:rPr>
      </w:pPr>
    </w:p>
    <w:p w14:paraId="191D65CA" w14:textId="77777777" w:rsidR="002F2A6E" w:rsidRDefault="002F2A6E" w:rsidP="003E5D15">
      <w:pPr>
        <w:jc w:val="center"/>
        <w:rPr>
          <w:rFonts w:ascii="Arial" w:eastAsia="Verdana" w:hAnsi="Arial" w:cs="Arial"/>
          <w:b/>
          <w:bCs/>
          <w:color w:val="auto"/>
        </w:rPr>
      </w:pPr>
    </w:p>
    <w:p w14:paraId="3C092BCF" w14:textId="77777777" w:rsidR="007B6EB4" w:rsidRDefault="007B6EB4" w:rsidP="003E5D15">
      <w:pPr>
        <w:jc w:val="center"/>
        <w:rPr>
          <w:rFonts w:ascii="Arial" w:eastAsia="Verdana" w:hAnsi="Arial" w:cs="Arial"/>
          <w:b/>
          <w:bCs/>
          <w:color w:val="auto"/>
        </w:rPr>
      </w:pPr>
    </w:p>
    <w:p w14:paraId="46E281C9" w14:textId="77777777" w:rsidR="007B6EB4" w:rsidRDefault="007B6EB4" w:rsidP="003E5D15">
      <w:pPr>
        <w:jc w:val="center"/>
        <w:rPr>
          <w:rFonts w:ascii="Arial" w:eastAsia="Verdana" w:hAnsi="Arial" w:cs="Arial"/>
          <w:b/>
          <w:bCs/>
          <w:color w:val="auto"/>
        </w:rPr>
      </w:pPr>
    </w:p>
    <w:p w14:paraId="7A99D0D6" w14:textId="77777777" w:rsidR="007B6EB4" w:rsidRDefault="007B6EB4" w:rsidP="003E5D15">
      <w:pPr>
        <w:jc w:val="center"/>
        <w:rPr>
          <w:rFonts w:ascii="Arial" w:eastAsia="Verdana" w:hAnsi="Arial" w:cs="Arial"/>
          <w:b/>
          <w:bCs/>
          <w:color w:val="auto"/>
        </w:rPr>
      </w:pPr>
    </w:p>
    <w:p w14:paraId="79ED9341" w14:textId="77777777" w:rsidR="007B6EB4" w:rsidRDefault="007B6EB4" w:rsidP="003E5D15">
      <w:pPr>
        <w:jc w:val="center"/>
        <w:rPr>
          <w:rFonts w:ascii="Arial" w:eastAsia="Verdana" w:hAnsi="Arial" w:cs="Arial"/>
          <w:b/>
          <w:bCs/>
          <w:color w:val="auto"/>
        </w:rPr>
      </w:pPr>
    </w:p>
    <w:p w14:paraId="2A372C03" w14:textId="77777777" w:rsidR="007B6EB4" w:rsidRPr="00755D0D" w:rsidRDefault="007B6EB4" w:rsidP="003E5D15">
      <w:pPr>
        <w:jc w:val="center"/>
        <w:rPr>
          <w:rFonts w:ascii="Arial" w:eastAsia="Verdana" w:hAnsi="Arial" w:cs="Arial"/>
          <w:b/>
          <w:bCs/>
          <w:color w:val="auto"/>
        </w:rPr>
      </w:pPr>
    </w:p>
    <w:p w14:paraId="65813035" w14:textId="77777777" w:rsidR="002B1FCA" w:rsidRPr="00755D0D" w:rsidRDefault="002B1FCA" w:rsidP="003E5D15">
      <w:pPr>
        <w:jc w:val="center"/>
        <w:rPr>
          <w:rFonts w:ascii="Arial" w:eastAsia="Verdana" w:hAnsi="Arial" w:cs="Arial"/>
          <w:b/>
          <w:bCs/>
          <w:color w:val="auto"/>
        </w:rPr>
      </w:pPr>
    </w:p>
    <w:p w14:paraId="02490D2B" w14:textId="478AC9F1" w:rsidR="00ED2705" w:rsidRPr="00755D0D" w:rsidRDefault="00ED2705" w:rsidP="003E5D15">
      <w:pPr>
        <w:jc w:val="center"/>
        <w:rPr>
          <w:rFonts w:ascii="Arial" w:eastAsia="Verdana" w:hAnsi="Arial" w:cs="Arial"/>
          <w:b/>
          <w:bCs/>
          <w:color w:val="auto"/>
        </w:rPr>
      </w:pPr>
      <w:r w:rsidRPr="00755D0D">
        <w:rPr>
          <w:rFonts w:ascii="Arial" w:eastAsia="Verdana" w:hAnsi="Arial" w:cs="Arial"/>
          <w:b/>
          <w:bCs/>
          <w:color w:val="auto"/>
        </w:rPr>
        <w:lastRenderedPageBreak/>
        <w:t>Formato de Contrato</w:t>
      </w:r>
    </w:p>
    <w:p w14:paraId="32B14431" w14:textId="02594153" w:rsidR="00ED2705" w:rsidRPr="00755D0D" w:rsidRDefault="00ED2705" w:rsidP="0073216C">
      <w:pPr>
        <w:tabs>
          <w:tab w:val="left" w:pos="-720"/>
        </w:tabs>
        <w:suppressAutoHyphens/>
        <w:jc w:val="both"/>
        <w:rPr>
          <w:rFonts w:ascii="Calibri" w:hAnsi="Calibri"/>
          <w:color w:val="auto"/>
          <w:spacing w:val="-3"/>
          <w:sz w:val="28"/>
          <w:szCs w:val="28"/>
          <w:lang w:eastAsia="en-US"/>
        </w:rPr>
      </w:pPr>
      <w:r w:rsidRPr="00755D0D">
        <w:rPr>
          <w:rFonts w:ascii="Calibri" w:hAnsi="Calibri"/>
          <w:b/>
          <w:color w:val="auto"/>
          <w:spacing w:val="-3"/>
          <w:sz w:val="28"/>
          <w:szCs w:val="28"/>
          <w:lang w:eastAsia="en-US"/>
        </w:rPr>
        <w:t xml:space="preserve">CONTRATO PARA EJECUCIÓN DE PROYECTO DE INFRAESTRUCTURA MUNICIPAL, SUSCRITO ENTRE LA MUNICIPALIDAD DE SANTA </w:t>
      </w:r>
      <w:r w:rsidR="00193C33" w:rsidRPr="00755D0D">
        <w:rPr>
          <w:rFonts w:ascii="Calibri" w:hAnsi="Calibri"/>
          <w:b/>
          <w:color w:val="auto"/>
          <w:spacing w:val="-3"/>
          <w:sz w:val="28"/>
          <w:szCs w:val="28"/>
          <w:lang w:eastAsia="en-US"/>
        </w:rPr>
        <w:t>MARÍA</w:t>
      </w:r>
      <w:r w:rsidRPr="00755D0D">
        <w:rPr>
          <w:rFonts w:ascii="Calibri" w:hAnsi="Calibri"/>
          <w:b/>
          <w:color w:val="auto"/>
          <w:spacing w:val="-3"/>
          <w:sz w:val="28"/>
          <w:szCs w:val="28"/>
          <w:lang w:eastAsia="en-US"/>
        </w:rPr>
        <w:t>, DEPARTAMENTO DE LA PAZ Y EL CONTRATISTA, FINANCIADO CON FONDOS MUNICIPALES.</w:t>
      </w:r>
    </w:p>
    <w:p w14:paraId="5591CC63" w14:textId="7EC364B4" w:rsidR="00ED2705" w:rsidRPr="00755D0D" w:rsidRDefault="00ED2705" w:rsidP="003E5D15">
      <w:pPr>
        <w:jc w:val="both"/>
        <w:rPr>
          <w:rFonts w:ascii="Calibri" w:hAnsi="Calibri"/>
          <w:color w:val="auto"/>
          <w:sz w:val="24"/>
          <w:szCs w:val="24"/>
          <w:lang w:eastAsia="pt-BR"/>
        </w:rPr>
      </w:pPr>
      <w:r w:rsidRPr="00755D0D">
        <w:rPr>
          <w:rFonts w:ascii="Calibri" w:hAnsi="Calibri"/>
          <w:color w:val="auto"/>
          <w:sz w:val="24"/>
          <w:szCs w:val="24"/>
          <w:lang w:eastAsia="pt-BR"/>
        </w:rPr>
        <w:t xml:space="preserve">Yo, </w:t>
      </w:r>
      <w:r w:rsidRPr="00755D0D">
        <w:rPr>
          <w:rFonts w:ascii="Calibri" w:hAnsi="Calibri"/>
          <w:b/>
          <w:color w:val="auto"/>
          <w:sz w:val="24"/>
          <w:szCs w:val="24"/>
          <w:lang w:eastAsia="pt-BR"/>
        </w:rPr>
        <w:t>GABINO ARGUETA GÁLVEZ</w:t>
      </w:r>
      <w:r w:rsidRPr="00755D0D">
        <w:rPr>
          <w:rFonts w:ascii="Calibri" w:hAnsi="Calibri"/>
          <w:color w:val="auto"/>
          <w:sz w:val="24"/>
          <w:szCs w:val="24"/>
          <w:lang w:eastAsia="pt-BR"/>
        </w:rPr>
        <w:t>,</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 xml:space="preserve">Alcalde de la Municipalidad de Santa María, departamento de La Paz mayor de edad, hondureño, soltero, con tarjeta de identidad </w:t>
      </w:r>
      <w:r w:rsidRPr="00755D0D">
        <w:rPr>
          <w:rFonts w:ascii="Calibri" w:hAnsi="Calibri"/>
          <w:b/>
          <w:color w:val="auto"/>
          <w:sz w:val="24"/>
          <w:szCs w:val="24"/>
          <w:lang w:eastAsia="pt-BR"/>
        </w:rPr>
        <w:t>No.1218-1962-00057,</w:t>
      </w:r>
      <w:r w:rsidRPr="00755D0D">
        <w:rPr>
          <w:rFonts w:ascii="Calibri" w:hAnsi="Calibri"/>
          <w:color w:val="auto"/>
          <w:sz w:val="24"/>
          <w:szCs w:val="24"/>
          <w:lang w:eastAsia="pt-BR"/>
        </w:rPr>
        <w:t xml:space="preserve"> con domicilio y residencia en el municipio de Santa María, Departamento de La Paz, quien actúa en su condición de Alcalde Municipal, estando facultado para ejercer la representación legal de La Municipalidad de Santa María, Departamento de La Paz y para celebrar toda clase de actos y contratos, quien en adelante se denominará </w:t>
      </w:r>
      <w:r w:rsidRPr="00755D0D">
        <w:rPr>
          <w:rFonts w:ascii="Calibri" w:hAnsi="Calibri"/>
          <w:b/>
          <w:color w:val="auto"/>
          <w:sz w:val="24"/>
          <w:szCs w:val="24"/>
          <w:lang w:eastAsia="pt-BR"/>
        </w:rPr>
        <w:t xml:space="preserve">LA MUNICIPALIDAD </w:t>
      </w:r>
      <w:r w:rsidRPr="00755D0D">
        <w:rPr>
          <w:rFonts w:ascii="Calibri" w:hAnsi="Calibri"/>
          <w:color w:val="auto"/>
          <w:sz w:val="24"/>
          <w:szCs w:val="24"/>
          <w:lang w:eastAsia="pt-BR"/>
        </w:rPr>
        <w:t>por una parte, y por la otra, el señor</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_________________________________________,</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mayor de edad, de profesión ___________________________________, hondureño, con tarjeta de identidad</w:t>
      </w:r>
      <w:r w:rsidRPr="00755D0D">
        <w:rPr>
          <w:rFonts w:ascii="Calibri" w:hAnsi="Calibri"/>
          <w:b/>
          <w:color w:val="auto"/>
          <w:sz w:val="24"/>
          <w:szCs w:val="24"/>
          <w:lang w:eastAsia="pt-BR"/>
        </w:rPr>
        <w:t xml:space="preserve"> No. </w:t>
      </w:r>
      <w:r w:rsidRPr="00755D0D">
        <w:rPr>
          <w:rFonts w:ascii="Calibri" w:hAnsi="Calibri"/>
          <w:color w:val="auto"/>
          <w:sz w:val="24"/>
          <w:szCs w:val="24"/>
          <w:lang w:eastAsia="pt-BR"/>
        </w:rPr>
        <w:t>___________________________________,</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con domicilio en la ciudad de ______________________, Municipio de __________________________, departamento de ________________________, actuando en su condición de  Contratista __________________________, denominado de aquí en adelante</w:t>
      </w:r>
      <w:r w:rsidRPr="00755D0D">
        <w:rPr>
          <w:rFonts w:ascii="Calibri" w:hAnsi="Calibri"/>
          <w:b/>
          <w:color w:val="auto"/>
          <w:sz w:val="24"/>
          <w:szCs w:val="24"/>
          <w:lang w:eastAsia="pt-BR"/>
        </w:rPr>
        <w:t xml:space="preserve"> EL CONTRATISTA</w:t>
      </w:r>
      <w:r w:rsidRPr="00755D0D">
        <w:rPr>
          <w:rFonts w:ascii="Calibri" w:hAnsi="Calibri"/>
          <w:color w:val="auto"/>
          <w:sz w:val="24"/>
          <w:szCs w:val="24"/>
          <w:lang w:eastAsia="pt-BR"/>
        </w:rPr>
        <w:t xml:space="preserve">; por este acto acuerdan celebrar como al efecto celebran el presente contrato bajo las cláusulas y condiciones siguientes: </w:t>
      </w:r>
      <w:r w:rsidRPr="00755D0D">
        <w:rPr>
          <w:rFonts w:ascii="Calibri" w:hAnsi="Calibri"/>
          <w:b/>
          <w:color w:val="auto"/>
          <w:sz w:val="24"/>
          <w:szCs w:val="24"/>
          <w:u w:val="single"/>
          <w:lang w:eastAsia="pt-BR"/>
        </w:rPr>
        <w:t>PRIMERA</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t xml:space="preserve">DEFINICIONES: </w:t>
      </w:r>
      <w:r w:rsidRPr="00755D0D">
        <w:rPr>
          <w:rFonts w:ascii="Calibri" w:hAnsi="Calibri"/>
          <w:color w:val="auto"/>
          <w:sz w:val="24"/>
          <w:szCs w:val="24"/>
          <w:lang w:eastAsia="pt-BR"/>
        </w:rPr>
        <w:t xml:space="preserve">Siempre que se empleen los vocablos que a continuación se señalan significan: </w:t>
      </w:r>
      <w:r w:rsidRPr="00755D0D">
        <w:rPr>
          <w:rFonts w:ascii="Calibri" w:hAnsi="Calibri"/>
          <w:b/>
          <w:color w:val="auto"/>
          <w:sz w:val="24"/>
          <w:szCs w:val="24"/>
          <w:lang w:eastAsia="pt-BR"/>
        </w:rPr>
        <w:t>MUNICIPALIDAD:</w:t>
      </w:r>
      <w:r w:rsidRPr="00755D0D">
        <w:rPr>
          <w:rFonts w:ascii="Calibri" w:hAnsi="Calibri"/>
          <w:color w:val="auto"/>
          <w:sz w:val="24"/>
          <w:szCs w:val="24"/>
          <w:lang w:eastAsia="pt-BR"/>
        </w:rPr>
        <w:t xml:space="preserve"> Es el órgano de Gobierno y administración del Municipio; se rige por la Ley de Municipalidades y su reglamento, y por lo tanto es una institución de derecho público, con autonomía para ejercer los asuntos de su competencia, y que para efectos de este Convenio, asume la responsabilidad administrativa, técnica y legal, para la ejecución de los proyectos. </w:t>
      </w:r>
      <w:r w:rsidRPr="00755D0D">
        <w:rPr>
          <w:rFonts w:ascii="Calibri" w:hAnsi="Calibri"/>
          <w:b/>
          <w:color w:val="auto"/>
          <w:sz w:val="24"/>
          <w:szCs w:val="24"/>
          <w:lang w:eastAsia="pt-BR"/>
        </w:rPr>
        <w:t>LA UTI</w:t>
      </w:r>
      <w:r w:rsidRPr="00755D0D">
        <w:rPr>
          <w:rFonts w:ascii="Calibri" w:hAnsi="Calibri"/>
          <w:color w:val="auto"/>
          <w:sz w:val="24"/>
          <w:szCs w:val="24"/>
          <w:lang w:eastAsia="pt-BR"/>
        </w:rPr>
        <w:t>: Es la Unidad Técnica, dependencia municipal encargada de administrar el ciclo de proyectos en lo que corresponde a la pre inversión, contratación, inversión, supervisión de la infraestructura y capacitación que el proyecto implica.</w:t>
      </w:r>
      <w:r w:rsidRPr="00755D0D">
        <w:rPr>
          <w:rFonts w:ascii="Calibri" w:hAnsi="Calibri"/>
          <w:b/>
          <w:color w:val="auto"/>
          <w:sz w:val="24"/>
          <w:szCs w:val="24"/>
          <w:lang w:eastAsia="pt-BR"/>
        </w:rPr>
        <w:t xml:space="preserve">  EL CONTRATISTA</w:t>
      </w:r>
      <w:r w:rsidRPr="00755D0D">
        <w:rPr>
          <w:rFonts w:ascii="Calibri" w:hAnsi="Calibri"/>
          <w:color w:val="auto"/>
          <w:sz w:val="24"/>
          <w:szCs w:val="24"/>
          <w:lang w:eastAsia="pt-BR"/>
        </w:rPr>
        <w:t xml:space="preserve">: la persona natural o jurídica debidamente calificada y registrada en el Banco de Ejecutores de la Municipalidad/Mancomunidad, contratado por la Municipalidad para la prestación de servicios para construir una obra civil o proyecto específico. </w:t>
      </w:r>
      <w:r w:rsidRPr="00755D0D">
        <w:rPr>
          <w:rFonts w:ascii="Calibri" w:hAnsi="Calibri"/>
          <w:b/>
          <w:color w:val="auto"/>
          <w:sz w:val="24"/>
          <w:szCs w:val="24"/>
          <w:lang w:eastAsia="pt-BR"/>
        </w:rPr>
        <w:t>EL SUPERVISOR</w:t>
      </w:r>
      <w:r w:rsidRPr="00755D0D">
        <w:rPr>
          <w:rFonts w:ascii="Calibri" w:hAnsi="Calibri"/>
          <w:color w:val="auto"/>
          <w:sz w:val="24"/>
          <w:szCs w:val="24"/>
          <w:lang w:eastAsia="pt-BR"/>
        </w:rPr>
        <w:t xml:space="preserve">: es la persona natural o jurídica debidamente calificada y registrada en el Banco de Supervisores de la Municipalidad/Mancomunidad, contratado por la Municipalidad para ejercer la supervisión de la construcción de la obra de manera que es responsable de que la obra se ejecute de acuerdo a lo establecido en este contrato y términos de referencia, con la calidad y en el tiempo establecido. </w:t>
      </w:r>
      <w:r w:rsidRPr="00755D0D">
        <w:rPr>
          <w:rFonts w:ascii="Calibri" w:hAnsi="Calibri"/>
          <w:b/>
          <w:color w:val="auto"/>
          <w:sz w:val="24"/>
          <w:szCs w:val="24"/>
          <w:lang w:eastAsia="pt-BR"/>
        </w:rPr>
        <w:t xml:space="preserve">EL PROYECTO: </w:t>
      </w:r>
      <w:r w:rsidRPr="00755D0D">
        <w:rPr>
          <w:rFonts w:ascii="Calibri" w:hAnsi="Calibri"/>
          <w:color w:val="auto"/>
          <w:sz w:val="24"/>
          <w:szCs w:val="24"/>
          <w:lang w:eastAsia="pt-BR"/>
        </w:rPr>
        <w:t xml:space="preserve">Es la obra física cuya ejecución es objeto </w:t>
      </w:r>
      <w:r w:rsidRPr="00755D0D">
        <w:rPr>
          <w:rFonts w:ascii="Calibri" w:hAnsi="Calibri"/>
          <w:color w:val="auto"/>
          <w:sz w:val="24"/>
          <w:szCs w:val="24"/>
          <w:lang w:eastAsia="pt-BR"/>
        </w:rPr>
        <w:lastRenderedPageBreak/>
        <w:t xml:space="preserve">de este contrato, </w:t>
      </w:r>
      <w:r w:rsidRPr="00755D0D">
        <w:rPr>
          <w:rFonts w:ascii="Calibri" w:hAnsi="Calibri" w:cs="Tahoma"/>
          <w:b/>
          <w:color w:val="auto"/>
          <w:sz w:val="24"/>
          <w:szCs w:val="24"/>
          <w:lang w:eastAsia="pt-BR"/>
        </w:rPr>
        <w:t xml:space="preserve">PROYECTO </w:t>
      </w:r>
      <w:r w:rsidRPr="00755D0D">
        <w:rPr>
          <w:rFonts w:ascii="Calibri" w:hAnsi="Calibri" w:cs="Tahoma"/>
          <w:color w:val="auto"/>
          <w:sz w:val="24"/>
          <w:szCs w:val="24"/>
          <w:lang w:eastAsia="pt-BR"/>
        </w:rPr>
        <w:t>________________________________________________ ubicado en ______________________________ de _______________________________,</w:t>
      </w:r>
      <w:r w:rsidRPr="00755D0D">
        <w:rPr>
          <w:rFonts w:ascii="Calibri" w:hAnsi="Calibri" w:cs="Tahoma"/>
          <w:b/>
          <w:color w:val="auto"/>
          <w:sz w:val="24"/>
          <w:szCs w:val="24"/>
          <w:lang w:eastAsia="pt-BR"/>
        </w:rPr>
        <w:t xml:space="preserve"> MUNICIPIO DE SANTA </w:t>
      </w:r>
      <w:r w:rsidR="00193C33" w:rsidRPr="00755D0D">
        <w:rPr>
          <w:rFonts w:ascii="Calibri" w:hAnsi="Calibri" w:cs="Tahoma"/>
          <w:b/>
          <w:color w:val="auto"/>
          <w:sz w:val="24"/>
          <w:szCs w:val="24"/>
          <w:lang w:eastAsia="pt-BR"/>
        </w:rPr>
        <w:t>MARÍA</w:t>
      </w:r>
      <w:r w:rsidRPr="00755D0D">
        <w:rPr>
          <w:rFonts w:ascii="Calibri" w:hAnsi="Calibri" w:cs="Tahoma"/>
          <w:b/>
          <w:color w:val="auto"/>
          <w:sz w:val="24"/>
          <w:szCs w:val="24"/>
          <w:lang w:eastAsia="pt-BR"/>
        </w:rPr>
        <w:t xml:space="preserve">, DEPARTAMENTO DE LA PAZ”, CON </w:t>
      </w:r>
      <w:r w:rsidR="00193C33" w:rsidRPr="00755D0D">
        <w:rPr>
          <w:rFonts w:ascii="Calibri" w:hAnsi="Calibri" w:cs="Tahoma"/>
          <w:b/>
          <w:color w:val="auto"/>
          <w:sz w:val="24"/>
          <w:szCs w:val="24"/>
          <w:lang w:eastAsia="pt-BR"/>
        </w:rPr>
        <w:t>CÓDIGO</w:t>
      </w:r>
      <w:r w:rsidRPr="00755D0D">
        <w:rPr>
          <w:rFonts w:ascii="Calibri" w:hAnsi="Calibri" w:cs="Arial"/>
          <w:b/>
          <w:bCs/>
          <w:color w:val="auto"/>
          <w:sz w:val="24"/>
          <w:szCs w:val="24"/>
          <w:lang w:eastAsia="pt-BR"/>
        </w:rPr>
        <w:t xml:space="preserve"> </w:t>
      </w:r>
      <w:r w:rsidRPr="00755D0D">
        <w:rPr>
          <w:rFonts w:ascii="Calibri" w:hAnsi="Calibri" w:cs="Arial"/>
          <w:color w:val="auto"/>
          <w:sz w:val="24"/>
          <w:szCs w:val="24"/>
          <w:lang w:eastAsia="pt-BR"/>
        </w:rPr>
        <w:t>_____________________________</w:t>
      </w:r>
      <w:r w:rsidRPr="00755D0D">
        <w:rPr>
          <w:rFonts w:ascii="Calibri" w:hAnsi="Calibri"/>
          <w:color w:val="auto"/>
          <w:sz w:val="24"/>
          <w:szCs w:val="24"/>
          <w:lang w:eastAsia="pt-BR"/>
        </w:rPr>
        <w:t xml:space="preserve">. </w:t>
      </w:r>
      <w:r w:rsidRPr="00755D0D">
        <w:rPr>
          <w:rFonts w:ascii="Calibri" w:hAnsi="Calibri"/>
          <w:b/>
          <w:color w:val="auto"/>
          <w:sz w:val="24"/>
          <w:szCs w:val="24"/>
          <w:u w:val="single"/>
          <w:lang w:eastAsia="pt-BR"/>
        </w:rPr>
        <w:t>SEGUNDA:</w:t>
      </w:r>
      <w:r w:rsidRPr="00755D0D">
        <w:rPr>
          <w:rFonts w:ascii="Calibri" w:hAnsi="Calibri"/>
          <w:b/>
          <w:color w:val="auto"/>
          <w:sz w:val="24"/>
          <w:szCs w:val="24"/>
          <w:lang w:eastAsia="pt-BR"/>
        </w:rPr>
        <w:t xml:space="preserve"> OBJETO DEL CONTRATO: El CONTRATISTA </w:t>
      </w:r>
      <w:r w:rsidRPr="00755D0D">
        <w:rPr>
          <w:rFonts w:ascii="Calibri" w:hAnsi="Calibri"/>
          <w:color w:val="auto"/>
          <w:sz w:val="24"/>
          <w:szCs w:val="24"/>
          <w:lang w:eastAsia="pt-BR"/>
        </w:rPr>
        <w:t xml:space="preserve">se compromete a construir y dejar listas para su uso las obras que conforman </w:t>
      </w:r>
      <w:r w:rsidRPr="00755D0D">
        <w:rPr>
          <w:rFonts w:ascii="Calibri" w:hAnsi="Calibri"/>
          <w:b/>
          <w:color w:val="auto"/>
          <w:sz w:val="24"/>
          <w:szCs w:val="24"/>
          <w:lang w:eastAsia="pt-BR"/>
        </w:rPr>
        <w:t>EL PROYECTO</w:t>
      </w:r>
      <w:r w:rsidRPr="00755D0D">
        <w:rPr>
          <w:rFonts w:ascii="Calibri" w:hAnsi="Calibri"/>
          <w:color w:val="auto"/>
          <w:sz w:val="24"/>
          <w:szCs w:val="24"/>
          <w:lang w:eastAsia="pt-BR"/>
        </w:rPr>
        <w:t xml:space="preserve"> según los cuadros de cantidades de obra y precios unitarios convenidos con </w:t>
      </w:r>
      <w:r w:rsidRPr="00755D0D">
        <w:rPr>
          <w:rFonts w:ascii="Calibri" w:hAnsi="Calibri"/>
          <w:b/>
          <w:color w:val="auto"/>
          <w:sz w:val="24"/>
          <w:szCs w:val="24"/>
          <w:lang w:eastAsia="pt-BR"/>
        </w:rPr>
        <w:t xml:space="preserve">LA MUNICIPALIDAD. </w:t>
      </w:r>
      <w:r w:rsidRPr="00755D0D">
        <w:rPr>
          <w:rFonts w:ascii="Calibri" w:hAnsi="Calibri"/>
          <w:b/>
          <w:color w:val="auto"/>
          <w:sz w:val="24"/>
          <w:szCs w:val="24"/>
          <w:u w:val="single"/>
          <w:lang w:eastAsia="pt-BR"/>
        </w:rPr>
        <w:t>TERCERA</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t>MONTO DEL CONTRATO</w:t>
      </w:r>
      <w:r w:rsidRPr="00755D0D">
        <w:rPr>
          <w:rFonts w:ascii="Calibri" w:hAnsi="Calibri"/>
          <w:color w:val="auto"/>
          <w:sz w:val="24"/>
          <w:szCs w:val="24"/>
          <w:lang w:eastAsia="pt-BR"/>
        </w:rPr>
        <w:t>.</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El monto de este contrato es de _________________________________________</w:t>
      </w:r>
      <w:r w:rsidRPr="00755D0D">
        <w:rPr>
          <w:rFonts w:ascii="Calibri" w:hAnsi="Calibri"/>
          <w:b/>
          <w:color w:val="auto"/>
          <w:sz w:val="24"/>
          <w:szCs w:val="24"/>
          <w:lang w:eastAsia="pt-BR"/>
        </w:rPr>
        <w:t xml:space="preserve"> LEMPIRAS CON </w:t>
      </w:r>
      <w:r w:rsidRPr="00755D0D">
        <w:rPr>
          <w:rFonts w:ascii="Calibri" w:hAnsi="Calibri"/>
          <w:color w:val="auto"/>
          <w:sz w:val="24"/>
          <w:szCs w:val="24"/>
          <w:lang w:eastAsia="pt-BR"/>
        </w:rPr>
        <w:t>__</w:t>
      </w:r>
      <w:r w:rsidRPr="00755D0D">
        <w:rPr>
          <w:rFonts w:ascii="Calibri" w:hAnsi="Calibri"/>
          <w:b/>
          <w:color w:val="auto"/>
          <w:sz w:val="24"/>
          <w:szCs w:val="24"/>
          <w:lang w:eastAsia="pt-BR"/>
        </w:rPr>
        <w:t xml:space="preserve"> /100 (L. </w:t>
      </w:r>
      <w:r w:rsidRPr="00755D0D">
        <w:rPr>
          <w:rFonts w:ascii="Calibri" w:hAnsi="Calibri"/>
          <w:color w:val="auto"/>
          <w:sz w:val="24"/>
          <w:szCs w:val="24"/>
          <w:lang w:eastAsia="pt-BR"/>
        </w:rPr>
        <w:t>_________</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 xml:space="preserve">Procedentes de la fuente Fondos Municipales y cualquier modificación futura que dicho Convenio conlleve mientras dure su ejecución. </w:t>
      </w:r>
      <w:r w:rsidRPr="00755D0D">
        <w:rPr>
          <w:rFonts w:ascii="Calibri" w:hAnsi="Calibri"/>
          <w:b/>
          <w:color w:val="auto"/>
          <w:sz w:val="24"/>
          <w:szCs w:val="24"/>
          <w:u w:val="single"/>
          <w:lang w:eastAsia="pt-BR"/>
        </w:rPr>
        <w:t>CUARTA</w:t>
      </w:r>
      <w:r w:rsidRPr="00755D0D">
        <w:rPr>
          <w:rFonts w:ascii="Calibri" w:hAnsi="Calibri"/>
          <w:b/>
          <w:color w:val="auto"/>
          <w:sz w:val="24"/>
          <w:szCs w:val="24"/>
          <w:lang w:eastAsia="pt-BR"/>
        </w:rPr>
        <w:t>: ANTICIPO</w:t>
      </w:r>
      <w:r w:rsidRPr="00755D0D">
        <w:rPr>
          <w:rFonts w:ascii="Calibri" w:hAnsi="Calibri"/>
          <w:color w:val="auto"/>
          <w:sz w:val="24"/>
          <w:szCs w:val="24"/>
          <w:lang w:eastAsia="pt-BR"/>
        </w:rPr>
        <w:t xml:space="preserve">: LA MUNICIPALIDAD del monto total del proyecto otorgará al CONTRATISTA un anticipo por un monto de </w:t>
      </w:r>
      <w:r w:rsidRPr="00755D0D">
        <w:rPr>
          <w:rFonts w:ascii="Calibri" w:hAnsi="Calibri" w:cs="Calibri"/>
          <w:color w:val="auto"/>
          <w:sz w:val="24"/>
          <w:szCs w:val="24"/>
          <w:lang w:eastAsia="pt-BR"/>
        </w:rPr>
        <w:t>____________________________________</w:t>
      </w:r>
      <w:r w:rsidRPr="00755D0D">
        <w:rPr>
          <w:rFonts w:ascii="Calibri" w:hAnsi="Calibri" w:cs="Calibri"/>
          <w:b/>
          <w:color w:val="auto"/>
          <w:sz w:val="24"/>
          <w:szCs w:val="24"/>
          <w:lang w:eastAsia="pt-BR"/>
        </w:rPr>
        <w:t xml:space="preserve"> LEMPIRAS CON </w:t>
      </w:r>
      <w:r w:rsidRPr="00755D0D">
        <w:rPr>
          <w:rFonts w:ascii="Calibri" w:hAnsi="Calibri" w:cs="Calibri"/>
          <w:color w:val="auto"/>
          <w:sz w:val="24"/>
          <w:szCs w:val="24"/>
          <w:lang w:eastAsia="pt-BR"/>
        </w:rPr>
        <w:t>___</w:t>
      </w:r>
      <w:r w:rsidRPr="00755D0D">
        <w:rPr>
          <w:rFonts w:ascii="Calibri" w:hAnsi="Calibri" w:cs="Calibri"/>
          <w:b/>
          <w:color w:val="auto"/>
          <w:sz w:val="24"/>
          <w:szCs w:val="24"/>
          <w:lang w:eastAsia="pt-BR"/>
        </w:rPr>
        <w:t xml:space="preserve"> /100 (L. </w:t>
      </w:r>
      <w:r w:rsidRPr="00755D0D">
        <w:rPr>
          <w:rFonts w:ascii="Calibri" w:hAnsi="Calibri" w:cs="Calibri"/>
          <w:color w:val="auto"/>
          <w:sz w:val="24"/>
          <w:szCs w:val="24"/>
          <w:lang w:eastAsia="pt-BR"/>
        </w:rPr>
        <w:t>_____________</w:t>
      </w:r>
      <w:r w:rsidRPr="00755D0D">
        <w:rPr>
          <w:rFonts w:ascii="Calibri" w:hAnsi="Calibri" w:cs="Calibri"/>
          <w:b/>
          <w:color w:val="auto"/>
          <w:sz w:val="24"/>
          <w:szCs w:val="24"/>
          <w:lang w:eastAsia="pt-BR"/>
        </w:rPr>
        <w:t>)</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equivalente al 15</w:t>
      </w:r>
      <w:r w:rsidRPr="00755D0D">
        <w:rPr>
          <w:rFonts w:ascii="Calibri" w:hAnsi="Calibri"/>
          <w:b/>
          <w:color w:val="auto"/>
          <w:sz w:val="24"/>
          <w:szCs w:val="24"/>
          <w:lang w:eastAsia="pt-BR"/>
        </w:rPr>
        <w:t>%</w:t>
      </w:r>
      <w:r w:rsidRPr="00755D0D">
        <w:rPr>
          <w:rFonts w:ascii="Calibri" w:hAnsi="Calibri"/>
          <w:color w:val="auto"/>
          <w:sz w:val="24"/>
          <w:szCs w:val="24"/>
          <w:lang w:eastAsia="pt-BR"/>
        </w:rPr>
        <w:t xml:space="preserve"> del monto total de este contrato como lo estipula en las bases de licitación y conforme lo establece la Ley de Contratación del Estado en el artículo 105, bajo la cual se rige este contrato, previo cumplimiento de los requisitos siguientes: a) Que este Contrato haya sido plenamente formalizado; b) Que se hayan aceptado por parte de </w:t>
      </w:r>
      <w:r w:rsidRPr="00755D0D">
        <w:rPr>
          <w:rFonts w:ascii="Calibri" w:hAnsi="Calibri"/>
          <w:b/>
          <w:bCs/>
          <w:color w:val="auto"/>
          <w:sz w:val="24"/>
          <w:szCs w:val="24"/>
          <w:lang w:eastAsia="pt-BR"/>
        </w:rPr>
        <w:t>LA</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t>MUNICIPALIDAD</w:t>
      </w:r>
      <w:r w:rsidRPr="00755D0D">
        <w:rPr>
          <w:rFonts w:ascii="Calibri" w:hAnsi="Calibri"/>
          <w:color w:val="auto"/>
          <w:sz w:val="24"/>
          <w:szCs w:val="24"/>
          <w:lang w:eastAsia="pt-BR"/>
        </w:rPr>
        <w:t xml:space="preserve">, las correspondientes garantías que rinda el Contratista. </w:t>
      </w:r>
      <w:r w:rsidRPr="00755D0D">
        <w:rPr>
          <w:rFonts w:ascii="Calibri" w:hAnsi="Calibri"/>
          <w:b/>
          <w:color w:val="auto"/>
          <w:sz w:val="24"/>
          <w:szCs w:val="24"/>
          <w:u w:val="single"/>
          <w:lang w:eastAsia="pt-BR"/>
        </w:rPr>
        <w:t>QUINTA:</w:t>
      </w:r>
      <w:r w:rsidRPr="00755D0D">
        <w:rPr>
          <w:rFonts w:ascii="Calibri" w:hAnsi="Calibri"/>
          <w:b/>
          <w:color w:val="auto"/>
          <w:sz w:val="24"/>
          <w:szCs w:val="24"/>
          <w:lang w:eastAsia="pt-BR"/>
        </w:rPr>
        <w:t xml:space="preserve"> </w:t>
      </w:r>
      <w:r w:rsidR="00193C33" w:rsidRPr="00755D0D">
        <w:rPr>
          <w:rFonts w:ascii="Calibri" w:hAnsi="Calibri"/>
          <w:b/>
          <w:color w:val="auto"/>
          <w:sz w:val="24"/>
          <w:szCs w:val="24"/>
          <w:lang w:eastAsia="pt-BR"/>
        </w:rPr>
        <w:t>AMORTIZACIÓN</w:t>
      </w:r>
      <w:r w:rsidRPr="00755D0D">
        <w:rPr>
          <w:rFonts w:ascii="Calibri" w:hAnsi="Calibri"/>
          <w:b/>
          <w:color w:val="auto"/>
          <w:sz w:val="24"/>
          <w:szCs w:val="24"/>
          <w:lang w:eastAsia="pt-BR"/>
        </w:rPr>
        <w:t xml:space="preserve"> DEL ANTICIPO:</w:t>
      </w:r>
      <w:r w:rsidRPr="00755D0D">
        <w:rPr>
          <w:rFonts w:ascii="Calibri" w:hAnsi="Calibri"/>
          <w:color w:val="auto"/>
          <w:sz w:val="24"/>
          <w:szCs w:val="24"/>
          <w:lang w:eastAsia="pt-BR"/>
        </w:rPr>
        <w:t xml:space="preserve"> De cada estimación presentada por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será deducido proporcionalmente a partir de la primera estimación la cantidad porcentual que corresponda al anticipo, de manera que cuando el proyecto presente un avance físico financiero del 80%, el anticipo se encuentre amortizado al 100%. En caso de utilización comprobada del anticipo para fines distintos del proyecto, </w:t>
      </w:r>
      <w:r w:rsidRPr="00755D0D">
        <w:rPr>
          <w:rFonts w:ascii="Calibri" w:hAnsi="Calibri"/>
          <w:b/>
          <w:color w:val="auto"/>
          <w:sz w:val="24"/>
          <w:szCs w:val="24"/>
          <w:lang w:eastAsia="pt-BR"/>
        </w:rPr>
        <w:t>LA MUNICIPALIDAD</w:t>
      </w:r>
      <w:r w:rsidRPr="00755D0D">
        <w:rPr>
          <w:rFonts w:ascii="Calibri" w:hAnsi="Calibri"/>
          <w:color w:val="auto"/>
          <w:sz w:val="24"/>
          <w:szCs w:val="24"/>
          <w:lang w:eastAsia="pt-BR"/>
        </w:rPr>
        <w:t xml:space="preserve"> procederá a exigir su devolución a </w:t>
      </w:r>
      <w:r w:rsidRPr="00755D0D">
        <w:rPr>
          <w:rFonts w:ascii="Calibri" w:hAnsi="Calibri"/>
          <w:b/>
          <w:color w:val="auto"/>
          <w:sz w:val="24"/>
          <w:szCs w:val="24"/>
          <w:lang w:eastAsia="pt-BR"/>
        </w:rPr>
        <w:t>EL</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t xml:space="preserve">CONTRATISTA </w:t>
      </w:r>
      <w:r w:rsidRPr="00755D0D">
        <w:rPr>
          <w:rFonts w:ascii="Calibri" w:hAnsi="Calibri"/>
          <w:color w:val="auto"/>
          <w:sz w:val="24"/>
          <w:szCs w:val="24"/>
          <w:lang w:eastAsia="pt-BR"/>
        </w:rPr>
        <w:t xml:space="preserve">y ejecutará la correspondiente garantía de anticipo sin perjuicio de la rescisión del contrato a criterio de la Municipalidad. </w:t>
      </w:r>
      <w:r w:rsidRPr="00755D0D">
        <w:rPr>
          <w:rFonts w:ascii="Calibri" w:hAnsi="Calibri"/>
          <w:b/>
          <w:color w:val="auto"/>
          <w:sz w:val="24"/>
          <w:szCs w:val="24"/>
          <w:u w:val="single"/>
          <w:lang w:eastAsia="pt-BR"/>
        </w:rPr>
        <w:t>SEXTA</w:t>
      </w:r>
      <w:r w:rsidRPr="00755D0D">
        <w:rPr>
          <w:rFonts w:ascii="Calibri" w:hAnsi="Calibri"/>
          <w:b/>
          <w:color w:val="auto"/>
          <w:sz w:val="24"/>
          <w:szCs w:val="24"/>
          <w:lang w:eastAsia="pt-BR"/>
        </w:rPr>
        <w:t xml:space="preserve">: ORDEN DE INICIO: </w:t>
      </w:r>
      <w:r w:rsidRPr="00755D0D">
        <w:rPr>
          <w:rFonts w:ascii="Calibri" w:hAnsi="Calibri"/>
          <w:color w:val="auto"/>
          <w:sz w:val="24"/>
          <w:szCs w:val="24"/>
          <w:lang w:eastAsia="pt-BR"/>
        </w:rPr>
        <w:t xml:space="preserve">Se considerará como tal 15 días después de la entrega del cheque de anticipo por parte de </w:t>
      </w:r>
      <w:r w:rsidRPr="00755D0D">
        <w:rPr>
          <w:rFonts w:ascii="Calibri" w:hAnsi="Calibri"/>
          <w:b/>
          <w:color w:val="auto"/>
          <w:sz w:val="24"/>
          <w:szCs w:val="24"/>
          <w:lang w:eastAsia="pt-BR"/>
        </w:rPr>
        <w:t xml:space="preserve">LA MUNICIPALIDAD </w:t>
      </w:r>
      <w:r w:rsidRPr="00755D0D">
        <w:rPr>
          <w:rFonts w:ascii="Calibri" w:hAnsi="Calibri"/>
          <w:color w:val="auto"/>
          <w:sz w:val="24"/>
          <w:szCs w:val="24"/>
          <w:lang w:eastAsia="pt-BR"/>
        </w:rPr>
        <w:t xml:space="preserve">y de la recepción por parte de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Si pasados 15 días calendario, el CONTRATISTA no ha retirado el cheque de anticipo, LA MUNICIPALIDAD se reserva el derecho de realizar un nuevo proceso de adjudicación, sin responsabilidad alguna por su parte. </w:t>
      </w:r>
      <w:r w:rsidR="00193C33" w:rsidRPr="00755D0D">
        <w:rPr>
          <w:rFonts w:ascii="Calibri" w:hAnsi="Calibri"/>
          <w:b/>
          <w:color w:val="auto"/>
          <w:sz w:val="24"/>
          <w:szCs w:val="24"/>
          <w:u w:val="single"/>
          <w:lang w:eastAsia="pt-BR"/>
        </w:rPr>
        <w:t>SÉPTIMA</w:t>
      </w:r>
      <w:r w:rsidRPr="00755D0D">
        <w:rPr>
          <w:rFonts w:ascii="Calibri" w:hAnsi="Calibri"/>
          <w:b/>
          <w:color w:val="auto"/>
          <w:sz w:val="24"/>
          <w:szCs w:val="24"/>
          <w:lang w:eastAsia="pt-BR"/>
        </w:rPr>
        <w:t>: IMPUESTOS: LA MUNICIPALIDAD</w:t>
      </w:r>
      <w:r w:rsidRPr="00755D0D">
        <w:rPr>
          <w:rFonts w:ascii="Calibri" w:hAnsi="Calibri"/>
          <w:color w:val="auto"/>
          <w:sz w:val="24"/>
          <w:szCs w:val="24"/>
          <w:lang w:eastAsia="pt-BR"/>
        </w:rPr>
        <w:t xml:space="preserve"> está en la obligación de retenerle el </w:t>
      </w:r>
      <w:r w:rsidRPr="00755D0D">
        <w:rPr>
          <w:rFonts w:ascii="Calibri" w:hAnsi="Calibri"/>
          <w:b/>
          <w:color w:val="auto"/>
          <w:sz w:val="24"/>
          <w:szCs w:val="24"/>
          <w:lang w:eastAsia="pt-BR"/>
        </w:rPr>
        <w:t>Impuesto Sobre la Renta</w:t>
      </w:r>
      <w:r w:rsidRPr="00755D0D">
        <w:rPr>
          <w:rFonts w:ascii="Calibri" w:hAnsi="Calibri"/>
          <w:color w:val="auto"/>
          <w:sz w:val="24"/>
          <w:szCs w:val="24"/>
          <w:lang w:eastAsia="pt-BR"/>
        </w:rPr>
        <w:t xml:space="preserve"> de la obra en ejecución, el cual será calculado en base un 15% de Utilidad Generada del Proyecto. Impuesto que será deducido en cada una de las estimaciones presentadas en el transcurso del proceso de ejecución de la obra, posteriormente </w:t>
      </w:r>
      <w:r w:rsidRPr="00755D0D">
        <w:rPr>
          <w:rFonts w:ascii="Calibri" w:hAnsi="Calibri"/>
          <w:b/>
          <w:color w:val="auto"/>
          <w:sz w:val="24"/>
          <w:szCs w:val="24"/>
          <w:lang w:eastAsia="pt-BR"/>
        </w:rPr>
        <w:t xml:space="preserve">LA MUNICIPALIDAD </w:t>
      </w:r>
      <w:r w:rsidRPr="00755D0D">
        <w:rPr>
          <w:rFonts w:ascii="Calibri" w:hAnsi="Calibri"/>
          <w:color w:val="auto"/>
          <w:sz w:val="24"/>
          <w:szCs w:val="24"/>
          <w:lang w:eastAsia="pt-BR"/>
        </w:rPr>
        <w:t xml:space="preserve">presentará dicho impuesto retenido al Contratista en la Agencia Bancaria que se estime conveniente en los próximos 10 días a la retención. </w:t>
      </w:r>
      <w:r w:rsidRPr="00755D0D">
        <w:rPr>
          <w:rFonts w:ascii="Calibri" w:hAnsi="Calibri"/>
          <w:i/>
          <w:color w:val="auto"/>
          <w:sz w:val="24"/>
          <w:szCs w:val="24"/>
          <w:u w:val="single"/>
          <w:lang w:eastAsia="pt-BR"/>
        </w:rPr>
        <w:t>SI EL CONTRATISTA PRESENTA CONSTANCIA DE PAGOS A CUENTA EXTENDIDA POR LA DEI HACER CASO OMISO A ESTA CLAUSULA</w:t>
      </w:r>
      <w:r w:rsidRPr="00755D0D">
        <w:rPr>
          <w:rFonts w:ascii="Calibri" w:hAnsi="Calibri"/>
          <w:b/>
          <w:color w:val="auto"/>
          <w:sz w:val="24"/>
          <w:szCs w:val="24"/>
          <w:lang w:eastAsia="pt-BR"/>
        </w:rPr>
        <w:t xml:space="preserve"> </w:t>
      </w:r>
      <w:r w:rsidRPr="00755D0D">
        <w:rPr>
          <w:rFonts w:ascii="Arial Narrow" w:hAnsi="Arial Narrow"/>
          <w:i/>
          <w:color w:val="auto"/>
          <w:sz w:val="24"/>
          <w:szCs w:val="24"/>
          <w:lang w:eastAsia="pt-BR"/>
        </w:rPr>
        <w:t>DE IGUAL MANERA EL CONTRATISTA ESTA SUJETO AL PAGO DE TASA IMPUESTO MUNICIPAL</w:t>
      </w:r>
      <w:r w:rsidRPr="00755D0D">
        <w:rPr>
          <w:rFonts w:ascii="Calibri" w:hAnsi="Calibri"/>
          <w:color w:val="auto"/>
          <w:sz w:val="24"/>
          <w:szCs w:val="24"/>
          <w:lang w:eastAsia="pt-BR"/>
        </w:rPr>
        <w:t xml:space="preserve"> </w:t>
      </w:r>
      <w:r w:rsidRPr="00755D0D">
        <w:rPr>
          <w:rFonts w:ascii="Calibri" w:hAnsi="Calibri"/>
          <w:b/>
          <w:color w:val="auto"/>
          <w:sz w:val="24"/>
          <w:szCs w:val="24"/>
          <w:u w:val="single"/>
          <w:lang w:eastAsia="pt-BR"/>
        </w:rPr>
        <w:t>OCTAVA</w:t>
      </w:r>
      <w:r w:rsidRPr="00755D0D">
        <w:rPr>
          <w:rFonts w:ascii="Calibri" w:hAnsi="Calibri"/>
          <w:b/>
          <w:color w:val="auto"/>
          <w:sz w:val="24"/>
          <w:szCs w:val="24"/>
          <w:lang w:eastAsia="pt-BR"/>
        </w:rPr>
        <w:t>: DESEMBOLSOS: LA MUNICIPALIDAD,</w:t>
      </w:r>
      <w:r w:rsidRPr="00755D0D">
        <w:rPr>
          <w:rFonts w:ascii="Calibri" w:hAnsi="Calibri"/>
          <w:color w:val="auto"/>
          <w:sz w:val="24"/>
          <w:szCs w:val="24"/>
          <w:lang w:eastAsia="pt-BR"/>
        </w:rPr>
        <w:t xml:space="preserve"> además del anticipo efectuará pagos a </w:t>
      </w:r>
      <w:r w:rsidRPr="00755D0D">
        <w:rPr>
          <w:rFonts w:ascii="Calibri" w:hAnsi="Calibri"/>
          <w:b/>
          <w:color w:val="auto"/>
          <w:sz w:val="24"/>
          <w:szCs w:val="24"/>
          <w:lang w:eastAsia="pt-BR"/>
        </w:rPr>
        <w:t>EL</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lastRenderedPageBreak/>
        <w:t>CONTRATISTA</w:t>
      </w:r>
      <w:r w:rsidRPr="00755D0D">
        <w:rPr>
          <w:rFonts w:ascii="Calibri" w:hAnsi="Calibri"/>
          <w:color w:val="auto"/>
          <w:sz w:val="24"/>
          <w:szCs w:val="24"/>
          <w:lang w:eastAsia="pt-BR"/>
        </w:rPr>
        <w:t xml:space="preserve"> de acuerdo al avance del proyecto; estos desembolsos se harán mediante la presentación de estimaciones por parte de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revisadas y autorizadas por </w:t>
      </w:r>
      <w:r w:rsidRPr="00755D0D">
        <w:rPr>
          <w:rFonts w:ascii="Calibri" w:hAnsi="Calibri"/>
          <w:b/>
          <w:color w:val="auto"/>
          <w:sz w:val="24"/>
          <w:szCs w:val="24"/>
          <w:lang w:eastAsia="pt-BR"/>
        </w:rPr>
        <w:t xml:space="preserve">EL SUPERVISOR </w:t>
      </w:r>
      <w:r w:rsidRPr="00755D0D">
        <w:rPr>
          <w:rFonts w:ascii="Calibri" w:hAnsi="Calibri"/>
          <w:color w:val="auto"/>
          <w:sz w:val="24"/>
          <w:szCs w:val="24"/>
          <w:lang w:eastAsia="pt-BR"/>
        </w:rPr>
        <w:t xml:space="preserve">y/o el </w:t>
      </w:r>
      <w:r w:rsidRPr="00755D0D">
        <w:rPr>
          <w:rFonts w:ascii="Calibri" w:hAnsi="Calibri"/>
          <w:b/>
          <w:color w:val="auto"/>
          <w:sz w:val="24"/>
          <w:szCs w:val="24"/>
          <w:lang w:eastAsia="pt-BR"/>
        </w:rPr>
        <w:t>COORDINADOR</w:t>
      </w:r>
      <w:r w:rsidRPr="00755D0D">
        <w:rPr>
          <w:rFonts w:ascii="Calibri" w:hAnsi="Calibri"/>
          <w:color w:val="auto"/>
          <w:sz w:val="24"/>
          <w:szCs w:val="24"/>
          <w:lang w:eastAsia="pt-BR"/>
        </w:rPr>
        <w:t xml:space="preserve"> de la UTI.  Para el pago</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 xml:space="preserve">de la estimación ésta debe ser aprobada por LA MUNICIPALIDAD. A las estimaciones se les deducirá la parte porcentual que resulte de lo entregado como anticipo y demás retenciones establecidas por Ley. </w:t>
      </w:r>
      <w:r w:rsidRPr="00755D0D">
        <w:rPr>
          <w:rFonts w:ascii="Calibri" w:hAnsi="Calibri"/>
          <w:b/>
          <w:color w:val="auto"/>
          <w:sz w:val="24"/>
          <w:szCs w:val="24"/>
          <w:u w:val="single"/>
          <w:lang w:eastAsia="pt-BR"/>
        </w:rPr>
        <w:t>NOVENA</w:t>
      </w:r>
      <w:r w:rsidRPr="00755D0D">
        <w:rPr>
          <w:rFonts w:ascii="Calibri" w:hAnsi="Calibri"/>
          <w:b/>
          <w:color w:val="auto"/>
          <w:sz w:val="24"/>
          <w:szCs w:val="24"/>
          <w:lang w:eastAsia="pt-BR"/>
        </w:rPr>
        <w:t>: TIEMPO DE EJECUCIÓN:</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se compromete a construir la obra objeto de este Contrato dentro de los ____________</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___</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 xml:space="preserve">días calendario contados a partir de la fecha indicada en la orden de inicio; en caso de que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no termine el proyecto en el plazo estipulado por razones imputables a él,  pagará a </w:t>
      </w:r>
      <w:r w:rsidRPr="00755D0D">
        <w:rPr>
          <w:rFonts w:ascii="Calibri" w:hAnsi="Calibri"/>
          <w:b/>
          <w:color w:val="auto"/>
          <w:sz w:val="24"/>
          <w:szCs w:val="24"/>
          <w:lang w:eastAsia="pt-BR"/>
        </w:rPr>
        <w:t xml:space="preserve">LA MUNICIPALIDAD </w:t>
      </w:r>
      <w:r w:rsidRPr="00755D0D">
        <w:rPr>
          <w:rFonts w:ascii="Calibri" w:hAnsi="Calibri"/>
          <w:color w:val="auto"/>
          <w:sz w:val="24"/>
          <w:szCs w:val="24"/>
          <w:lang w:eastAsia="pt-BR"/>
        </w:rPr>
        <w:t xml:space="preserve"> en concepto de daños y perjuicios ocasionados por la demora, una multa por la cantidad de</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_________________________</w:t>
      </w:r>
      <w:r w:rsidRPr="00755D0D">
        <w:rPr>
          <w:rFonts w:ascii="Calibri" w:hAnsi="Calibri"/>
          <w:b/>
          <w:color w:val="auto"/>
          <w:sz w:val="24"/>
          <w:szCs w:val="24"/>
          <w:lang w:eastAsia="pt-BR"/>
        </w:rPr>
        <w:t xml:space="preserve"> LEMPIRAS CON </w:t>
      </w:r>
      <w:r w:rsidRPr="00755D0D">
        <w:rPr>
          <w:rFonts w:ascii="Calibri" w:hAnsi="Calibri"/>
          <w:color w:val="auto"/>
          <w:sz w:val="24"/>
          <w:szCs w:val="24"/>
          <w:lang w:eastAsia="pt-BR"/>
        </w:rPr>
        <w:t>__</w:t>
      </w:r>
      <w:r w:rsidRPr="00755D0D">
        <w:rPr>
          <w:rFonts w:ascii="Calibri" w:hAnsi="Calibri"/>
          <w:b/>
          <w:color w:val="auto"/>
          <w:sz w:val="24"/>
          <w:szCs w:val="24"/>
          <w:lang w:eastAsia="pt-BR"/>
        </w:rPr>
        <w:t xml:space="preserve"> /100</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t>L</w:t>
      </w:r>
      <w:r w:rsidRPr="00755D0D">
        <w:rPr>
          <w:rFonts w:ascii="Calibri" w:hAnsi="Calibri" w:cs="Calibri"/>
          <w:b/>
          <w:color w:val="auto"/>
          <w:sz w:val="24"/>
          <w:szCs w:val="24"/>
          <w:lang w:eastAsia="pt-BR"/>
        </w:rPr>
        <w:t>.</w:t>
      </w:r>
      <w:r w:rsidRPr="00755D0D">
        <w:rPr>
          <w:rFonts w:ascii="Calibri" w:hAnsi="Calibri" w:cs="Calibri"/>
          <w:color w:val="auto"/>
          <w:sz w:val="24"/>
          <w:szCs w:val="24"/>
          <w:lang w:eastAsia="pt-BR"/>
        </w:rPr>
        <w:t xml:space="preserve"> _____</w:t>
      </w:r>
      <w:r w:rsidRPr="00755D0D">
        <w:rPr>
          <w:rFonts w:ascii="Calibri" w:hAnsi="Calibri"/>
          <w:color w:val="auto"/>
          <w:sz w:val="24"/>
          <w:szCs w:val="24"/>
          <w:lang w:eastAsia="pt-BR"/>
        </w:rPr>
        <w:t xml:space="preserve">) equivalente al </w:t>
      </w:r>
      <w:r w:rsidRPr="00755D0D">
        <w:rPr>
          <w:rFonts w:ascii="Calibri" w:hAnsi="Calibri"/>
          <w:b/>
          <w:color w:val="auto"/>
          <w:sz w:val="24"/>
          <w:szCs w:val="24"/>
          <w:lang w:eastAsia="pt-BR"/>
        </w:rPr>
        <w:t>0.125%</w:t>
      </w:r>
      <w:r w:rsidRPr="00755D0D">
        <w:rPr>
          <w:rFonts w:ascii="Calibri" w:hAnsi="Calibri"/>
          <w:color w:val="auto"/>
          <w:sz w:val="24"/>
          <w:szCs w:val="24"/>
          <w:lang w:eastAsia="pt-BR"/>
        </w:rPr>
        <w:t xml:space="preserve"> sobre el monto del contrato por cada día de retraso. </w:t>
      </w:r>
      <w:r w:rsidRPr="00755D0D">
        <w:rPr>
          <w:rFonts w:ascii="Calibri" w:hAnsi="Calibri"/>
          <w:b/>
          <w:color w:val="auto"/>
          <w:sz w:val="24"/>
          <w:szCs w:val="24"/>
          <w:u w:val="single"/>
          <w:lang w:eastAsia="pt-BR"/>
        </w:rPr>
        <w:t>DECIMA</w:t>
      </w:r>
      <w:r w:rsidRPr="00755D0D">
        <w:rPr>
          <w:rFonts w:ascii="Calibri" w:hAnsi="Calibri"/>
          <w:b/>
          <w:color w:val="auto"/>
          <w:sz w:val="24"/>
          <w:szCs w:val="24"/>
          <w:lang w:eastAsia="pt-BR"/>
        </w:rPr>
        <w:t>: GARANTÍAS:</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previo a la entrega del anticipo rendirá una Garantía de Anticipo equivalente al </w:t>
      </w:r>
      <w:r w:rsidRPr="00755D0D">
        <w:rPr>
          <w:rFonts w:ascii="Calibri" w:hAnsi="Calibri"/>
          <w:b/>
          <w:color w:val="auto"/>
          <w:sz w:val="24"/>
          <w:szCs w:val="24"/>
          <w:lang w:eastAsia="pt-BR"/>
        </w:rPr>
        <w:t>100%</w:t>
      </w:r>
      <w:r w:rsidRPr="00755D0D">
        <w:rPr>
          <w:rFonts w:ascii="Calibri" w:hAnsi="Calibri"/>
          <w:color w:val="auto"/>
          <w:sz w:val="24"/>
          <w:szCs w:val="24"/>
          <w:lang w:eastAsia="pt-BR"/>
        </w:rPr>
        <w:t xml:space="preserve"> del valor del anticipo</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 xml:space="preserve">recibido que haciende a </w:t>
      </w:r>
      <w:r w:rsidRPr="00755D0D">
        <w:rPr>
          <w:rFonts w:ascii="Calibri" w:hAnsi="Calibri" w:cs="Calibri"/>
          <w:color w:val="auto"/>
          <w:sz w:val="24"/>
          <w:szCs w:val="24"/>
          <w:lang w:eastAsia="pt-BR"/>
        </w:rPr>
        <w:t>_____________________________________</w:t>
      </w:r>
      <w:r w:rsidRPr="00755D0D">
        <w:rPr>
          <w:rFonts w:ascii="Calibri" w:hAnsi="Calibri" w:cs="Calibri"/>
          <w:b/>
          <w:color w:val="auto"/>
          <w:sz w:val="24"/>
          <w:szCs w:val="24"/>
          <w:lang w:eastAsia="pt-BR"/>
        </w:rPr>
        <w:t xml:space="preserve"> LEMPIRAS CON </w:t>
      </w:r>
      <w:r w:rsidRPr="00755D0D">
        <w:rPr>
          <w:rFonts w:ascii="Calibri" w:hAnsi="Calibri" w:cs="Calibri"/>
          <w:color w:val="auto"/>
          <w:sz w:val="24"/>
          <w:szCs w:val="24"/>
          <w:lang w:eastAsia="pt-BR"/>
        </w:rPr>
        <w:t>___</w:t>
      </w:r>
      <w:r w:rsidRPr="00755D0D">
        <w:rPr>
          <w:rFonts w:ascii="Calibri" w:hAnsi="Calibri" w:cs="Calibri"/>
          <w:b/>
          <w:color w:val="auto"/>
          <w:sz w:val="24"/>
          <w:szCs w:val="24"/>
          <w:lang w:eastAsia="pt-BR"/>
        </w:rPr>
        <w:t xml:space="preserve">/100 (L. </w:t>
      </w:r>
      <w:r w:rsidRPr="00755D0D">
        <w:rPr>
          <w:rFonts w:ascii="Calibri" w:hAnsi="Calibri" w:cs="Calibri"/>
          <w:color w:val="auto"/>
          <w:sz w:val="24"/>
          <w:szCs w:val="24"/>
          <w:lang w:eastAsia="pt-BR"/>
        </w:rPr>
        <w:t>____________</w:t>
      </w:r>
      <w:r w:rsidRPr="00755D0D">
        <w:rPr>
          <w:rFonts w:ascii="Calibri" w:hAnsi="Calibri" w:cs="Calibri"/>
          <w:b/>
          <w:color w:val="auto"/>
          <w:sz w:val="24"/>
          <w:szCs w:val="24"/>
          <w:lang w:eastAsia="pt-BR"/>
        </w:rPr>
        <w:t xml:space="preserve">) </w:t>
      </w:r>
      <w:r w:rsidRPr="00755D0D">
        <w:rPr>
          <w:rFonts w:ascii="Calibri" w:hAnsi="Calibri"/>
          <w:color w:val="auto"/>
          <w:sz w:val="24"/>
          <w:szCs w:val="24"/>
          <w:lang w:eastAsia="pt-BR"/>
        </w:rPr>
        <w:t xml:space="preserve">también rendirá una Garantía de Cumplimiento de Contrato equivalente al </w:t>
      </w:r>
      <w:r w:rsidRPr="00755D0D">
        <w:rPr>
          <w:rFonts w:ascii="Calibri" w:hAnsi="Calibri"/>
          <w:b/>
          <w:color w:val="auto"/>
          <w:sz w:val="24"/>
          <w:szCs w:val="24"/>
          <w:lang w:eastAsia="pt-BR"/>
        </w:rPr>
        <w:t>15%</w:t>
      </w:r>
      <w:r w:rsidRPr="00755D0D">
        <w:rPr>
          <w:rFonts w:ascii="Calibri" w:hAnsi="Calibri"/>
          <w:color w:val="auto"/>
          <w:sz w:val="24"/>
          <w:szCs w:val="24"/>
          <w:lang w:eastAsia="pt-BR"/>
        </w:rPr>
        <w:t xml:space="preserve"> sobre el valor del Contrato, equivalente a </w:t>
      </w:r>
      <w:r w:rsidRPr="00755D0D">
        <w:rPr>
          <w:rFonts w:ascii="Calibri" w:hAnsi="Calibri" w:cs="Calibri"/>
          <w:color w:val="auto"/>
          <w:sz w:val="24"/>
          <w:szCs w:val="24"/>
          <w:lang w:eastAsia="pt-BR"/>
        </w:rPr>
        <w:t>________________________________________</w:t>
      </w:r>
      <w:r w:rsidRPr="00755D0D">
        <w:rPr>
          <w:rFonts w:ascii="Calibri" w:hAnsi="Calibri" w:cs="Calibri"/>
          <w:b/>
          <w:color w:val="auto"/>
          <w:sz w:val="24"/>
          <w:szCs w:val="24"/>
          <w:lang w:eastAsia="pt-BR"/>
        </w:rPr>
        <w:t xml:space="preserve"> LEMPIRAS CON </w:t>
      </w:r>
      <w:r w:rsidRPr="00755D0D">
        <w:rPr>
          <w:rFonts w:ascii="Calibri" w:hAnsi="Calibri" w:cs="Calibri"/>
          <w:color w:val="auto"/>
          <w:sz w:val="24"/>
          <w:szCs w:val="24"/>
          <w:lang w:eastAsia="pt-BR"/>
        </w:rPr>
        <w:t>___</w:t>
      </w:r>
      <w:r w:rsidRPr="00755D0D">
        <w:rPr>
          <w:rFonts w:ascii="Calibri" w:hAnsi="Calibri" w:cs="Calibri"/>
          <w:b/>
          <w:color w:val="auto"/>
          <w:sz w:val="24"/>
          <w:szCs w:val="24"/>
          <w:lang w:eastAsia="pt-BR"/>
        </w:rPr>
        <w:t xml:space="preserve">/100 (L. </w:t>
      </w:r>
      <w:r w:rsidRPr="00755D0D">
        <w:rPr>
          <w:rFonts w:ascii="Calibri" w:hAnsi="Calibri" w:cs="Calibri"/>
          <w:color w:val="auto"/>
          <w:sz w:val="24"/>
          <w:szCs w:val="24"/>
          <w:lang w:eastAsia="pt-BR"/>
        </w:rPr>
        <w:t>____________</w:t>
      </w:r>
      <w:r w:rsidRPr="00755D0D">
        <w:rPr>
          <w:rFonts w:ascii="Calibri" w:hAnsi="Calibri" w:cs="Calibri"/>
          <w:b/>
          <w:color w:val="auto"/>
          <w:sz w:val="24"/>
          <w:szCs w:val="24"/>
          <w:lang w:eastAsia="pt-BR"/>
        </w:rPr>
        <w:t xml:space="preserve">), </w:t>
      </w:r>
      <w:r w:rsidRPr="00755D0D">
        <w:rPr>
          <w:rFonts w:ascii="Calibri" w:hAnsi="Calibri"/>
          <w:color w:val="auto"/>
          <w:sz w:val="24"/>
          <w:szCs w:val="24"/>
          <w:lang w:eastAsia="pt-BR"/>
        </w:rPr>
        <w:t xml:space="preserve">La Garantía de Cumplimiento de contrato estará vigente hasta tres meses después del plazo previsto para la ejecución de la obra. Si por causas establecidas contractualmente se modifica el plazo de ejecución del contrato, por un término mayor de dos meses, EL CONTRATISTA deberá ampliar la vigencia de la Garantía de Cumplimiento de Contrato, de manera que venza tres meses después del nuevo plazo establecido; el valor de la ampliación se calculará sobre el monto pendiente de ejecución, siempre que lo anterior hubiere sido ejecutado satisfactoriamente. Se establece una Garantía de Calidad de Obra equivalente al 5% del monto final del contrato, la cual deberá presentarse previo al pago de la última estimación y tendrá una vigencia de un año, a partir de la fecha de emisión del Acta de Recepción Provisional. Todos los documentos de garantía deberán contener la siguiente cláusula obligatoria. </w:t>
      </w:r>
      <w:r w:rsidRPr="00755D0D">
        <w:rPr>
          <w:rFonts w:ascii="Calibri" w:hAnsi="Calibri"/>
          <w:b/>
          <w:color w:val="auto"/>
          <w:sz w:val="24"/>
          <w:szCs w:val="24"/>
          <w:lang w:eastAsia="pt-BR"/>
        </w:rPr>
        <w:t xml:space="preserve">''LA PRESENTE GARANTÍA SERA EJECUTADA A SIMPLE REQUERIMIENTO DE LA MUNICIPALIDAD DE SANTA </w:t>
      </w:r>
      <w:r w:rsidR="00193C33" w:rsidRPr="00755D0D">
        <w:rPr>
          <w:rFonts w:ascii="Calibri" w:hAnsi="Calibri"/>
          <w:b/>
          <w:color w:val="auto"/>
          <w:sz w:val="24"/>
          <w:szCs w:val="24"/>
          <w:lang w:eastAsia="pt-BR"/>
        </w:rPr>
        <w:t>MARÍA</w:t>
      </w:r>
      <w:r w:rsidRPr="00755D0D">
        <w:rPr>
          <w:rFonts w:ascii="Calibri" w:hAnsi="Calibri"/>
          <w:b/>
          <w:color w:val="auto"/>
          <w:sz w:val="24"/>
          <w:szCs w:val="24"/>
          <w:lang w:eastAsia="pt-BR"/>
        </w:rPr>
        <w:t>, ACOMPAÑADA DE UN CERTIFICADO DE INCUMPLIMIENTO"</w:t>
      </w:r>
      <w:r w:rsidRPr="00755D0D">
        <w:rPr>
          <w:rFonts w:ascii="Calibri" w:hAnsi="Calibri"/>
          <w:color w:val="auto"/>
          <w:sz w:val="24"/>
          <w:szCs w:val="24"/>
          <w:lang w:eastAsia="pt-BR"/>
        </w:rPr>
        <w:t xml:space="preserve"> Este Certificado de Incumplimiento será emitido por LA MUNICIPALIDAD. </w:t>
      </w:r>
      <w:r w:rsidRPr="00755D0D">
        <w:rPr>
          <w:rFonts w:ascii="Calibri" w:hAnsi="Calibri"/>
          <w:b/>
          <w:color w:val="auto"/>
          <w:sz w:val="24"/>
          <w:szCs w:val="24"/>
          <w:u w:val="single"/>
          <w:lang w:eastAsia="pt-BR"/>
        </w:rPr>
        <w:t>DECIMA PRIMERA</w:t>
      </w:r>
      <w:r w:rsidRPr="00755D0D">
        <w:rPr>
          <w:rFonts w:ascii="Calibri" w:hAnsi="Calibri"/>
          <w:b/>
          <w:color w:val="auto"/>
          <w:sz w:val="24"/>
          <w:szCs w:val="24"/>
          <w:lang w:eastAsia="pt-BR"/>
        </w:rPr>
        <w:t xml:space="preserve">: VARIACIONES AL CONTRATO. </w:t>
      </w:r>
      <w:r w:rsidRPr="00755D0D">
        <w:rPr>
          <w:rFonts w:ascii="Calibri" w:hAnsi="Calibri"/>
          <w:color w:val="auto"/>
          <w:sz w:val="24"/>
          <w:szCs w:val="24"/>
          <w:lang w:eastAsia="pt-BR"/>
        </w:rPr>
        <w:t xml:space="preserve">Las cantidades de obra de </w:t>
      </w:r>
      <w:r w:rsidRPr="00755D0D">
        <w:rPr>
          <w:rFonts w:ascii="Calibri" w:hAnsi="Calibri"/>
          <w:b/>
          <w:color w:val="auto"/>
          <w:sz w:val="24"/>
          <w:szCs w:val="24"/>
          <w:lang w:eastAsia="pt-BR"/>
        </w:rPr>
        <w:t>EL PROYECTO</w:t>
      </w:r>
      <w:r w:rsidRPr="00755D0D">
        <w:rPr>
          <w:rFonts w:ascii="Calibri" w:hAnsi="Calibri"/>
          <w:color w:val="auto"/>
          <w:sz w:val="24"/>
          <w:szCs w:val="24"/>
          <w:lang w:eastAsia="pt-BR"/>
        </w:rPr>
        <w:t xml:space="preserve"> son estimadas y pueden variar. </w:t>
      </w:r>
      <w:r w:rsidRPr="00755D0D">
        <w:rPr>
          <w:rFonts w:ascii="Calibri" w:hAnsi="Calibri"/>
          <w:b/>
          <w:color w:val="auto"/>
          <w:sz w:val="24"/>
          <w:szCs w:val="24"/>
          <w:lang w:eastAsia="pt-BR"/>
        </w:rPr>
        <w:t>LA MUNICIPALIDAD se</w:t>
      </w:r>
      <w:r w:rsidRPr="00755D0D">
        <w:rPr>
          <w:rFonts w:ascii="Calibri" w:hAnsi="Calibri"/>
          <w:color w:val="auto"/>
          <w:sz w:val="24"/>
          <w:szCs w:val="24"/>
          <w:lang w:eastAsia="pt-BR"/>
        </w:rPr>
        <w:t xml:space="preserve"> reserva el derecho de modificar, variar, agregar, o disminuir partes del total de la obra cuando así convenga a sus intereses. En este caso, sin invalidar el contrato, siempre y cuando sea autorizado mediante Orden de Cambio, previamente revisada y firmada por </w:t>
      </w:r>
      <w:r w:rsidRPr="00755D0D">
        <w:rPr>
          <w:rFonts w:ascii="Calibri" w:hAnsi="Calibri"/>
          <w:b/>
          <w:color w:val="auto"/>
          <w:sz w:val="24"/>
          <w:szCs w:val="24"/>
          <w:lang w:eastAsia="pt-BR"/>
        </w:rPr>
        <w:t>EL SUPERVISOR</w:t>
      </w:r>
      <w:r w:rsidRPr="00755D0D">
        <w:rPr>
          <w:rFonts w:ascii="Calibri" w:hAnsi="Calibri"/>
          <w:color w:val="auto"/>
          <w:sz w:val="24"/>
          <w:szCs w:val="24"/>
          <w:lang w:eastAsia="pt-BR"/>
        </w:rPr>
        <w:t xml:space="preserve">, y por el </w:t>
      </w:r>
      <w:r w:rsidRPr="00755D0D">
        <w:rPr>
          <w:rFonts w:ascii="Calibri" w:hAnsi="Calibri"/>
          <w:b/>
          <w:color w:val="auto"/>
          <w:sz w:val="24"/>
          <w:szCs w:val="24"/>
          <w:lang w:eastAsia="pt-BR"/>
        </w:rPr>
        <w:t>COORDINADOR</w:t>
      </w:r>
      <w:r w:rsidRPr="00755D0D">
        <w:rPr>
          <w:rFonts w:ascii="Calibri" w:hAnsi="Calibri"/>
          <w:color w:val="auto"/>
          <w:sz w:val="24"/>
          <w:szCs w:val="24"/>
          <w:lang w:eastAsia="pt-BR"/>
        </w:rPr>
        <w:t xml:space="preserve"> de </w:t>
      </w:r>
      <w:r w:rsidRPr="00755D0D">
        <w:rPr>
          <w:rFonts w:ascii="Calibri" w:hAnsi="Calibri"/>
          <w:b/>
          <w:color w:val="auto"/>
          <w:sz w:val="24"/>
          <w:szCs w:val="24"/>
          <w:lang w:eastAsia="pt-BR"/>
        </w:rPr>
        <w:t>LA UTI</w:t>
      </w:r>
      <w:r w:rsidRPr="00755D0D">
        <w:rPr>
          <w:rFonts w:ascii="Calibri" w:hAnsi="Calibri"/>
          <w:color w:val="auto"/>
          <w:sz w:val="24"/>
          <w:szCs w:val="24"/>
          <w:lang w:eastAsia="pt-BR"/>
        </w:rPr>
        <w:t xml:space="preserve"> podrá variar el valor del contrato hasta un máximo del diez por ciento (10%) arriba del valor señalado en la Cláusula Tercera de este Contrato, modificando en consecuencia las </w:t>
      </w:r>
      <w:r w:rsidRPr="00755D0D">
        <w:rPr>
          <w:rFonts w:ascii="Calibri" w:hAnsi="Calibri"/>
          <w:color w:val="auto"/>
          <w:sz w:val="24"/>
          <w:szCs w:val="24"/>
          <w:lang w:eastAsia="pt-BR"/>
        </w:rPr>
        <w:lastRenderedPageBreak/>
        <w:t xml:space="preserve">cifras del mismo. </w:t>
      </w:r>
      <w:r w:rsidRPr="00755D0D">
        <w:rPr>
          <w:rFonts w:ascii="Calibri" w:hAnsi="Calibri"/>
          <w:b/>
          <w:color w:val="auto"/>
          <w:sz w:val="24"/>
          <w:szCs w:val="24"/>
          <w:u w:val="single"/>
          <w:lang w:eastAsia="pt-BR"/>
        </w:rPr>
        <w:t>DÉCIMA SEGUNDA</w:t>
      </w:r>
      <w:r w:rsidRPr="00755D0D">
        <w:rPr>
          <w:rFonts w:ascii="Calibri" w:hAnsi="Calibri"/>
          <w:b/>
          <w:color w:val="auto"/>
          <w:sz w:val="24"/>
          <w:szCs w:val="24"/>
          <w:lang w:eastAsia="pt-BR"/>
        </w:rPr>
        <w:t>: ROL DEL SUPERVISOR:</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t>EL SUPERVISOR</w:t>
      </w:r>
      <w:r w:rsidRPr="00755D0D">
        <w:rPr>
          <w:rFonts w:ascii="Calibri" w:hAnsi="Calibri"/>
          <w:color w:val="auto"/>
          <w:sz w:val="24"/>
          <w:szCs w:val="24"/>
          <w:lang w:eastAsia="pt-BR"/>
        </w:rPr>
        <w:t xml:space="preserve"> dará, dentro de los límites del contrato, instrucciones a </w:t>
      </w:r>
      <w:r w:rsidRPr="00755D0D">
        <w:rPr>
          <w:rFonts w:ascii="Calibri" w:hAnsi="Calibri"/>
          <w:b/>
          <w:color w:val="auto"/>
          <w:sz w:val="24"/>
          <w:szCs w:val="24"/>
          <w:lang w:eastAsia="pt-BR"/>
        </w:rPr>
        <w:t xml:space="preserve">EL CONTRATISTA </w:t>
      </w:r>
      <w:r w:rsidRPr="00755D0D">
        <w:rPr>
          <w:rFonts w:ascii="Calibri" w:hAnsi="Calibri"/>
          <w:color w:val="auto"/>
          <w:sz w:val="24"/>
          <w:szCs w:val="24"/>
          <w:lang w:eastAsia="pt-BR"/>
        </w:rPr>
        <w:t>para subsanar cualquier deficiencia de la obra.</w:t>
      </w:r>
      <w:r w:rsidRPr="00755D0D">
        <w:rPr>
          <w:rFonts w:ascii="Calibri" w:hAnsi="Calibri"/>
          <w:b/>
          <w:color w:val="auto"/>
          <w:sz w:val="24"/>
          <w:szCs w:val="24"/>
          <w:lang w:eastAsia="pt-BR"/>
        </w:rPr>
        <w:t xml:space="preserve"> </w:t>
      </w:r>
      <w:r w:rsidRPr="00755D0D">
        <w:rPr>
          <w:rFonts w:ascii="Calibri" w:hAnsi="Calibri"/>
          <w:b/>
          <w:color w:val="auto"/>
          <w:sz w:val="24"/>
          <w:szCs w:val="24"/>
          <w:u w:val="single"/>
          <w:lang w:eastAsia="pt-BR"/>
        </w:rPr>
        <w:t>DÉCIMA TERCERA</w:t>
      </w:r>
      <w:r w:rsidRPr="00755D0D">
        <w:rPr>
          <w:rFonts w:ascii="Calibri" w:hAnsi="Calibri"/>
          <w:b/>
          <w:color w:val="auto"/>
          <w:sz w:val="24"/>
          <w:szCs w:val="24"/>
          <w:lang w:eastAsia="pt-BR"/>
        </w:rPr>
        <w:t xml:space="preserve">. RESPONSABILIDAD LABORAL Y CIVIL: </w:t>
      </w:r>
      <w:r w:rsidRPr="00755D0D">
        <w:rPr>
          <w:rFonts w:ascii="Calibri" w:hAnsi="Calibri"/>
          <w:color w:val="auto"/>
          <w:sz w:val="24"/>
          <w:szCs w:val="24"/>
          <w:lang w:eastAsia="pt-BR"/>
        </w:rPr>
        <w:t>EL</w:t>
      </w:r>
      <w:r w:rsidRPr="00755D0D">
        <w:rPr>
          <w:rFonts w:ascii="Calibri" w:hAnsi="Calibri"/>
          <w:b/>
          <w:color w:val="auto"/>
          <w:sz w:val="24"/>
          <w:szCs w:val="24"/>
          <w:lang w:eastAsia="pt-BR"/>
        </w:rPr>
        <w:t xml:space="preserve"> CONTRATISTA</w:t>
      </w:r>
      <w:r w:rsidRPr="00755D0D">
        <w:rPr>
          <w:rFonts w:ascii="Calibri" w:hAnsi="Calibri"/>
          <w:color w:val="auto"/>
          <w:sz w:val="24"/>
          <w:szCs w:val="24"/>
          <w:lang w:eastAsia="pt-BR"/>
        </w:rPr>
        <w:t xml:space="preserve"> será el único responsable del pago de las obligaciones laborales que se deriven de la contratación del personal que efectúe la ejecución del proyecto; por consiguiente, será su responsabilidad afrontar y solucionar todos los problemas de tipo laboral que se presentaren durante y después de la construcción de la obra.  Asimismo,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libera de toda responsabilidad a </w:t>
      </w:r>
      <w:r w:rsidRPr="00755D0D">
        <w:rPr>
          <w:rFonts w:ascii="Calibri" w:hAnsi="Calibri"/>
          <w:b/>
          <w:color w:val="auto"/>
          <w:sz w:val="24"/>
          <w:szCs w:val="24"/>
          <w:lang w:eastAsia="pt-BR"/>
        </w:rPr>
        <w:t>LA MUNICIPALIDAD y</w:t>
      </w:r>
      <w:r w:rsidRPr="00755D0D">
        <w:rPr>
          <w:rFonts w:ascii="Calibri" w:hAnsi="Calibri"/>
          <w:color w:val="auto"/>
          <w:sz w:val="24"/>
          <w:szCs w:val="24"/>
          <w:lang w:eastAsia="pt-BR"/>
        </w:rPr>
        <w:t xml:space="preserve"> en caso de acciones entabladas por daños a terceros en razón de transgresiones de sus derechos como consecuencia de los trabajos a realizar en los sitios de la obra y las colindancias de ésta.  </w:t>
      </w:r>
      <w:r w:rsidRPr="00755D0D">
        <w:rPr>
          <w:rFonts w:ascii="Calibri" w:hAnsi="Calibri"/>
          <w:b/>
          <w:color w:val="auto"/>
          <w:sz w:val="24"/>
          <w:szCs w:val="24"/>
          <w:u w:val="single"/>
          <w:lang w:eastAsia="pt-BR"/>
        </w:rPr>
        <w:t>DÉCIMA CUARTA:</w:t>
      </w:r>
      <w:r w:rsidRPr="00755D0D">
        <w:rPr>
          <w:rFonts w:ascii="Calibri" w:hAnsi="Calibri"/>
          <w:b/>
          <w:color w:val="auto"/>
          <w:sz w:val="24"/>
          <w:szCs w:val="24"/>
          <w:lang w:eastAsia="pt-BR"/>
        </w:rPr>
        <w:t xml:space="preserve"> EMPLEO.  </w:t>
      </w:r>
      <w:r w:rsidRPr="00755D0D">
        <w:rPr>
          <w:rFonts w:ascii="Calibri" w:hAnsi="Calibri"/>
          <w:color w:val="auto"/>
          <w:sz w:val="24"/>
          <w:szCs w:val="24"/>
          <w:lang w:eastAsia="pt-BR"/>
        </w:rPr>
        <w:t>a)</w:t>
      </w:r>
      <w:r w:rsidRPr="00755D0D">
        <w:rPr>
          <w:rFonts w:ascii="Calibri" w:hAnsi="Calibri"/>
          <w:b/>
          <w:color w:val="auto"/>
          <w:sz w:val="24"/>
          <w:szCs w:val="24"/>
          <w:lang w:eastAsia="pt-BR"/>
        </w:rPr>
        <w:t xml:space="preserve"> EL CONTRATISTA </w:t>
      </w:r>
      <w:r w:rsidRPr="00755D0D">
        <w:rPr>
          <w:rFonts w:ascii="Calibri" w:hAnsi="Calibri"/>
          <w:color w:val="auto"/>
          <w:sz w:val="24"/>
          <w:szCs w:val="24"/>
          <w:lang w:eastAsia="pt-BR"/>
        </w:rPr>
        <w:t xml:space="preserve">procurará emplear en actividades de la construcción (albañilería, fontanería básica, electricidad básica, entre otros) a personal de este municipio, </w:t>
      </w:r>
      <w:r w:rsidRPr="00755D0D">
        <w:rPr>
          <w:rFonts w:ascii="Calibri" w:hAnsi="Calibri"/>
          <w:b/>
          <w:color w:val="auto"/>
          <w:sz w:val="24"/>
          <w:szCs w:val="24"/>
          <w:u w:val="single"/>
          <w:lang w:eastAsia="pt-BR"/>
        </w:rPr>
        <w:t>DÉCIMA QUINTA:</w:t>
      </w:r>
      <w:r w:rsidRPr="00755D0D">
        <w:rPr>
          <w:rFonts w:ascii="Calibri" w:hAnsi="Calibri"/>
          <w:b/>
          <w:color w:val="auto"/>
          <w:sz w:val="24"/>
          <w:szCs w:val="24"/>
          <w:lang w:eastAsia="pt-BR"/>
        </w:rPr>
        <w:t xml:space="preserve"> RESCISIÓN DEL CONTRATO O SUSPENSIÓN DE DESEMBOLSOS.</w:t>
      </w:r>
      <w:r w:rsidRPr="00755D0D">
        <w:rPr>
          <w:rFonts w:ascii="Calibri" w:hAnsi="Calibri"/>
          <w:color w:val="auto"/>
          <w:sz w:val="24"/>
          <w:szCs w:val="24"/>
          <w:lang w:eastAsia="pt-BR"/>
        </w:rPr>
        <w:t xml:space="preserve"> </w:t>
      </w:r>
      <w:r w:rsidRPr="00755D0D">
        <w:rPr>
          <w:rFonts w:ascii="Calibri" w:hAnsi="Calibri"/>
          <w:b/>
          <w:color w:val="auto"/>
          <w:sz w:val="24"/>
          <w:szCs w:val="24"/>
          <w:lang w:eastAsia="pt-BR"/>
        </w:rPr>
        <w:t xml:space="preserve">LA MUNICIPALIDAD </w:t>
      </w:r>
      <w:r w:rsidRPr="00755D0D">
        <w:rPr>
          <w:rFonts w:ascii="Calibri" w:hAnsi="Calibri"/>
          <w:color w:val="auto"/>
          <w:sz w:val="24"/>
          <w:szCs w:val="24"/>
          <w:lang w:eastAsia="pt-BR"/>
        </w:rPr>
        <w:t xml:space="preserve">podrá rescindir el presente Contrato o suspender los desembolsos, cuando ocurra cualquiera de </w:t>
      </w:r>
      <w:r w:rsidR="002B1FCA" w:rsidRPr="00755D0D">
        <w:rPr>
          <w:rFonts w:ascii="Calibri" w:hAnsi="Calibri"/>
          <w:color w:val="auto"/>
          <w:sz w:val="24"/>
          <w:szCs w:val="24"/>
          <w:lang w:eastAsia="pt-BR"/>
        </w:rPr>
        <w:t>las siguientes causales</w:t>
      </w:r>
      <w:r w:rsidRPr="00755D0D">
        <w:rPr>
          <w:rFonts w:ascii="Calibri" w:hAnsi="Calibri"/>
          <w:color w:val="auto"/>
          <w:sz w:val="24"/>
          <w:szCs w:val="24"/>
          <w:lang w:eastAsia="pt-BR"/>
        </w:rPr>
        <w:t xml:space="preserve">: a) Incumplimiento de cualesquiera de las obligaciones estipuladas en el presente Contrato.  b) Por deficiencia o mala ejecución de los trabajos debido a insuficiente mano de obra, mala calidad de los materiales, uso inapropiado de equipo o uso indebido de los fondos adelantados por </w:t>
      </w:r>
      <w:r w:rsidRPr="00755D0D">
        <w:rPr>
          <w:rFonts w:ascii="Calibri" w:hAnsi="Calibri"/>
          <w:b/>
          <w:color w:val="auto"/>
          <w:sz w:val="24"/>
          <w:szCs w:val="24"/>
          <w:lang w:eastAsia="pt-BR"/>
        </w:rPr>
        <w:t>LA MUNICIPALIDAD</w:t>
      </w:r>
      <w:r w:rsidRPr="00755D0D">
        <w:rPr>
          <w:rFonts w:ascii="Calibri" w:hAnsi="Calibri"/>
          <w:color w:val="auto"/>
          <w:sz w:val="24"/>
          <w:szCs w:val="24"/>
          <w:lang w:eastAsia="pt-BR"/>
        </w:rPr>
        <w:t xml:space="preserve">, de conformidad con los resultados de los informes emitidos por </w:t>
      </w:r>
      <w:r w:rsidRPr="00755D0D">
        <w:rPr>
          <w:rFonts w:ascii="Calibri" w:hAnsi="Calibri"/>
          <w:b/>
          <w:color w:val="auto"/>
          <w:sz w:val="24"/>
          <w:szCs w:val="24"/>
          <w:lang w:eastAsia="pt-BR"/>
        </w:rPr>
        <w:t>EL SUPERVISOR</w:t>
      </w:r>
      <w:r w:rsidRPr="00755D0D">
        <w:rPr>
          <w:rFonts w:ascii="Calibri" w:hAnsi="Calibri"/>
          <w:color w:val="auto"/>
          <w:sz w:val="24"/>
          <w:szCs w:val="24"/>
          <w:lang w:eastAsia="pt-BR"/>
        </w:rPr>
        <w:t xml:space="preserve"> o con base a las visitas que </w:t>
      </w:r>
      <w:r w:rsidRPr="00755D0D">
        <w:rPr>
          <w:rFonts w:ascii="Calibri" w:hAnsi="Calibri"/>
          <w:b/>
          <w:color w:val="auto"/>
          <w:sz w:val="24"/>
          <w:szCs w:val="24"/>
          <w:lang w:eastAsia="pt-BR"/>
        </w:rPr>
        <w:t xml:space="preserve">LA MUNICIPALIDAD  </w:t>
      </w:r>
      <w:r w:rsidRPr="00755D0D">
        <w:rPr>
          <w:rFonts w:ascii="Calibri" w:hAnsi="Calibri"/>
          <w:color w:val="auto"/>
          <w:sz w:val="24"/>
          <w:szCs w:val="24"/>
          <w:lang w:eastAsia="pt-BR"/>
        </w:rPr>
        <w:t xml:space="preserve">lleve a cabo, de lo cual se pueda presumir que existe el riesgo de que se malogre o distorsione el objeto del presente Contrato, c) A requerimiento de </w:t>
      </w:r>
      <w:r w:rsidRPr="00755D0D">
        <w:rPr>
          <w:rFonts w:ascii="Calibri" w:hAnsi="Calibri"/>
          <w:b/>
          <w:color w:val="auto"/>
          <w:sz w:val="24"/>
          <w:szCs w:val="24"/>
          <w:lang w:eastAsia="pt-BR"/>
        </w:rPr>
        <w:t xml:space="preserve">LA MUNICIPALIDAD </w:t>
      </w:r>
      <w:r w:rsidRPr="00755D0D">
        <w:rPr>
          <w:rFonts w:ascii="Calibri" w:hAnsi="Calibri"/>
          <w:color w:val="auto"/>
          <w:sz w:val="24"/>
          <w:szCs w:val="24"/>
          <w:lang w:eastAsia="pt-BR"/>
        </w:rPr>
        <w:t xml:space="preserve">o de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cuando las condiciones prevalecientes no hicieran posible la terminación del proyecto. d) La suspensión de los desembolsos o resolución del contrato por parte de </w:t>
      </w:r>
      <w:r w:rsidRPr="00755D0D">
        <w:rPr>
          <w:rFonts w:ascii="Calibri" w:hAnsi="Calibri"/>
          <w:b/>
          <w:color w:val="auto"/>
          <w:sz w:val="24"/>
          <w:szCs w:val="24"/>
          <w:lang w:eastAsia="pt-BR"/>
        </w:rPr>
        <w:t xml:space="preserve">LA MUNICIPALIDAD, </w:t>
      </w:r>
      <w:r w:rsidRPr="00755D0D">
        <w:rPr>
          <w:rFonts w:ascii="Calibri" w:hAnsi="Calibri"/>
          <w:color w:val="auto"/>
          <w:sz w:val="24"/>
          <w:szCs w:val="24"/>
          <w:lang w:eastAsia="pt-BR"/>
        </w:rPr>
        <w:t xml:space="preserve">según sea el caso por cualesquiera de las cláusulas antes indicadas, no liberará de responsabilidad a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de las obligaciones contraídas de liquidar o reembolsar los recursos que le hubiese adelantado </w:t>
      </w:r>
      <w:r w:rsidRPr="00755D0D">
        <w:rPr>
          <w:rFonts w:ascii="Calibri" w:hAnsi="Calibri"/>
          <w:b/>
          <w:color w:val="auto"/>
          <w:sz w:val="24"/>
          <w:szCs w:val="24"/>
          <w:lang w:eastAsia="pt-BR"/>
        </w:rPr>
        <w:t>LA MUNICIPALIDAD</w:t>
      </w:r>
      <w:r w:rsidRPr="00755D0D">
        <w:rPr>
          <w:rFonts w:ascii="Calibri" w:hAnsi="Calibri"/>
          <w:color w:val="auto"/>
          <w:sz w:val="24"/>
          <w:szCs w:val="24"/>
          <w:lang w:eastAsia="pt-BR"/>
        </w:rPr>
        <w:t xml:space="preserve">, e) No iniciar la obra después de 15 días de la fecha de inicio establecida y que no exista causa justificada; f) Incapacidad manifiesta de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para ejecutar ese tipo de obra,  g) No cumplir con las instrucciones de </w:t>
      </w:r>
      <w:r w:rsidRPr="00755D0D">
        <w:rPr>
          <w:rFonts w:ascii="Calibri" w:hAnsi="Calibri"/>
          <w:b/>
          <w:color w:val="auto"/>
          <w:sz w:val="24"/>
          <w:szCs w:val="24"/>
          <w:lang w:eastAsia="pt-BR"/>
        </w:rPr>
        <w:t xml:space="preserve">EL SUPERVISOR </w:t>
      </w:r>
      <w:r w:rsidRPr="00755D0D">
        <w:rPr>
          <w:rFonts w:ascii="Calibri" w:hAnsi="Calibri"/>
          <w:color w:val="auto"/>
          <w:sz w:val="24"/>
          <w:szCs w:val="24"/>
          <w:lang w:eastAsia="pt-BR"/>
        </w:rPr>
        <w:t>cuando éstas favorezcan la ejecución de la obra.</w:t>
      </w:r>
      <w:r w:rsidRPr="00755D0D">
        <w:rPr>
          <w:rFonts w:ascii="Calibri" w:hAnsi="Calibri"/>
          <w:b/>
          <w:color w:val="auto"/>
          <w:sz w:val="24"/>
          <w:szCs w:val="24"/>
          <w:lang w:eastAsia="pt-BR"/>
        </w:rPr>
        <w:t xml:space="preserve"> </w:t>
      </w:r>
      <w:r w:rsidRPr="00755D0D">
        <w:rPr>
          <w:rFonts w:ascii="Calibri" w:hAnsi="Calibri"/>
          <w:b/>
          <w:color w:val="auto"/>
          <w:sz w:val="24"/>
          <w:szCs w:val="24"/>
          <w:u w:val="single"/>
          <w:lang w:eastAsia="pt-BR"/>
        </w:rPr>
        <w:t>DÉCIMA SEXTA:</w:t>
      </w:r>
      <w:r w:rsidRPr="00755D0D">
        <w:rPr>
          <w:rFonts w:ascii="Calibri" w:hAnsi="Calibri"/>
          <w:b/>
          <w:color w:val="auto"/>
          <w:sz w:val="24"/>
          <w:szCs w:val="24"/>
          <w:lang w:eastAsia="pt-BR"/>
        </w:rPr>
        <w:t xml:space="preserve"> SOLUCIÓN DE CONFLICTOS. </w:t>
      </w:r>
      <w:r w:rsidRPr="00755D0D">
        <w:rPr>
          <w:rFonts w:ascii="Calibri" w:hAnsi="Calibri"/>
          <w:color w:val="auto"/>
          <w:sz w:val="24"/>
          <w:szCs w:val="24"/>
          <w:lang w:eastAsia="pt-BR"/>
        </w:rPr>
        <w:t xml:space="preserve">En caso de disputas, reclamos o desacuerdos que puedan surgir como resultado de este contrato, y de no llegarse a un acuerdo entre las partes, ambos tienen expedito el derecho de acudir a los Tribunales de Justicia, para cuyos efectos, </w:t>
      </w:r>
      <w:r w:rsidRPr="00755D0D">
        <w:rPr>
          <w:rFonts w:ascii="Calibri" w:hAnsi="Calibri"/>
          <w:b/>
          <w:color w:val="auto"/>
          <w:sz w:val="24"/>
          <w:szCs w:val="24"/>
          <w:lang w:eastAsia="pt-BR"/>
        </w:rPr>
        <w:t>EL CONTRATISTA</w:t>
      </w:r>
      <w:r w:rsidRPr="00755D0D">
        <w:rPr>
          <w:rFonts w:ascii="Calibri" w:hAnsi="Calibri"/>
          <w:color w:val="auto"/>
          <w:sz w:val="24"/>
          <w:szCs w:val="24"/>
          <w:lang w:eastAsia="pt-BR"/>
        </w:rPr>
        <w:t xml:space="preserve"> renuncia al fuero de su domicilio</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 xml:space="preserve">y se somete expresamente al domicilio de </w:t>
      </w:r>
      <w:r w:rsidRPr="00755D0D">
        <w:rPr>
          <w:rFonts w:ascii="Calibri" w:hAnsi="Calibri"/>
          <w:b/>
          <w:color w:val="auto"/>
          <w:sz w:val="24"/>
          <w:szCs w:val="24"/>
          <w:lang w:eastAsia="pt-BR"/>
        </w:rPr>
        <w:t xml:space="preserve">LA MUNICIPALIDAD </w:t>
      </w:r>
      <w:r w:rsidRPr="00755D0D">
        <w:rPr>
          <w:rFonts w:ascii="Calibri" w:hAnsi="Calibri"/>
          <w:color w:val="auto"/>
          <w:sz w:val="24"/>
          <w:szCs w:val="24"/>
          <w:lang w:eastAsia="pt-BR"/>
        </w:rPr>
        <w:t>.</w:t>
      </w:r>
      <w:r w:rsidRPr="00755D0D">
        <w:rPr>
          <w:rFonts w:ascii="Calibri" w:hAnsi="Calibri"/>
          <w:b/>
          <w:color w:val="auto"/>
          <w:sz w:val="24"/>
          <w:szCs w:val="24"/>
          <w:lang w:eastAsia="pt-BR"/>
        </w:rPr>
        <w:t xml:space="preserve">- </w:t>
      </w:r>
      <w:r w:rsidRPr="00755D0D">
        <w:rPr>
          <w:rFonts w:ascii="Calibri" w:hAnsi="Calibri"/>
          <w:b/>
          <w:color w:val="auto"/>
          <w:sz w:val="24"/>
          <w:szCs w:val="24"/>
          <w:u w:val="single"/>
          <w:lang w:eastAsia="pt-BR"/>
        </w:rPr>
        <w:t xml:space="preserve">DÉCIMA </w:t>
      </w:r>
      <w:r w:rsidR="00193C33" w:rsidRPr="00755D0D">
        <w:rPr>
          <w:rFonts w:ascii="Calibri" w:hAnsi="Calibri"/>
          <w:b/>
          <w:color w:val="auto"/>
          <w:sz w:val="24"/>
          <w:szCs w:val="24"/>
          <w:u w:val="single"/>
          <w:lang w:eastAsia="pt-BR"/>
        </w:rPr>
        <w:t>SÉPTIMA</w:t>
      </w:r>
      <w:r w:rsidRPr="00755D0D">
        <w:rPr>
          <w:rFonts w:ascii="Calibri" w:hAnsi="Calibri"/>
          <w:b/>
          <w:color w:val="auto"/>
          <w:sz w:val="24"/>
          <w:szCs w:val="24"/>
          <w:lang w:eastAsia="pt-BR"/>
        </w:rPr>
        <w:t xml:space="preserve">: ACEPTACIÓN: </w:t>
      </w:r>
      <w:r w:rsidRPr="00755D0D">
        <w:rPr>
          <w:rFonts w:ascii="Calibri" w:hAnsi="Calibri"/>
          <w:color w:val="auto"/>
          <w:sz w:val="24"/>
          <w:szCs w:val="24"/>
          <w:lang w:eastAsia="pt-BR"/>
        </w:rPr>
        <w:t>Las partes</w:t>
      </w:r>
      <w:r w:rsidRPr="00755D0D">
        <w:rPr>
          <w:rFonts w:ascii="Calibri" w:hAnsi="Calibri"/>
          <w:b/>
          <w:color w:val="auto"/>
          <w:sz w:val="24"/>
          <w:szCs w:val="24"/>
          <w:lang w:eastAsia="pt-BR"/>
        </w:rPr>
        <w:t xml:space="preserve"> </w:t>
      </w:r>
      <w:r w:rsidRPr="00755D0D">
        <w:rPr>
          <w:rFonts w:ascii="Calibri" w:hAnsi="Calibri"/>
          <w:color w:val="auto"/>
          <w:sz w:val="24"/>
          <w:szCs w:val="24"/>
          <w:lang w:eastAsia="pt-BR"/>
        </w:rPr>
        <w:t xml:space="preserve">aceptan en todo y cada una de sus partes las cláusulas anteriores y convienen en que lo no previsto en el presente contrato será regulado por los </w:t>
      </w:r>
      <w:r w:rsidRPr="00755D0D">
        <w:rPr>
          <w:rFonts w:ascii="Calibri" w:hAnsi="Calibri"/>
          <w:color w:val="auto"/>
          <w:sz w:val="24"/>
          <w:szCs w:val="24"/>
          <w:lang w:eastAsia="pt-BR"/>
        </w:rPr>
        <w:lastRenderedPageBreak/>
        <w:t>documentos detallados en la Cláusula Anteriores del Contrato, de las Condiciones Generales y Especiales del Contrato de Infraestructura Municipal.</w:t>
      </w:r>
    </w:p>
    <w:p w14:paraId="555AE1D5" w14:textId="77777777" w:rsidR="00ED2705" w:rsidRPr="00755D0D" w:rsidRDefault="00ED2705" w:rsidP="003E5D15">
      <w:pPr>
        <w:tabs>
          <w:tab w:val="left" w:pos="-720"/>
        </w:tabs>
        <w:suppressAutoHyphens/>
        <w:spacing w:before="240"/>
        <w:rPr>
          <w:rFonts w:ascii="Calibri" w:hAnsi="Calibri"/>
          <w:b/>
          <w:color w:val="auto"/>
          <w:spacing w:val="-3"/>
          <w:sz w:val="24"/>
          <w:szCs w:val="24"/>
          <w:lang w:eastAsia="en-US"/>
        </w:rPr>
      </w:pPr>
      <w:r w:rsidRPr="00755D0D">
        <w:rPr>
          <w:rFonts w:ascii="Calibri" w:hAnsi="Calibri"/>
          <w:b/>
          <w:color w:val="auto"/>
          <w:spacing w:val="-3"/>
          <w:sz w:val="24"/>
          <w:szCs w:val="24"/>
          <w:lang w:eastAsia="en-US"/>
        </w:rPr>
        <w:t>En fe de lo cual, de común acuerdo, firmamos el presente Contrato en el Municipio de Santa María, Departamento de La Paz, a los ______ (__) días del mes de ______ del 201_.</w:t>
      </w:r>
    </w:p>
    <w:p w14:paraId="1A96897D" w14:textId="77777777" w:rsidR="00ED2705" w:rsidRPr="00755D0D" w:rsidRDefault="00ED2705" w:rsidP="003E5D15">
      <w:pPr>
        <w:rPr>
          <w:rFonts w:ascii="Palatino Linotype" w:hAnsi="Palatino Linotype"/>
          <w:b/>
          <w:bCs/>
          <w:color w:val="auto"/>
          <w:sz w:val="24"/>
          <w:szCs w:val="24"/>
          <w:lang w:eastAsia="pt-BR"/>
        </w:rPr>
      </w:pPr>
    </w:p>
    <w:p w14:paraId="1C254379" w14:textId="77777777" w:rsidR="00ED2705" w:rsidRPr="00755D0D" w:rsidRDefault="00ED2705" w:rsidP="003E5D15">
      <w:pPr>
        <w:rPr>
          <w:rFonts w:ascii="Arial Narrow" w:hAnsi="Arial Narrow"/>
          <w:b/>
          <w:bCs/>
          <w:color w:val="auto"/>
          <w:sz w:val="24"/>
          <w:szCs w:val="24"/>
          <w:lang w:eastAsia="pt-BR"/>
        </w:rPr>
      </w:pPr>
    </w:p>
    <w:p w14:paraId="5C9A423C" w14:textId="77777777" w:rsidR="00ED2705" w:rsidRPr="00755D0D" w:rsidRDefault="00ED2705" w:rsidP="003E5D15">
      <w:pPr>
        <w:rPr>
          <w:rFonts w:ascii="Arial Narrow" w:hAnsi="Arial Narrow"/>
          <w:b/>
          <w:bCs/>
          <w:color w:val="auto"/>
          <w:sz w:val="24"/>
          <w:szCs w:val="24"/>
          <w:lang w:eastAsia="pt-BR"/>
        </w:rPr>
      </w:pPr>
    </w:p>
    <w:p w14:paraId="24EBEA5D" w14:textId="77777777" w:rsidR="00ED2705" w:rsidRDefault="00ED2705" w:rsidP="003E5D15">
      <w:pPr>
        <w:rPr>
          <w:rFonts w:ascii="Arial Narrow" w:hAnsi="Arial Narrow"/>
          <w:b/>
          <w:bCs/>
          <w:color w:val="auto"/>
          <w:sz w:val="24"/>
          <w:szCs w:val="24"/>
          <w:lang w:eastAsia="pt-BR"/>
        </w:rPr>
      </w:pPr>
    </w:p>
    <w:p w14:paraId="7964E2BA" w14:textId="77777777" w:rsidR="008D7331" w:rsidRDefault="008D7331" w:rsidP="003E5D15">
      <w:pPr>
        <w:rPr>
          <w:rFonts w:ascii="Arial Narrow" w:hAnsi="Arial Narrow"/>
          <w:b/>
          <w:bCs/>
          <w:color w:val="auto"/>
          <w:sz w:val="24"/>
          <w:szCs w:val="24"/>
          <w:lang w:eastAsia="pt-BR"/>
        </w:rPr>
      </w:pPr>
    </w:p>
    <w:p w14:paraId="2E5AEE9C" w14:textId="77777777" w:rsidR="008D7331" w:rsidRPr="00755D0D" w:rsidRDefault="008D7331" w:rsidP="003E5D15">
      <w:pPr>
        <w:rPr>
          <w:rFonts w:ascii="Arial Narrow" w:hAnsi="Arial Narrow"/>
          <w:b/>
          <w:bCs/>
          <w:color w:val="auto"/>
          <w:sz w:val="24"/>
          <w:szCs w:val="24"/>
          <w:lang w:eastAsia="pt-BR"/>
        </w:rPr>
      </w:pPr>
    </w:p>
    <w:p w14:paraId="098AC136" w14:textId="77777777" w:rsidR="00ED2705" w:rsidRPr="00755D0D" w:rsidRDefault="00ED2705" w:rsidP="003E5D15">
      <w:pPr>
        <w:rPr>
          <w:rFonts w:ascii="Arial Narrow" w:hAnsi="Arial Narrow"/>
          <w:b/>
          <w:bCs/>
          <w:color w:val="auto"/>
          <w:sz w:val="24"/>
          <w:szCs w:val="24"/>
          <w:lang w:eastAsia="pt-BR"/>
        </w:rPr>
      </w:pPr>
    </w:p>
    <w:p w14:paraId="2B22FCC6" w14:textId="77777777" w:rsidR="00ED2705" w:rsidRPr="00755D0D" w:rsidRDefault="00ED2705" w:rsidP="003E5D15">
      <w:pPr>
        <w:rPr>
          <w:rFonts w:ascii="Arial Narrow" w:hAnsi="Arial Narrow"/>
          <w:b/>
          <w:bCs/>
          <w:color w:val="auto"/>
          <w:sz w:val="24"/>
          <w:szCs w:val="24"/>
          <w:lang w:eastAsia="pt-BR"/>
        </w:rPr>
      </w:pPr>
      <w:r w:rsidRPr="00755D0D">
        <w:rPr>
          <w:rFonts w:ascii="Arial Narrow" w:hAnsi="Arial Narrow"/>
          <w:b/>
          <w:bCs/>
          <w:color w:val="auto"/>
          <w:sz w:val="24"/>
          <w:szCs w:val="24"/>
          <w:lang w:eastAsia="pt-BR"/>
        </w:rPr>
        <w:t>__________________________________            ________________________________________</w:t>
      </w:r>
    </w:p>
    <w:p w14:paraId="78480EB2" w14:textId="6ACA99AA" w:rsidR="00ED2705" w:rsidRPr="00755D0D" w:rsidRDefault="00ED2705" w:rsidP="003E5D15">
      <w:pPr>
        <w:tabs>
          <w:tab w:val="left" w:pos="426"/>
        </w:tabs>
        <w:rPr>
          <w:rFonts w:ascii="Calibri" w:hAnsi="Calibri" w:cs="Calibri"/>
          <w:color w:val="auto"/>
          <w:sz w:val="24"/>
          <w:szCs w:val="24"/>
          <w:lang w:eastAsia="pt-BR"/>
        </w:rPr>
      </w:pPr>
      <w:r w:rsidRPr="00755D0D">
        <w:rPr>
          <w:rFonts w:ascii="Calibri" w:hAnsi="Calibri" w:cs="Calibri"/>
          <w:b/>
          <w:color w:val="auto"/>
          <w:sz w:val="24"/>
          <w:szCs w:val="24"/>
          <w:lang w:eastAsia="pt-BR"/>
        </w:rPr>
        <w:t xml:space="preserve">       GABINO ARGUETA </w:t>
      </w:r>
      <w:r w:rsidR="00193C33" w:rsidRPr="00755D0D">
        <w:rPr>
          <w:rFonts w:ascii="Calibri" w:hAnsi="Calibri" w:cs="Calibri"/>
          <w:b/>
          <w:color w:val="auto"/>
          <w:sz w:val="24"/>
          <w:szCs w:val="24"/>
          <w:lang w:eastAsia="pt-BR"/>
        </w:rPr>
        <w:t>GÁLVEZ</w:t>
      </w:r>
      <w:r w:rsidRPr="00755D0D">
        <w:rPr>
          <w:rFonts w:ascii="Calibri" w:hAnsi="Calibri" w:cs="Calibri"/>
          <w:b/>
          <w:color w:val="auto"/>
          <w:sz w:val="24"/>
          <w:szCs w:val="24"/>
          <w:lang w:eastAsia="pt-BR"/>
        </w:rPr>
        <w:tab/>
      </w:r>
      <w:r w:rsidRPr="00755D0D">
        <w:rPr>
          <w:rFonts w:ascii="Calibri" w:hAnsi="Calibri" w:cs="Calibri"/>
          <w:color w:val="auto"/>
          <w:sz w:val="24"/>
          <w:szCs w:val="24"/>
          <w:lang w:eastAsia="pt-BR"/>
        </w:rPr>
        <w:t xml:space="preserve">               </w:t>
      </w:r>
      <w:r w:rsidRPr="00755D0D">
        <w:rPr>
          <w:rFonts w:ascii="Calibri" w:hAnsi="Calibri" w:cs="Calibri"/>
          <w:b/>
          <w:color w:val="auto"/>
          <w:sz w:val="24"/>
          <w:szCs w:val="24"/>
          <w:lang w:eastAsia="pt-BR"/>
        </w:rPr>
        <w:t>xxxxxxxxxxxxxxxxxxxxxxxxxxxxxxxxxxxxxxxx</w:t>
      </w:r>
      <w:r w:rsidRPr="00755D0D">
        <w:rPr>
          <w:rFonts w:ascii="Calibri" w:hAnsi="Calibri" w:cs="Calibri"/>
          <w:color w:val="auto"/>
          <w:sz w:val="24"/>
          <w:szCs w:val="24"/>
          <w:lang w:eastAsia="pt-BR"/>
        </w:rPr>
        <w:t xml:space="preserve">                                                                                                </w:t>
      </w:r>
      <w:r w:rsidRPr="00755D0D">
        <w:rPr>
          <w:rFonts w:ascii="Calibri" w:hAnsi="Calibri" w:cs="Calibri"/>
          <w:color w:val="auto"/>
          <w:sz w:val="24"/>
          <w:szCs w:val="24"/>
          <w:lang w:eastAsia="pt-BR"/>
        </w:rPr>
        <w:tab/>
        <w:t xml:space="preserve">    Alcalde Municipal</w:t>
      </w:r>
      <w:r w:rsidRPr="00755D0D">
        <w:rPr>
          <w:rFonts w:ascii="Calibri" w:hAnsi="Calibri" w:cs="Calibri"/>
          <w:color w:val="auto"/>
          <w:sz w:val="24"/>
          <w:szCs w:val="24"/>
          <w:lang w:eastAsia="pt-BR"/>
        </w:rPr>
        <w:tab/>
      </w:r>
      <w:r w:rsidRPr="00755D0D">
        <w:rPr>
          <w:rFonts w:ascii="Arial" w:hAnsi="Arial"/>
          <w:color w:val="auto"/>
          <w:sz w:val="24"/>
          <w:szCs w:val="24"/>
          <w:lang w:eastAsia="pt-BR"/>
        </w:rPr>
        <w:tab/>
      </w:r>
      <w:r w:rsidRPr="00755D0D">
        <w:rPr>
          <w:rFonts w:ascii="Arial" w:hAnsi="Arial"/>
          <w:color w:val="auto"/>
          <w:sz w:val="24"/>
          <w:szCs w:val="24"/>
          <w:lang w:eastAsia="pt-BR"/>
        </w:rPr>
        <w:tab/>
        <w:t xml:space="preserve">                              </w:t>
      </w:r>
      <w:r w:rsidRPr="00755D0D">
        <w:rPr>
          <w:rFonts w:ascii="Calibri" w:hAnsi="Calibri" w:cs="Calibri"/>
          <w:color w:val="auto"/>
          <w:sz w:val="24"/>
          <w:szCs w:val="24"/>
          <w:lang w:eastAsia="pt-BR"/>
        </w:rPr>
        <w:t xml:space="preserve">Contratista </w:t>
      </w:r>
    </w:p>
    <w:p w14:paraId="7F68A989" w14:textId="77777777" w:rsidR="00ED2705" w:rsidRPr="00755D0D" w:rsidRDefault="00ED2705" w:rsidP="003E5D15">
      <w:pPr>
        <w:rPr>
          <w:rFonts w:ascii="Arial" w:hAnsi="Arial"/>
          <w:color w:val="auto"/>
          <w:sz w:val="24"/>
          <w:szCs w:val="24"/>
          <w:lang w:eastAsia="pt-BR"/>
        </w:rPr>
      </w:pPr>
      <w:r w:rsidRPr="00755D0D">
        <w:rPr>
          <w:rFonts w:ascii="Calibri" w:hAnsi="Calibri" w:cs="Calibri"/>
          <w:color w:val="auto"/>
          <w:sz w:val="24"/>
          <w:szCs w:val="24"/>
          <w:lang w:eastAsia="pt-BR"/>
        </w:rPr>
        <w:t xml:space="preserve">          Santa María, La Paz      </w:t>
      </w:r>
      <w:r w:rsidRPr="00755D0D">
        <w:rPr>
          <w:rFonts w:ascii="Calibri" w:hAnsi="Calibri" w:cs="Calibri"/>
          <w:color w:val="auto"/>
          <w:sz w:val="24"/>
          <w:szCs w:val="24"/>
          <w:lang w:eastAsia="pt-BR"/>
        </w:rPr>
        <w:tab/>
      </w:r>
      <w:r w:rsidRPr="00755D0D">
        <w:rPr>
          <w:rFonts w:ascii="Calibri" w:hAnsi="Calibri" w:cs="Calibri"/>
          <w:color w:val="auto"/>
          <w:sz w:val="24"/>
          <w:szCs w:val="24"/>
          <w:lang w:eastAsia="pt-BR"/>
        </w:rPr>
        <w:tab/>
        <w:t xml:space="preserve">                                           </w:t>
      </w:r>
      <w:r w:rsidRPr="00755D0D">
        <w:rPr>
          <w:rFonts w:ascii="Arial" w:hAnsi="Arial"/>
          <w:color w:val="auto"/>
          <w:sz w:val="24"/>
          <w:szCs w:val="24"/>
          <w:lang w:eastAsia="pt-BR"/>
        </w:rPr>
        <w:t xml:space="preserve">                               </w:t>
      </w:r>
    </w:p>
    <w:p w14:paraId="6D3CFC1B" w14:textId="77777777" w:rsidR="00ED2705" w:rsidRPr="00755D0D" w:rsidRDefault="00ED2705" w:rsidP="003E5D15">
      <w:pPr>
        <w:rPr>
          <w:rFonts w:ascii="Arial" w:hAnsi="Arial"/>
          <w:color w:val="auto"/>
          <w:sz w:val="24"/>
          <w:szCs w:val="24"/>
          <w:lang w:eastAsia="pt-BR"/>
        </w:rPr>
      </w:pPr>
    </w:p>
    <w:p w14:paraId="57A08414" w14:textId="77777777" w:rsidR="00ED2705" w:rsidRPr="00755D0D" w:rsidRDefault="00ED2705" w:rsidP="003E5D15">
      <w:pPr>
        <w:tabs>
          <w:tab w:val="left" w:pos="-720"/>
        </w:tabs>
        <w:suppressAutoHyphens/>
        <w:rPr>
          <w:rFonts w:ascii="Arial" w:hAnsi="Arial"/>
          <w:color w:val="auto"/>
          <w:sz w:val="24"/>
          <w:szCs w:val="24"/>
          <w:lang w:eastAsia="pt-BR"/>
        </w:rPr>
      </w:pPr>
    </w:p>
    <w:p w14:paraId="3271F98C" w14:textId="77777777" w:rsidR="00ED2705" w:rsidRPr="00755D0D" w:rsidRDefault="00ED2705" w:rsidP="003E5D15">
      <w:pPr>
        <w:jc w:val="center"/>
        <w:rPr>
          <w:rFonts w:ascii="Arial" w:eastAsia="Verdana" w:hAnsi="Arial" w:cs="Arial"/>
          <w:b/>
          <w:bCs/>
          <w:color w:val="auto"/>
        </w:rPr>
      </w:pPr>
    </w:p>
    <w:p w14:paraId="223F0316" w14:textId="77777777" w:rsidR="002F2A6E" w:rsidRPr="00755D0D" w:rsidRDefault="002F2A6E" w:rsidP="003E5D15">
      <w:pPr>
        <w:jc w:val="center"/>
        <w:rPr>
          <w:rFonts w:ascii="Arial" w:eastAsia="Verdana" w:hAnsi="Arial" w:cs="Arial"/>
          <w:b/>
          <w:bCs/>
          <w:color w:val="auto"/>
        </w:rPr>
      </w:pPr>
    </w:p>
    <w:p w14:paraId="666626E0" w14:textId="77777777" w:rsidR="002F2A6E" w:rsidRPr="00755D0D" w:rsidRDefault="002F2A6E" w:rsidP="003E5D15">
      <w:pPr>
        <w:jc w:val="center"/>
        <w:rPr>
          <w:rFonts w:ascii="Arial" w:eastAsia="Verdana" w:hAnsi="Arial" w:cs="Arial"/>
          <w:b/>
          <w:bCs/>
          <w:color w:val="auto"/>
        </w:rPr>
      </w:pPr>
    </w:p>
    <w:p w14:paraId="77EE4EF1" w14:textId="77777777" w:rsidR="002F2A6E" w:rsidRPr="00755D0D" w:rsidRDefault="002F2A6E" w:rsidP="003E5D15">
      <w:pPr>
        <w:jc w:val="center"/>
        <w:rPr>
          <w:rFonts w:ascii="Arial" w:eastAsia="Verdana" w:hAnsi="Arial" w:cs="Arial"/>
          <w:b/>
          <w:bCs/>
          <w:color w:val="auto"/>
        </w:rPr>
      </w:pPr>
    </w:p>
    <w:p w14:paraId="07689A27" w14:textId="77777777" w:rsidR="00421D56" w:rsidRPr="00755D0D" w:rsidRDefault="00421D56" w:rsidP="003E5D15">
      <w:pPr>
        <w:jc w:val="center"/>
        <w:rPr>
          <w:rFonts w:ascii="Arial" w:eastAsia="Verdana" w:hAnsi="Arial" w:cs="Arial"/>
          <w:b/>
          <w:bCs/>
          <w:color w:val="auto"/>
        </w:rPr>
      </w:pPr>
    </w:p>
    <w:p w14:paraId="52EE704E" w14:textId="0A17D57F" w:rsidR="00421D56" w:rsidRDefault="00421D56" w:rsidP="003E5D15">
      <w:pPr>
        <w:jc w:val="center"/>
        <w:rPr>
          <w:rFonts w:ascii="Arial" w:eastAsia="Verdana" w:hAnsi="Arial" w:cs="Arial"/>
          <w:b/>
          <w:bCs/>
          <w:color w:val="auto"/>
        </w:rPr>
      </w:pPr>
    </w:p>
    <w:p w14:paraId="4F661378" w14:textId="1A05D47D" w:rsidR="00437A2C" w:rsidRDefault="00437A2C" w:rsidP="003E5D15">
      <w:pPr>
        <w:jc w:val="center"/>
        <w:rPr>
          <w:rFonts w:ascii="Arial" w:eastAsia="Verdana" w:hAnsi="Arial" w:cs="Arial"/>
          <w:b/>
          <w:bCs/>
          <w:color w:val="auto"/>
        </w:rPr>
      </w:pPr>
    </w:p>
    <w:p w14:paraId="7180A5DE" w14:textId="77777777" w:rsidR="008D7331" w:rsidRDefault="008D7331" w:rsidP="003E5D15">
      <w:pPr>
        <w:jc w:val="center"/>
        <w:rPr>
          <w:rFonts w:ascii="Arial" w:eastAsia="Verdana" w:hAnsi="Arial" w:cs="Arial"/>
          <w:b/>
          <w:bCs/>
          <w:color w:val="auto"/>
        </w:rPr>
      </w:pPr>
    </w:p>
    <w:p w14:paraId="6F6835A0" w14:textId="77777777" w:rsidR="008D7331" w:rsidRDefault="008D7331" w:rsidP="003E5D15">
      <w:pPr>
        <w:jc w:val="center"/>
        <w:rPr>
          <w:rFonts w:ascii="Arial" w:eastAsia="Verdana" w:hAnsi="Arial" w:cs="Arial"/>
          <w:b/>
          <w:bCs/>
          <w:color w:val="auto"/>
        </w:rPr>
      </w:pPr>
    </w:p>
    <w:p w14:paraId="4FFD63E3" w14:textId="77777777" w:rsidR="00421D56" w:rsidRPr="00755D0D" w:rsidRDefault="00421D56" w:rsidP="003E5D15">
      <w:pPr>
        <w:rPr>
          <w:rFonts w:ascii="Arial" w:eastAsia="Verdana" w:hAnsi="Arial" w:cs="Arial"/>
          <w:b/>
          <w:bCs/>
          <w:color w:val="auto"/>
        </w:rPr>
      </w:pPr>
    </w:p>
    <w:p w14:paraId="4BBB9FBC" w14:textId="5C7B3026" w:rsidR="00A77B3E" w:rsidRPr="00755D0D" w:rsidRDefault="004D6B20" w:rsidP="003E5D15">
      <w:pPr>
        <w:jc w:val="center"/>
        <w:rPr>
          <w:rFonts w:ascii="Arial" w:eastAsia="Verdana" w:hAnsi="Arial" w:cs="Arial"/>
          <w:b/>
          <w:bCs/>
          <w:color w:val="auto"/>
        </w:rPr>
      </w:pPr>
      <w:r w:rsidRPr="00755D0D">
        <w:rPr>
          <w:rFonts w:ascii="Arial" w:eastAsia="Verdana" w:hAnsi="Arial" w:cs="Arial"/>
          <w:b/>
          <w:bCs/>
          <w:color w:val="auto"/>
        </w:rPr>
        <w:t xml:space="preserve">FORMA DE </w:t>
      </w:r>
      <w:r w:rsidR="00193C33" w:rsidRPr="00755D0D">
        <w:rPr>
          <w:rFonts w:ascii="Arial" w:eastAsia="Verdana" w:hAnsi="Arial" w:cs="Arial"/>
          <w:b/>
          <w:bCs/>
          <w:color w:val="auto"/>
        </w:rPr>
        <w:t>GARANTÍA</w:t>
      </w:r>
      <w:r w:rsidRPr="00755D0D">
        <w:rPr>
          <w:rFonts w:ascii="Arial" w:eastAsia="Verdana" w:hAnsi="Arial" w:cs="Arial"/>
          <w:b/>
          <w:bCs/>
          <w:color w:val="auto"/>
        </w:rPr>
        <w:t xml:space="preserve"> DE CALIDAD DE OBRA</w:t>
      </w:r>
    </w:p>
    <w:p w14:paraId="77EBC34A" w14:textId="77777777" w:rsidR="00A77B3E" w:rsidRPr="00755D0D" w:rsidRDefault="00A77B3E" w:rsidP="003E5D15">
      <w:pPr>
        <w:tabs>
          <w:tab w:val="left" w:pos="560"/>
        </w:tabs>
        <w:ind w:left="1120" w:right="-42" w:hanging="1120"/>
        <w:jc w:val="both"/>
        <w:rPr>
          <w:rFonts w:ascii="Arial" w:eastAsia="Verdana" w:hAnsi="Arial" w:cs="Arial"/>
          <w:b/>
          <w:bCs/>
          <w:color w:val="auto"/>
        </w:rPr>
      </w:pPr>
    </w:p>
    <w:p w14:paraId="2AAFDF7A" w14:textId="2AF9615C" w:rsidR="00A77B3E" w:rsidRPr="00755D0D" w:rsidRDefault="004D6B20" w:rsidP="003E5D15">
      <w:pPr>
        <w:ind w:right="-42"/>
        <w:rPr>
          <w:rFonts w:ascii="Arial" w:eastAsia="Verdana" w:hAnsi="Arial" w:cs="Arial"/>
          <w:color w:val="auto"/>
        </w:rPr>
      </w:pPr>
      <w:r w:rsidRPr="00755D0D">
        <w:rPr>
          <w:rFonts w:ascii="Arial" w:eastAsia="Verdana" w:hAnsi="Arial" w:cs="Arial"/>
          <w:color w:val="auto"/>
        </w:rPr>
        <w:tab/>
      </w:r>
      <w:r w:rsidR="00FE1ED2" w:rsidRPr="00755D0D">
        <w:rPr>
          <w:rFonts w:ascii="Arial" w:eastAsia="Verdana" w:hAnsi="Arial" w:cs="Arial"/>
          <w:color w:val="auto"/>
        </w:rPr>
        <w:t>Monto: ________________________________________</w:t>
      </w:r>
    </w:p>
    <w:p w14:paraId="4D841178" w14:textId="21016048" w:rsidR="00A77B3E" w:rsidRPr="00755D0D" w:rsidRDefault="00FE1ED2" w:rsidP="003E5D15">
      <w:pPr>
        <w:ind w:right="-42"/>
        <w:rPr>
          <w:rFonts w:ascii="Arial" w:eastAsia="Verdana" w:hAnsi="Arial" w:cs="Arial"/>
          <w:color w:val="auto"/>
        </w:rPr>
      </w:pPr>
      <w:r w:rsidRPr="00755D0D">
        <w:rPr>
          <w:rFonts w:ascii="Arial" w:eastAsia="Verdana" w:hAnsi="Arial" w:cs="Arial"/>
          <w:color w:val="auto"/>
        </w:rPr>
        <w:tab/>
        <w:t>Fiado: _________________________________________</w:t>
      </w:r>
    </w:p>
    <w:p w14:paraId="13FC7BB5" w14:textId="00409E39" w:rsidR="00A77B3E" w:rsidRPr="00755D0D" w:rsidRDefault="00FE1ED2" w:rsidP="003E5D15">
      <w:pPr>
        <w:ind w:right="-42"/>
        <w:rPr>
          <w:rFonts w:ascii="Arial" w:eastAsia="Verdana" w:hAnsi="Arial" w:cs="Arial"/>
          <w:color w:val="auto"/>
        </w:rPr>
      </w:pPr>
      <w:r w:rsidRPr="00755D0D">
        <w:rPr>
          <w:rFonts w:ascii="Arial" w:eastAsia="Verdana" w:hAnsi="Arial" w:cs="Arial"/>
          <w:color w:val="auto"/>
        </w:rPr>
        <w:tab/>
        <w:t>Fiador: ________________________________________</w:t>
      </w:r>
    </w:p>
    <w:p w14:paraId="4112CA46" w14:textId="792E39A9" w:rsidR="00A77B3E" w:rsidRPr="00755D0D" w:rsidRDefault="00FE1ED2" w:rsidP="003E5D15">
      <w:pPr>
        <w:ind w:right="-42"/>
        <w:rPr>
          <w:rFonts w:ascii="Arial" w:eastAsia="Verdana" w:hAnsi="Arial" w:cs="Arial"/>
          <w:color w:val="auto"/>
        </w:rPr>
      </w:pPr>
      <w:r w:rsidRPr="00755D0D">
        <w:rPr>
          <w:rFonts w:ascii="Arial" w:eastAsia="Verdana" w:hAnsi="Arial" w:cs="Arial"/>
          <w:color w:val="auto"/>
        </w:rPr>
        <w:tab/>
        <w:t xml:space="preserve">Beneficiario:       </w:t>
      </w:r>
      <w:r w:rsidRPr="00755D0D">
        <w:rPr>
          <w:rFonts w:ascii="Arial" w:eastAsia="Verdana" w:hAnsi="Arial" w:cs="Arial"/>
          <w:b/>
          <w:bCs/>
          <w:color w:val="auto"/>
          <w:u w:val="single"/>
        </w:rPr>
        <w:t xml:space="preserve">Municipalidad de </w:t>
      </w:r>
      <w:r w:rsidR="00E30F61" w:rsidRPr="00755D0D">
        <w:rPr>
          <w:rFonts w:ascii="Arial" w:eastAsia="Verdana" w:hAnsi="Arial" w:cs="Arial"/>
          <w:b/>
          <w:bCs/>
          <w:color w:val="auto"/>
          <w:u w:val="single"/>
        </w:rPr>
        <w:t xml:space="preserve"> </w:t>
      </w:r>
    </w:p>
    <w:p w14:paraId="187505B0" w14:textId="77777777" w:rsidR="00A77B3E" w:rsidRPr="00755D0D" w:rsidRDefault="004D6B20" w:rsidP="003E5D15">
      <w:pPr>
        <w:ind w:right="-42"/>
        <w:rPr>
          <w:rFonts w:ascii="Arial" w:eastAsia="Verdana" w:hAnsi="Arial" w:cs="Arial"/>
          <w:color w:val="auto"/>
        </w:rPr>
      </w:pPr>
      <w:r w:rsidRPr="00755D0D">
        <w:rPr>
          <w:rFonts w:ascii="Arial" w:eastAsia="Verdana" w:hAnsi="Arial" w:cs="Arial"/>
          <w:color w:val="auto"/>
        </w:rPr>
        <w:t>[El Fiador] garantiza hasta por un monto de __________________________________</w:t>
      </w:r>
    </w:p>
    <w:p w14:paraId="5C67E4B6" w14:textId="77777777" w:rsidR="00A77B3E" w:rsidRPr="00755D0D" w:rsidRDefault="004D6B20" w:rsidP="003E5D15">
      <w:pPr>
        <w:ind w:right="-42"/>
        <w:rPr>
          <w:rFonts w:ascii="Arial" w:eastAsia="Verdana" w:hAnsi="Arial" w:cs="Arial"/>
          <w:color w:val="auto"/>
        </w:rPr>
      </w:pPr>
      <w:r w:rsidRPr="00755D0D">
        <w:rPr>
          <w:rFonts w:ascii="Arial" w:eastAsia="Verdana" w:hAnsi="Arial" w:cs="Arial"/>
          <w:color w:val="auto"/>
        </w:rPr>
        <w:t>Lempiras con ___ /100 (L. ____________).</w:t>
      </w:r>
    </w:p>
    <w:p w14:paraId="18BE07AA" w14:textId="43BABADD" w:rsidR="00A77B3E" w:rsidRPr="00755D0D" w:rsidRDefault="004D6B20" w:rsidP="003E5D15">
      <w:pPr>
        <w:ind w:right="-42"/>
        <w:jc w:val="both"/>
        <w:rPr>
          <w:rFonts w:ascii="Arial" w:eastAsia="Verdana" w:hAnsi="Arial" w:cs="Arial"/>
          <w:color w:val="auto"/>
        </w:rPr>
      </w:pPr>
      <w:r w:rsidRPr="00755D0D">
        <w:rPr>
          <w:rFonts w:ascii="Arial" w:eastAsia="Verdana" w:hAnsi="Arial" w:cs="Arial"/>
          <w:color w:val="auto"/>
        </w:rPr>
        <w:t xml:space="preserve">COBERTURA: Por la presente </w:t>
      </w:r>
      <w:r w:rsidR="002B1FCA" w:rsidRPr="00755D0D">
        <w:rPr>
          <w:rFonts w:ascii="Arial" w:eastAsia="Verdana" w:hAnsi="Arial" w:cs="Arial"/>
          <w:color w:val="auto"/>
        </w:rPr>
        <w:t>Garantía el</w:t>
      </w:r>
      <w:r w:rsidRPr="00755D0D">
        <w:rPr>
          <w:rFonts w:ascii="Arial" w:eastAsia="Verdana" w:hAnsi="Arial" w:cs="Arial"/>
          <w:color w:val="auto"/>
        </w:rPr>
        <w:t xml:space="preserve"> Fiador garantiza al Beneficiario la Buena Calidad de la Obra Ejecutada por parte del Fiador.</w:t>
      </w:r>
    </w:p>
    <w:p w14:paraId="4D38CDAA" w14:textId="3DF01299" w:rsidR="00A77B3E" w:rsidRPr="00755D0D" w:rsidRDefault="00193C33" w:rsidP="003E5D15">
      <w:pPr>
        <w:jc w:val="both"/>
        <w:rPr>
          <w:rFonts w:ascii="Arial" w:eastAsia="Verdana" w:hAnsi="Arial" w:cs="Arial"/>
          <w:color w:val="auto"/>
        </w:rPr>
      </w:pPr>
      <w:r w:rsidRPr="00755D0D">
        <w:rPr>
          <w:rFonts w:ascii="Arial" w:eastAsia="Verdana" w:hAnsi="Arial" w:cs="Arial"/>
          <w:color w:val="auto"/>
        </w:rPr>
        <w:t>CONDICIÓN</w:t>
      </w:r>
      <w:r w:rsidR="004D6B20" w:rsidRPr="00755D0D">
        <w:rPr>
          <w:rFonts w:ascii="Arial" w:eastAsia="Verdana" w:hAnsi="Arial" w:cs="Arial"/>
          <w:color w:val="auto"/>
        </w:rPr>
        <w:t xml:space="preserve"> ESPECIAL: El Beneficiario se compromete a notificar al Fiador en forma inmediata cualquier daño y/o desperfecto imputable al EJECUTOR y que pueda ocurrir dentro del plazo de 12 meses contado este a partir del inicio de la vigencia de la presente </w:t>
      </w:r>
      <w:r w:rsidR="002B1FCA" w:rsidRPr="00755D0D">
        <w:rPr>
          <w:rFonts w:ascii="Arial" w:eastAsia="Verdana" w:hAnsi="Arial" w:cs="Arial"/>
          <w:color w:val="auto"/>
        </w:rPr>
        <w:t>Garantía;</w:t>
      </w:r>
      <w:r w:rsidR="004D6B20" w:rsidRPr="00755D0D">
        <w:rPr>
          <w:rFonts w:ascii="Arial" w:eastAsia="Verdana" w:hAnsi="Arial" w:cs="Arial"/>
          <w:color w:val="auto"/>
        </w:rPr>
        <w:t xml:space="preserve"> de lo contrario el Fiador quedará relevado de toda responsabilidad ulterior.</w:t>
      </w:r>
    </w:p>
    <w:p w14:paraId="1736C27C" w14:textId="0F02F4BE" w:rsidR="00A77B3E" w:rsidRPr="00755D0D" w:rsidRDefault="004D6B20" w:rsidP="003E5D15">
      <w:pPr>
        <w:ind w:right="-42"/>
        <w:jc w:val="both"/>
        <w:rPr>
          <w:rFonts w:ascii="Arial" w:eastAsia="Verdana" w:hAnsi="Arial" w:cs="Arial"/>
          <w:color w:val="auto"/>
        </w:rPr>
      </w:pPr>
      <w:r w:rsidRPr="00755D0D">
        <w:rPr>
          <w:rFonts w:ascii="Arial" w:eastAsia="Verdana" w:hAnsi="Arial" w:cs="Arial"/>
          <w:color w:val="auto"/>
        </w:rPr>
        <w:t xml:space="preserve">VIGENCIA: la presente </w:t>
      </w:r>
      <w:r w:rsidR="002B1FCA" w:rsidRPr="00755D0D">
        <w:rPr>
          <w:rFonts w:ascii="Arial" w:eastAsia="Verdana" w:hAnsi="Arial" w:cs="Arial"/>
          <w:color w:val="auto"/>
        </w:rPr>
        <w:t>Garantía es</w:t>
      </w:r>
      <w:r w:rsidRPr="00755D0D">
        <w:rPr>
          <w:rFonts w:ascii="Arial" w:eastAsia="Verdana" w:hAnsi="Arial" w:cs="Arial"/>
          <w:color w:val="auto"/>
        </w:rPr>
        <w:t xml:space="preserve"> válida a partir de la fecha con vigencia de </w:t>
      </w:r>
      <w:r w:rsidR="002B1FCA" w:rsidRPr="00755D0D">
        <w:rPr>
          <w:rFonts w:ascii="Arial" w:eastAsia="Verdana" w:hAnsi="Arial" w:cs="Arial"/>
          <w:color w:val="auto"/>
        </w:rPr>
        <w:t>(365</w:t>
      </w:r>
      <w:r w:rsidRPr="00755D0D">
        <w:rPr>
          <w:rFonts w:ascii="Arial" w:eastAsia="Verdana" w:hAnsi="Arial" w:cs="Arial"/>
          <w:color w:val="auto"/>
        </w:rPr>
        <w:t xml:space="preserve">) </w:t>
      </w:r>
      <w:r w:rsidR="00E51D65" w:rsidRPr="00755D0D">
        <w:rPr>
          <w:rFonts w:ascii="Arial" w:eastAsia="Verdana" w:hAnsi="Arial" w:cs="Arial"/>
          <w:color w:val="auto"/>
        </w:rPr>
        <w:t>días</w:t>
      </w:r>
      <w:r w:rsidRPr="00755D0D">
        <w:rPr>
          <w:rFonts w:ascii="Arial" w:eastAsia="Verdana" w:hAnsi="Arial" w:cs="Arial"/>
          <w:color w:val="auto"/>
        </w:rPr>
        <w:t>.</w:t>
      </w:r>
    </w:p>
    <w:p w14:paraId="2ACFCCB7" w14:textId="177A628A" w:rsidR="00A77B3E" w:rsidRPr="00755D0D" w:rsidRDefault="004D6B20" w:rsidP="003E5D15">
      <w:pPr>
        <w:ind w:right="-42"/>
        <w:jc w:val="both"/>
        <w:rPr>
          <w:rFonts w:ascii="Arial" w:eastAsia="Verdana" w:hAnsi="Arial" w:cs="Arial"/>
          <w:color w:val="auto"/>
        </w:rPr>
      </w:pPr>
      <w:r w:rsidRPr="00755D0D">
        <w:rPr>
          <w:rFonts w:ascii="Arial" w:eastAsia="Verdana" w:hAnsi="Arial" w:cs="Arial"/>
          <w:color w:val="auto"/>
        </w:rPr>
        <w:t xml:space="preserve">Esta </w:t>
      </w:r>
      <w:r w:rsidR="002B1FCA" w:rsidRPr="00755D0D">
        <w:rPr>
          <w:rFonts w:ascii="Arial" w:eastAsia="Verdana" w:hAnsi="Arial" w:cs="Arial"/>
          <w:color w:val="auto"/>
        </w:rPr>
        <w:t>Garantía será</w:t>
      </w:r>
      <w:r w:rsidRPr="00755D0D">
        <w:rPr>
          <w:rFonts w:ascii="Arial" w:eastAsia="Verdana" w:hAnsi="Arial" w:cs="Arial"/>
          <w:color w:val="auto"/>
        </w:rPr>
        <w:t xml:space="preserve"> ejecutada al simple requerimiento </w:t>
      </w:r>
      <w:r w:rsidR="000E514B" w:rsidRPr="00755D0D">
        <w:rPr>
          <w:rFonts w:ascii="Arial" w:eastAsia="Verdana" w:hAnsi="Arial" w:cs="Arial"/>
          <w:color w:val="auto"/>
        </w:rPr>
        <w:t>de</w:t>
      </w:r>
      <w:r w:rsidRPr="00755D0D">
        <w:rPr>
          <w:rFonts w:ascii="Arial" w:eastAsia="Verdana" w:hAnsi="Arial" w:cs="Arial"/>
          <w:color w:val="auto"/>
        </w:rPr>
        <w:t xml:space="preserve"> la municipalidad </w:t>
      </w:r>
      <w:r w:rsidR="000E514B" w:rsidRPr="00755D0D">
        <w:rPr>
          <w:rFonts w:ascii="Arial" w:eastAsia="Verdana" w:hAnsi="Arial" w:cs="Arial"/>
          <w:color w:val="auto"/>
        </w:rPr>
        <w:t>______________</w:t>
      </w:r>
      <w:r w:rsidRPr="00755D0D">
        <w:rPr>
          <w:rFonts w:ascii="Arial" w:eastAsia="Verdana" w:hAnsi="Arial" w:cs="Arial"/>
          <w:color w:val="auto"/>
        </w:rPr>
        <w:t xml:space="preserve">, departamento de </w:t>
      </w:r>
      <w:r w:rsidR="001E6F1B" w:rsidRPr="00755D0D">
        <w:rPr>
          <w:rFonts w:ascii="Arial" w:eastAsia="Verdana" w:hAnsi="Arial" w:cs="Arial"/>
          <w:color w:val="auto"/>
        </w:rPr>
        <w:t>La Paz</w:t>
      </w:r>
      <w:r w:rsidRPr="00755D0D">
        <w:rPr>
          <w:rFonts w:ascii="Arial" w:eastAsia="Verdana" w:hAnsi="Arial" w:cs="Arial"/>
          <w:color w:val="auto"/>
        </w:rPr>
        <w:t>, acompañada de Certificado de Incumplimiento.</w:t>
      </w:r>
    </w:p>
    <w:p w14:paraId="00ED4EC4" w14:textId="77777777" w:rsidR="00A77B3E" w:rsidRPr="00755D0D" w:rsidRDefault="004D6B20" w:rsidP="003E5D15">
      <w:pPr>
        <w:ind w:right="-42"/>
        <w:jc w:val="both"/>
        <w:rPr>
          <w:rFonts w:ascii="Arial" w:eastAsia="Verdana" w:hAnsi="Arial" w:cs="Arial"/>
          <w:color w:val="auto"/>
        </w:rPr>
      </w:pPr>
      <w:r w:rsidRPr="00755D0D">
        <w:rPr>
          <w:rFonts w:ascii="Arial" w:eastAsia="Verdana" w:hAnsi="Arial" w:cs="Arial"/>
          <w:color w:val="auto"/>
        </w:rPr>
        <w:tab/>
      </w:r>
    </w:p>
    <w:p w14:paraId="2AF37737" w14:textId="77777777" w:rsidR="00A77B3E" w:rsidRPr="00755D0D" w:rsidRDefault="004D6B20" w:rsidP="003E5D15">
      <w:pPr>
        <w:ind w:right="-42"/>
        <w:jc w:val="both"/>
        <w:rPr>
          <w:rFonts w:ascii="Arial" w:eastAsia="Verdana" w:hAnsi="Arial" w:cs="Arial"/>
          <w:color w:val="auto"/>
        </w:rPr>
      </w:pPr>
      <w:r w:rsidRPr="00755D0D">
        <w:rPr>
          <w:rFonts w:ascii="Arial" w:eastAsia="Verdana" w:hAnsi="Arial" w:cs="Arial"/>
          <w:color w:val="auto"/>
        </w:rPr>
        <w:t>Lugar y Fecha: ____________________________________________________________</w:t>
      </w:r>
    </w:p>
    <w:p w14:paraId="593153CB" w14:textId="77777777" w:rsidR="00A77B3E" w:rsidRPr="00755D0D" w:rsidRDefault="00A77B3E" w:rsidP="003E5D15">
      <w:pPr>
        <w:ind w:right="-42"/>
        <w:jc w:val="both"/>
        <w:rPr>
          <w:rFonts w:ascii="Arial" w:eastAsia="Verdana" w:hAnsi="Arial" w:cs="Arial"/>
          <w:color w:val="auto"/>
        </w:rPr>
      </w:pPr>
    </w:p>
    <w:p w14:paraId="7D66FA82" w14:textId="77777777" w:rsidR="00E30F61" w:rsidRPr="00755D0D" w:rsidRDefault="00E30F61" w:rsidP="003E5D15">
      <w:pPr>
        <w:ind w:right="-42"/>
        <w:jc w:val="both"/>
        <w:rPr>
          <w:rFonts w:ascii="Arial" w:eastAsia="Verdana" w:hAnsi="Arial" w:cs="Arial"/>
          <w:color w:val="auto"/>
        </w:rPr>
      </w:pPr>
    </w:p>
    <w:p w14:paraId="72A53FA4" w14:textId="77777777" w:rsidR="00E30F61" w:rsidRPr="00755D0D" w:rsidRDefault="00E30F61" w:rsidP="003E5D15">
      <w:pPr>
        <w:ind w:right="-42"/>
        <w:jc w:val="both"/>
        <w:rPr>
          <w:rFonts w:ascii="Arial" w:eastAsia="Verdana" w:hAnsi="Arial" w:cs="Arial"/>
          <w:color w:val="auto"/>
        </w:rPr>
      </w:pPr>
    </w:p>
    <w:p w14:paraId="47AE3A85" w14:textId="09C42364" w:rsidR="00A77B3E" w:rsidRPr="00755D0D" w:rsidRDefault="004D6B20" w:rsidP="003E5D15">
      <w:pPr>
        <w:ind w:right="-42"/>
        <w:jc w:val="center"/>
        <w:rPr>
          <w:rFonts w:ascii="Arial" w:eastAsia="Verdana" w:hAnsi="Arial" w:cs="Arial"/>
          <w:color w:val="auto"/>
        </w:rPr>
      </w:pPr>
      <w:r w:rsidRPr="00755D0D">
        <w:rPr>
          <w:rFonts w:ascii="Arial" w:eastAsia="Verdana" w:hAnsi="Arial" w:cs="Arial"/>
          <w:color w:val="auto"/>
        </w:rPr>
        <w:t xml:space="preserve">        ________________________________</w:t>
      </w:r>
    </w:p>
    <w:p w14:paraId="55DE7FB2" w14:textId="77777777" w:rsidR="00FE1ED2" w:rsidRPr="00755D0D" w:rsidRDefault="004D6B20" w:rsidP="003E5D15">
      <w:pPr>
        <w:ind w:right="-42"/>
        <w:jc w:val="center"/>
        <w:rPr>
          <w:rFonts w:ascii="Arial" w:eastAsia="Verdana" w:hAnsi="Arial" w:cs="Arial"/>
          <w:b/>
          <w:color w:val="auto"/>
        </w:rPr>
      </w:pPr>
      <w:r w:rsidRPr="00755D0D">
        <w:rPr>
          <w:rFonts w:ascii="Arial" w:eastAsia="Verdana" w:hAnsi="Arial" w:cs="Arial"/>
          <w:color w:val="auto"/>
        </w:rPr>
        <w:tab/>
      </w:r>
      <w:r w:rsidRPr="00755D0D">
        <w:rPr>
          <w:rFonts w:ascii="Arial" w:eastAsia="Verdana" w:hAnsi="Arial" w:cs="Arial"/>
          <w:b/>
          <w:color w:val="auto"/>
        </w:rPr>
        <w:t xml:space="preserve">FIRMA DEL REPRESENTANTE </w:t>
      </w:r>
    </w:p>
    <w:p w14:paraId="0207EA7E" w14:textId="154018F5" w:rsidR="00A77B3E" w:rsidRPr="00755D0D" w:rsidRDefault="00193C33" w:rsidP="003E5D15">
      <w:pPr>
        <w:ind w:right="-42"/>
        <w:jc w:val="center"/>
        <w:rPr>
          <w:rFonts w:ascii="Arial" w:eastAsia="Verdana" w:hAnsi="Arial" w:cs="Arial"/>
          <w:b/>
          <w:color w:val="auto"/>
        </w:rPr>
      </w:pPr>
      <w:r>
        <w:rPr>
          <w:rFonts w:ascii="Arial" w:eastAsia="Verdana" w:hAnsi="Arial" w:cs="Arial"/>
          <w:b/>
          <w:color w:val="auto"/>
        </w:rPr>
        <w:t>LEGAL</w:t>
      </w:r>
      <w:r w:rsidR="004D6B20" w:rsidRPr="00755D0D">
        <w:rPr>
          <w:rFonts w:ascii="Arial" w:eastAsia="Verdana" w:hAnsi="Arial" w:cs="Arial"/>
          <w:b/>
          <w:color w:val="auto"/>
        </w:rPr>
        <w:t xml:space="preserve"> DEL FIADOR</w:t>
      </w:r>
    </w:p>
    <w:p w14:paraId="4F6A1E9C" w14:textId="77777777" w:rsidR="002F2A6E" w:rsidRPr="00755D0D" w:rsidRDefault="002F2A6E" w:rsidP="003E5D15">
      <w:pPr>
        <w:jc w:val="center"/>
        <w:rPr>
          <w:rFonts w:ascii="Arial" w:eastAsia="Verdana" w:hAnsi="Arial" w:cs="Arial"/>
          <w:b/>
          <w:bCs/>
          <w:color w:val="auto"/>
        </w:rPr>
      </w:pPr>
    </w:p>
    <w:p w14:paraId="1245A4AB" w14:textId="0068E164" w:rsidR="00437A2C" w:rsidRDefault="00437A2C" w:rsidP="003E5D15">
      <w:pPr>
        <w:jc w:val="center"/>
        <w:rPr>
          <w:rFonts w:ascii="Arial" w:eastAsia="Verdana" w:hAnsi="Arial" w:cs="Arial"/>
          <w:b/>
          <w:bCs/>
          <w:color w:val="auto"/>
        </w:rPr>
      </w:pPr>
    </w:p>
    <w:p w14:paraId="04BBA604" w14:textId="3E37F38F" w:rsidR="00A77B3E" w:rsidRPr="00755D0D" w:rsidRDefault="00193C33" w:rsidP="003E5D15">
      <w:pPr>
        <w:jc w:val="center"/>
        <w:rPr>
          <w:rFonts w:ascii="Arial" w:eastAsia="Verdana" w:hAnsi="Arial" w:cs="Arial"/>
          <w:b/>
          <w:bCs/>
          <w:color w:val="auto"/>
        </w:rPr>
      </w:pPr>
      <w:r w:rsidRPr="00755D0D">
        <w:rPr>
          <w:rFonts w:ascii="Arial" w:eastAsia="Verdana" w:hAnsi="Arial" w:cs="Arial"/>
          <w:b/>
          <w:bCs/>
          <w:color w:val="auto"/>
        </w:rPr>
        <w:lastRenderedPageBreak/>
        <w:t>DECLARACIÓN</w:t>
      </w:r>
      <w:r w:rsidR="004D6B20" w:rsidRPr="00755D0D">
        <w:rPr>
          <w:rFonts w:ascii="Arial" w:eastAsia="Verdana" w:hAnsi="Arial" w:cs="Arial"/>
          <w:b/>
          <w:bCs/>
          <w:color w:val="auto"/>
        </w:rPr>
        <w:t xml:space="preserve"> DE EL LICITANTE</w:t>
      </w:r>
    </w:p>
    <w:p w14:paraId="2DDC8A73" w14:textId="77777777" w:rsidR="00A77B3E" w:rsidRPr="00755D0D" w:rsidRDefault="004D6B20" w:rsidP="003E5D15">
      <w:pPr>
        <w:tabs>
          <w:tab w:val="left" w:pos="560"/>
        </w:tabs>
        <w:ind w:left="1120" w:right="-42" w:hanging="1120"/>
        <w:jc w:val="both"/>
        <w:rPr>
          <w:rFonts w:ascii="Arial" w:eastAsia="Verdana" w:hAnsi="Arial" w:cs="Arial"/>
          <w:b/>
          <w:bCs/>
          <w:color w:val="auto"/>
        </w:rPr>
      </w:pPr>
      <w:r w:rsidRPr="00755D0D">
        <w:rPr>
          <w:rFonts w:ascii="Arial" w:eastAsia="Verdana" w:hAnsi="Arial" w:cs="Arial"/>
          <w:b/>
          <w:bCs/>
          <w:color w:val="auto"/>
        </w:rPr>
        <w:t>El suscrito como Licitante declara y asegura:</w:t>
      </w:r>
    </w:p>
    <w:p w14:paraId="00B82195" w14:textId="77777777" w:rsidR="00A77B3E" w:rsidRPr="00755D0D" w:rsidRDefault="004D6B20" w:rsidP="003E5D15">
      <w:pPr>
        <w:tabs>
          <w:tab w:val="left" w:pos="560"/>
        </w:tabs>
        <w:ind w:left="1120" w:right="-42" w:hanging="1120"/>
        <w:jc w:val="both"/>
        <w:rPr>
          <w:rFonts w:ascii="Arial" w:eastAsia="Verdana" w:hAnsi="Arial" w:cs="Arial"/>
          <w:color w:val="auto"/>
        </w:rPr>
      </w:pPr>
      <w:r w:rsidRPr="00755D0D">
        <w:rPr>
          <w:rFonts w:ascii="Arial" w:eastAsia="Verdana" w:hAnsi="Arial" w:cs="Arial"/>
          <w:color w:val="auto"/>
        </w:rPr>
        <w:t>1)</w:t>
      </w:r>
      <w:r w:rsidRPr="00755D0D">
        <w:rPr>
          <w:rFonts w:ascii="Arial" w:eastAsia="Verdana" w:hAnsi="Arial" w:cs="Arial"/>
          <w:color w:val="auto"/>
        </w:rPr>
        <w:tab/>
      </w:r>
      <w:r w:rsidRPr="00755D0D">
        <w:rPr>
          <w:rFonts w:ascii="Arial" w:eastAsia="Verdana" w:hAnsi="Arial" w:cs="Arial"/>
          <w:color w:val="auto"/>
        </w:rPr>
        <w:tab/>
        <w:t xml:space="preserve">Que ha examinado cuidadosamente los documentos de Licitación y que está de acuerdo en todo lo relativo a la naturaleza y </w:t>
      </w:r>
      <w:r w:rsidRPr="00755D0D">
        <w:rPr>
          <w:rFonts w:ascii="Arial" w:eastAsia="Verdana" w:hAnsi="Arial" w:cs="Arial"/>
          <w:b/>
          <w:bCs/>
          <w:color w:val="auto"/>
        </w:rPr>
        <w:t>Condiciones Generales de la construcción y las características y Especificaciones Técnicas descritas.</w:t>
      </w:r>
    </w:p>
    <w:p w14:paraId="32ED041E" w14:textId="77777777" w:rsidR="00A77B3E" w:rsidRPr="00755D0D" w:rsidRDefault="004D6B20" w:rsidP="003E5D15">
      <w:pPr>
        <w:tabs>
          <w:tab w:val="left" w:pos="560"/>
        </w:tabs>
        <w:ind w:left="1120" w:right="-42" w:hanging="1120"/>
        <w:jc w:val="both"/>
        <w:rPr>
          <w:rFonts w:ascii="Arial" w:eastAsia="Verdana" w:hAnsi="Arial" w:cs="Arial"/>
          <w:color w:val="auto"/>
        </w:rPr>
      </w:pPr>
      <w:r w:rsidRPr="00755D0D">
        <w:rPr>
          <w:rFonts w:ascii="Arial" w:eastAsia="Verdana" w:hAnsi="Arial" w:cs="Arial"/>
          <w:color w:val="auto"/>
        </w:rPr>
        <w:t>2)</w:t>
      </w:r>
      <w:r w:rsidRPr="00755D0D">
        <w:rPr>
          <w:rFonts w:ascii="Arial" w:eastAsia="Verdana" w:hAnsi="Arial" w:cs="Arial"/>
          <w:color w:val="auto"/>
        </w:rPr>
        <w:tab/>
      </w:r>
      <w:r w:rsidRPr="00755D0D">
        <w:rPr>
          <w:rFonts w:ascii="Arial" w:eastAsia="Verdana" w:hAnsi="Arial" w:cs="Arial"/>
          <w:color w:val="auto"/>
        </w:rPr>
        <w:tab/>
        <w:t xml:space="preserve">Que la única persona o personal interesado en esta oferta como principales, está o están nombradas en ella y que nadie distinto de los que aquí aparecen ya sean personas, compañías o empleados de los organismos que participan en la ejecución, como financistas </w:t>
      </w:r>
      <w:r w:rsidR="00E00117" w:rsidRPr="00755D0D">
        <w:rPr>
          <w:rFonts w:ascii="Arial" w:eastAsia="Verdana" w:hAnsi="Arial" w:cs="Arial"/>
          <w:color w:val="auto"/>
        </w:rPr>
        <w:t>o</w:t>
      </w:r>
      <w:r w:rsidRPr="00755D0D">
        <w:rPr>
          <w:rFonts w:ascii="Arial" w:eastAsia="Verdana" w:hAnsi="Arial" w:cs="Arial"/>
          <w:color w:val="auto"/>
        </w:rPr>
        <w:t xml:space="preserve"> supervisores tienen esta oferta independientemente y sin conexión con otro u otros grupos participantes en la Licitación, y que en todo aspecto la oferta es honrada y de buena fe, sin coacción ni intento de defraudar.</w:t>
      </w:r>
    </w:p>
    <w:p w14:paraId="49C3D0D2" w14:textId="77777777" w:rsidR="00A77B3E" w:rsidRPr="00755D0D" w:rsidRDefault="004D6B20" w:rsidP="003E5D15">
      <w:pPr>
        <w:tabs>
          <w:tab w:val="left" w:pos="560"/>
        </w:tabs>
        <w:ind w:left="1120" w:right="-42" w:hanging="1120"/>
        <w:jc w:val="both"/>
        <w:rPr>
          <w:rFonts w:ascii="Arial" w:eastAsia="Verdana" w:hAnsi="Arial" w:cs="Arial"/>
          <w:color w:val="auto"/>
        </w:rPr>
      </w:pPr>
      <w:r w:rsidRPr="00755D0D">
        <w:rPr>
          <w:rFonts w:ascii="Arial" w:eastAsia="Verdana" w:hAnsi="Arial" w:cs="Arial"/>
          <w:color w:val="auto"/>
        </w:rPr>
        <w:t>3)</w:t>
      </w:r>
      <w:r w:rsidRPr="00755D0D">
        <w:rPr>
          <w:rFonts w:ascii="Arial" w:eastAsia="Verdana" w:hAnsi="Arial" w:cs="Arial"/>
          <w:color w:val="auto"/>
        </w:rPr>
        <w:tab/>
      </w:r>
      <w:r w:rsidRPr="00755D0D">
        <w:rPr>
          <w:rFonts w:ascii="Arial" w:eastAsia="Verdana" w:hAnsi="Arial" w:cs="Arial"/>
          <w:color w:val="auto"/>
        </w:rPr>
        <w:tab/>
        <w:t xml:space="preserve">En caso de ser aceptada esta oferta por la MUNICIPALIDAD,  si el suscrito oferente incurriera en incumplimiento de su parte en celebrar el contrato dentro de los diez (10) días calendarios posteriores a la fecha de la </w:t>
      </w:r>
      <w:r w:rsidRPr="00755D0D">
        <w:rPr>
          <w:rFonts w:ascii="Arial" w:eastAsia="Verdana" w:hAnsi="Arial" w:cs="Arial"/>
          <w:b/>
          <w:bCs/>
          <w:color w:val="auto"/>
        </w:rPr>
        <w:t>Carta de Adjudicación</w:t>
      </w:r>
      <w:r w:rsidRPr="00755D0D">
        <w:rPr>
          <w:rFonts w:ascii="Arial" w:eastAsia="Verdana" w:hAnsi="Arial" w:cs="Arial"/>
          <w:color w:val="auto"/>
        </w:rPr>
        <w:t xml:space="preserve">, por no presentar las respectivas   </w:t>
      </w:r>
      <w:r w:rsidRPr="00755D0D">
        <w:rPr>
          <w:rFonts w:ascii="Arial" w:eastAsia="Verdana" w:hAnsi="Arial" w:cs="Arial"/>
          <w:b/>
          <w:bCs/>
          <w:color w:val="auto"/>
        </w:rPr>
        <w:t>Garantía     de  Anticipo y Cumplimiento   de   Contrato</w:t>
      </w:r>
      <w:r w:rsidRPr="00755D0D">
        <w:rPr>
          <w:rFonts w:ascii="Arial" w:eastAsia="Verdana" w:hAnsi="Arial" w:cs="Arial"/>
          <w:color w:val="auto"/>
        </w:rPr>
        <w:t xml:space="preserve">, tal como se especifica   en   el   numeral   10.01    de    </w:t>
      </w:r>
      <w:r w:rsidRPr="00755D0D">
        <w:rPr>
          <w:rFonts w:ascii="Arial" w:eastAsia="Verdana" w:hAnsi="Arial" w:cs="Arial"/>
          <w:b/>
          <w:bCs/>
          <w:color w:val="auto"/>
        </w:rPr>
        <w:t>las     INSTRUCCIONES    A   LOS LICITANTES</w:t>
      </w:r>
      <w:r w:rsidRPr="00755D0D">
        <w:rPr>
          <w:rFonts w:ascii="Arial" w:eastAsia="Verdana" w:hAnsi="Arial" w:cs="Arial"/>
          <w:color w:val="auto"/>
        </w:rPr>
        <w:t>, el   suscrito reconoce que habrá abandonado  la adjudicación del Contrato y la MUNICIPALIDAD podrá inhabilitarlo del Banco  de contratistas mediante Resolución motivada.</w:t>
      </w:r>
    </w:p>
    <w:p w14:paraId="782EF4C8" w14:textId="77777777" w:rsidR="00A77B3E" w:rsidRPr="00755D0D" w:rsidRDefault="00A77B3E" w:rsidP="003E5D15">
      <w:pPr>
        <w:tabs>
          <w:tab w:val="left" w:pos="560"/>
        </w:tabs>
        <w:ind w:left="1120" w:right="-42" w:hanging="1120"/>
        <w:jc w:val="both"/>
        <w:rPr>
          <w:rFonts w:ascii="Arial" w:eastAsia="Verdana" w:hAnsi="Arial" w:cs="Arial"/>
          <w:color w:val="auto"/>
        </w:rPr>
      </w:pPr>
    </w:p>
    <w:p w14:paraId="3C719D75" w14:textId="77777777" w:rsidR="00A77B3E" w:rsidRPr="00755D0D" w:rsidRDefault="00A77B3E" w:rsidP="003E5D15">
      <w:pPr>
        <w:tabs>
          <w:tab w:val="left" w:pos="560"/>
        </w:tabs>
        <w:ind w:left="1120" w:right="-42" w:hanging="1120"/>
        <w:jc w:val="both"/>
        <w:rPr>
          <w:rFonts w:ascii="Arial" w:eastAsia="Verdana" w:hAnsi="Arial" w:cs="Arial"/>
          <w:color w:val="auto"/>
        </w:rPr>
      </w:pPr>
    </w:p>
    <w:p w14:paraId="6DB274A2" w14:textId="77777777" w:rsidR="00A77B3E" w:rsidRPr="00755D0D" w:rsidRDefault="004D6B20" w:rsidP="003E5D15">
      <w:pPr>
        <w:tabs>
          <w:tab w:val="left" w:pos="560"/>
        </w:tabs>
        <w:ind w:left="1120" w:right="-42" w:hanging="1120"/>
        <w:jc w:val="both"/>
        <w:rPr>
          <w:rFonts w:ascii="Arial" w:eastAsia="Verdana" w:hAnsi="Arial" w:cs="Arial"/>
          <w:color w:val="auto"/>
        </w:rPr>
      </w:pPr>
      <w:r w:rsidRPr="00755D0D">
        <w:rPr>
          <w:rFonts w:ascii="Arial" w:eastAsia="Verdana" w:hAnsi="Arial" w:cs="Arial"/>
          <w:color w:val="auto"/>
        </w:rPr>
        <w:t xml:space="preserve">                  Lugar y Fecha: _____________________________________</w:t>
      </w:r>
    </w:p>
    <w:p w14:paraId="7231509A" w14:textId="77777777" w:rsidR="00A77B3E" w:rsidRPr="00755D0D" w:rsidRDefault="00A77B3E" w:rsidP="003E5D15">
      <w:pPr>
        <w:tabs>
          <w:tab w:val="left" w:pos="560"/>
        </w:tabs>
        <w:ind w:left="1120" w:right="-42" w:hanging="1120"/>
        <w:jc w:val="both"/>
        <w:rPr>
          <w:rFonts w:ascii="Arial" w:eastAsia="Verdana" w:hAnsi="Arial" w:cs="Arial"/>
          <w:color w:val="auto"/>
        </w:rPr>
      </w:pPr>
    </w:p>
    <w:p w14:paraId="61A65EF3" w14:textId="175E3E53" w:rsidR="00A77B3E" w:rsidRPr="00755D0D" w:rsidRDefault="004D6B20" w:rsidP="003E5D15">
      <w:pPr>
        <w:tabs>
          <w:tab w:val="left" w:pos="560"/>
        </w:tabs>
        <w:ind w:left="1120" w:right="-42" w:hanging="1120"/>
        <w:jc w:val="center"/>
        <w:rPr>
          <w:rFonts w:ascii="Arial" w:eastAsia="Verdana" w:hAnsi="Arial" w:cs="Arial"/>
          <w:color w:val="auto"/>
        </w:rPr>
      </w:pPr>
      <w:r w:rsidRPr="00755D0D">
        <w:rPr>
          <w:rFonts w:ascii="Arial" w:eastAsia="Verdana" w:hAnsi="Arial" w:cs="Arial"/>
          <w:color w:val="auto"/>
        </w:rPr>
        <w:t>______________________________</w:t>
      </w:r>
    </w:p>
    <w:p w14:paraId="4695682B" w14:textId="77777777" w:rsidR="00A77B3E" w:rsidRPr="00755D0D" w:rsidRDefault="004D6B20" w:rsidP="003E5D15">
      <w:pPr>
        <w:pStyle w:val="Ttulo4"/>
        <w:spacing w:after="200" w:line="276" w:lineRule="auto"/>
        <w:ind w:left="0" w:firstLine="0"/>
        <w:rPr>
          <w:rFonts w:ascii="Arial" w:hAnsi="Arial" w:cs="Arial"/>
          <w:color w:val="auto"/>
        </w:rPr>
      </w:pPr>
      <w:r w:rsidRPr="00755D0D">
        <w:rPr>
          <w:rFonts w:ascii="Arial" w:hAnsi="Arial" w:cs="Arial"/>
          <w:color w:val="auto"/>
        </w:rPr>
        <w:t>FIRMA DEL LICITANTE</w:t>
      </w:r>
    </w:p>
    <w:p w14:paraId="6CCA15EE" w14:textId="77777777" w:rsidR="00A77B3E" w:rsidRPr="00755D0D" w:rsidRDefault="00A77B3E" w:rsidP="003E5D15">
      <w:pPr>
        <w:jc w:val="center"/>
        <w:rPr>
          <w:rFonts w:ascii="Arial" w:hAnsi="Arial" w:cs="Arial"/>
          <w:color w:val="auto"/>
        </w:rPr>
      </w:pPr>
    </w:p>
    <w:p w14:paraId="1FB84346" w14:textId="77777777" w:rsidR="00A77B3E" w:rsidRPr="00755D0D" w:rsidRDefault="00A77B3E" w:rsidP="003E5D15">
      <w:pPr>
        <w:jc w:val="center"/>
        <w:rPr>
          <w:rFonts w:ascii="Arial" w:hAnsi="Arial" w:cs="Arial"/>
          <w:color w:val="auto"/>
        </w:rPr>
      </w:pPr>
    </w:p>
    <w:p w14:paraId="7AF998FC" w14:textId="77777777" w:rsidR="00A77B3E" w:rsidRPr="00755D0D" w:rsidRDefault="00A77B3E" w:rsidP="003E5D15">
      <w:pPr>
        <w:jc w:val="center"/>
        <w:rPr>
          <w:rFonts w:ascii="Arial" w:hAnsi="Arial" w:cs="Arial"/>
          <w:color w:val="auto"/>
        </w:rPr>
      </w:pPr>
    </w:p>
    <w:p w14:paraId="546F0377" w14:textId="77777777" w:rsidR="00A77B3E" w:rsidRPr="00755D0D" w:rsidRDefault="00A77B3E" w:rsidP="003E5D15">
      <w:pPr>
        <w:jc w:val="center"/>
        <w:rPr>
          <w:rFonts w:ascii="Arial" w:hAnsi="Arial" w:cs="Arial"/>
          <w:color w:val="auto"/>
        </w:rPr>
      </w:pPr>
    </w:p>
    <w:p w14:paraId="2F46D65A" w14:textId="77777777" w:rsidR="003540C1" w:rsidRPr="00755D0D" w:rsidRDefault="003540C1" w:rsidP="003E5D15">
      <w:pPr>
        <w:tabs>
          <w:tab w:val="left" w:pos="560"/>
        </w:tabs>
        <w:ind w:right="-42"/>
        <w:rPr>
          <w:rFonts w:ascii="Arial" w:hAnsi="Arial" w:cs="Arial"/>
          <w:color w:val="auto"/>
        </w:rPr>
      </w:pPr>
    </w:p>
    <w:p w14:paraId="60873F04" w14:textId="77777777" w:rsidR="00754B6B" w:rsidRPr="00755D0D" w:rsidRDefault="00754B6B" w:rsidP="003E5D15">
      <w:pPr>
        <w:tabs>
          <w:tab w:val="left" w:pos="560"/>
        </w:tabs>
        <w:ind w:right="-42"/>
        <w:jc w:val="center"/>
        <w:rPr>
          <w:rFonts w:ascii="Arial" w:hAnsi="Arial" w:cs="Arial"/>
          <w:color w:val="auto"/>
        </w:rPr>
      </w:pPr>
    </w:p>
    <w:p w14:paraId="3F895DDC" w14:textId="3FA79672" w:rsidR="00A77B3E" w:rsidRPr="00755D0D" w:rsidRDefault="004D6B20" w:rsidP="003E5D15">
      <w:pPr>
        <w:tabs>
          <w:tab w:val="left" w:pos="560"/>
        </w:tabs>
        <w:ind w:right="-42"/>
        <w:jc w:val="center"/>
        <w:rPr>
          <w:rFonts w:ascii="Arial" w:eastAsia="Verdana" w:hAnsi="Arial" w:cs="Arial"/>
          <w:b/>
          <w:bCs/>
          <w:color w:val="auto"/>
        </w:rPr>
      </w:pPr>
      <w:r w:rsidRPr="00755D0D">
        <w:rPr>
          <w:rFonts w:ascii="Arial" w:eastAsia="Verdana" w:hAnsi="Arial" w:cs="Arial"/>
          <w:b/>
          <w:bCs/>
          <w:color w:val="auto"/>
        </w:rPr>
        <w:lastRenderedPageBreak/>
        <w:t xml:space="preserve">FORMA DE OFERTA </w:t>
      </w:r>
      <w:r w:rsidR="00193C33" w:rsidRPr="00755D0D">
        <w:rPr>
          <w:rFonts w:ascii="Arial" w:eastAsia="Verdana" w:hAnsi="Arial" w:cs="Arial"/>
          <w:b/>
          <w:bCs/>
          <w:color w:val="auto"/>
        </w:rPr>
        <w:t>ECONÓMICA</w:t>
      </w:r>
    </w:p>
    <w:p w14:paraId="781B73B7" w14:textId="77777777" w:rsidR="00A77B3E" w:rsidRPr="00755D0D" w:rsidRDefault="004D6B20" w:rsidP="003E5D15">
      <w:pPr>
        <w:tabs>
          <w:tab w:val="left" w:pos="560"/>
        </w:tabs>
        <w:ind w:left="1120" w:right="-42" w:hanging="1120"/>
        <w:jc w:val="both"/>
        <w:rPr>
          <w:rFonts w:ascii="Arial" w:eastAsia="Verdana" w:hAnsi="Arial" w:cs="Arial"/>
          <w:color w:val="auto"/>
        </w:rPr>
      </w:pPr>
      <w:r w:rsidRPr="00755D0D">
        <w:rPr>
          <w:rFonts w:ascii="Arial" w:eastAsia="Verdana" w:hAnsi="Arial" w:cs="Arial"/>
          <w:color w:val="auto"/>
        </w:rPr>
        <w:tab/>
        <w:t>Estimado Señor:</w:t>
      </w:r>
    </w:p>
    <w:p w14:paraId="5033278B" w14:textId="698D90CC" w:rsidR="00A77B3E" w:rsidRPr="00755D0D" w:rsidRDefault="004D6B20" w:rsidP="003E5D15">
      <w:pPr>
        <w:tabs>
          <w:tab w:val="left" w:pos="560"/>
        </w:tabs>
        <w:ind w:left="567" w:right="-42" w:hanging="1120"/>
        <w:jc w:val="both"/>
        <w:rPr>
          <w:rFonts w:ascii="Arial" w:eastAsia="Verdana" w:hAnsi="Arial" w:cs="Arial"/>
          <w:b/>
          <w:color w:val="auto"/>
        </w:rPr>
      </w:pPr>
      <w:r w:rsidRPr="00755D0D">
        <w:rPr>
          <w:rFonts w:ascii="Arial" w:eastAsia="Verdana" w:hAnsi="Arial" w:cs="Arial"/>
          <w:color w:val="auto"/>
        </w:rPr>
        <w:tab/>
      </w:r>
      <w:r w:rsidRPr="00755D0D">
        <w:rPr>
          <w:rFonts w:ascii="Arial" w:eastAsia="Verdana" w:hAnsi="Arial" w:cs="Arial"/>
          <w:color w:val="auto"/>
        </w:rPr>
        <w:tab/>
        <w:t>De    conformidad    a   las   instrucciones   a   los   proponentes   de   la Licitación para el proyecto "</w:t>
      </w:r>
      <w:r w:rsidRPr="00755D0D">
        <w:rPr>
          <w:rFonts w:ascii="Arial" w:eastAsia="Verdana" w:hAnsi="Arial" w:cs="Arial"/>
          <w:b/>
          <w:bCs/>
          <w:color w:val="auto"/>
        </w:rPr>
        <w:t>__________________</w:t>
      </w:r>
      <w:r w:rsidRPr="00755D0D">
        <w:rPr>
          <w:rFonts w:ascii="Arial" w:eastAsia="Verdana" w:hAnsi="Arial" w:cs="Arial"/>
          <w:color w:val="auto"/>
        </w:rPr>
        <w:t xml:space="preserve">",   el   suscrito   ofrece   realizar   lo LICITADO de acuerdo a las </w:t>
      </w:r>
      <w:r w:rsidRPr="00755D0D">
        <w:rPr>
          <w:rFonts w:ascii="Arial" w:eastAsia="Verdana" w:hAnsi="Arial" w:cs="Arial"/>
          <w:b/>
          <w:bCs/>
          <w:color w:val="auto"/>
        </w:rPr>
        <w:t>Condiciones Generales  y Especiales</w:t>
      </w:r>
      <w:r w:rsidRPr="00755D0D">
        <w:rPr>
          <w:rFonts w:ascii="Arial" w:eastAsia="Verdana" w:hAnsi="Arial" w:cs="Arial"/>
          <w:color w:val="auto"/>
        </w:rPr>
        <w:t xml:space="preserve">,  establecidas para el proyecto,  así como a las </w:t>
      </w:r>
      <w:r w:rsidRPr="00755D0D">
        <w:rPr>
          <w:rFonts w:ascii="Arial" w:eastAsia="Verdana" w:hAnsi="Arial" w:cs="Arial"/>
          <w:b/>
          <w:bCs/>
          <w:color w:val="auto"/>
        </w:rPr>
        <w:t>Especificaciones Técnicas</w:t>
      </w:r>
      <w:r w:rsidRPr="00755D0D">
        <w:rPr>
          <w:rFonts w:ascii="Arial" w:eastAsia="Verdana" w:hAnsi="Arial" w:cs="Arial"/>
          <w:color w:val="auto"/>
        </w:rPr>
        <w:t xml:space="preserve"> correspondientes, y </w:t>
      </w:r>
      <w:r w:rsidRPr="00755D0D">
        <w:rPr>
          <w:rFonts w:ascii="Arial" w:eastAsia="Verdana" w:hAnsi="Arial" w:cs="Arial"/>
          <w:b/>
          <w:bCs/>
          <w:color w:val="auto"/>
        </w:rPr>
        <w:t>Cuadro de Precios Unitarios</w:t>
      </w:r>
      <w:r w:rsidRPr="00755D0D">
        <w:rPr>
          <w:rFonts w:ascii="Arial" w:eastAsia="Verdana" w:hAnsi="Arial" w:cs="Arial"/>
          <w:color w:val="auto"/>
        </w:rPr>
        <w:t xml:space="preserve"> y acepta que de resultar su oferta, la más conveniente a los intereses de la MUNICIPALIDAD, según recomendaciones de la </w:t>
      </w:r>
      <w:r w:rsidRPr="00755D0D">
        <w:rPr>
          <w:rFonts w:ascii="Arial" w:eastAsia="Verdana" w:hAnsi="Arial" w:cs="Arial"/>
          <w:b/>
          <w:bCs/>
          <w:color w:val="auto"/>
        </w:rPr>
        <w:t>Comisión Evaluadora</w:t>
      </w:r>
      <w:r w:rsidRPr="00755D0D">
        <w:rPr>
          <w:rFonts w:ascii="Arial" w:eastAsia="Verdana" w:hAnsi="Arial" w:cs="Arial"/>
          <w:color w:val="auto"/>
        </w:rPr>
        <w:t xml:space="preserve">, firmará a satisfacción de la MUNICIPALIDAD, el contrato respectivo rindiendo las Fianza s o Garantía s correspondientes (Anticipo y Cumplimiento de Contrato) dentro de los diez (10) días calendarios siguientes a la fecha de entrega de la constancia de solicitud de Garantías. El suscrito acepta, en caso de que se adjudique el contrato, entregar la </w:t>
      </w:r>
      <w:r w:rsidR="002B1FCA" w:rsidRPr="00755D0D">
        <w:rPr>
          <w:rFonts w:ascii="Arial" w:eastAsia="Verdana" w:hAnsi="Arial" w:cs="Arial"/>
          <w:color w:val="auto"/>
        </w:rPr>
        <w:t>obra en</w:t>
      </w:r>
      <w:r w:rsidR="00F421A4" w:rsidRPr="00755D0D">
        <w:rPr>
          <w:rFonts w:ascii="Arial" w:eastAsia="Verdana" w:hAnsi="Arial" w:cs="Arial"/>
          <w:color w:val="auto"/>
        </w:rPr>
        <w:t xml:space="preserve"> </w:t>
      </w:r>
      <w:r w:rsidR="00AE1EB8" w:rsidRPr="00755D0D">
        <w:rPr>
          <w:rFonts w:ascii="Arial" w:eastAsia="Verdana" w:hAnsi="Arial" w:cs="Arial"/>
          <w:b/>
          <w:color w:val="auto"/>
        </w:rPr>
        <w:t>1</w:t>
      </w:r>
      <w:r w:rsidR="00E30F61" w:rsidRPr="00755D0D">
        <w:rPr>
          <w:rFonts w:ascii="Arial" w:eastAsia="Verdana" w:hAnsi="Arial" w:cs="Arial"/>
          <w:b/>
          <w:color w:val="auto"/>
        </w:rPr>
        <w:t>2</w:t>
      </w:r>
      <w:r w:rsidR="00AE1EB8" w:rsidRPr="00755D0D">
        <w:rPr>
          <w:rFonts w:ascii="Arial" w:eastAsia="Verdana" w:hAnsi="Arial" w:cs="Arial"/>
          <w:b/>
          <w:color w:val="auto"/>
        </w:rPr>
        <w:t>0</w:t>
      </w:r>
      <w:r w:rsidR="00FD7A28" w:rsidRPr="00755D0D">
        <w:rPr>
          <w:rFonts w:ascii="Arial" w:eastAsia="Verdana" w:hAnsi="Arial" w:cs="Arial"/>
          <w:b/>
          <w:color w:val="auto"/>
        </w:rPr>
        <w:t xml:space="preserve"> días a partir de la orden de inicio</w:t>
      </w:r>
      <w:r w:rsidRPr="00755D0D">
        <w:rPr>
          <w:rFonts w:ascii="Arial" w:eastAsia="Verdana" w:hAnsi="Arial" w:cs="Arial"/>
          <w:b/>
          <w:color w:val="auto"/>
        </w:rPr>
        <w:t>.</w:t>
      </w:r>
    </w:p>
    <w:p w14:paraId="5580E745" w14:textId="77777777" w:rsidR="00A77B3E" w:rsidRPr="00755D0D" w:rsidRDefault="00A77B3E" w:rsidP="003E5D15">
      <w:pPr>
        <w:tabs>
          <w:tab w:val="left" w:pos="560"/>
        </w:tabs>
        <w:ind w:left="1120" w:right="-42" w:hanging="1120"/>
        <w:jc w:val="both"/>
        <w:rPr>
          <w:rFonts w:ascii="Arial" w:eastAsia="Verdana" w:hAnsi="Arial" w:cs="Arial"/>
          <w:color w:val="auto"/>
        </w:rPr>
      </w:pPr>
    </w:p>
    <w:p w14:paraId="4D3531DC" w14:textId="77777777" w:rsidR="00A77B3E" w:rsidRPr="00755D0D" w:rsidRDefault="004D6B20" w:rsidP="003E5D15">
      <w:pPr>
        <w:tabs>
          <w:tab w:val="left" w:pos="560"/>
        </w:tabs>
        <w:ind w:left="567" w:right="-42" w:hanging="1120"/>
        <w:jc w:val="both"/>
        <w:rPr>
          <w:rFonts w:ascii="Arial" w:eastAsia="Verdana" w:hAnsi="Arial" w:cs="Arial"/>
          <w:color w:val="auto"/>
        </w:rPr>
      </w:pPr>
      <w:r w:rsidRPr="00755D0D">
        <w:rPr>
          <w:rFonts w:ascii="Arial" w:eastAsia="Verdana" w:hAnsi="Arial" w:cs="Arial"/>
          <w:color w:val="auto"/>
        </w:rPr>
        <w:tab/>
      </w:r>
      <w:r w:rsidRPr="00755D0D">
        <w:rPr>
          <w:rFonts w:ascii="Arial" w:eastAsia="Verdana" w:hAnsi="Arial" w:cs="Arial"/>
          <w:color w:val="auto"/>
        </w:rPr>
        <w:tab/>
        <w:t xml:space="preserve">También el suscrito </w:t>
      </w:r>
      <w:r w:rsidRPr="00755D0D">
        <w:rPr>
          <w:rFonts w:ascii="Arial" w:eastAsia="Verdana" w:hAnsi="Arial" w:cs="Arial"/>
          <w:b/>
          <w:bCs/>
          <w:color w:val="auto"/>
        </w:rPr>
        <w:t xml:space="preserve">Certifica </w:t>
      </w:r>
      <w:r w:rsidRPr="00755D0D">
        <w:rPr>
          <w:rFonts w:ascii="Arial" w:eastAsia="Verdana" w:hAnsi="Arial" w:cs="Arial"/>
          <w:color w:val="auto"/>
        </w:rPr>
        <w:t xml:space="preserve">que además de la presente </w:t>
      </w:r>
      <w:r w:rsidRPr="00755D0D">
        <w:rPr>
          <w:rFonts w:ascii="Arial" w:eastAsia="Verdana" w:hAnsi="Arial" w:cs="Arial"/>
          <w:b/>
          <w:bCs/>
          <w:color w:val="auto"/>
        </w:rPr>
        <w:t>Forma de Oferta Económica,</w:t>
      </w:r>
      <w:r w:rsidRPr="00755D0D">
        <w:rPr>
          <w:rFonts w:ascii="Arial" w:eastAsia="Verdana" w:hAnsi="Arial" w:cs="Arial"/>
          <w:color w:val="auto"/>
        </w:rPr>
        <w:t xml:space="preserve"> recibió la siguiente documentación: </w:t>
      </w:r>
    </w:p>
    <w:p w14:paraId="0CC69F10" w14:textId="77777777" w:rsidR="00A77B3E" w:rsidRPr="00755D0D" w:rsidRDefault="00A77B3E" w:rsidP="003E5D15">
      <w:pPr>
        <w:tabs>
          <w:tab w:val="left" w:pos="560"/>
        </w:tabs>
        <w:ind w:left="1120" w:right="-42" w:hanging="1120"/>
        <w:jc w:val="both"/>
        <w:rPr>
          <w:rFonts w:ascii="Arial" w:eastAsia="Verdana" w:hAnsi="Arial" w:cs="Arial"/>
          <w:color w:val="auto"/>
        </w:rPr>
      </w:pPr>
    </w:p>
    <w:p w14:paraId="3AD0EFFF" w14:textId="77777777"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Carta de Invitación</w:t>
      </w:r>
    </w:p>
    <w:p w14:paraId="7C93D28A" w14:textId="3EC07886" w:rsidR="00A77B3E" w:rsidRPr="00755D0D" w:rsidRDefault="00E30F61"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Instrucciones a l</w:t>
      </w:r>
      <w:r w:rsidR="004D6B20" w:rsidRPr="00755D0D">
        <w:rPr>
          <w:rFonts w:ascii="Arial" w:eastAsia="Verdana" w:hAnsi="Arial" w:cs="Arial"/>
          <w:color w:val="auto"/>
        </w:rPr>
        <w:t>os Licitantes</w:t>
      </w:r>
    </w:p>
    <w:p w14:paraId="4E00EE38" w14:textId="77777777"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Forma de Oferta</w:t>
      </w:r>
    </w:p>
    <w:p w14:paraId="14BFBE60" w14:textId="0CA12233" w:rsidR="00A77B3E" w:rsidRPr="00755D0D" w:rsidRDefault="004D6B20" w:rsidP="003E5D15">
      <w:pPr>
        <w:numPr>
          <w:ilvl w:val="0"/>
          <w:numId w:val="13"/>
        </w:numPr>
        <w:tabs>
          <w:tab w:val="left" w:pos="560"/>
          <w:tab w:val="num" w:pos="1418"/>
        </w:tabs>
        <w:ind w:left="1418" w:right="-42" w:hanging="338"/>
        <w:jc w:val="both"/>
        <w:rPr>
          <w:rFonts w:ascii="Arial" w:eastAsia="Verdana" w:hAnsi="Arial" w:cs="Arial"/>
          <w:color w:val="auto"/>
        </w:rPr>
      </w:pPr>
      <w:r w:rsidRPr="00755D0D">
        <w:rPr>
          <w:rFonts w:ascii="Arial" w:eastAsia="Verdana" w:hAnsi="Arial" w:cs="Arial"/>
          <w:color w:val="auto"/>
        </w:rPr>
        <w:t xml:space="preserve">Forma de </w:t>
      </w:r>
      <w:r w:rsidR="002B1FCA" w:rsidRPr="00755D0D">
        <w:rPr>
          <w:rFonts w:ascii="Arial" w:eastAsia="Verdana" w:hAnsi="Arial" w:cs="Arial"/>
          <w:color w:val="auto"/>
        </w:rPr>
        <w:t>Garantía de</w:t>
      </w:r>
      <w:r w:rsidRPr="00755D0D">
        <w:rPr>
          <w:rFonts w:ascii="Arial" w:eastAsia="Verdana" w:hAnsi="Arial" w:cs="Arial"/>
          <w:color w:val="auto"/>
        </w:rPr>
        <w:t xml:space="preserve"> Sostenimiento de Oferta para </w:t>
      </w:r>
      <w:r w:rsidR="00193C33" w:rsidRPr="00755D0D">
        <w:rPr>
          <w:rFonts w:ascii="Arial" w:eastAsia="Verdana" w:hAnsi="Arial" w:cs="Arial"/>
          <w:color w:val="auto"/>
        </w:rPr>
        <w:t>COMPARACIÓN</w:t>
      </w:r>
      <w:r w:rsidRPr="00755D0D">
        <w:rPr>
          <w:rFonts w:ascii="Arial" w:eastAsia="Verdana" w:hAnsi="Arial" w:cs="Arial"/>
          <w:color w:val="auto"/>
        </w:rPr>
        <w:t xml:space="preserve"> DE PRECIOS (</w:t>
      </w:r>
      <w:r w:rsidR="00193C33" w:rsidRPr="00755D0D">
        <w:rPr>
          <w:rFonts w:ascii="Arial" w:eastAsia="Verdana" w:hAnsi="Arial" w:cs="Arial"/>
          <w:color w:val="auto"/>
        </w:rPr>
        <w:t>LICITACIÓN</w:t>
      </w:r>
      <w:r w:rsidRPr="00755D0D">
        <w:rPr>
          <w:rFonts w:ascii="Arial" w:eastAsia="Verdana" w:hAnsi="Arial" w:cs="Arial"/>
          <w:color w:val="auto"/>
        </w:rPr>
        <w:t xml:space="preserve"> PRIVADA)</w:t>
      </w:r>
    </w:p>
    <w:p w14:paraId="1AF72F29" w14:textId="46C84D81"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 xml:space="preserve">Forma de </w:t>
      </w:r>
      <w:r w:rsidR="002B1FCA" w:rsidRPr="00755D0D">
        <w:rPr>
          <w:rFonts w:ascii="Arial" w:eastAsia="Verdana" w:hAnsi="Arial" w:cs="Arial"/>
          <w:color w:val="auto"/>
        </w:rPr>
        <w:t>Garantía de</w:t>
      </w:r>
      <w:r w:rsidRPr="00755D0D">
        <w:rPr>
          <w:rFonts w:ascii="Arial" w:eastAsia="Verdana" w:hAnsi="Arial" w:cs="Arial"/>
          <w:color w:val="auto"/>
        </w:rPr>
        <w:t xml:space="preserve"> Anticipo de Contrato</w:t>
      </w:r>
    </w:p>
    <w:p w14:paraId="17D8F9E9" w14:textId="22DE40AB"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 xml:space="preserve">Forma de </w:t>
      </w:r>
      <w:r w:rsidR="002B1FCA" w:rsidRPr="00755D0D">
        <w:rPr>
          <w:rFonts w:ascii="Arial" w:eastAsia="Verdana" w:hAnsi="Arial" w:cs="Arial"/>
          <w:color w:val="auto"/>
        </w:rPr>
        <w:t>Garantía de</w:t>
      </w:r>
      <w:r w:rsidRPr="00755D0D">
        <w:rPr>
          <w:rFonts w:ascii="Arial" w:eastAsia="Verdana" w:hAnsi="Arial" w:cs="Arial"/>
          <w:color w:val="auto"/>
        </w:rPr>
        <w:t xml:space="preserve"> Cumplimiento de Contrato</w:t>
      </w:r>
    </w:p>
    <w:p w14:paraId="79F81417" w14:textId="62B6F17D"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 xml:space="preserve">Forma de </w:t>
      </w:r>
      <w:r w:rsidR="002B1FCA" w:rsidRPr="00755D0D">
        <w:rPr>
          <w:rFonts w:ascii="Arial" w:eastAsia="Verdana" w:hAnsi="Arial" w:cs="Arial"/>
          <w:color w:val="auto"/>
        </w:rPr>
        <w:t>Garantía de</w:t>
      </w:r>
      <w:r w:rsidRPr="00755D0D">
        <w:rPr>
          <w:rFonts w:ascii="Arial" w:eastAsia="Verdana" w:hAnsi="Arial" w:cs="Arial"/>
          <w:color w:val="auto"/>
        </w:rPr>
        <w:t xml:space="preserve"> Calidad de la Obra</w:t>
      </w:r>
    </w:p>
    <w:p w14:paraId="3D27BC41" w14:textId="77777777"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Condiciones Generales de Contrato</w:t>
      </w:r>
    </w:p>
    <w:p w14:paraId="386DD3DE" w14:textId="77777777"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Condiciones Especiales de Contrato</w:t>
      </w:r>
    </w:p>
    <w:p w14:paraId="6865C5B6" w14:textId="77777777"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Desglose de Oferta</w:t>
      </w:r>
    </w:p>
    <w:p w14:paraId="235EBDB2" w14:textId="77777777"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Especificaciones Técnicas</w:t>
      </w:r>
    </w:p>
    <w:p w14:paraId="04A022B2" w14:textId="77777777"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Planos</w:t>
      </w:r>
    </w:p>
    <w:p w14:paraId="0E5FAFA7" w14:textId="77777777" w:rsidR="00A77B3E" w:rsidRPr="00755D0D" w:rsidRDefault="004D6B20" w:rsidP="003E5D15">
      <w:pPr>
        <w:numPr>
          <w:ilvl w:val="0"/>
          <w:numId w:val="13"/>
        </w:numPr>
        <w:tabs>
          <w:tab w:val="left" w:pos="560"/>
          <w:tab w:val="num" w:pos="1440"/>
        </w:tabs>
        <w:ind w:left="360" w:right="-42" w:firstLine="720"/>
        <w:jc w:val="both"/>
        <w:rPr>
          <w:rFonts w:ascii="Arial" w:eastAsia="Verdana" w:hAnsi="Arial" w:cs="Arial"/>
          <w:color w:val="auto"/>
        </w:rPr>
      </w:pPr>
      <w:r w:rsidRPr="00755D0D">
        <w:rPr>
          <w:rFonts w:ascii="Arial" w:eastAsia="Verdana" w:hAnsi="Arial" w:cs="Arial"/>
          <w:color w:val="auto"/>
        </w:rPr>
        <w:t>Adendum, si los hubiere.</w:t>
      </w:r>
      <w:r w:rsidRPr="00755D0D">
        <w:rPr>
          <w:rFonts w:ascii="Arial" w:eastAsia="Verdana" w:hAnsi="Arial" w:cs="Arial"/>
          <w:color w:val="auto"/>
        </w:rPr>
        <w:tab/>
      </w:r>
      <w:r w:rsidRPr="00755D0D">
        <w:rPr>
          <w:rFonts w:ascii="Arial" w:eastAsia="Verdana" w:hAnsi="Arial" w:cs="Arial"/>
          <w:color w:val="auto"/>
        </w:rPr>
        <w:tab/>
      </w:r>
    </w:p>
    <w:p w14:paraId="07E25ADC" w14:textId="77777777" w:rsidR="004061E0" w:rsidRPr="00755D0D" w:rsidRDefault="004061E0" w:rsidP="003E5D15">
      <w:pPr>
        <w:tabs>
          <w:tab w:val="left" w:pos="560"/>
        </w:tabs>
        <w:ind w:right="-42"/>
        <w:jc w:val="center"/>
        <w:rPr>
          <w:rFonts w:ascii="Arial" w:eastAsia="Verdana" w:hAnsi="Arial" w:cs="Arial"/>
          <w:b/>
          <w:bCs/>
          <w:color w:val="auto"/>
          <w:u w:val="single"/>
        </w:rPr>
      </w:pPr>
    </w:p>
    <w:p w14:paraId="3E32EFBA" w14:textId="77777777" w:rsidR="00E30F61" w:rsidRPr="00755D0D" w:rsidRDefault="00E30F61" w:rsidP="003E5D15">
      <w:pPr>
        <w:tabs>
          <w:tab w:val="left" w:pos="560"/>
        </w:tabs>
        <w:ind w:right="-42"/>
        <w:rPr>
          <w:rFonts w:ascii="Arial" w:eastAsia="Verdana" w:hAnsi="Arial" w:cs="Arial"/>
          <w:b/>
          <w:bCs/>
          <w:color w:val="auto"/>
          <w:u w:val="single"/>
        </w:rPr>
      </w:pPr>
    </w:p>
    <w:p w14:paraId="2B68DF25" w14:textId="77777777" w:rsidR="00437A2C" w:rsidRPr="00755D0D" w:rsidRDefault="00437A2C" w:rsidP="003E5D15">
      <w:pPr>
        <w:tabs>
          <w:tab w:val="left" w:pos="560"/>
        </w:tabs>
        <w:ind w:right="-42"/>
        <w:jc w:val="center"/>
        <w:rPr>
          <w:rFonts w:ascii="Arial" w:eastAsia="Verdana" w:hAnsi="Arial" w:cs="Arial"/>
          <w:b/>
          <w:bCs/>
          <w:color w:val="auto"/>
          <w:u w:val="single"/>
        </w:rPr>
      </w:pPr>
    </w:p>
    <w:p w14:paraId="5BAEBCDD" w14:textId="011EFCD6" w:rsidR="00DD3CC2" w:rsidRPr="00755D0D" w:rsidRDefault="00193C33" w:rsidP="003E5D15">
      <w:pPr>
        <w:tabs>
          <w:tab w:val="left" w:pos="560"/>
        </w:tabs>
        <w:ind w:right="-42"/>
        <w:jc w:val="center"/>
        <w:rPr>
          <w:rFonts w:ascii="Arial" w:eastAsia="Verdana" w:hAnsi="Arial" w:cs="Arial"/>
          <w:b/>
          <w:bCs/>
          <w:color w:val="auto"/>
        </w:rPr>
      </w:pPr>
      <w:r w:rsidRPr="00755D0D">
        <w:rPr>
          <w:rFonts w:ascii="Arial" w:eastAsia="Verdana" w:hAnsi="Arial" w:cs="Arial"/>
          <w:b/>
          <w:bCs/>
          <w:color w:val="auto"/>
        </w:rPr>
        <w:t>AUTORIZACIÓN</w:t>
      </w:r>
    </w:p>
    <w:p w14:paraId="125825D9" w14:textId="77777777" w:rsidR="00DD3CC2" w:rsidRPr="00755D0D" w:rsidRDefault="00DD3CC2" w:rsidP="003E5D15">
      <w:pPr>
        <w:tabs>
          <w:tab w:val="left" w:pos="560"/>
        </w:tabs>
        <w:ind w:left="1120" w:right="-42" w:hanging="1120"/>
        <w:jc w:val="both"/>
        <w:rPr>
          <w:rFonts w:ascii="Arial" w:eastAsia="Verdana" w:hAnsi="Arial" w:cs="Arial"/>
          <w:b/>
          <w:bCs/>
          <w:color w:val="auto"/>
          <w:u w:val="single"/>
        </w:rPr>
      </w:pPr>
    </w:p>
    <w:p w14:paraId="5AB0A543" w14:textId="65809CCF" w:rsidR="00DD3CC2" w:rsidRPr="00755D0D" w:rsidRDefault="00DD3CC2" w:rsidP="003E5D15">
      <w:pPr>
        <w:tabs>
          <w:tab w:val="left" w:pos="560"/>
        </w:tabs>
        <w:ind w:left="709" w:right="-42" w:hanging="709"/>
        <w:jc w:val="both"/>
        <w:rPr>
          <w:rFonts w:eastAsia="Verdana"/>
          <w:color w:val="auto"/>
        </w:rPr>
      </w:pPr>
      <w:r w:rsidRPr="00755D0D">
        <w:rPr>
          <w:rFonts w:ascii="Arial" w:eastAsia="Verdana" w:hAnsi="Arial" w:cs="Arial"/>
          <w:color w:val="auto"/>
          <w:sz w:val="24"/>
        </w:rPr>
        <w:tab/>
      </w:r>
      <w:r w:rsidRPr="00755D0D">
        <w:rPr>
          <w:rFonts w:eastAsia="Verdana"/>
          <w:color w:val="auto"/>
          <w:sz w:val="24"/>
        </w:rPr>
        <w:t>Por este medio Autorizo a la Municipalidad de________</w:t>
      </w:r>
      <w:r w:rsidR="002B1FCA" w:rsidRPr="00755D0D">
        <w:rPr>
          <w:rFonts w:eastAsia="Verdana"/>
          <w:color w:val="auto"/>
          <w:sz w:val="24"/>
        </w:rPr>
        <w:t>_ para</w:t>
      </w:r>
      <w:r w:rsidRPr="00755D0D">
        <w:rPr>
          <w:rFonts w:eastAsia="Verdana"/>
          <w:color w:val="auto"/>
          <w:sz w:val="24"/>
        </w:rPr>
        <w:t xml:space="preserve"> que puedan solicitar información y/o referencias acerca de mi persona en condición de oferente para la presentación de oferta </w:t>
      </w:r>
      <w:r w:rsidR="002B1FCA" w:rsidRPr="00755D0D">
        <w:rPr>
          <w:rFonts w:eastAsia="Verdana"/>
          <w:color w:val="auto"/>
          <w:sz w:val="24"/>
        </w:rPr>
        <w:t>del proyecto</w:t>
      </w:r>
      <w:r w:rsidRPr="00755D0D">
        <w:rPr>
          <w:rFonts w:eastAsia="Verdana"/>
          <w:color w:val="auto"/>
          <w:sz w:val="24"/>
        </w:rPr>
        <w:t xml:space="preserve">: </w:t>
      </w:r>
      <w:r w:rsidR="00193C33" w:rsidRPr="00755D0D">
        <w:rPr>
          <w:rFonts w:eastAsia="Verdana"/>
          <w:b/>
          <w:color w:val="auto"/>
          <w:sz w:val="24"/>
        </w:rPr>
        <w:t>CONSTRUCCIÓN</w:t>
      </w:r>
      <w:r w:rsidRPr="00755D0D">
        <w:rPr>
          <w:rFonts w:eastAsia="Verdana"/>
          <w:b/>
          <w:color w:val="auto"/>
          <w:sz w:val="24"/>
        </w:rPr>
        <w:t xml:space="preserve"> DE </w:t>
      </w:r>
      <w:r w:rsidRPr="00755D0D">
        <w:rPr>
          <w:rFonts w:eastAsia="Verdana"/>
          <w:color w:val="auto"/>
          <w:sz w:val="24"/>
        </w:rPr>
        <w:t>_</w:t>
      </w:r>
      <w:r w:rsidR="001E1E84" w:rsidRPr="00755D0D">
        <w:rPr>
          <w:rFonts w:eastAsia="Verdana"/>
          <w:color w:val="auto"/>
          <w:sz w:val="24"/>
        </w:rPr>
        <w:t>______</w:t>
      </w:r>
    </w:p>
    <w:p w14:paraId="121FE345" w14:textId="5FFBFEE7" w:rsidR="00DD3CC2" w:rsidRPr="00755D0D" w:rsidRDefault="00DD3CC2" w:rsidP="003E5D15">
      <w:pPr>
        <w:tabs>
          <w:tab w:val="left" w:pos="560"/>
        </w:tabs>
        <w:ind w:left="709" w:right="-42" w:hanging="1120"/>
        <w:rPr>
          <w:rFonts w:eastAsia="Verdana"/>
          <w:color w:val="auto"/>
        </w:rPr>
      </w:pPr>
      <w:r w:rsidRPr="00755D0D">
        <w:rPr>
          <w:rFonts w:eastAsia="Verdana"/>
          <w:b/>
          <w:color w:val="auto"/>
        </w:rPr>
        <w:tab/>
      </w:r>
      <w:r w:rsidRPr="00755D0D">
        <w:rPr>
          <w:rFonts w:eastAsia="Verdana"/>
          <w:b/>
          <w:color w:val="auto"/>
        </w:rPr>
        <w:tab/>
      </w:r>
      <w:r w:rsidRPr="00755D0D">
        <w:rPr>
          <w:rFonts w:eastAsia="Verdana"/>
          <w:color w:val="auto"/>
        </w:rPr>
        <w:t xml:space="preserve">Código: </w:t>
      </w:r>
      <w:r w:rsidRPr="00755D0D">
        <w:rPr>
          <w:rFonts w:eastAsia="Verdana"/>
          <w:b/>
          <w:color w:val="auto"/>
        </w:rPr>
        <w:t>_</w:t>
      </w:r>
      <w:r w:rsidRPr="00755D0D">
        <w:rPr>
          <w:rFonts w:eastAsia="Verdana"/>
          <w:color w:val="auto"/>
        </w:rPr>
        <w:t>___________</w:t>
      </w:r>
      <w:r w:rsidRPr="00755D0D">
        <w:rPr>
          <w:rFonts w:eastAsia="Verdana"/>
          <w:b/>
          <w:color w:val="auto"/>
        </w:rPr>
        <w:t>ubicado en</w:t>
      </w:r>
      <w:r w:rsidRPr="00755D0D">
        <w:rPr>
          <w:rFonts w:eastAsia="Verdana"/>
          <w:color w:val="auto"/>
        </w:rPr>
        <w:t>: ______</w:t>
      </w:r>
      <w:r w:rsidR="001E1E84" w:rsidRPr="00755D0D">
        <w:rPr>
          <w:rFonts w:eastAsia="Verdana"/>
          <w:color w:val="auto"/>
        </w:rPr>
        <w:t>_</w:t>
      </w:r>
      <w:r w:rsidRPr="00755D0D">
        <w:rPr>
          <w:rFonts w:eastAsia="Verdana"/>
          <w:color w:val="auto"/>
        </w:rPr>
        <w:t>____</w:t>
      </w:r>
      <w:r w:rsidRPr="00755D0D">
        <w:rPr>
          <w:rFonts w:eastAsia="Verdana"/>
          <w:color w:val="auto"/>
        </w:rPr>
        <w:tab/>
        <w:t>Extendida en el municipio de _______ La Paz a los ____ días del mes de ______ 201</w:t>
      </w:r>
      <w:r w:rsidR="00E30F61" w:rsidRPr="00755D0D">
        <w:rPr>
          <w:rFonts w:eastAsia="Verdana"/>
          <w:color w:val="auto"/>
        </w:rPr>
        <w:t>__</w:t>
      </w:r>
      <w:r w:rsidRPr="00755D0D">
        <w:rPr>
          <w:rFonts w:eastAsia="Verdana"/>
          <w:color w:val="auto"/>
        </w:rPr>
        <w:t>.</w:t>
      </w:r>
    </w:p>
    <w:p w14:paraId="616EBF2E" w14:textId="77777777" w:rsidR="00E30F61" w:rsidRPr="00755D0D" w:rsidRDefault="00E30F61" w:rsidP="003E5D15">
      <w:pPr>
        <w:tabs>
          <w:tab w:val="left" w:pos="560"/>
        </w:tabs>
        <w:ind w:left="709" w:right="-42" w:hanging="1120"/>
        <w:rPr>
          <w:rFonts w:eastAsia="Verdana"/>
          <w:color w:val="auto"/>
        </w:rPr>
      </w:pPr>
    </w:p>
    <w:p w14:paraId="4FE14DE5" w14:textId="0B4AA1D7" w:rsidR="00DD3CC2" w:rsidRPr="00755D0D" w:rsidRDefault="00DD3CC2" w:rsidP="003E5D15">
      <w:pPr>
        <w:tabs>
          <w:tab w:val="left" w:pos="560"/>
          <w:tab w:val="num" w:pos="1440"/>
        </w:tabs>
        <w:ind w:left="1080" w:right="-42"/>
        <w:jc w:val="both"/>
        <w:rPr>
          <w:rFonts w:eastAsia="Verdana"/>
          <w:color w:val="auto"/>
        </w:rPr>
      </w:pPr>
      <w:r w:rsidRPr="00755D0D">
        <w:rPr>
          <w:rFonts w:eastAsia="Verdana"/>
          <w:color w:val="auto"/>
        </w:rPr>
        <w:t>Firma Del Oferente______________________</w:t>
      </w:r>
    </w:p>
    <w:p w14:paraId="7E2E431B" w14:textId="492F6C1A" w:rsidR="00DD3CC2" w:rsidRPr="00755D0D" w:rsidRDefault="00DD3CC2" w:rsidP="003E5D15">
      <w:pPr>
        <w:tabs>
          <w:tab w:val="left" w:pos="560"/>
          <w:tab w:val="num" w:pos="1440"/>
        </w:tabs>
        <w:ind w:left="1080" w:right="-42"/>
        <w:jc w:val="both"/>
        <w:rPr>
          <w:rFonts w:eastAsia="Verdana"/>
          <w:color w:val="auto"/>
        </w:rPr>
      </w:pPr>
      <w:r w:rsidRPr="00755D0D">
        <w:rPr>
          <w:rFonts w:eastAsia="Verdana"/>
          <w:color w:val="auto"/>
        </w:rPr>
        <w:t>Nombre Del Oferente_________________</w:t>
      </w:r>
    </w:p>
    <w:p w14:paraId="4FD16901" w14:textId="77777777" w:rsidR="00DD3CC2" w:rsidRPr="00755D0D" w:rsidRDefault="00DD3CC2" w:rsidP="003E5D15">
      <w:pPr>
        <w:tabs>
          <w:tab w:val="left" w:pos="560"/>
          <w:tab w:val="num" w:pos="1440"/>
        </w:tabs>
        <w:ind w:left="1080" w:right="-42"/>
        <w:jc w:val="both"/>
        <w:rPr>
          <w:rFonts w:ascii="Arial" w:eastAsia="Verdana" w:hAnsi="Arial" w:cs="Arial"/>
          <w:color w:val="auto"/>
        </w:rPr>
      </w:pPr>
    </w:p>
    <w:p w14:paraId="2FB6317E" w14:textId="77777777" w:rsidR="00DD3CC2" w:rsidRPr="00755D0D" w:rsidRDefault="00DD3CC2" w:rsidP="003E5D15">
      <w:pPr>
        <w:tabs>
          <w:tab w:val="left" w:pos="560"/>
        </w:tabs>
        <w:ind w:left="1120" w:right="-42" w:hanging="1120"/>
        <w:jc w:val="center"/>
        <w:rPr>
          <w:rFonts w:ascii="Arial" w:eastAsia="Verdana" w:hAnsi="Arial" w:cs="Arial"/>
          <w:color w:val="auto"/>
        </w:rPr>
      </w:pPr>
    </w:p>
    <w:p w14:paraId="7B95785A" w14:textId="77777777" w:rsidR="00DD3CC2" w:rsidRPr="00755D0D" w:rsidRDefault="00DD3CC2" w:rsidP="003E5D15">
      <w:pPr>
        <w:tabs>
          <w:tab w:val="left" w:pos="560"/>
        </w:tabs>
        <w:ind w:left="1120" w:right="-42" w:hanging="1120"/>
        <w:jc w:val="center"/>
        <w:rPr>
          <w:rFonts w:ascii="Arial" w:eastAsia="Verdana" w:hAnsi="Arial" w:cs="Arial"/>
          <w:color w:val="auto"/>
        </w:rPr>
      </w:pPr>
    </w:p>
    <w:p w14:paraId="3036FCC6" w14:textId="77777777" w:rsidR="00DD3CC2" w:rsidRPr="00755D0D" w:rsidRDefault="00DD3CC2" w:rsidP="003E5D15">
      <w:pPr>
        <w:tabs>
          <w:tab w:val="left" w:pos="560"/>
        </w:tabs>
        <w:ind w:left="1120" w:right="-42" w:hanging="1120"/>
        <w:jc w:val="center"/>
        <w:rPr>
          <w:rFonts w:ascii="Arial" w:eastAsia="Verdana" w:hAnsi="Arial" w:cs="Arial"/>
          <w:color w:val="auto"/>
        </w:rPr>
      </w:pPr>
    </w:p>
    <w:p w14:paraId="488BF6F2" w14:textId="77777777" w:rsidR="00E31CA1" w:rsidRPr="00755D0D" w:rsidRDefault="00E31CA1" w:rsidP="003E5D15">
      <w:pPr>
        <w:tabs>
          <w:tab w:val="left" w:pos="560"/>
        </w:tabs>
        <w:ind w:left="1120" w:right="-42" w:hanging="1120"/>
        <w:jc w:val="center"/>
        <w:rPr>
          <w:rFonts w:ascii="Arial" w:eastAsia="Verdana" w:hAnsi="Arial" w:cs="Arial"/>
          <w:color w:val="auto"/>
        </w:rPr>
      </w:pPr>
    </w:p>
    <w:p w14:paraId="3C8D728A" w14:textId="77777777" w:rsidR="00E31CA1" w:rsidRPr="00755D0D" w:rsidRDefault="00E31CA1" w:rsidP="003E5D15">
      <w:pPr>
        <w:tabs>
          <w:tab w:val="left" w:pos="560"/>
        </w:tabs>
        <w:ind w:left="1120" w:right="-42" w:hanging="1120"/>
        <w:jc w:val="center"/>
        <w:rPr>
          <w:rFonts w:ascii="Arial" w:eastAsia="Verdana" w:hAnsi="Arial" w:cs="Arial"/>
          <w:color w:val="auto"/>
        </w:rPr>
      </w:pPr>
    </w:p>
    <w:p w14:paraId="196FDCB2" w14:textId="77777777" w:rsidR="00DD3CC2" w:rsidRPr="00755D0D" w:rsidRDefault="00DD3CC2" w:rsidP="003E5D15">
      <w:pPr>
        <w:tabs>
          <w:tab w:val="left" w:pos="560"/>
        </w:tabs>
        <w:ind w:left="1120" w:right="-42" w:hanging="1120"/>
        <w:jc w:val="center"/>
        <w:rPr>
          <w:rFonts w:ascii="Arial" w:eastAsia="Verdana" w:hAnsi="Arial" w:cs="Arial"/>
          <w:color w:val="auto"/>
        </w:rPr>
      </w:pPr>
    </w:p>
    <w:p w14:paraId="737253DB" w14:textId="77777777" w:rsidR="00DD3CC2" w:rsidRPr="00755D0D" w:rsidRDefault="00DD3CC2" w:rsidP="003E5D15">
      <w:pPr>
        <w:tabs>
          <w:tab w:val="left" w:pos="560"/>
        </w:tabs>
        <w:ind w:left="1120" w:right="-42" w:hanging="1120"/>
        <w:jc w:val="center"/>
        <w:rPr>
          <w:rFonts w:ascii="Arial" w:eastAsia="Verdana" w:hAnsi="Arial" w:cs="Arial"/>
          <w:color w:val="auto"/>
        </w:rPr>
      </w:pPr>
    </w:p>
    <w:p w14:paraId="0407E56F" w14:textId="77777777" w:rsidR="00754B6B" w:rsidRDefault="00754B6B" w:rsidP="003E5D15">
      <w:pPr>
        <w:tabs>
          <w:tab w:val="left" w:pos="560"/>
        </w:tabs>
        <w:ind w:left="1120" w:right="-42" w:hanging="1120"/>
        <w:jc w:val="center"/>
        <w:rPr>
          <w:rFonts w:ascii="Arial" w:eastAsia="Verdana" w:hAnsi="Arial" w:cs="Arial"/>
          <w:color w:val="auto"/>
        </w:rPr>
      </w:pPr>
    </w:p>
    <w:p w14:paraId="352BC546" w14:textId="77777777" w:rsidR="0073216C" w:rsidRDefault="0073216C" w:rsidP="003E5D15">
      <w:pPr>
        <w:tabs>
          <w:tab w:val="left" w:pos="560"/>
        </w:tabs>
        <w:ind w:left="1120" w:right="-42" w:hanging="1120"/>
        <w:jc w:val="center"/>
        <w:rPr>
          <w:rFonts w:ascii="Arial" w:eastAsia="Verdana" w:hAnsi="Arial" w:cs="Arial"/>
          <w:color w:val="auto"/>
        </w:rPr>
      </w:pPr>
    </w:p>
    <w:p w14:paraId="6B3BEA24" w14:textId="77777777" w:rsidR="0073216C" w:rsidRDefault="0073216C" w:rsidP="003E5D15">
      <w:pPr>
        <w:tabs>
          <w:tab w:val="left" w:pos="560"/>
        </w:tabs>
        <w:ind w:left="1120" w:right="-42" w:hanging="1120"/>
        <w:jc w:val="center"/>
        <w:rPr>
          <w:rFonts w:ascii="Arial" w:eastAsia="Verdana" w:hAnsi="Arial" w:cs="Arial"/>
          <w:color w:val="auto"/>
        </w:rPr>
      </w:pPr>
    </w:p>
    <w:p w14:paraId="74926481" w14:textId="77777777" w:rsidR="0073216C" w:rsidRPr="00755D0D" w:rsidRDefault="0073216C" w:rsidP="003E5D15">
      <w:pPr>
        <w:tabs>
          <w:tab w:val="left" w:pos="560"/>
        </w:tabs>
        <w:ind w:left="1120" w:right="-42" w:hanging="1120"/>
        <w:jc w:val="center"/>
        <w:rPr>
          <w:rFonts w:ascii="Arial" w:eastAsia="Verdana" w:hAnsi="Arial" w:cs="Arial"/>
          <w:color w:val="auto"/>
        </w:rPr>
      </w:pPr>
    </w:p>
    <w:p w14:paraId="3DF983F4" w14:textId="77777777" w:rsidR="00BF2356" w:rsidRPr="00755D0D" w:rsidRDefault="00BF2356" w:rsidP="003E5D15">
      <w:pPr>
        <w:tabs>
          <w:tab w:val="left" w:pos="560"/>
        </w:tabs>
        <w:ind w:left="1120" w:right="-42" w:hanging="1120"/>
        <w:jc w:val="center"/>
        <w:rPr>
          <w:rFonts w:ascii="Arial" w:eastAsia="Verdana" w:hAnsi="Arial" w:cs="Arial"/>
          <w:color w:val="auto"/>
        </w:rPr>
      </w:pPr>
    </w:p>
    <w:p w14:paraId="528C494C" w14:textId="77777777" w:rsidR="001E1E84" w:rsidRPr="00755D0D" w:rsidRDefault="001E1E84" w:rsidP="003E5D15">
      <w:pPr>
        <w:tabs>
          <w:tab w:val="left" w:pos="560"/>
        </w:tabs>
        <w:ind w:right="-42"/>
        <w:rPr>
          <w:rFonts w:ascii="Arial" w:eastAsia="Verdana" w:hAnsi="Arial" w:cs="Arial"/>
          <w:color w:val="auto"/>
        </w:rPr>
      </w:pPr>
    </w:p>
    <w:p w14:paraId="6CC404FC" w14:textId="0700D79E" w:rsidR="00DD3CC2" w:rsidRPr="00755D0D" w:rsidRDefault="00DD3CC2" w:rsidP="003E5D15">
      <w:pPr>
        <w:tabs>
          <w:tab w:val="left" w:pos="560"/>
        </w:tabs>
        <w:ind w:right="-42"/>
        <w:jc w:val="center"/>
        <w:rPr>
          <w:rFonts w:ascii="Arial" w:eastAsia="Verdana" w:hAnsi="Arial" w:cs="Arial"/>
          <w:b/>
          <w:bCs/>
          <w:color w:val="auto"/>
        </w:rPr>
      </w:pPr>
      <w:r w:rsidRPr="00755D0D">
        <w:rPr>
          <w:rFonts w:ascii="Arial" w:eastAsia="Verdana" w:hAnsi="Arial" w:cs="Arial"/>
          <w:b/>
          <w:bCs/>
          <w:color w:val="auto"/>
        </w:rPr>
        <w:lastRenderedPageBreak/>
        <w:t xml:space="preserve">FORMATO DE </w:t>
      </w:r>
      <w:r w:rsidR="00193C33" w:rsidRPr="00755D0D">
        <w:rPr>
          <w:rFonts w:ascii="Arial" w:eastAsia="Verdana" w:hAnsi="Arial" w:cs="Arial"/>
          <w:b/>
          <w:bCs/>
          <w:color w:val="auto"/>
        </w:rPr>
        <w:t>DECLARACIÓN</w:t>
      </w:r>
      <w:r w:rsidR="002B1FCA" w:rsidRPr="00755D0D">
        <w:rPr>
          <w:rFonts w:ascii="Arial" w:eastAsia="Verdana" w:hAnsi="Arial" w:cs="Arial"/>
          <w:b/>
          <w:bCs/>
          <w:color w:val="auto"/>
        </w:rPr>
        <w:t xml:space="preserve"> JURADA</w:t>
      </w:r>
    </w:p>
    <w:p w14:paraId="37001DE6" w14:textId="77777777" w:rsidR="00DD3CC2" w:rsidRPr="00755D0D" w:rsidRDefault="00DD3CC2" w:rsidP="003E5D15">
      <w:pPr>
        <w:jc w:val="both"/>
        <w:rPr>
          <w:rFonts w:ascii="Arial" w:hAnsi="Arial" w:cs="Arial"/>
          <w:b/>
          <w:bCs/>
          <w:color w:val="auto"/>
        </w:rPr>
      </w:pPr>
      <w:r w:rsidRPr="00755D0D">
        <w:rPr>
          <w:rFonts w:ascii="Arial" w:hAnsi="Arial" w:cs="Arial"/>
          <w:b/>
          <w:bCs/>
          <w:color w:val="auto"/>
        </w:rPr>
        <w:t>DECLARACIÓN JURADA SOBRE LA VERACIDAD DE LA INFORMACIÓN EN GENERAL Y DE CONFORMIDAD CON LA LEY DE CONTRATACIÓN DEL ESTADO</w:t>
      </w:r>
    </w:p>
    <w:p w14:paraId="1A87DF31" w14:textId="601F6E3F" w:rsidR="00DD3CC2" w:rsidRPr="00755D0D" w:rsidRDefault="00DD3CC2" w:rsidP="003E5D15">
      <w:pPr>
        <w:jc w:val="both"/>
        <w:rPr>
          <w:rFonts w:ascii="Arial" w:hAnsi="Arial" w:cs="Arial"/>
          <w:color w:val="auto"/>
        </w:rPr>
      </w:pPr>
      <w:r w:rsidRPr="00755D0D">
        <w:rPr>
          <w:rFonts w:ascii="Arial" w:hAnsi="Arial" w:cs="Arial"/>
          <w:color w:val="auto"/>
        </w:rPr>
        <w:t xml:space="preserve">Yo, _______________________________________, hondureño, casado y residente en __________________el Municipio de </w:t>
      </w:r>
      <w:r w:rsidRPr="00755D0D">
        <w:rPr>
          <w:rFonts w:ascii="Arial" w:hAnsi="Arial" w:cs="Arial"/>
          <w:color w:val="auto"/>
          <w:u w:val="single"/>
        </w:rPr>
        <w:t>_______________</w:t>
      </w:r>
      <w:r w:rsidRPr="00755D0D">
        <w:rPr>
          <w:rFonts w:ascii="Arial" w:hAnsi="Arial" w:cs="Arial"/>
          <w:color w:val="auto"/>
        </w:rPr>
        <w:t xml:space="preserve">, departamento de La Paz, con identidad   </w:t>
      </w:r>
      <w:r w:rsidR="00AE1EB8" w:rsidRPr="00755D0D">
        <w:rPr>
          <w:rFonts w:ascii="Arial" w:hAnsi="Arial" w:cs="Arial"/>
          <w:color w:val="auto"/>
        </w:rPr>
        <w:t>número</w:t>
      </w:r>
      <w:r w:rsidRPr="00755D0D">
        <w:rPr>
          <w:rFonts w:ascii="Arial" w:hAnsi="Arial" w:cs="Arial"/>
          <w:color w:val="auto"/>
        </w:rPr>
        <w:t xml:space="preserve"> </w:t>
      </w:r>
      <w:r w:rsidRPr="00755D0D">
        <w:rPr>
          <w:rFonts w:ascii="Arial" w:hAnsi="Arial" w:cs="Arial"/>
          <w:color w:val="auto"/>
          <w:u w:val="single"/>
        </w:rPr>
        <w:t>______________________</w:t>
      </w:r>
      <w:r w:rsidRPr="00755D0D">
        <w:rPr>
          <w:rFonts w:ascii="Arial" w:hAnsi="Arial" w:cs="Arial"/>
          <w:color w:val="auto"/>
        </w:rPr>
        <w:t>, en mi condición de Representante oferente y con facultades suficientes, por la presente declaro que:</w:t>
      </w:r>
    </w:p>
    <w:p w14:paraId="698A1E16" w14:textId="6E271521" w:rsidR="00DD3CC2" w:rsidRPr="00755D0D" w:rsidRDefault="00DD3CC2" w:rsidP="003E5D15">
      <w:pPr>
        <w:jc w:val="both"/>
        <w:rPr>
          <w:rFonts w:ascii="Arial" w:hAnsi="Arial" w:cs="Arial"/>
          <w:color w:val="auto"/>
        </w:rPr>
      </w:pPr>
      <w:r w:rsidRPr="00755D0D">
        <w:rPr>
          <w:rFonts w:ascii="Arial" w:hAnsi="Arial" w:cs="Arial"/>
          <w:color w:val="auto"/>
        </w:rPr>
        <w:t xml:space="preserve">PRIMERO: He leído y entendido en su totalidad el Documento Base de la presente Oferta </w:t>
      </w:r>
      <w:r w:rsidR="00193C33" w:rsidRPr="00755D0D">
        <w:rPr>
          <w:rFonts w:ascii="Arial" w:hAnsi="Arial" w:cs="Arial"/>
          <w:color w:val="auto"/>
        </w:rPr>
        <w:t>LICITACIÓN</w:t>
      </w:r>
      <w:r w:rsidRPr="00755D0D">
        <w:rPr>
          <w:rFonts w:ascii="Arial" w:hAnsi="Arial" w:cs="Arial"/>
          <w:color w:val="auto"/>
        </w:rPr>
        <w:t xml:space="preserve"> PRIVADA LPR-</w:t>
      </w:r>
      <w:r w:rsidR="00193C33" w:rsidRPr="00755D0D">
        <w:rPr>
          <w:rFonts w:ascii="Arial" w:hAnsi="Arial" w:cs="Arial"/>
          <w:color w:val="auto"/>
        </w:rPr>
        <w:t>ALCALDÍA</w:t>
      </w:r>
      <w:r w:rsidRPr="00755D0D">
        <w:rPr>
          <w:rFonts w:ascii="Arial" w:hAnsi="Arial" w:cs="Arial"/>
          <w:color w:val="auto"/>
        </w:rPr>
        <w:t xml:space="preserve"> DE</w:t>
      </w:r>
      <w:r w:rsidR="009F3098" w:rsidRPr="00755D0D">
        <w:rPr>
          <w:rFonts w:ascii="Arial" w:hAnsi="Arial" w:cs="Arial"/>
          <w:color w:val="auto"/>
        </w:rPr>
        <w:t xml:space="preserve"> </w:t>
      </w:r>
      <w:r w:rsidR="005F29C9" w:rsidRPr="00755D0D">
        <w:rPr>
          <w:rFonts w:ascii="Arial" w:hAnsi="Arial" w:cs="Arial"/>
          <w:color w:val="auto"/>
        </w:rPr>
        <w:t>SANTA MARIA</w:t>
      </w:r>
      <w:r w:rsidRPr="00755D0D">
        <w:rPr>
          <w:rFonts w:ascii="Arial" w:hAnsi="Arial" w:cs="Arial"/>
          <w:color w:val="auto"/>
        </w:rPr>
        <w:t>-</w:t>
      </w:r>
      <w:r w:rsidR="003540C1" w:rsidRPr="00755D0D">
        <w:rPr>
          <w:rFonts w:ascii="Arial" w:hAnsi="Arial" w:cs="Arial"/>
          <w:color w:val="auto"/>
        </w:rPr>
        <w:t>0</w:t>
      </w:r>
      <w:r w:rsidR="00AE1EB8" w:rsidRPr="00755D0D">
        <w:rPr>
          <w:rFonts w:ascii="Arial" w:hAnsi="Arial" w:cs="Arial"/>
          <w:color w:val="auto"/>
        </w:rPr>
        <w:t>1</w:t>
      </w:r>
      <w:r w:rsidR="009F3098" w:rsidRPr="00755D0D">
        <w:rPr>
          <w:rFonts w:ascii="Arial" w:hAnsi="Arial" w:cs="Arial"/>
          <w:color w:val="auto"/>
        </w:rPr>
        <w:t>-</w:t>
      </w:r>
      <w:r w:rsidRPr="00755D0D">
        <w:rPr>
          <w:rFonts w:ascii="Arial" w:hAnsi="Arial" w:cs="Arial"/>
          <w:color w:val="auto"/>
        </w:rPr>
        <w:t>201</w:t>
      </w:r>
      <w:r w:rsidR="00AF50E7" w:rsidRPr="00755D0D">
        <w:rPr>
          <w:rFonts w:ascii="Arial" w:hAnsi="Arial" w:cs="Arial"/>
          <w:color w:val="auto"/>
        </w:rPr>
        <w:t>9</w:t>
      </w:r>
      <w:r w:rsidRPr="00755D0D">
        <w:rPr>
          <w:rFonts w:ascii="Arial" w:hAnsi="Arial" w:cs="Arial"/>
          <w:color w:val="auto"/>
        </w:rPr>
        <w:t xml:space="preserve">, PROYECTO </w:t>
      </w:r>
      <w:r w:rsidR="00193C33" w:rsidRPr="00755D0D">
        <w:rPr>
          <w:rFonts w:ascii="Arial" w:hAnsi="Arial" w:cs="Arial"/>
          <w:color w:val="auto"/>
        </w:rPr>
        <w:t>CONSTRUCCIÓN</w:t>
      </w:r>
      <w:r w:rsidRPr="00755D0D">
        <w:rPr>
          <w:rFonts w:ascii="Arial" w:hAnsi="Arial" w:cs="Arial"/>
          <w:color w:val="auto"/>
        </w:rPr>
        <w:t xml:space="preserve"> ________, </w:t>
      </w:r>
      <w:r w:rsidR="00193C33" w:rsidRPr="00755D0D">
        <w:rPr>
          <w:rFonts w:ascii="Arial" w:hAnsi="Arial" w:cs="Arial"/>
          <w:color w:val="auto"/>
        </w:rPr>
        <w:t>CÓDIGO</w:t>
      </w:r>
      <w:r w:rsidRPr="00755D0D">
        <w:rPr>
          <w:rFonts w:ascii="Arial" w:hAnsi="Arial" w:cs="Arial"/>
          <w:color w:val="auto"/>
        </w:rPr>
        <w:t xml:space="preserve">: ____, UBICADO EN _____ MUNICIPIO DE _____ DEPARTAMENTO DE LA PAZ. Financiado con FONDOS MUNICIPALES, que incluye formularios, </w:t>
      </w:r>
      <w:r w:rsidRPr="00755D0D">
        <w:rPr>
          <w:rFonts w:ascii="Arial" w:hAnsi="Arial" w:cs="Arial"/>
          <w:b/>
          <w:color w:val="auto"/>
        </w:rPr>
        <w:t>certificaciones</w:t>
      </w:r>
      <w:r w:rsidRPr="00755D0D">
        <w:rPr>
          <w:rFonts w:ascii="Arial" w:hAnsi="Arial" w:cs="Arial"/>
          <w:color w:val="auto"/>
        </w:rPr>
        <w:t xml:space="preserve"> y otros adjuntos a este Documento. Toda información proporcionada en los formularios para la licitación, es exacta y veraz.</w:t>
      </w:r>
    </w:p>
    <w:p w14:paraId="72B1102D" w14:textId="77777777" w:rsidR="00DD3CC2" w:rsidRPr="00755D0D" w:rsidRDefault="00DD3CC2" w:rsidP="003E5D15">
      <w:pPr>
        <w:jc w:val="both"/>
        <w:rPr>
          <w:rFonts w:ascii="Arial" w:hAnsi="Arial" w:cs="Arial"/>
          <w:color w:val="auto"/>
        </w:rPr>
      </w:pPr>
      <w:r w:rsidRPr="00755D0D">
        <w:rPr>
          <w:rFonts w:ascii="Arial" w:hAnsi="Arial" w:cs="Arial"/>
          <w:b/>
          <w:color w:val="auto"/>
        </w:rPr>
        <w:t>SEGUNDO</w:t>
      </w:r>
      <w:r w:rsidRPr="00755D0D">
        <w:rPr>
          <w:rFonts w:ascii="Arial" w:hAnsi="Arial" w:cs="Arial"/>
          <w:color w:val="auto"/>
        </w:rPr>
        <w:t>: Por este medio autorizo y solicito a cualquier funcionario público, compañía de seguros, banco depositario, fabricante de materiales y equipos, clientes anteriores y a cualquier persona, empresa o sociedad mercantil, que suministre cualquier infamación pertinente que sea requerida por el Organismo Ejecutor que se consideré necesaria para verificar la información y declaraciones proporcionadas por el suscrito o relativas a competencia y reputación.</w:t>
      </w:r>
    </w:p>
    <w:p w14:paraId="0DC6748E" w14:textId="0908B47C" w:rsidR="00DD3CC2" w:rsidRPr="00755D0D" w:rsidRDefault="00DD3CC2" w:rsidP="003E5D15">
      <w:pPr>
        <w:jc w:val="both"/>
        <w:rPr>
          <w:rFonts w:ascii="Arial" w:hAnsi="Arial" w:cs="Arial"/>
          <w:color w:val="auto"/>
        </w:rPr>
      </w:pPr>
      <w:r w:rsidRPr="00755D0D">
        <w:rPr>
          <w:rFonts w:ascii="Arial" w:hAnsi="Arial" w:cs="Arial"/>
          <w:b/>
          <w:color w:val="auto"/>
        </w:rPr>
        <w:t>TERCERO</w:t>
      </w:r>
      <w:r w:rsidRPr="00755D0D">
        <w:rPr>
          <w:rFonts w:ascii="Arial" w:hAnsi="Arial" w:cs="Arial"/>
          <w:color w:val="auto"/>
        </w:rPr>
        <w:t xml:space="preserve">: De resultar </w:t>
      </w:r>
      <w:r w:rsidR="002B1FCA" w:rsidRPr="00755D0D">
        <w:rPr>
          <w:rFonts w:ascii="Arial" w:hAnsi="Arial" w:cs="Arial"/>
          <w:color w:val="auto"/>
        </w:rPr>
        <w:t>seleccionado nos</w:t>
      </w:r>
      <w:r w:rsidRPr="00755D0D">
        <w:rPr>
          <w:rFonts w:ascii="Arial" w:hAnsi="Arial" w:cs="Arial"/>
          <w:color w:val="auto"/>
        </w:rPr>
        <w:t xml:space="preserve"> comprometemos a someternos a los Términos Operativos de LA MUNICIPALIDAD, las Leyes y Reglamentos y Tribunales de la República de Honduras, en todo lo que se refiere a los trámites y ejecución del Contrato.</w:t>
      </w:r>
    </w:p>
    <w:p w14:paraId="117215C6" w14:textId="77777777" w:rsidR="00DD3CC2" w:rsidRPr="00755D0D" w:rsidRDefault="00DD3CC2" w:rsidP="003E5D15">
      <w:pPr>
        <w:jc w:val="both"/>
        <w:rPr>
          <w:rFonts w:ascii="Arial" w:hAnsi="Arial" w:cs="Arial"/>
          <w:color w:val="auto"/>
        </w:rPr>
      </w:pPr>
      <w:r w:rsidRPr="00755D0D">
        <w:rPr>
          <w:rFonts w:ascii="Arial" w:hAnsi="Arial" w:cs="Arial"/>
          <w:b/>
          <w:color w:val="auto"/>
        </w:rPr>
        <w:t>CUARTO:</w:t>
      </w:r>
      <w:r w:rsidRPr="00755D0D">
        <w:rPr>
          <w:rFonts w:ascii="Arial" w:hAnsi="Arial" w:cs="Arial"/>
          <w:color w:val="auto"/>
        </w:rPr>
        <w:t xml:space="preserve"> Que la documentación legal sobre constancias presentadas en fotocopias es copia fiel y concuerda con la original.</w:t>
      </w:r>
    </w:p>
    <w:p w14:paraId="60BA0A85" w14:textId="073A9E93" w:rsidR="00DD3CC2" w:rsidRPr="00755D0D" w:rsidRDefault="00DD3CC2" w:rsidP="003E5D15">
      <w:pPr>
        <w:autoSpaceDE w:val="0"/>
        <w:autoSpaceDN w:val="0"/>
        <w:adjustRightInd w:val="0"/>
        <w:rPr>
          <w:rFonts w:ascii="Arial" w:eastAsia="Calibri" w:hAnsi="Arial" w:cs="Arial"/>
          <w:color w:val="auto"/>
          <w:sz w:val="20"/>
          <w:szCs w:val="20"/>
        </w:rPr>
      </w:pPr>
      <w:r w:rsidRPr="00755D0D">
        <w:rPr>
          <w:rFonts w:ascii="Arial" w:hAnsi="Arial" w:cs="Arial"/>
          <w:b/>
          <w:color w:val="auto"/>
        </w:rPr>
        <w:t>QUINT</w:t>
      </w:r>
      <w:r w:rsidRPr="00755D0D">
        <w:rPr>
          <w:rFonts w:ascii="Arial" w:hAnsi="Arial" w:cs="Arial"/>
          <w:color w:val="auto"/>
        </w:rPr>
        <w:t xml:space="preserve">O: el Oferente </w:t>
      </w:r>
      <w:r w:rsidR="002B1FCA" w:rsidRPr="00755D0D">
        <w:rPr>
          <w:rFonts w:ascii="Arial" w:hAnsi="Arial" w:cs="Arial"/>
          <w:color w:val="auto"/>
        </w:rPr>
        <w:t xml:space="preserve">declara </w:t>
      </w:r>
      <w:r w:rsidR="002B1FCA" w:rsidRPr="00755D0D">
        <w:rPr>
          <w:rFonts w:ascii="Arial" w:eastAsia="Calibri" w:hAnsi="Arial" w:cs="Arial"/>
          <w:color w:val="auto"/>
          <w:sz w:val="20"/>
          <w:szCs w:val="20"/>
        </w:rPr>
        <w:t>no</w:t>
      </w:r>
      <w:r w:rsidRPr="00755D0D">
        <w:rPr>
          <w:rFonts w:ascii="Arial" w:eastAsia="Calibri" w:hAnsi="Arial" w:cs="Arial"/>
          <w:color w:val="auto"/>
          <w:sz w:val="20"/>
          <w:szCs w:val="20"/>
        </w:rPr>
        <w:t xml:space="preserve"> estar comprendido en ninguno de los casos a que se refieren los Artículos 15 y 16 de esta Ley.</w:t>
      </w:r>
    </w:p>
    <w:p w14:paraId="5C3275FE" w14:textId="5D97A526" w:rsidR="00DD3CC2" w:rsidRPr="00755D0D" w:rsidRDefault="00DD3CC2" w:rsidP="003E5D15">
      <w:pPr>
        <w:jc w:val="both"/>
        <w:rPr>
          <w:rFonts w:ascii="Arial" w:hAnsi="Arial" w:cs="Arial"/>
          <w:color w:val="auto"/>
        </w:rPr>
      </w:pPr>
      <w:r w:rsidRPr="00755D0D">
        <w:rPr>
          <w:rFonts w:ascii="Arial" w:hAnsi="Arial" w:cs="Arial"/>
          <w:b/>
          <w:color w:val="auto"/>
        </w:rPr>
        <w:t>SEXTO</w:t>
      </w:r>
      <w:r w:rsidRPr="00755D0D">
        <w:rPr>
          <w:rFonts w:ascii="Arial" w:hAnsi="Arial" w:cs="Arial"/>
          <w:color w:val="auto"/>
        </w:rPr>
        <w:t xml:space="preserve">: Manifiesto que todo lo anteriormente dicho es cierto y en señal de lo cual, firmo la presente Carta de Compromiso, en el municipio de _________________, Departamento de La </w:t>
      </w:r>
      <w:r w:rsidR="002B1FCA" w:rsidRPr="00755D0D">
        <w:rPr>
          <w:rFonts w:ascii="Arial" w:hAnsi="Arial" w:cs="Arial"/>
          <w:color w:val="auto"/>
        </w:rPr>
        <w:t>Paz, a</w:t>
      </w:r>
      <w:r w:rsidRPr="00755D0D">
        <w:rPr>
          <w:rFonts w:ascii="Arial" w:hAnsi="Arial" w:cs="Arial"/>
          <w:color w:val="auto"/>
        </w:rPr>
        <w:t xml:space="preserve"> los _____</w:t>
      </w:r>
      <w:r w:rsidR="002B1FCA" w:rsidRPr="00755D0D">
        <w:rPr>
          <w:rFonts w:ascii="Arial" w:hAnsi="Arial" w:cs="Arial"/>
          <w:color w:val="auto"/>
        </w:rPr>
        <w:t>_ días</w:t>
      </w:r>
      <w:r w:rsidRPr="00755D0D">
        <w:rPr>
          <w:rFonts w:ascii="Arial" w:hAnsi="Arial" w:cs="Arial"/>
          <w:color w:val="auto"/>
        </w:rPr>
        <w:t xml:space="preserve"> del mes de ____________ Del año dos mil _______.</w:t>
      </w:r>
    </w:p>
    <w:p w14:paraId="16E57DC6" w14:textId="30D549B8" w:rsidR="00DD3CC2" w:rsidRPr="00755D0D" w:rsidRDefault="00DD3CC2" w:rsidP="003E5D15">
      <w:pPr>
        <w:jc w:val="both"/>
        <w:rPr>
          <w:rFonts w:ascii="Arial" w:hAnsi="Arial" w:cs="Arial"/>
          <w:color w:val="auto"/>
        </w:rPr>
      </w:pPr>
      <w:r w:rsidRPr="00755D0D">
        <w:rPr>
          <w:rFonts w:ascii="Arial" w:hAnsi="Arial" w:cs="Arial"/>
          <w:color w:val="auto"/>
        </w:rPr>
        <w:t>_________________________</w:t>
      </w:r>
    </w:p>
    <w:p w14:paraId="7D16C900" w14:textId="77777777" w:rsidR="00DD3CC2" w:rsidRPr="00755D0D" w:rsidRDefault="00DD3CC2" w:rsidP="003E5D15">
      <w:pPr>
        <w:jc w:val="both"/>
        <w:rPr>
          <w:rFonts w:ascii="Arial" w:hAnsi="Arial" w:cs="Arial"/>
          <w:color w:val="auto"/>
          <w:sz w:val="28"/>
        </w:rPr>
      </w:pPr>
      <w:r w:rsidRPr="00755D0D">
        <w:rPr>
          <w:rFonts w:ascii="Arial" w:hAnsi="Arial" w:cs="Arial"/>
          <w:color w:val="auto"/>
          <w:sz w:val="28"/>
        </w:rPr>
        <w:t>Firma del Oferente</w:t>
      </w:r>
    </w:p>
    <w:p w14:paraId="6E2A0E6A" w14:textId="0179E1BA" w:rsidR="00DD3CC2" w:rsidRPr="00755D0D" w:rsidRDefault="00DD3CC2" w:rsidP="003E5D15">
      <w:pPr>
        <w:jc w:val="both"/>
        <w:rPr>
          <w:rFonts w:ascii="Arial" w:hAnsi="Arial" w:cs="Arial"/>
          <w:color w:val="auto"/>
          <w:sz w:val="28"/>
        </w:rPr>
      </w:pPr>
      <w:r w:rsidRPr="00755D0D">
        <w:rPr>
          <w:rFonts w:ascii="Arial" w:hAnsi="Arial" w:cs="Arial"/>
          <w:color w:val="auto"/>
          <w:sz w:val="28"/>
        </w:rPr>
        <w:t>______________________</w:t>
      </w:r>
    </w:p>
    <w:p w14:paraId="5E77FDCE" w14:textId="77777777" w:rsidR="00DD3CC2" w:rsidRPr="00755D0D" w:rsidRDefault="00DD3CC2" w:rsidP="003E5D15">
      <w:pPr>
        <w:jc w:val="both"/>
        <w:rPr>
          <w:rFonts w:ascii="Arial" w:hAnsi="Arial" w:cs="Arial"/>
          <w:color w:val="auto"/>
          <w:sz w:val="28"/>
        </w:rPr>
      </w:pPr>
      <w:r w:rsidRPr="00755D0D">
        <w:rPr>
          <w:rFonts w:ascii="Arial" w:hAnsi="Arial" w:cs="Arial"/>
          <w:color w:val="auto"/>
          <w:sz w:val="28"/>
        </w:rPr>
        <w:t>Nombre del Oferente</w:t>
      </w:r>
    </w:p>
    <w:p w14:paraId="3C50A712" w14:textId="77777777" w:rsidR="00DD3CC2" w:rsidRPr="00755D0D" w:rsidRDefault="00DD3CC2" w:rsidP="003E5D15">
      <w:pPr>
        <w:tabs>
          <w:tab w:val="left" w:pos="560"/>
        </w:tabs>
        <w:ind w:left="1120" w:right="-42" w:hanging="1120"/>
        <w:jc w:val="center"/>
        <w:rPr>
          <w:rFonts w:ascii="Arial" w:eastAsia="Verdana" w:hAnsi="Arial" w:cs="Arial"/>
          <w:color w:val="auto"/>
        </w:rPr>
      </w:pPr>
    </w:p>
    <w:p w14:paraId="01ADF970" w14:textId="77777777" w:rsidR="00437A2C" w:rsidRPr="00755D0D" w:rsidRDefault="00437A2C" w:rsidP="003E5D15">
      <w:pPr>
        <w:tabs>
          <w:tab w:val="left" w:pos="560"/>
        </w:tabs>
        <w:ind w:left="1120" w:right="-42" w:hanging="1120"/>
        <w:jc w:val="center"/>
        <w:rPr>
          <w:rFonts w:ascii="Arial" w:eastAsia="Verdana" w:hAnsi="Arial" w:cs="Arial"/>
          <w:color w:val="auto"/>
        </w:rPr>
      </w:pPr>
    </w:p>
    <w:p w14:paraId="7D263234" w14:textId="1B0C23B1" w:rsidR="00DD3CC2" w:rsidRPr="00755D0D" w:rsidRDefault="00DD3CC2" w:rsidP="003E5D15">
      <w:pPr>
        <w:tabs>
          <w:tab w:val="left" w:pos="560"/>
        </w:tabs>
        <w:ind w:right="-42"/>
        <w:jc w:val="center"/>
        <w:rPr>
          <w:rFonts w:ascii="Arial" w:eastAsia="Verdana" w:hAnsi="Arial" w:cs="Arial"/>
          <w:b/>
          <w:bCs/>
          <w:color w:val="auto"/>
        </w:rPr>
      </w:pPr>
      <w:r w:rsidRPr="00755D0D">
        <w:rPr>
          <w:rFonts w:ascii="Arial" w:eastAsia="Verdana" w:hAnsi="Arial" w:cs="Arial"/>
          <w:b/>
          <w:bCs/>
          <w:color w:val="auto"/>
        </w:rPr>
        <w:t xml:space="preserve">FORMATO DE EQUIPO </w:t>
      </w:r>
      <w:r w:rsidR="00193C33" w:rsidRPr="00755D0D">
        <w:rPr>
          <w:rFonts w:ascii="Arial" w:eastAsia="Verdana" w:hAnsi="Arial" w:cs="Arial"/>
          <w:b/>
          <w:bCs/>
          <w:color w:val="auto"/>
        </w:rPr>
        <w:t>MÍNIMO</w:t>
      </w:r>
      <w:r w:rsidRPr="00755D0D">
        <w:rPr>
          <w:rFonts w:ascii="Arial" w:eastAsia="Verdana" w:hAnsi="Arial" w:cs="Arial"/>
          <w:b/>
          <w:bCs/>
          <w:color w:val="auto"/>
        </w:rPr>
        <w:t xml:space="preserve"> REQUERIDO</w:t>
      </w:r>
    </w:p>
    <w:p w14:paraId="3D60FED6" w14:textId="77777777" w:rsidR="00DD3CC2" w:rsidRPr="00755D0D" w:rsidRDefault="00DD3CC2" w:rsidP="003E5D15">
      <w:pPr>
        <w:jc w:val="both"/>
        <w:rPr>
          <w:rFonts w:ascii="Arial" w:hAnsi="Arial" w:cs="Arial"/>
          <w:color w:val="auto"/>
          <w:sz w:val="28"/>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77"/>
        <w:gridCol w:w="3584"/>
        <w:gridCol w:w="2693"/>
        <w:gridCol w:w="1985"/>
      </w:tblGrid>
      <w:tr w:rsidR="00DD3CC2" w:rsidRPr="00755D0D" w14:paraId="1E1CB878" w14:textId="77777777" w:rsidTr="007B6EB4">
        <w:tc>
          <w:tcPr>
            <w:tcW w:w="777" w:type="dxa"/>
          </w:tcPr>
          <w:p w14:paraId="70945A5F" w14:textId="77777777" w:rsidR="00DD3CC2" w:rsidRPr="00755D0D" w:rsidRDefault="00DD3CC2" w:rsidP="003E5D15">
            <w:pPr>
              <w:jc w:val="both"/>
              <w:rPr>
                <w:rFonts w:ascii="Arial" w:hAnsi="Arial" w:cs="Arial"/>
                <w:b/>
                <w:color w:val="auto"/>
                <w:sz w:val="24"/>
              </w:rPr>
            </w:pPr>
            <w:r w:rsidRPr="00755D0D">
              <w:rPr>
                <w:rFonts w:ascii="Arial" w:hAnsi="Arial" w:cs="Arial"/>
                <w:b/>
                <w:color w:val="auto"/>
                <w:sz w:val="24"/>
              </w:rPr>
              <w:t>NO.</w:t>
            </w:r>
          </w:p>
        </w:tc>
        <w:tc>
          <w:tcPr>
            <w:tcW w:w="3584" w:type="dxa"/>
          </w:tcPr>
          <w:p w14:paraId="065BE953" w14:textId="77777777" w:rsidR="00DD3CC2" w:rsidRPr="00755D0D" w:rsidRDefault="00DD3CC2" w:rsidP="003E5D15">
            <w:pPr>
              <w:jc w:val="both"/>
              <w:rPr>
                <w:rFonts w:ascii="Arial" w:hAnsi="Arial" w:cs="Arial"/>
                <w:b/>
                <w:color w:val="auto"/>
                <w:sz w:val="24"/>
              </w:rPr>
            </w:pPr>
            <w:r w:rsidRPr="00755D0D">
              <w:rPr>
                <w:rFonts w:ascii="Arial" w:hAnsi="Arial" w:cs="Arial"/>
                <w:b/>
                <w:color w:val="auto"/>
                <w:sz w:val="24"/>
              </w:rPr>
              <w:t>Descripción Del Equipo</w:t>
            </w:r>
          </w:p>
        </w:tc>
        <w:tc>
          <w:tcPr>
            <w:tcW w:w="2693" w:type="dxa"/>
          </w:tcPr>
          <w:p w14:paraId="0F12BD8B" w14:textId="2813A789" w:rsidR="00DD3CC2" w:rsidRPr="00755D0D" w:rsidRDefault="00E1108B" w:rsidP="003E5D15">
            <w:pPr>
              <w:jc w:val="both"/>
              <w:rPr>
                <w:rFonts w:ascii="Arial" w:hAnsi="Arial" w:cs="Arial"/>
                <w:b/>
                <w:color w:val="auto"/>
                <w:sz w:val="24"/>
              </w:rPr>
            </w:pPr>
            <w:r w:rsidRPr="00755D0D">
              <w:rPr>
                <w:rFonts w:ascii="Arial" w:hAnsi="Arial" w:cs="Arial"/>
                <w:b/>
                <w:color w:val="auto"/>
                <w:sz w:val="24"/>
              </w:rPr>
              <w:t xml:space="preserve">Estado </w:t>
            </w:r>
            <w:r w:rsidR="00DD3CC2" w:rsidRPr="00755D0D">
              <w:rPr>
                <w:rFonts w:ascii="Arial" w:hAnsi="Arial" w:cs="Arial"/>
                <w:b/>
                <w:color w:val="auto"/>
                <w:sz w:val="24"/>
              </w:rPr>
              <w:t>Del Equipo</w:t>
            </w:r>
          </w:p>
        </w:tc>
        <w:tc>
          <w:tcPr>
            <w:tcW w:w="1985" w:type="dxa"/>
          </w:tcPr>
          <w:p w14:paraId="5CFE2D4D" w14:textId="77777777" w:rsidR="00DD3CC2" w:rsidRPr="00755D0D" w:rsidRDefault="00DD3CC2" w:rsidP="003E5D15">
            <w:pPr>
              <w:jc w:val="both"/>
              <w:rPr>
                <w:rFonts w:ascii="Arial" w:hAnsi="Arial" w:cs="Arial"/>
                <w:b/>
                <w:color w:val="auto"/>
                <w:sz w:val="24"/>
              </w:rPr>
            </w:pPr>
            <w:r w:rsidRPr="00755D0D">
              <w:rPr>
                <w:rFonts w:ascii="Arial" w:hAnsi="Arial" w:cs="Arial"/>
                <w:b/>
                <w:color w:val="auto"/>
                <w:sz w:val="24"/>
              </w:rPr>
              <w:t>Observaciones</w:t>
            </w:r>
          </w:p>
        </w:tc>
      </w:tr>
      <w:tr w:rsidR="00DD3CC2" w:rsidRPr="00755D0D" w14:paraId="16D458FF" w14:textId="77777777" w:rsidTr="007B6EB4">
        <w:tc>
          <w:tcPr>
            <w:tcW w:w="777" w:type="dxa"/>
          </w:tcPr>
          <w:p w14:paraId="4EDD90BC" w14:textId="77777777" w:rsidR="00DD3CC2" w:rsidRPr="00755D0D" w:rsidRDefault="00DD3CC2" w:rsidP="003E5D15">
            <w:pPr>
              <w:jc w:val="both"/>
              <w:rPr>
                <w:rFonts w:ascii="Arial" w:hAnsi="Arial" w:cs="Arial"/>
                <w:color w:val="auto"/>
                <w:sz w:val="28"/>
              </w:rPr>
            </w:pPr>
          </w:p>
        </w:tc>
        <w:tc>
          <w:tcPr>
            <w:tcW w:w="3584" w:type="dxa"/>
          </w:tcPr>
          <w:p w14:paraId="25065E88" w14:textId="77777777" w:rsidR="00DD3CC2" w:rsidRPr="00755D0D" w:rsidRDefault="00DD3CC2" w:rsidP="003E5D15">
            <w:pPr>
              <w:jc w:val="both"/>
              <w:rPr>
                <w:rFonts w:ascii="Arial" w:hAnsi="Arial" w:cs="Arial"/>
                <w:color w:val="auto"/>
                <w:sz w:val="28"/>
              </w:rPr>
            </w:pPr>
          </w:p>
        </w:tc>
        <w:tc>
          <w:tcPr>
            <w:tcW w:w="2693" w:type="dxa"/>
          </w:tcPr>
          <w:p w14:paraId="00653FE8" w14:textId="77777777" w:rsidR="00DD3CC2" w:rsidRPr="00755D0D" w:rsidRDefault="00DD3CC2" w:rsidP="003E5D15">
            <w:pPr>
              <w:jc w:val="both"/>
              <w:rPr>
                <w:rFonts w:ascii="Arial" w:hAnsi="Arial" w:cs="Arial"/>
                <w:color w:val="auto"/>
                <w:sz w:val="28"/>
              </w:rPr>
            </w:pPr>
          </w:p>
        </w:tc>
        <w:tc>
          <w:tcPr>
            <w:tcW w:w="1985" w:type="dxa"/>
          </w:tcPr>
          <w:p w14:paraId="4751591C" w14:textId="77777777" w:rsidR="00DD3CC2" w:rsidRPr="00755D0D" w:rsidRDefault="00DD3CC2" w:rsidP="003E5D15">
            <w:pPr>
              <w:jc w:val="both"/>
              <w:rPr>
                <w:rFonts w:ascii="Arial" w:hAnsi="Arial" w:cs="Arial"/>
                <w:color w:val="auto"/>
                <w:sz w:val="28"/>
              </w:rPr>
            </w:pPr>
          </w:p>
        </w:tc>
      </w:tr>
      <w:tr w:rsidR="00DD3CC2" w:rsidRPr="00755D0D" w14:paraId="3CB25C6C" w14:textId="77777777" w:rsidTr="007B6EB4">
        <w:tc>
          <w:tcPr>
            <w:tcW w:w="777" w:type="dxa"/>
          </w:tcPr>
          <w:p w14:paraId="6B66FDFC" w14:textId="77777777" w:rsidR="00DD3CC2" w:rsidRPr="00755D0D" w:rsidRDefault="00DD3CC2" w:rsidP="003E5D15">
            <w:pPr>
              <w:jc w:val="both"/>
              <w:rPr>
                <w:rFonts w:ascii="Arial" w:hAnsi="Arial" w:cs="Arial"/>
                <w:color w:val="auto"/>
                <w:sz w:val="28"/>
              </w:rPr>
            </w:pPr>
          </w:p>
        </w:tc>
        <w:tc>
          <w:tcPr>
            <w:tcW w:w="3584" w:type="dxa"/>
          </w:tcPr>
          <w:p w14:paraId="692A9418" w14:textId="77777777" w:rsidR="00DD3CC2" w:rsidRPr="00755D0D" w:rsidRDefault="00DD3CC2" w:rsidP="003E5D15">
            <w:pPr>
              <w:jc w:val="both"/>
              <w:rPr>
                <w:rFonts w:ascii="Arial" w:hAnsi="Arial" w:cs="Arial"/>
                <w:color w:val="auto"/>
                <w:sz w:val="28"/>
              </w:rPr>
            </w:pPr>
          </w:p>
        </w:tc>
        <w:tc>
          <w:tcPr>
            <w:tcW w:w="2693" w:type="dxa"/>
          </w:tcPr>
          <w:p w14:paraId="21805E1F" w14:textId="77777777" w:rsidR="00DD3CC2" w:rsidRPr="00755D0D" w:rsidRDefault="00DD3CC2" w:rsidP="003E5D15">
            <w:pPr>
              <w:jc w:val="both"/>
              <w:rPr>
                <w:rFonts w:ascii="Arial" w:hAnsi="Arial" w:cs="Arial"/>
                <w:color w:val="auto"/>
                <w:sz w:val="28"/>
              </w:rPr>
            </w:pPr>
          </w:p>
        </w:tc>
        <w:tc>
          <w:tcPr>
            <w:tcW w:w="1985" w:type="dxa"/>
          </w:tcPr>
          <w:p w14:paraId="54A79956" w14:textId="77777777" w:rsidR="00DD3CC2" w:rsidRPr="00755D0D" w:rsidRDefault="00DD3CC2" w:rsidP="003E5D15">
            <w:pPr>
              <w:jc w:val="both"/>
              <w:rPr>
                <w:rFonts w:ascii="Arial" w:hAnsi="Arial" w:cs="Arial"/>
                <w:color w:val="auto"/>
                <w:sz w:val="28"/>
              </w:rPr>
            </w:pPr>
          </w:p>
        </w:tc>
      </w:tr>
      <w:tr w:rsidR="00DD3CC2" w:rsidRPr="00755D0D" w14:paraId="291F6F89" w14:textId="77777777" w:rsidTr="007B6EB4">
        <w:tc>
          <w:tcPr>
            <w:tcW w:w="777" w:type="dxa"/>
          </w:tcPr>
          <w:p w14:paraId="21906F75" w14:textId="77777777" w:rsidR="00DD3CC2" w:rsidRPr="00755D0D" w:rsidRDefault="00DD3CC2" w:rsidP="003E5D15">
            <w:pPr>
              <w:jc w:val="both"/>
              <w:rPr>
                <w:rFonts w:ascii="Arial" w:hAnsi="Arial" w:cs="Arial"/>
                <w:color w:val="auto"/>
                <w:sz w:val="28"/>
              </w:rPr>
            </w:pPr>
          </w:p>
        </w:tc>
        <w:tc>
          <w:tcPr>
            <w:tcW w:w="3584" w:type="dxa"/>
          </w:tcPr>
          <w:p w14:paraId="3D109546" w14:textId="77777777" w:rsidR="00DD3CC2" w:rsidRPr="00755D0D" w:rsidRDefault="00DD3CC2" w:rsidP="003E5D15">
            <w:pPr>
              <w:jc w:val="both"/>
              <w:rPr>
                <w:rFonts w:ascii="Arial" w:hAnsi="Arial" w:cs="Arial"/>
                <w:color w:val="auto"/>
                <w:sz w:val="28"/>
              </w:rPr>
            </w:pPr>
          </w:p>
        </w:tc>
        <w:tc>
          <w:tcPr>
            <w:tcW w:w="2693" w:type="dxa"/>
          </w:tcPr>
          <w:p w14:paraId="403B79FE" w14:textId="77777777" w:rsidR="00DD3CC2" w:rsidRPr="00755D0D" w:rsidRDefault="00DD3CC2" w:rsidP="003E5D15">
            <w:pPr>
              <w:jc w:val="both"/>
              <w:rPr>
                <w:rFonts w:ascii="Arial" w:hAnsi="Arial" w:cs="Arial"/>
                <w:color w:val="auto"/>
                <w:sz w:val="28"/>
              </w:rPr>
            </w:pPr>
          </w:p>
        </w:tc>
        <w:tc>
          <w:tcPr>
            <w:tcW w:w="1985" w:type="dxa"/>
          </w:tcPr>
          <w:p w14:paraId="44C3DDC4" w14:textId="77777777" w:rsidR="00DD3CC2" w:rsidRPr="00755D0D" w:rsidRDefault="00DD3CC2" w:rsidP="003E5D15">
            <w:pPr>
              <w:jc w:val="both"/>
              <w:rPr>
                <w:rFonts w:ascii="Arial" w:hAnsi="Arial" w:cs="Arial"/>
                <w:color w:val="auto"/>
                <w:sz w:val="28"/>
              </w:rPr>
            </w:pPr>
          </w:p>
        </w:tc>
      </w:tr>
      <w:tr w:rsidR="00DD3CC2" w:rsidRPr="00755D0D" w14:paraId="66D6DF4C" w14:textId="77777777" w:rsidTr="007B6EB4">
        <w:tc>
          <w:tcPr>
            <w:tcW w:w="777" w:type="dxa"/>
          </w:tcPr>
          <w:p w14:paraId="3606B19D" w14:textId="77777777" w:rsidR="00DD3CC2" w:rsidRPr="00755D0D" w:rsidRDefault="00DD3CC2" w:rsidP="003E5D15">
            <w:pPr>
              <w:jc w:val="both"/>
              <w:rPr>
                <w:rFonts w:ascii="Arial" w:hAnsi="Arial" w:cs="Arial"/>
                <w:color w:val="auto"/>
                <w:sz w:val="28"/>
              </w:rPr>
            </w:pPr>
          </w:p>
        </w:tc>
        <w:tc>
          <w:tcPr>
            <w:tcW w:w="3584" w:type="dxa"/>
          </w:tcPr>
          <w:p w14:paraId="39D89B84" w14:textId="77777777" w:rsidR="00DD3CC2" w:rsidRPr="00755D0D" w:rsidRDefault="00DD3CC2" w:rsidP="003E5D15">
            <w:pPr>
              <w:jc w:val="both"/>
              <w:rPr>
                <w:rFonts w:ascii="Arial" w:hAnsi="Arial" w:cs="Arial"/>
                <w:color w:val="auto"/>
                <w:sz w:val="28"/>
              </w:rPr>
            </w:pPr>
          </w:p>
        </w:tc>
        <w:tc>
          <w:tcPr>
            <w:tcW w:w="2693" w:type="dxa"/>
          </w:tcPr>
          <w:p w14:paraId="45D2FBBB" w14:textId="77777777" w:rsidR="00DD3CC2" w:rsidRPr="00755D0D" w:rsidRDefault="00DD3CC2" w:rsidP="003E5D15">
            <w:pPr>
              <w:jc w:val="both"/>
              <w:rPr>
                <w:rFonts w:ascii="Arial" w:hAnsi="Arial" w:cs="Arial"/>
                <w:color w:val="auto"/>
                <w:sz w:val="28"/>
              </w:rPr>
            </w:pPr>
          </w:p>
        </w:tc>
        <w:tc>
          <w:tcPr>
            <w:tcW w:w="1985" w:type="dxa"/>
          </w:tcPr>
          <w:p w14:paraId="4A101A89" w14:textId="77777777" w:rsidR="00DD3CC2" w:rsidRPr="00755D0D" w:rsidRDefault="00DD3CC2" w:rsidP="003E5D15">
            <w:pPr>
              <w:jc w:val="both"/>
              <w:rPr>
                <w:rFonts w:ascii="Arial" w:hAnsi="Arial" w:cs="Arial"/>
                <w:color w:val="auto"/>
                <w:sz w:val="28"/>
              </w:rPr>
            </w:pPr>
          </w:p>
        </w:tc>
      </w:tr>
      <w:tr w:rsidR="00DD3CC2" w:rsidRPr="00755D0D" w14:paraId="63FD31D4" w14:textId="77777777" w:rsidTr="007B6EB4">
        <w:tc>
          <w:tcPr>
            <w:tcW w:w="777" w:type="dxa"/>
          </w:tcPr>
          <w:p w14:paraId="5C41452B" w14:textId="77777777" w:rsidR="00DD3CC2" w:rsidRPr="00755D0D" w:rsidRDefault="00DD3CC2" w:rsidP="003E5D15">
            <w:pPr>
              <w:jc w:val="both"/>
              <w:rPr>
                <w:rFonts w:ascii="Arial" w:hAnsi="Arial" w:cs="Arial"/>
                <w:color w:val="auto"/>
                <w:sz w:val="28"/>
              </w:rPr>
            </w:pPr>
          </w:p>
        </w:tc>
        <w:tc>
          <w:tcPr>
            <w:tcW w:w="3584" w:type="dxa"/>
          </w:tcPr>
          <w:p w14:paraId="4F07654D" w14:textId="77777777" w:rsidR="00DD3CC2" w:rsidRPr="00755D0D" w:rsidRDefault="00DD3CC2" w:rsidP="003E5D15">
            <w:pPr>
              <w:jc w:val="both"/>
              <w:rPr>
                <w:rFonts w:ascii="Arial" w:hAnsi="Arial" w:cs="Arial"/>
                <w:color w:val="auto"/>
                <w:sz w:val="28"/>
              </w:rPr>
            </w:pPr>
          </w:p>
        </w:tc>
        <w:tc>
          <w:tcPr>
            <w:tcW w:w="2693" w:type="dxa"/>
          </w:tcPr>
          <w:p w14:paraId="69C61D47" w14:textId="77777777" w:rsidR="00DD3CC2" w:rsidRPr="00755D0D" w:rsidRDefault="00DD3CC2" w:rsidP="003E5D15">
            <w:pPr>
              <w:jc w:val="both"/>
              <w:rPr>
                <w:rFonts w:ascii="Arial" w:hAnsi="Arial" w:cs="Arial"/>
                <w:color w:val="auto"/>
                <w:sz w:val="28"/>
              </w:rPr>
            </w:pPr>
          </w:p>
        </w:tc>
        <w:tc>
          <w:tcPr>
            <w:tcW w:w="1985" w:type="dxa"/>
          </w:tcPr>
          <w:p w14:paraId="705E129E" w14:textId="77777777" w:rsidR="00DD3CC2" w:rsidRPr="00755D0D" w:rsidRDefault="00DD3CC2" w:rsidP="003E5D15">
            <w:pPr>
              <w:jc w:val="both"/>
              <w:rPr>
                <w:rFonts w:ascii="Arial" w:hAnsi="Arial" w:cs="Arial"/>
                <w:color w:val="auto"/>
                <w:sz w:val="28"/>
              </w:rPr>
            </w:pPr>
          </w:p>
        </w:tc>
      </w:tr>
      <w:tr w:rsidR="00DD3CC2" w:rsidRPr="00755D0D" w14:paraId="0EC91585" w14:textId="77777777" w:rsidTr="007B6EB4">
        <w:tc>
          <w:tcPr>
            <w:tcW w:w="777" w:type="dxa"/>
          </w:tcPr>
          <w:p w14:paraId="036D8ABB" w14:textId="77777777" w:rsidR="00DD3CC2" w:rsidRPr="00755D0D" w:rsidRDefault="00DD3CC2" w:rsidP="003E5D15">
            <w:pPr>
              <w:jc w:val="both"/>
              <w:rPr>
                <w:rFonts w:ascii="Arial" w:hAnsi="Arial" w:cs="Arial"/>
                <w:color w:val="auto"/>
                <w:sz w:val="28"/>
              </w:rPr>
            </w:pPr>
          </w:p>
        </w:tc>
        <w:tc>
          <w:tcPr>
            <w:tcW w:w="3584" w:type="dxa"/>
          </w:tcPr>
          <w:p w14:paraId="1C6FCCF3" w14:textId="77777777" w:rsidR="00DD3CC2" w:rsidRPr="00755D0D" w:rsidRDefault="00DD3CC2" w:rsidP="003E5D15">
            <w:pPr>
              <w:jc w:val="both"/>
              <w:rPr>
                <w:rFonts w:ascii="Arial" w:hAnsi="Arial" w:cs="Arial"/>
                <w:color w:val="auto"/>
                <w:sz w:val="28"/>
              </w:rPr>
            </w:pPr>
          </w:p>
        </w:tc>
        <w:tc>
          <w:tcPr>
            <w:tcW w:w="2693" w:type="dxa"/>
          </w:tcPr>
          <w:p w14:paraId="081655C8" w14:textId="77777777" w:rsidR="00DD3CC2" w:rsidRPr="00755D0D" w:rsidRDefault="00DD3CC2" w:rsidP="003E5D15">
            <w:pPr>
              <w:jc w:val="both"/>
              <w:rPr>
                <w:rFonts w:ascii="Arial" w:hAnsi="Arial" w:cs="Arial"/>
                <w:color w:val="auto"/>
                <w:sz w:val="28"/>
              </w:rPr>
            </w:pPr>
          </w:p>
        </w:tc>
        <w:tc>
          <w:tcPr>
            <w:tcW w:w="1985" w:type="dxa"/>
          </w:tcPr>
          <w:p w14:paraId="5BE5826A" w14:textId="77777777" w:rsidR="00DD3CC2" w:rsidRPr="00755D0D" w:rsidRDefault="00DD3CC2" w:rsidP="003E5D15">
            <w:pPr>
              <w:jc w:val="both"/>
              <w:rPr>
                <w:rFonts w:ascii="Arial" w:hAnsi="Arial" w:cs="Arial"/>
                <w:color w:val="auto"/>
                <w:sz w:val="28"/>
              </w:rPr>
            </w:pPr>
          </w:p>
        </w:tc>
      </w:tr>
      <w:tr w:rsidR="00DD3CC2" w:rsidRPr="00755D0D" w14:paraId="51FC1A7A" w14:textId="77777777" w:rsidTr="007B6EB4">
        <w:tc>
          <w:tcPr>
            <w:tcW w:w="777" w:type="dxa"/>
          </w:tcPr>
          <w:p w14:paraId="534B5034" w14:textId="77777777" w:rsidR="00DD3CC2" w:rsidRPr="00755D0D" w:rsidRDefault="00DD3CC2" w:rsidP="003E5D15">
            <w:pPr>
              <w:jc w:val="both"/>
              <w:rPr>
                <w:rFonts w:ascii="Arial" w:hAnsi="Arial" w:cs="Arial"/>
                <w:color w:val="auto"/>
                <w:sz w:val="28"/>
              </w:rPr>
            </w:pPr>
          </w:p>
        </w:tc>
        <w:tc>
          <w:tcPr>
            <w:tcW w:w="3584" w:type="dxa"/>
          </w:tcPr>
          <w:p w14:paraId="0B50C046" w14:textId="77777777" w:rsidR="00DD3CC2" w:rsidRPr="00755D0D" w:rsidRDefault="00DD3CC2" w:rsidP="003E5D15">
            <w:pPr>
              <w:jc w:val="both"/>
              <w:rPr>
                <w:rFonts w:ascii="Arial" w:hAnsi="Arial" w:cs="Arial"/>
                <w:color w:val="auto"/>
                <w:sz w:val="28"/>
              </w:rPr>
            </w:pPr>
          </w:p>
        </w:tc>
        <w:tc>
          <w:tcPr>
            <w:tcW w:w="2693" w:type="dxa"/>
          </w:tcPr>
          <w:p w14:paraId="33ECE7B1" w14:textId="77777777" w:rsidR="00DD3CC2" w:rsidRPr="00755D0D" w:rsidRDefault="00DD3CC2" w:rsidP="003E5D15">
            <w:pPr>
              <w:jc w:val="both"/>
              <w:rPr>
                <w:rFonts w:ascii="Arial" w:hAnsi="Arial" w:cs="Arial"/>
                <w:color w:val="auto"/>
                <w:sz w:val="28"/>
              </w:rPr>
            </w:pPr>
          </w:p>
        </w:tc>
        <w:tc>
          <w:tcPr>
            <w:tcW w:w="1985" w:type="dxa"/>
          </w:tcPr>
          <w:p w14:paraId="228135DD" w14:textId="77777777" w:rsidR="00DD3CC2" w:rsidRPr="00755D0D" w:rsidRDefault="00DD3CC2" w:rsidP="003E5D15">
            <w:pPr>
              <w:jc w:val="both"/>
              <w:rPr>
                <w:rFonts w:ascii="Arial" w:hAnsi="Arial" w:cs="Arial"/>
                <w:color w:val="auto"/>
                <w:sz w:val="28"/>
              </w:rPr>
            </w:pPr>
          </w:p>
        </w:tc>
      </w:tr>
      <w:tr w:rsidR="00DD3CC2" w:rsidRPr="00755D0D" w14:paraId="463252C4" w14:textId="77777777" w:rsidTr="007B6EB4">
        <w:tc>
          <w:tcPr>
            <w:tcW w:w="777" w:type="dxa"/>
          </w:tcPr>
          <w:p w14:paraId="4F90A731" w14:textId="77777777" w:rsidR="00DD3CC2" w:rsidRPr="00755D0D" w:rsidRDefault="00DD3CC2" w:rsidP="003E5D15">
            <w:pPr>
              <w:jc w:val="both"/>
              <w:rPr>
                <w:rFonts w:ascii="Arial" w:hAnsi="Arial" w:cs="Arial"/>
                <w:color w:val="auto"/>
                <w:sz w:val="28"/>
              </w:rPr>
            </w:pPr>
          </w:p>
        </w:tc>
        <w:tc>
          <w:tcPr>
            <w:tcW w:w="3584" w:type="dxa"/>
          </w:tcPr>
          <w:p w14:paraId="7B6AD9B7" w14:textId="77777777" w:rsidR="00DD3CC2" w:rsidRPr="00755D0D" w:rsidRDefault="00DD3CC2" w:rsidP="003E5D15">
            <w:pPr>
              <w:jc w:val="both"/>
              <w:rPr>
                <w:rFonts w:ascii="Arial" w:hAnsi="Arial" w:cs="Arial"/>
                <w:color w:val="auto"/>
                <w:sz w:val="28"/>
              </w:rPr>
            </w:pPr>
          </w:p>
        </w:tc>
        <w:tc>
          <w:tcPr>
            <w:tcW w:w="2693" w:type="dxa"/>
          </w:tcPr>
          <w:p w14:paraId="4D2F364B" w14:textId="77777777" w:rsidR="00DD3CC2" w:rsidRPr="00755D0D" w:rsidRDefault="00DD3CC2" w:rsidP="003E5D15">
            <w:pPr>
              <w:jc w:val="both"/>
              <w:rPr>
                <w:rFonts w:ascii="Arial" w:hAnsi="Arial" w:cs="Arial"/>
                <w:color w:val="auto"/>
                <w:sz w:val="28"/>
              </w:rPr>
            </w:pPr>
          </w:p>
        </w:tc>
        <w:tc>
          <w:tcPr>
            <w:tcW w:w="1985" w:type="dxa"/>
          </w:tcPr>
          <w:p w14:paraId="2742BBFB" w14:textId="77777777" w:rsidR="00DD3CC2" w:rsidRPr="00755D0D" w:rsidRDefault="00DD3CC2" w:rsidP="003E5D15">
            <w:pPr>
              <w:jc w:val="both"/>
              <w:rPr>
                <w:rFonts w:ascii="Arial" w:hAnsi="Arial" w:cs="Arial"/>
                <w:color w:val="auto"/>
                <w:sz w:val="28"/>
              </w:rPr>
            </w:pPr>
          </w:p>
        </w:tc>
      </w:tr>
      <w:tr w:rsidR="00DD3CC2" w:rsidRPr="00755D0D" w14:paraId="0C5BA59C" w14:textId="77777777" w:rsidTr="007B6EB4">
        <w:tc>
          <w:tcPr>
            <w:tcW w:w="777" w:type="dxa"/>
          </w:tcPr>
          <w:p w14:paraId="139E0717" w14:textId="77777777" w:rsidR="00DD3CC2" w:rsidRPr="00755D0D" w:rsidRDefault="00DD3CC2" w:rsidP="003E5D15">
            <w:pPr>
              <w:jc w:val="both"/>
              <w:rPr>
                <w:rFonts w:ascii="Arial" w:hAnsi="Arial" w:cs="Arial"/>
                <w:color w:val="auto"/>
                <w:sz w:val="28"/>
              </w:rPr>
            </w:pPr>
          </w:p>
        </w:tc>
        <w:tc>
          <w:tcPr>
            <w:tcW w:w="3584" w:type="dxa"/>
          </w:tcPr>
          <w:p w14:paraId="3082C7B0" w14:textId="77777777" w:rsidR="00DD3CC2" w:rsidRPr="00755D0D" w:rsidRDefault="00DD3CC2" w:rsidP="003E5D15">
            <w:pPr>
              <w:jc w:val="both"/>
              <w:rPr>
                <w:rFonts w:ascii="Arial" w:hAnsi="Arial" w:cs="Arial"/>
                <w:color w:val="auto"/>
                <w:sz w:val="28"/>
              </w:rPr>
            </w:pPr>
          </w:p>
        </w:tc>
        <w:tc>
          <w:tcPr>
            <w:tcW w:w="2693" w:type="dxa"/>
          </w:tcPr>
          <w:p w14:paraId="2433659C" w14:textId="77777777" w:rsidR="00DD3CC2" w:rsidRPr="00755D0D" w:rsidRDefault="00DD3CC2" w:rsidP="003E5D15">
            <w:pPr>
              <w:jc w:val="both"/>
              <w:rPr>
                <w:rFonts w:ascii="Arial" w:hAnsi="Arial" w:cs="Arial"/>
                <w:color w:val="auto"/>
                <w:sz w:val="28"/>
              </w:rPr>
            </w:pPr>
          </w:p>
        </w:tc>
        <w:tc>
          <w:tcPr>
            <w:tcW w:w="1985" w:type="dxa"/>
          </w:tcPr>
          <w:p w14:paraId="62CDCDC3" w14:textId="77777777" w:rsidR="00DD3CC2" w:rsidRPr="00755D0D" w:rsidRDefault="00DD3CC2" w:rsidP="003E5D15">
            <w:pPr>
              <w:jc w:val="both"/>
              <w:rPr>
                <w:rFonts w:ascii="Arial" w:hAnsi="Arial" w:cs="Arial"/>
                <w:color w:val="auto"/>
                <w:sz w:val="28"/>
              </w:rPr>
            </w:pPr>
          </w:p>
        </w:tc>
      </w:tr>
      <w:tr w:rsidR="00DD3CC2" w:rsidRPr="00755D0D" w14:paraId="012A7AB9" w14:textId="77777777" w:rsidTr="007B6EB4">
        <w:tc>
          <w:tcPr>
            <w:tcW w:w="777" w:type="dxa"/>
          </w:tcPr>
          <w:p w14:paraId="32ECF723" w14:textId="77777777" w:rsidR="00DD3CC2" w:rsidRPr="00755D0D" w:rsidRDefault="00DD3CC2" w:rsidP="003E5D15">
            <w:pPr>
              <w:jc w:val="both"/>
              <w:rPr>
                <w:rFonts w:ascii="Arial" w:hAnsi="Arial" w:cs="Arial"/>
                <w:color w:val="auto"/>
                <w:sz w:val="28"/>
              </w:rPr>
            </w:pPr>
          </w:p>
        </w:tc>
        <w:tc>
          <w:tcPr>
            <w:tcW w:w="3584" w:type="dxa"/>
          </w:tcPr>
          <w:p w14:paraId="47D1CCA9" w14:textId="77777777" w:rsidR="00DD3CC2" w:rsidRPr="00755D0D" w:rsidRDefault="00DD3CC2" w:rsidP="003E5D15">
            <w:pPr>
              <w:jc w:val="both"/>
              <w:rPr>
                <w:rFonts w:ascii="Arial" w:hAnsi="Arial" w:cs="Arial"/>
                <w:color w:val="auto"/>
                <w:sz w:val="28"/>
              </w:rPr>
            </w:pPr>
          </w:p>
        </w:tc>
        <w:tc>
          <w:tcPr>
            <w:tcW w:w="2693" w:type="dxa"/>
          </w:tcPr>
          <w:p w14:paraId="56A54C28" w14:textId="77777777" w:rsidR="00DD3CC2" w:rsidRPr="00755D0D" w:rsidRDefault="00DD3CC2" w:rsidP="003E5D15">
            <w:pPr>
              <w:jc w:val="both"/>
              <w:rPr>
                <w:rFonts w:ascii="Arial" w:hAnsi="Arial" w:cs="Arial"/>
                <w:color w:val="auto"/>
                <w:sz w:val="28"/>
              </w:rPr>
            </w:pPr>
          </w:p>
        </w:tc>
        <w:tc>
          <w:tcPr>
            <w:tcW w:w="1985" w:type="dxa"/>
          </w:tcPr>
          <w:p w14:paraId="1E676F6D" w14:textId="77777777" w:rsidR="00DD3CC2" w:rsidRPr="00755D0D" w:rsidRDefault="00DD3CC2" w:rsidP="003E5D15">
            <w:pPr>
              <w:jc w:val="both"/>
              <w:rPr>
                <w:rFonts w:ascii="Arial" w:hAnsi="Arial" w:cs="Arial"/>
                <w:color w:val="auto"/>
                <w:sz w:val="28"/>
              </w:rPr>
            </w:pPr>
          </w:p>
        </w:tc>
      </w:tr>
      <w:tr w:rsidR="00DD3CC2" w:rsidRPr="00755D0D" w14:paraId="0891549B" w14:textId="77777777" w:rsidTr="007B6EB4">
        <w:tc>
          <w:tcPr>
            <w:tcW w:w="777" w:type="dxa"/>
          </w:tcPr>
          <w:p w14:paraId="55B2C1AE" w14:textId="77777777" w:rsidR="00DD3CC2" w:rsidRPr="00755D0D" w:rsidRDefault="00DD3CC2" w:rsidP="003E5D15">
            <w:pPr>
              <w:jc w:val="both"/>
              <w:rPr>
                <w:rFonts w:ascii="Arial" w:hAnsi="Arial" w:cs="Arial"/>
                <w:color w:val="auto"/>
                <w:sz w:val="28"/>
              </w:rPr>
            </w:pPr>
          </w:p>
        </w:tc>
        <w:tc>
          <w:tcPr>
            <w:tcW w:w="3584" w:type="dxa"/>
          </w:tcPr>
          <w:p w14:paraId="45BD0C13" w14:textId="77777777" w:rsidR="00DD3CC2" w:rsidRPr="00755D0D" w:rsidRDefault="00DD3CC2" w:rsidP="003E5D15">
            <w:pPr>
              <w:jc w:val="both"/>
              <w:rPr>
                <w:rFonts w:ascii="Arial" w:hAnsi="Arial" w:cs="Arial"/>
                <w:color w:val="auto"/>
                <w:sz w:val="28"/>
              </w:rPr>
            </w:pPr>
          </w:p>
        </w:tc>
        <w:tc>
          <w:tcPr>
            <w:tcW w:w="2693" w:type="dxa"/>
          </w:tcPr>
          <w:p w14:paraId="00850E5F" w14:textId="77777777" w:rsidR="00DD3CC2" w:rsidRPr="00755D0D" w:rsidRDefault="00DD3CC2" w:rsidP="003E5D15">
            <w:pPr>
              <w:jc w:val="both"/>
              <w:rPr>
                <w:rFonts w:ascii="Arial" w:hAnsi="Arial" w:cs="Arial"/>
                <w:color w:val="auto"/>
                <w:sz w:val="28"/>
              </w:rPr>
            </w:pPr>
          </w:p>
        </w:tc>
        <w:tc>
          <w:tcPr>
            <w:tcW w:w="1985" w:type="dxa"/>
          </w:tcPr>
          <w:p w14:paraId="0B850158" w14:textId="77777777" w:rsidR="00DD3CC2" w:rsidRPr="00755D0D" w:rsidRDefault="00DD3CC2" w:rsidP="003E5D15">
            <w:pPr>
              <w:jc w:val="both"/>
              <w:rPr>
                <w:rFonts w:ascii="Arial" w:hAnsi="Arial" w:cs="Arial"/>
                <w:color w:val="auto"/>
                <w:sz w:val="28"/>
              </w:rPr>
            </w:pPr>
          </w:p>
        </w:tc>
      </w:tr>
      <w:tr w:rsidR="00DD3CC2" w:rsidRPr="00755D0D" w14:paraId="0C6C5251" w14:textId="77777777" w:rsidTr="007B6EB4">
        <w:tc>
          <w:tcPr>
            <w:tcW w:w="777" w:type="dxa"/>
          </w:tcPr>
          <w:p w14:paraId="4A676FCC" w14:textId="77777777" w:rsidR="00DD3CC2" w:rsidRPr="00755D0D" w:rsidRDefault="00DD3CC2" w:rsidP="003E5D15">
            <w:pPr>
              <w:jc w:val="both"/>
              <w:rPr>
                <w:rFonts w:ascii="Arial" w:hAnsi="Arial" w:cs="Arial"/>
                <w:color w:val="auto"/>
                <w:sz w:val="28"/>
              </w:rPr>
            </w:pPr>
          </w:p>
        </w:tc>
        <w:tc>
          <w:tcPr>
            <w:tcW w:w="3584" w:type="dxa"/>
          </w:tcPr>
          <w:p w14:paraId="7D38D11D" w14:textId="77777777" w:rsidR="00DD3CC2" w:rsidRPr="00755D0D" w:rsidRDefault="00DD3CC2" w:rsidP="003E5D15">
            <w:pPr>
              <w:jc w:val="both"/>
              <w:rPr>
                <w:rFonts w:ascii="Arial" w:hAnsi="Arial" w:cs="Arial"/>
                <w:color w:val="auto"/>
                <w:sz w:val="28"/>
              </w:rPr>
            </w:pPr>
          </w:p>
        </w:tc>
        <w:tc>
          <w:tcPr>
            <w:tcW w:w="2693" w:type="dxa"/>
          </w:tcPr>
          <w:p w14:paraId="07BB528E" w14:textId="77777777" w:rsidR="00DD3CC2" w:rsidRPr="00755D0D" w:rsidRDefault="00DD3CC2" w:rsidP="003E5D15">
            <w:pPr>
              <w:jc w:val="both"/>
              <w:rPr>
                <w:rFonts w:ascii="Arial" w:hAnsi="Arial" w:cs="Arial"/>
                <w:color w:val="auto"/>
                <w:sz w:val="28"/>
              </w:rPr>
            </w:pPr>
          </w:p>
        </w:tc>
        <w:tc>
          <w:tcPr>
            <w:tcW w:w="1985" w:type="dxa"/>
          </w:tcPr>
          <w:p w14:paraId="385ABF5E" w14:textId="77777777" w:rsidR="00DD3CC2" w:rsidRPr="00755D0D" w:rsidRDefault="00DD3CC2" w:rsidP="003E5D15">
            <w:pPr>
              <w:jc w:val="both"/>
              <w:rPr>
                <w:rFonts w:ascii="Arial" w:hAnsi="Arial" w:cs="Arial"/>
                <w:color w:val="auto"/>
                <w:sz w:val="28"/>
              </w:rPr>
            </w:pPr>
          </w:p>
        </w:tc>
      </w:tr>
      <w:tr w:rsidR="00DD3CC2" w:rsidRPr="00755D0D" w14:paraId="03F43B13" w14:textId="77777777" w:rsidTr="007B6EB4">
        <w:tc>
          <w:tcPr>
            <w:tcW w:w="777" w:type="dxa"/>
          </w:tcPr>
          <w:p w14:paraId="329EA6BF" w14:textId="77777777" w:rsidR="00DD3CC2" w:rsidRPr="00755D0D" w:rsidRDefault="00DD3CC2" w:rsidP="003E5D15">
            <w:pPr>
              <w:jc w:val="both"/>
              <w:rPr>
                <w:rFonts w:ascii="Arial" w:hAnsi="Arial" w:cs="Arial"/>
                <w:color w:val="auto"/>
                <w:sz w:val="28"/>
              </w:rPr>
            </w:pPr>
          </w:p>
        </w:tc>
        <w:tc>
          <w:tcPr>
            <w:tcW w:w="3584" w:type="dxa"/>
          </w:tcPr>
          <w:p w14:paraId="0B6FC582" w14:textId="77777777" w:rsidR="00DD3CC2" w:rsidRPr="00755D0D" w:rsidRDefault="00DD3CC2" w:rsidP="003E5D15">
            <w:pPr>
              <w:jc w:val="both"/>
              <w:rPr>
                <w:rFonts w:ascii="Arial" w:hAnsi="Arial" w:cs="Arial"/>
                <w:color w:val="auto"/>
                <w:sz w:val="28"/>
              </w:rPr>
            </w:pPr>
          </w:p>
        </w:tc>
        <w:tc>
          <w:tcPr>
            <w:tcW w:w="2693" w:type="dxa"/>
          </w:tcPr>
          <w:p w14:paraId="59F8B0B7" w14:textId="77777777" w:rsidR="00DD3CC2" w:rsidRPr="00755D0D" w:rsidRDefault="00DD3CC2" w:rsidP="003E5D15">
            <w:pPr>
              <w:jc w:val="both"/>
              <w:rPr>
                <w:rFonts w:ascii="Arial" w:hAnsi="Arial" w:cs="Arial"/>
                <w:color w:val="auto"/>
                <w:sz w:val="28"/>
              </w:rPr>
            </w:pPr>
          </w:p>
        </w:tc>
        <w:tc>
          <w:tcPr>
            <w:tcW w:w="1985" w:type="dxa"/>
          </w:tcPr>
          <w:p w14:paraId="34A047EE" w14:textId="77777777" w:rsidR="00DD3CC2" w:rsidRPr="00755D0D" w:rsidRDefault="00DD3CC2" w:rsidP="003E5D15">
            <w:pPr>
              <w:jc w:val="both"/>
              <w:rPr>
                <w:rFonts w:ascii="Arial" w:hAnsi="Arial" w:cs="Arial"/>
                <w:color w:val="auto"/>
                <w:sz w:val="28"/>
              </w:rPr>
            </w:pPr>
          </w:p>
        </w:tc>
      </w:tr>
    </w:tbl>
    <w:p w14:paraId="4B8AF190" w14:textId="77777777" w:rsidR="00A8136E" w:rsidRPr="00755D0D" w:rsidRDefault="00A8136E" w:rsidP="003E5D15">
      <w:pPr>
        <w:tabs>
          <w:tab w:val="left" w:pos="560"/>
        </w:tabs>
        <w:ind w:left="1120" w:right="-42" w:hanging="1120"/>
        <w:jc w:val="center"/>
        <w:rPr>
          <w:rFonts w:ascii="Arial" w:eastAsia="Verdana" w:hAnsi="Arial" w:cs="Arial"/>
          <w:color w:val="auto"/>
        </w:rPr>
      </w:pPr>
    </w:p>
    <w:p w14:paraId="2C61FADA" w14:textId="77777777" w:rsidR="00A8136E" w:rsidRPr="00755D0D" w:rsidRDefault="00A8136E" w:rsidP="003E5D15">
      <w:pPr>
        <w:tabs>
          <w:tab w:val="left" w:pos="560"/>
        </w:tabs>
        <w:ind w:left="1120" w:right="-42" w:hanging="1120"/>
        <w:jc w:val="center"/>
        <w:rPr>
          <w:rFonts w:ascii="Arial" w:eastAsia="Verdana" w:hAnsi="Arial" w:cs="Arial"/>
          <w:color w:val="auto"/>
        </w:rPr>
      </w:pPr>
    </w:p>
    <w:p w14:paraId="45E1595B" w14:textId="77777777" w:rsidR="00DD3CC2" w:rsidRPr="00755D0D" w:rsidRDefault="00DD3CC2" w:rsidP="003E5D15">
      <w:pPr>
        <w:tabs>
          <w:tab w:val="left" w:pos="560"/>
        </w:tabs>
        <w:ind w:left="1120" w:right="-42" w:hanging="1120"/>
        <w:jc w:val="center"/>
        <w:rPr>
          <w:rFonts w:ascii="Arial" w:eastAsia="Verdana" w:hAnsi="Arial" w:cs="Arial"/>
          <w:color w:val="auto"/>
        </w:rPr>
      </w:pPr>
    </w:p>
    <w:p w14:paraId="712DE1EE" w14:textId="77777777" w:rsidR="00DD3CC2" w:rsidRPr="00755D0D" w:rsidRDefault="00DD3CC2" w:rsidP="003E5D15">
      <w:pPr>
        <w:tabs>
          <w:tab w:val="left" w:pos="560"/>
        </w:tabs>
        <w:ind w:left="1120" w:right="-42" w:hanging="1120"/>
        <w:jc w:val="center"/>
        <w:rPr>
          <w:rFonts w:ascii="Arial" w:eastAsia="Verdana" w:hAnsi="Arial" w:cs="Arial"/>
          <w:color w:val="auto"/>
        </w:rPr>
      </w:pPr>
    </w:p>
    <w:p w14:paraId="08415A8E" w14:textId="77777777" w:rsidR="00DD3CC2" w:rsidRPr="00755D0D" w:rsidRDefault="00DD3CC2" w:rsidP="003E5D15">
      <w:pPr>
        <w:tabs>
          <w:tab w:val="left" w:pos="560"/>
        </w:tabs>
        <w:ind w:left="1120" w:right="-42" w:hanging="1120"/>
        <w:jc w:val="center"/>
        <w:rPr>
          <w:rFonts w:ascii="Arial" w:eastAsia="Verdana" w:hAnsi="Arial" w:cs="Arial"/>
          <w:color w:val="auto"/>
        </w:rPr>
      </w:pPr>
    </w:p>
    <w:p w14:paraId="434B8503" w14:textId="77777777" w:rsidR="00CD0675" w:rsidRPr="00755D0D" w:rsidRDefault="00CD0675" w:rsidP="003E5D15">
      <w:pPr>
        <w:tabs>
          <w:tab w:val="left" w:pos="560"/>
        </w:tabs>
        <w:ind w:right="-42"/>
        <w:rPr>
          <w:rFonts w:ascii="Arial" w:eastAsia="Verdana" w:hAnsi="Arial" w:cs="Arial"/>
          <w:color w:val="auto"/>
        </w:rPr>
      </w:pPr>
    </w:p>
    <w:p w14:paraId="49E37666" w14:textId="793D682E" w:rsidR="00754B6B" w:rsidRPr="00755D0D" w:rsidRDefault="00193C33" w:rsidP="003E5D15">
      <w:pPr>
        <w:tabs>
          <w:tab w:val="left" w:pos="560"/>
        </w:tabs>
        <w:ind w:right="-42"/>
        <w:jc w:val="center"/>
        <w:rPr>
          <w:rFonts w:ascii="Arial" w:eastAsia="Verdana" w:hAnsi="Arial" w:cs="Arial"/>
          <w:b/>
          <w:bCs/>
          <w:color w:val="auto"/>
        </w:rPr>
      </w:pPr>
      <w:r w:rsidRPr="00755D0D">
        <w:rPr>
          <w:rFonts w:ascii="Arial" w:eastAsia="Verdana" w:hAnsi="Arial" w:cs="Arial"/>
          <w:b/>
          <w:bCs/>
          <w:color w:val="auto"/>
        </w:rPr>
        <w:lastRenderedPageBreak/>
        <w:t>INVITACIÓN</w:t>
      </w:r>
      <w:r w:rsidR="00DD3CC2" w:rsidRPr="00755D0D">
        <w:rPr>
          <w:rFonts w:ascii="Arial" w:eastAsia="Verdana" w:hAnsi="Arial" w:cs="Arial"/>
          <w:b/>
          <w:bCs/>
          <w:color w:val="auto"/>
        </w:rPr>
        <w:t xml:space="preserve"> A LICITAR</w:t>
      </w:r>
    </w:p>
    <w:p w14:paraId="364206AA" w14:textId="77777777" w:rsidR="00C24FDC" w:rsidRPr="00755D0D" w:rsidRDefault="00C24FDC" w:rsidP="003E5D15">
      <w:pPr>
        <w:jc w:val="center"/>
        <w:rPr>
          <w:rFonts w:ascii="Arial" w:hAnsi="Arial" w:cs="Arial"/>
          <w:b/>
          <w:color w:val="auto"/>
          <w:sz w:val="20"/>
          <w:szCs w:val="20"/>
          <w:lang w:eastAsia="en-US"/>
        </w:rPr>
      </w:pPr>
    </w:p>
    <w:p w14:paraId="1E0678E8" w14:textId="25BAC31A" w:rsidR="00DD3CC2" w:rsidRPr="00755D0D" w:rsidRDefault="003540C1" w:rsidP="003E5D15">
      <w:pPr>
        <w:rPr>
          <w:rFonts w:ascii="Arial" w:hAnsi="Arial" w:cs="Arial"/>
          <w:color w:val="auto"/>
          <w:sz w:val="20"/>
          <w:szCs w:val="20"/>
          <w:lang w:eastAsia="en-US"/>
        </w:rPr>
      </w:pPr>
      <w:r w:rsidRPr="00755D0D">
        <w:rPr>
          <w:rFonts w:ascii="Arial" w:hAnsi="Arial" w:cs="Arial"/>
          <w:color w:val="auto"/>
          <w:sz w:val="20"/>
          <w:szCs w:val="20"/>
          <w:lang w:eastAsia="en-US"/>
        </w:rPr>
        <w:t xml:space="preserve">Santa </w:t>
      </w:r>
      <w:r w:rsidR="00AE1EB8" w:rsidRPr="00755D0D">
        <w:rPr>
          <w:rFonts w:ascii="Arial" w:hAnsi="Arial" w:cs="Arial"/>
          <w:color w:val="auto"/>
          <w:sz w:val="20"/>
          <w:szCs w:val="20"/>
          <w:lang w:eastAsia="en-US"/>
        </w:rPr>
        <w:t>María,</w:t>
      </w:r>
      <w:r w:rsidR="00DD3CC2" w:rsidRPr="00755D0D">
        <w:rPr>
          <w:rFonts w:ascii="Arial" w:hAnsi="Arial" w:cs="Arial"/>
          <w:color w:val="auto"/>
          <w:sz w:val="20"/>
          <w:szCs w:val="20"/>
          <w:lang w:eastAsia="en-US"/>
        </w:rPr>
        <w:t xml:space="preserve"> La Paz __</w:t>
      </w:r>
      <w:r w:rsidR="00C24FDC" w:rsidRPr="00755D0D">
        <w:rPr>
          <w:rFonts w:ascii="Arial" w:hAnsi="Arial" w:cs="Arial"/>
          <w:color w:val="auto"/>
          <w:sz w:val="20"/>
          <w:szCs w:val="20"/>
          <w:lang w:eastAsia="en-US"/>
        </w:rPr>
        <w:t>__ de _______ 201</w:t>
      </w:r>
      <w:r w:rsidR="00AF50E7" w:rsidRPr="00755D0D">
        <w:rPr>
          <w:rFonts w:ascii="Arial" w:hAnsi="Arial" w:cs="Arial"/>
          <w:color w:val="auto"/>
          <w:sz w:val="20"/>
          <w:szCs w:val="20"/>
          <w:lang w:eastAsia="en-US"/>
        </w:rPr>
        <w:t>9</w:t>
      </w:r>
    </w:p>
    <w:p w14:paraId="79592B41" w14:textId="77777777" w:rsidR="00DD3CC2" w:rsidRPr="00755D0D" w:rsidRDefault="00DD3CC2" w:rsidP="003E5D15">
      <w:pPr>
        <w:rPr>
          <w:rFonts w:ascii="Arial" w:hAnsi="Arial" w:cs="Arial"/>
          <w:b/>
          <w:color w:val="auto"/>
          <w:sz w:val="20"/>
          <w:szCs w:val="20"/>
          <w:lang w:eastAsia="en-US"/>
        </w:rPr>
      </w:pPr>
      <w:r w:rsidRPr="00755D0D">
        <w:rPr>
          <w:rFonts w:ascii="Arial" w:hAnsi="Arial" w:cs="Arial"/>
          <w:color w:val="auto"/>
          <w:sz w:val="20"/>
          <w:szCs w:val="20"/>
          <w:lang w:eastAsia="en-US"/>
        </w:rPr>
        <w:t> Señor:       _____________________________________________________________</w:t>
      </w:r>
    </w:p>
    <w:p w14:paraId="6CDD47AF" w14:textId="77777777" w:rsidR="00DD3CC2" w:rsidRPr="00755D0D" w:rsidRDefault="00DD3CC2" w:rsidP="003E5D15">
      <w:pPr>
        <w:rPr>
          <w:rFonts w:ascii="Arial" w:hAnsi="Arial" w:cs="Arial"/>
          <w:color w:val="auto"/>
          <w:sz w:val="20"/>
          <w:szCs w:val="20"/>
          <w:lang w:eastAsia="en-US"/>
        </w:rPr>
      </w:pPr>
      <w:r w:rsidRPr="00755D0D">
        <w:rPr>
          <w:rFonts w:ascii="Arial" w:hAnsi="Arial" w:cs="Arial"/>
          <w:color w:val="auto"/>
          <w:sz w:val="20"/>
          <w:szCs w:val="20"/>
          <w:lang w:eastAsia="en-US"/>
        </w:rPr>
        <w:t>Dirección: _____________________________________________________________</w:t>
      </w:r>
    </w:p>
    <w:p w14:paraId="0013F426" w14:textId="77777777" w:rsidR="00DD3CC2" w:rsidRPr="00755D0D" w:rsidRDefault="00DD3CC2" w:rsidP="003E5D15">
      <w:pPr>
        <w:rPr>
          <w:rFonts w:ascii="Arial" w:hAnsi="Arial" w:cs="Arial"/>
          <w:color w:val="auto"/>
          <w:sz w:val="20"/>
          <w:szCs w:val="20"/>
          <w:lang w:eastAsia="en-US"/>
        </w:rPr>
      </w:pPr>
      <w:r w:rsidRPr="00755D0D">
        <w:rPr>
          <w:rFonts w:ascii="Arial" w:hAnsi="Arial" w:cs="Arial"/>
          <w:color w:val="auto"/>
          <w:sz w:val="20"/>
          <w:szCs w:val="20"/>
          <w:lang w:eastAsia="en-US"/>
        </w:rPr>
        <w:t>Su oficina</w:t>
      </w:r>
    </w:p>
    <w:p w14:paraId="1889F4C1" w14:textId="77777777" w:rsidR="00DD3CC2" w:rsidRPr="00755D0D" w:rsidRDefault="00DD3CC2" w:rsidP="003E5D15">
      <w:pPr>
        <w:rPr>
          <w:rFonts w:ascii="Arial" w:hAnsi="Arial" w:cs="Arial"/>
          <w:color w:val="auto"/>
          <w:sz w:val="20"/>
          <w:szCs w:val="20"/>
          <w:lang w:eastAsia="en-US"/>
        </w:rPr>
      </w:pPr>
    </w:p>
    <w:p w14:paraId="7F7F4443" w14:textId="795D69DD" w:rsidR="00E00117" w:rsidRPr="00755D0D" w:rsidRDefault="00DD3CC2" w:rsidP="003E5D15">
      <w:pPr>
        <w:rPr>
          <w:rFonts w:ascii="Arial" w:hAnsi="Arial" w:cs="Arial"/>
          <w:color w:val="auto"/>
          <w:sz w:val="20"/>
          <w:szCs w:val="20"/>
          <w:u w:val="single"/>
          <w:lang w:eastAsia="en-US"/>
        </w:rPr>
      </w:pPr>
      <w:r w:rsidRPr="00755D0D">
        <w:rPr>
          <w:rFonts w:ascii="Arial" w:hAnsi="Arial" w:cs="Arial"/>
          <w:color w:val="auto"/>
          <w:sz w:val="20"/>
          <w:szCs w:val="20"/>
          <w:lang w:eastAsia="en-US"/>
        </w:rPr>
        <w:t>  </w:t>
      </w:r>
      <w:r w:rsidR="00193C33" w:rsidRPr="00755D0D">
        <w:rPr>
          <w:rFonts w:ascii="Arial" w:hAnsi="Arial" w:cs="Arial"/>
          <w:color w:val="auto"/>
          <w:sz w:val="20"/>
          <w:szCs w:val="20"/>
          <w:u w:val="single"/>
          <w:lang w:eastAsia="en-US"/>
        </w:rPr>
        <w:t>REF.</w:t>
      </w:r>
      <w:r w:rsidRPr="00755D0D">
        <w:rPr>
          <w:rFonts w:ascii="Arial" w:hAnsi="Arial" w:cs="Arial"/>
          <w:color w:val="auto"/>
          <w:sz w:val="20"/>
          <w:szCs w:val="20"/>
          <w:u w:val="single"/>
          <w:lang w:eastAsia="en-US"/>
        </w:rPr>
        <w:t xml:space="preserve">: Invitación a presentar propuesta para </w:t>
      </w:r>
      <w:r w:rsidR="0020639F" w:rsidRPr="00755D0D">
        <w:rPr>
          <w:rFonts w:ascii="Arial" w:hAnsi="Arial" w:cs="Arial"/>
          <w:color w:val="auto"/>
          <w:sz w:val="20"/>
          <w:szCs w:val="20"/>
          <w:u w:val="single"/>
          <w:lang w:eastAsia="en-US"/>
        </w:rPr>
        <w:t xml:space="preserve">el </w:t>
      </w:r>
      <w:r w:rsidRPr="00755D0D">
        <w:rPr>
          <w:rFonts w:ascii="Arial" w:hAnsi="Arial" w:cs="Arial"/>
          <w:color w:val="auto"/>
          <w:sz w:val="20"/>
          <w:szCs w:val="20"/>
          <w:u w:val="single"/>
          <w:lang w:eastAsia="en-US"/>
        </w:rPr>
        <w:t>proyecto</w:t>
      </w:r>
      <w:r w:rsidR="00E00117" w:rsidRPr="00755D0D">
        <w:rPr>
          <w:rFonts w:ascii="Arial" w:hAnsi="Arial" w:cs="Arial"/>
          <w:color w:val="auto"/>
          <w:sz w:val="20"/>
          <w:szCs w:val="20"/>
          <w:u w:val="single"/>
          <w:lang w:eastAsia="en-US"/>
        </w:rPr>
        <w:t>.</w:t>
      </w:r>
    </w:p>
    <w:p w14:paraId="506AB605" w14:textId="77777777" w:rsidR="00E00117" w:rsidRPr="00755D0D" w:rsidRDefault="00E00117" w:rsidP="003E5D15">
      <w:pPr>
        <w:rPr>
          <w:rFonts w:ascii="Arial" w:hAnsi="Arial" w:cs="Arial"/>
          <w:color w:val="auto"/>
          <w:sz w:val="20"/>
          <w:szCs w:val="20"/>
          <w:u w:val="single"/>
          <w:lang w:eastAsia="en-US"/>
        </w:rPr>
      </w:pPr>
    </w:p>
    <w:p w14:paraId="294141B9" w14:textId="1139C663" w:rsidR="00E00117" w:rsidRPr="00755D0D" w:rsidRDefault="00532333" w:rsidP="003E5D15">
      <w:pPr>
        <w:ind w:right="51"/>
        <w:jc w:val="center"/>
        <w:rPr>
          <w:b/>
          <w:sz w:val="32"/>
          <w:szCs w:val="32"/>
        </w:rPr>
      </w:pPr>
      <w:r w:rsidRPr="00755D0D">
        <w:rPr>
          <w:b/>
          <w:sz w:val="32"/>
          <w:szCs w:val="32"/>
        </w:rPr>
        <w:t xml:space="preserve">PROYECTO: </w:t>
      </w:r>
      <w:r w:rsidR="00A009C6" w:rsidRPr="00A009C6">
        <w:rPr>
          <w:b/>
          <w:sz w:val="32"/>
          <w:szCs w:val="32"/>
        </w:rPr>
        <w:t>PAVIMENTO CALLE HACIA EL CENTRO DE SALUD, CASCO URBANO, SANTA MARÍA, CÓDIGO LPR121701-2020</w:t>
      </w:r>
      <w:r w:rsidR="00A009C6">
        <w:rPr>
          <w:b/>
          <w:sz w:val="32"/>
          <w:szCs w:val="32"/>
        </w:rPr>
        <w:t>.</w:t>
      </w:r>
      <w:r w:rsidRPr="00755D0D">
        <w:rPr>
          <w:b/>
          <w:sz w:val="32"/>
          <w:szCs w:val="32"/>
        </w:rPr>
        <w:t xml:space="preserve"> </w:t>
      </w:r>
    </w:p>
    <w:p w14:paraId="7869EA5B" w14:textId="77777777" w:rsidR="00ED2705" w:rsidRPr="00755D0D" w:rsidRDefault="00ED2705" w:rsidP="003E5D15">
      <w:pPr>
        <w:ind w:right="51"/>
        <w:jc w:val="center"/>
        <w:rPr>
          <w:rFonts w:ascii="Arial" w:hAnsi="Arial" w:cs="Arial"/>
          <w:color w:val="auto"/>
          <w:sz w:val="20"/>
          <w:szCs w:val="20"/>
          <w:u w:val="single"/>
          <w:lang w:eastAsia="en-US"/>
        </w:rPr>
      </w:pPr>
    </w:p>
    <w:p w14:paraId="0CD1A550" w14:textId="77777777" w:rsidR="00DD3CC2" w:rsidRPr="00755D0D" w:rsidRDefault="00DD3CC2" w:rsidP="003E5D15">
      <w:pPr>
        <w:rPr>
          <w:rFonts w:ascii="Arial" w:hAnsi="Arial" w:cs="Arial"/>
          <w:color w:val="auto"/>
          <w:sz w:val="20"/>
          <w:szCs w:val="20"/>
          <w:lang w:eastAsia="en-US"/>
        </w:rPr>
      </w:pPr>
      <w:r w:rsidRPr="00755D0D">
        <w:rPr>
          <w:rFonts w:ascii="Arial" w:hAnsi="Arial" w:cs="Arial"/>
          <w:color w:val="auto"/>
          <w:sz w:val="20"/>
          <w:szCs w:val="20"/>
          <w:lang w:eastAsia="en-US"/>
        </w:rPr>
        <w:t>Estimado Señor:  </w:t>
      </w:r>
    </w:p>
    <w:p w14:paraId="61BFADF9" w14:textId="0E24EAE7" w:rsidR="00DD3CC2" w:rsidRPr="00755D0D" w:rsidRDefault="00DD3CC2" w:rsidP="003E5D15">
      <w:pPr>
        <w:jc w:val="both"/>
        <w:rPr>
          <w:rFonts w:ascii="Arial" w:hAnsi="Arial" w:cs="Arial"/>
          <w:color w:val="auto"/>
          <w:sz w:val="20"/>
          <w:szCs w:val="20"/>
          <w:lang w:eastAsia="en-US"/>
        </w:rPr>
      </w:pPr>
      <w:r w:rsidRPr="00755D0D">
        <w:rPr>
          <w:rFonts w:ascii="Arial" w:hAnsi="Arial" w:cs="Arial"/>
          <w:color w:val="auto"/>
          <w:sz w:val="20"/>
          <w:szCs w:val="20"/>
          <w:lang w:eastAsia="en-US"/>
        </w:rPr>
        <w:t xml:space="preserve"> La Municipalidad de </w:t>
      </w:r>
      <w:r w:rsidR="003540C1" w:rsidRPr="00755D0D">
        <w:rPr>
          <w:rFonts w:ascii="Arial" w:hAnsi="Arial" w:cs="Arial"/>
          <w:color w:val="auto"/>
          <w:sz w:val="20"/>
          <w:szCs w:val="20"/>
          <w:lang w:eastAsia="en-US"/>
        </w:rPr>
        <w:t xml:space="preserve">Santa </w:t>
      </w:r>
      <w:r w:rsidR="00067E36" w:rsidRPr="00755D0D">
        <w:rPr>
          <w:rFonts w:ascii="Arial" w:hAnsi="Arial" w:cs="Arial"/>
          <w:color w:val="auto"/>
          <w:sz w:val="20"/>
          <w:szCs w:val="20"/>
          <w:lang w:eastAsia="en-US"/>
        </w:rPr>
        <w:t>María</w:t>
      </w:r>
      <w:r w:rsidRPr="00755D0D">
        <w:rPr>
          <w:rFonts w:ascii="Arial" w:hAnsi="Arial" w:cs="Arial"/>
          <w:color w:val="auto"/>
          <w:sz w:val="20"/>
          <w:szCs w:val="20"/>
          <w:lang w:eastAsia="en-US"/>
        </w:rPr>
        <w:t xml:space="preserve">, Departamento de la Paz, le invita a participar en la </w:t>
      </w:r>
      <w:r w:rsidR="006A2577" w:rsidRPr="00755D0D">
        <w:rPr>
          <w:rFonts w:ascii="Arial" w:hAnsi="Arial" w:cs="Arial"/>
          <w:b/>
          <w:color w:val="auto"/>
          <w:sz w:val="20"/>
          <w:szCs w:val="20"/>
          <w:lang w:eastAsia="en-US"/>
        </w:rPr>
        <w:t xml:space="preserve">Licitación Privada </w:t>
      </w:r>
      <w:r w:rsidRPr="00755D0D">
        <w:rPr>
          <w:rFonts w:ascii="Arial" w:hAnsi="Arial" w:cs="Arial"/>
          <w:color w:val="auto"/>
          <w:sz w:val="20"/>
          <w:szCs w:val="20"/>
          <w:lang w:eastAsia="en-US"/>
        </w:rPr>
        <w:t xml:space="preserve">del proyecto: </w:t>
      </w:r>
      <w:r w:rsidRPr="00755D0D">
        <w:rPr>
          <w:rFonts w:ascii="Arial" w:hAnsi="Arial" w:cs="Arial"/>
          <w:b/>
          <w:color w:val="auto"/>
          <w:sz w:val="20"/>
          <w:szCs w:val="20"/>
          <w:u w:val="single"/>
          <w:lang w:eastAsia="en-US"/>
        </w:rPr>
        <w:t>en referencia</w:t>
      </w:r>
      <w:r w:rsidR="002B1FCA" w:rsidRPr="00755D0D">
        <w:rPr>
          <w:rFonts w:ascii="Arial" w:hAnsi="Arial" w:cs="Arial"/>
          <w:b/>
          <w:color w:val="auto"/>
          <w:sz w:val="20"/>
          <w:szCs w:val="20"/>
          <w:u w:val="single"/>
          <w:lang w:eastAsia="en-US"/>
        </w:rPr>
        <w:t>”</w:t>
      </w:r>
      <w:r w:rsidR="002B1FCA" w:rsidRPr="00755D0D">
        <w:rPr>
          <w:rFonts w:ascii="Arial" w:hAnsi="Arial" w:cs="Arial"/>
          <w:color w:val="auto"/>
          <w:sz w:val="20"/>
          <w:szCs w:val="20"/>
          <w:lang w:eastAsia="en-US"/>
        </w:rPr>
        <w:t>, el</w:t>
      </w:r>
      <w:r w:rsidRPr="00755D0D">
        <w:rPr>
          <w:rFonts w:ascii="Arial" w:hAnsi="Arial" w:cs="Arial"/>
          <w:color w:val="auto"/>
          <w:sz w:val="20"/>
          <w:szCs w:val="20"/>
          <w:lang w:eastAsia="en-US"/>
        </w:rPr>
        <w:t xml:space="preserve"> que </w:t>
      </w:r>
      <w:r w:rsidR="002B1FCA" w:rsidRPr="00755D0D">
        <w:rPr>
          <w:rFonts w:ascii="Arial" w:hAnsi="Arial" w:cs="Arial"/>
          <w:color w:val="auto"/>
          <w:sz w:val="20"/>
          <w:szCs w:val="20"/>
          <w:lang w:eastAsia="en-US"/>
        </w:rPr>
        <w:t>será financiado</w:t>
      </w:r>
      <w:r w:rsidRPr="00755D0D">
        <w:rPr>
          <w:rFonts w:ascii="Arial" w:hAnsi="Arial" w:cs="Arial"/>
          <w:color w:val="auto"/>
          <w:sz w:val="20"/>
          <w:szCs w:val="20"/>
          <w:lang w:eastAsia="en-US"/>
        </w:rPr>
        <w:t xml:space="preserve"> por Fondos Municipales, En esta </w:t>
      </w:r>
      <w:r w:rsidR="002B1FCA" w:rsidRPr="00755D0D">
        <w:rPr>
          <w:rFonts w:ascii="Arial" w:hAnsi="Arial" w:cs="Arial"/>
          <w:color w:val="auto"/>
          <w:sz w:val="20"/>
          <w:szCs w:val="20"/>
          <w:lang w:eastAsia="en-US"/>
        </w:rPr>
        <w:t>licitación participan</w:t>
      </w:r>
      <w:r w:rsidRPr="00755D0D">
        <w:rPr>
          <w:rFonts w:ascii="Arial" w:hAnsi="Arial" w:cs="Arial"/>
          <w:color w:val="auto"/>
          <w:sz w:val="20"/>
          <w:szCs w:val="20"/>
          <w:lang w:eastAsia="en-US"/>
        </w:rPr>
        <w:t xml:space="preserve"> personas naturales y/o jurídicas debidamente precalificados por esta Municipalidad e inscritos en el registro de Contratistas de la Misma.</w:t>
      </w:r>
    </w:p>
    <w:p w14:paraId="11822757" w14:textId="1E4E2CC7" w:rsidR="00DD3CC2" w:rsidRPr="00755D0D" w:rsidRDefault="00DD3CC2" w:rsidP="003E5D15">
      <w:pPr>
        <w:jc w:val="both"/>
        <w:rPr>
          <w:rFonts w:ascii="Arial" w:hAnsi="Arial" w:cs="Arial"/>
          <w:b/>
          <w:color w:val="auto"/>
          <w:sz w:val="20"/>
          <w:szCs w:val="20"/>
          <w:lang w:eastAsia="en-US"/>
        </w:rPr>
      </w:pPr>
      <w:r w:rsidRPr="00755D0D">
        <w:rPr>
          <w:rFonts w:ascii="Arial" w:hAnsi="Arial" w:cs="Arial"/>
          <w:color w:val="auto"/>
          <w:sz w:val="20"/>
          <w:szCs w:val="20"/>
          <w:lang w:eastAsia="en-US"/>
        </w:rPr>
        <w:t xml:space="preserve">Los documentos de </w:t>
      </w:r>
      <w:r w:rsidR="00A732FF" w:rsidRPr="00755D0D">
        <w:rPr>
          <w:rFonts w:ascii="Arial" w:hAnsi="Arial" w:cs="Arial"/>
          <w:color w:val="auto"/>
          <w:sz w:val="20"/>
          <w:szCs w:val="20"/>
          <w:lang w:eastAsia="en-US"/>
        </w:rPr>
        <w:t xml:space="preserve">Licitación </w:t>
      </w:r>
      <w:r w:rsidRPr="00755D0D">
        <w:rPr>
          <w:rFonts w:ascii="Arial" w:hAnsi="Arial" w:cs="Arial"/>
          <w:color w:val="auto"/>
          <w:sz w:val="20"/>
          <w:szCs w:val="20"/>
          <w:lang w:eastAsia="en-US"/>
        </w:rPr>
        <w:t xml:space="preserve">estarán disponibles en </w:t>
      </w:r>
      <w:r w:rsidR="003540C1" w:rsidRPr="00755D0D">
        <w:rPr>
          <w:rFonts w:ascii="Arial" w:hAnsi="Arial" w:cs="Arial"/>
          <w:color w:val="auto"/>
          <w:sz w:val="20"/>
          <w:szCs w:val="20"/>
          <w:lang w:eastAsia="en-US"/>
        </w:rPr>
        <w:t>e</w:t>
      </w:r>
      <w:r w:rsidRPr="00755D0D">
        <w:rPr>
          <w:rFonts w:ascii="Arial" w:hAnsi="Arial" w:cs="Arial"/>
          <w:color w:val="auto"/>
          <w:sz w:val="20"/>
          <w:szCs w:val="20"/>
          <w:lang w:eastAsia="en-US"/>
        </w:rPr>
        <w:t>l</w:t>
      </w:r>
      <w:r w:rsidR="003540C1" w:rsidRPr="00755D0D">
        <w:rPr>
          <w:rFonts w:ascii="Arial" w:hAnsi="Arial" w:cs="Arial"/>
          <w:color w:val="auto"/>
          <w:sz w:val="20"/>
          <w:szCs w:val="20"/>
          <w:lang w:eastAsia="en-US"/>
        </w:rPr>
        <w:t xml:space="preserve"> portal </w:t>
      </w:r>
      <w:hyperlink r:id="rId11" w:history="1">
        <w:r w:rsidR="00A71886" w:rsidRPr="00755D0D">
          <w:rPr>
            <w:rStyle w:val="Hipervnculo"/>
            <w:rFonts w:ascii="Arial" w:hAnsi="Arial" w:cs="Arial"/>
            <w:sz w:val="20"/>
            <w:szCs w:val="20"/>
            <w:lang w:eastAsia="en-US"/>
          </w:rPr>
          <w:t>www.honducompras.hn</w:t>
        </w:r>
      </w:hyperlink>
      <w:r w:rsidR="00ED2705" w:rsidRPr="00755D0D">
        <w:rPr>
          <w:rFonts w:ascii="Arial" w:hAnsi="Arial" w:cs="Arial"/>
          <w:color w:val="auto"/>
          <w:sz w:val="20"/>
          <w:szCs w:val="20"/>
          <w:lang w:eastAsia="en-US"/>
        </w:rPr>
        <w:t xml:space="preserve"> </w:t>
      </w:r>
      <w:r w:rsidR="00A71886" w:rsidRPr="00755D0D">
        <w:rPr>
          <w:rFonts w:ascii="Arial" w:hAnsi="Arial" w:cs="Arial"/>
          <w:color w:val="auto"/>
          <w:sz w:val="20"/>
          <w:szCs w:val="20"/>
          <w:lang w:eastAsia="en-US"/>
        </w:rPr>
        <w:t xml:space="preserve"> previo a una comunicación por </w:t>
      </w:r>
      <w:r w:rsidR="002B1FCA" w:rsidRPr="00755D0D">
        <w:rPr>
          <w:rFonts w:ascii="Arial" w:hAnsi="Arial" w:cs="Arial"/>
          <w:color w:val="auto"/>
          <w:sz w:val="20"/>
          <w:szCs w:val="20"/>
          <w:lang w:eastAsia="en-US"/>
        </w:rPr>
        <w:t>escrito dirigida</w:t>
      </w:r>
      <w:r w:rsidR="00A71886" w:rsidRPr="00755D0D">
        <w:rPr>
          <w:rFonts w:ascii="Arial" w:hAnsi="Arial" w:cs="Arial"/>
          <w:color w:val="auto"/>
          <w:sz w:val="20"/>
          <w:szCs w:val="20"/>
          <w:lang w:eastAsia="en-US"/>
        </w:rPr>
        <w:t xml:space="preserve"> al S</w:t>
      </w:r>
      <w:r w:rsidR="00FA064E" w:rsidRPr="00755D0D">
        <w:rPr>
          <w:rFonts w:ascii="Arial" w:hAnsi="Arial" w:cs="Arial"/>
          <w:color w:val="auto"/>
          <w:sz w:val="20"/>
          <w:szCs w:val="20"/>
          <w:lang w:eastAsia="en-US"/>
        </w:rPr>
        <w:t>eñor</w:t>
      </w:r>
      <w:r w:rsidR="00A71886" w:rsidRPr="00755D0D">
        <w:rPr>
          <w:rFonts w:ascii="Arial" w:hAnsi="Arial" w:cs="Arial"/>
          <w:color w:val="auto"/>
          <w:sz w:val="20"/>
          <w:szCs w:val="20"/>
          <w:lang w:eastAsia="en-US"/>
        </w:rPr>
        <w:t xml:space="preserve"> Alcalde Municipal Sr. Gabino Argueta en el edificio </w:t>
      </w:r>
      <w:r w:rsidR="002B1FCA" w:rsidRPr="00755D0D">
        <w:rPr>
          <w:rFonts w:ascii="Arial" w:hAnsi="Arial" w:cs="Arial"/>
          <w:color w:val="auto"/>
          <w:sz w:val="20"/>
          <w:szCs w:val="20"/>
          <w:lang w:eastAsia="en-US"/>
        </w:rPr>
        <w:t>de la MUNICIPALIDAD</w:t>
      </w:r>
      <w:r w:rsidR="00E00117" w:rsidRPr="00755D0D">
        <w:rPr>
          <w:rFonts w:ascii="Arial" w:hAnsi="Arial" w:cs="Arial"/>
          <w:color w:val="auto"/>
          <w:sz w:val="20"/>
          <w:szCs w:val="20"/>
          <w:lang w:eastAsia="en-US"/>
        </w:rPr>
        <w:t xml:space="preserve"> </w:t>
      </w:r>
      <w:r w:rsidR="00A71886" w:rsidRPr="00755D0D">
        <w:rPr>
          <w:rFonts w:ascii="Arial" w:hAnsi="Arial" w:cs="Arial"/>
          <w:color w:val="auto"/>
          <w:sz w:val="20"/>
          <w:szCs w:val="20"/>
          <w:lang w:eastAsia="en-US"/>
        </w:rPr>
        <w:t>Santa María</w:t>
      </w:r>
      <w:r w:rsidR="0020639F" w:rsidRPr="00755D0D">
        <w:rPr>
          <w:rFonts w:ascii="Arial" w:hAnsi="Arial" w:cs="Arial"/>
          <w:color w:val="auto"/>
          <w:sz w:val="20"/>
          <w:szCs w:val="20"/>
          <w:lang w:eastAsia="en-US"/>
        </w:rPr>
        <w:t>,</w:t>
      </w:r>
      <w:r w:rsidR="00A71886" w:rsidRPr="00755D0D">
        <w:rPr>
          <w:rFonts w:ascii="Arial" w:hAnsi="Arial" w:cs="Arial"/>
          <w:color w:val="auto"/>
          <w:sz w:val="20"/>
          <w:szCs w:val="20"/>
          <w:lang w:eastAsia="en-US"/>
        </w:rPr>
        <w:t xml:space="preserve"> departamento de</w:t>
      </w:r>
      <w:r w:rsidR="0020639F" w:rsidRPr="00755D0D">
        <w:rPr>
          <w:rFonts w:ascii="Arial" w:hAnsi="Arial" w:cs="Arial"/>
          <w:color w:val="auto"/>
          <w:sz w:val="20"/>
          <w:szCs w:val="20"/>
          <w:lang w:eastAsia="en-US"/>
        </w:rPr>
        <w:t xml:space="preserve"> La</w:t>
      </w:r>
      <w:r w:rsidR="00E00117" w:rsidRPr="00755D0D">
        <w:rPr>
          <w:rFonts w:ascii="Arial" w:hAnsi="Arial" w:cs="Arial"/>
          <w:color w:val="auto"/>
          <w:sz w:val="20"/>
          <w:szCs w:val="20"/>
          <w:lang w:eastAsia="en-US"/>
        </w:rPr>
        <w:t xml:space="preserve"> Paz,</w:t>
      </w:r>
      <w:r w:rsidR="00A71886" w:rsidRPr="00755D0D">
        <w:rPr>
          <w:rFonts w:ascii="Arial" w:hAnsi="Arial" w:cs="Arial"/>
          <w:color w:val="auto"/>
          <w:sz w:val="20"/>
          <w:szCs w:val="20"/>
          <w:lang w:eastAsia="en-US"/>
        </w:rPr>
        <w:t xml:space="preserve"> </w:t>
      </w:r>
      <w:r w:rsidR="002B1FCA" w:rsidRPr="00755D0D">
        <w:rPr>
          <w:rFonts w:ascii="Arial" w:hAnsi="Arial" w:cs="Arial"/>
          <w:color w:val="auto"/>
          <w:sz w:val="20"/>
          <w:szCs w:val="20"/>
          <w:lang w:eastAsia="en-US"/>
        </w:rPr>
        <w:t>Donde Se</w:t>
      </w:r>
      <w:r w:rsidRPr="00755D0D">
        <w:rPr>
          <w:rFonts w:ascii="Arial" w:hAnsi="Arial" w:cs="Arial"/>
          <w:color w:val="auto"/>
          <w:sz w:val="20"/>
          <w:szCs w:val="20"/>
          <w:lang w:eastAsia="en-US"/>
        </w:rPr>
        <w:t xml:space="preserve"> atenderá cualquier tipo de consulta</w:t>
      </w:r>
      <w:r w:rsidR="00002A74" w:rsidRPr="00755D0D">
        <w:rPr>
          <w:rFonts w:ascii="Arial" w:hAnsi="Arial" w:cs="Arial"/>
          <w:b/>
          <w:color w:val="auto"/>
          <w:sz w:val="20"/>
          <w:szCs w:val="20"/>
          <w:lang w:eastAsia="en-US"/>
        </w:rPr>
        <w:t>.</w:t>
      </w:r>
      <w:r w:rsidR="0020639F" w:rsidRPr="00755D0D">
        <w:rPr>
          <w:rFonts w:ascii="Arial" w:hAnsi="Arial" w:cs="Arial"/>
          <w:color w:val="auto"/>
          <w:sz w:val="20"/>
          <w:szCs w:val="20"/>
          <w:lang w:eastAsia="en-US"/>
        </w:rPr>
        <w:t xml:space="preserve"> </w:t>
      </w:r>
      <w:r w:rsidR="00093257" w:rsidRPr="00755D0D">
        <w:rPr>
          <w:rFonts w:ascii="Arial" w:hAnsi="Arial" w:cs="Arial"/>
          <w:color w:val="auto"/>
          <w:sz w:val="20"/>
          <w:szCs w:val="20"/>
          <w:lang w:eastAsia="en-US"/>
        </w:rPr>
        <w:t xml:space="preserve"> </w:t>
      </w:r>
    </w:p>
    <w:p w14:paraId="3CA7FDFF" w14:textId="0CAABF8D" w:rsidR="00ED2705" w:rsidRPr="00755D0D" w:rsidRDefault="002A6055" w:rsidP="003E5D15">
      <w:pPr>
        <w:jc w:val="both"/>
        <w:rPr>
          <w:rFonts w:ascii="Arial" w:hAnsi="Arial" w:cs="Arial"/>
          <w:color w:val="auto"/>
          <w:sz w:val="20"/>
          <w:szCs w:val="20"/>
          <w:lang w:eastAsia="en-US"/>
        </w:rPr>
      </w:pPr>
      <w:r w:rsidRPr="002A6055">
        <w:rPr>
          <w:rFonts w:ascii="Arial" w:hAnsi="Arial" w:cs="Arial"/>
          <w:color w:val="auto"/>
          <w:sz w:val="20"/>
          <w:szCs w:val="20"/>
          <w:lang w:eastAsia="en-US"/>
        </w:rPr>
        <w:t>La Recepción de las propuestas técnicas y económicas se recibirá a más tardar el día 14 de febrero de 2020, En el salón de sesiones de la municipalidad de Santa María, a las 10:00 AM, para ser evaluadas y analizadas por una comisión que nombrará El Alcalde Municipal, donde se emitirá la respectiva aprobación y luego iniciar con el proceso de contratación.</w:t>
      </w:r>
    </w:p>
    <w:p w14:paraId="355934F5" w14:textId="77777777" w:rsidR="00DD3CC2" w:rsidRPr="00755D0D" w:rsidRDefault="00DD3CC2" w:rsidP="003E5D15">
      <w:pPr>
        <w:jc w:val="both"/>
        <w:rPr>
          <w:rFonts w:ascii="Arial" w:hAnsi="Arial" w:cs="Arial"/>
          <w:color w:val="auto"/>
          <w:sz w:val="20"/>
          <w:szCs w:val="20"/>
          <w:lang w:eastAsia="en-US"/>
        </w:rPr>
      </w:pPr>
      <w:r w:rsidRPr="00755D0D">
        <w:rPr>
          <w:rFonts w:ascii="Arial" w:hAnsi="Arial" w:cs="Arial"/>
          <w:color w:val="auto"/>
          <w:sz w:val="20"/>
          <w:szCs w:val="20"/>
          <w:lang w:eastAsia="en-US"/>
        </w:rPr>
        <w:t>  Atentamente,</w:t>
      </w:r>
    </w:p>
    <w:p w14:paraId="3A515D9E" w14:textId="77777777" w:rsidR="00DD3CC2" w:rsidRDefault="00DD3CC2" w:rsidP="003E5D15">
      <w:pPr>
        <w:jc w:val="both"/>
        <w:rPr>
          <w:rFonts w:ascii="Arial" w:hAnsi="Arial" w:cs="Arial"/>
          <w:color w:val="auto"/>
          <w:sz w:val="20"/>
          <w:szCs w:val="20"/>
          <w:lang w:eastAsia="en-US"/>
        </w:rPr>
      </w:pPr>
    </w:p>
    <w:p w14:paraId="0D83493C" w14:textId="77777777" w:rsidR="002A6055" w:rsidRDefault="002A6055" w:rsidP="003E5D15">
      <w:pPr>
        <w:jc w:val="both"/>
        <w:rPr>
          <w:rFonts w:ascii="Arial" w:hAnsi="Arial" w:cs="Arial"/>
          <w:color w:val="auto"/>
          <w:sz w:val="20"/>
          <w:szCs w:val="20"/>
          <w:lang w:eastAsia="en-US"/>
        </w:rPr>
      </w:pPr>
    </w:p>
    <w:p w14:paraId="009D4171" w14:textId="77777777" w:rsidR="002A6055" w:rsidRPr="00755D0D" w:rsidRDefault="002A6055" w:rsidP="003E5D15">
      <w:pPr>
        <w:jc w:val="both"/>
        <w:rPr>
          <w:rFonts w:ascii="Arial" w:hAnsi="Arial" w:cs="Arial"/>
          <w:color w:val="auto"/>
          <w:sz w:val="20"/>
          <w:szCs w:val="20"/>
          <w:lang w:eastAsia="en-US"/>
        </w:rPr>
      </w:pPr>
    </w:p>
    <w:p w14:paraId="1C6CFAC6" w14:textId="77777777" w:rsidR="002A6055" w:rsidRPr="002A6055" w:rsidRDefault="002A6055" w:rsidP="003E5D15">
      <w:pPr>
        <w:tabs>
          <w:tab w:val="left" w:pos="560"/>
        </w:tabs>
        <w:ind w:left="1120" w:right="-42" w:hanging="1120"/>
        <w:jc w:val="center"/>
        <w:rPr>
          <w:rFonts w:ascii="Arial" w:hAnsi="Arial" w:cs="Arial"/>
          <w:b/>
          <w:color w:val="auto"/>
          <w:sz w:val="20"/>
          <w:szCs w:val="20"/>
          <w:lang w:eastAsia="en-US"/>
        </w:rPr>
      </w:pPr>
      <w:r w:rsidRPr="002A6055">
        <w:rPr>
          <w:rFonts w:ascii="Arial" w:hAnsi="Arial" w:cs="Arial"/>
          <w:b/>
          <w:color w:val="auto"/>
          <w:sz w:val="20"/>
          <w:szCs w:val="20"/>
          <w:lang w:eastAsia="en-US"/>
        </w:rPr>
        <w:t>Sr. Gabino Argueta Gálvez</w:t>
      </w:r>
    </w:p>
    <w:p w14:paraId="6B247178" w14:textId="2F26AB9D" w:rsidR="00437A2C" w:rsidRPr="0073216C" w:rsidRDefault="002A6055" w:rsidP="0073216C">
      <w:pPr>
        <w:tabs>
          <w:tab w:val="left" w:pos="560"/>
        </w:tabs>
        <w:ind w:left="1120" w:right="-42" w:hanging="1120"/>
        <w:jc w:val="center"/>
        <w:rPr>
          <w:rFonts w:ascii="Arial" w:eastAsia="Verdana" w:hAnsi="Arial" w:cs="Arial"/>
          <w:color w:val="auto"/>
          <w:sz w:val="20"/>
          <w:szCs w:val="20"/>
        </w:rPr>
      </w:pPr>
      <w:r w:rsidRPr="002A6055">
        <w:rPr>
          <w:rFonts w:ascii="Arial" w:hAnsi="Arial" w:cs="Arial"/>
          <w:b/>
          <w:color w:val="auto"/>
          <w:sz w:val="20"/>
          <w:szCs w:val="20"/>
          <w:lang w:eastAsia="en-US"/>
        </w:rPr>
        <w:t>Alcalde Municipal de Santa María</w:t>
      </w:r>
    </w:p>
    <w:p w14:paraId="64B204F6" w14:textId="3AE5443A" w:rsidR="00A77B3E" w:rsidRPr="00755D0D" w:rsidRDefault="00747F74" w:rsidP="003E5D15">
      <w:pPr>
        <w:pStyle w:val="Ttulo1"/>
        <w:spacing w:after="200" w:line="276" w:lineRule="auto"/>
      </w:pPr>
      <w:bookmarkStart w:id="52" w:name="_Toc31267024"/>
      <w:r w:rsidRPr="00755D0D">
        <w:lastRenderedPageBreak/>
        <w:t xml:space="preserve">VI.- </w:t>
      </w:r>
      <w:r w:rsidR="004D6B20" w:rsidRPr="00755D0D">
        <w:t>DESGLOSES</w:t>
      </w:r>
      <w:bookmarkEnd w:id="52"/>
      <w:r w:rsidR="004D6B20" w:rsidRPr="00755D0D">
        <w:t xml:space="preserve"> </w:t>
      </w:r>
    </w:p>
    <w:p w14:paraId="4CC8F0C0" w14:textId="790B4D57" w:rsidR="00551CA0" w:rsidRPr="00755D0D" w:rsidRDefault="00AB2F56" w:rsidP="006755C6">
      <w:pPr>
        <w:jc w:val="center"/>
        <w:rPr>
          <w:rFonts w:ascii="Arial" w:hAnsi="Arial" w:cs="Arial"/>
          <w:b/>
          <w:color w:val="auto"/>
          <w:sz w:val="24"/>
          <w:szCs w:val="20"/>
          <w:lang w:eastAsia="en-US"/>
        </w:rPr>
      </w:pPr>
      <w:r w:rsidRPr="00755D0D">
        <w:rPr>
          <w:rFonts w:ascii="Arial" w:hAnsi="Arial" w:cs="Arial"/>
          <w:b/>
          <w:color w:val="auto"/>
          <w:sz w:val="24"/>
          <w:szCs w:val="20"/>
          <w:lang w:eastAsia="en-US"/>
        </w:rPr>
        <w:t>Lista Estimada de Cantidades y sus precios unitarios.</w:t>
      </w:r>
    </w:p>
    <w:tbl>
      <w:tblPr>
        <w:tblW w:w="11483" w:type="dxa"/>
        <w:jc w:val="center"/>
        <w:tblInd w:w="-923" w:type="dxa"/>
        <w:tblCellMar>
          <w:left w:w="70" w:type="dxa"/>
          <w:right w:w="70" w:type="dxa"/>
        </w:tblCellMar>
        <w:tblLook w:val="04A0" w:firstRow="1" w:lastRow="0" w:firstColumn="1" w:lastColumn="0" w:noHBand="0" w:noVBand="1"/>
      </w:tblPr>
      <w:tblGrid>
        <w:gridCol w:w="426"/>
        <w:gridCol w:w="6104"/>
        <w:gridCol w:w="696"/>
        <w:gridCol w:w="1003"/>
        <w:gridCol w:w="1411"/>
        <w:gridCol w:w="1843"/>
      </w:tblGrid>
      <w:tr w:rsidR="00B64FF5" w:rsidRPr="002A6055" w14:paraId="1F4E38D8" w14:textId="77777777" w:rsidTr="00B64FF5">
        <w:trPr>
          <w:trHeight w:val="315"/>
          <w:tblHeader/>
          <w:jc w:val="center"/>
        </w:trPr>
        <w:tc>
          <w:tcPr>
            <w:tcW w:w="11483" w:type="dxa"/>
            <w:gridSpan w:val="6"/>
            <w:tcBorders>
              <w:top w:val="nil"/>
              <w:left w:val="nil"/>
              <w:bottom w:val="nil"/>
              <w:right w:val="nil"/>
            </w:tcBorders>
            <w:shd w:val="clear" w:color="auto" w:fill="auto"/>
            <w:noWrap/>
            <w:vAlign w:val="center"/>
            <w:hideMark/>
          </w:tcPr>
          <w:p w14:paraId="3F93AC85" w14:textId="77777777" w:rsidR="002A6055" w:rsidRPr="002A6055" w:rsidRDefault="002A6055" w:rsidP="00F31A01">
            <w:pPr>
              <w:spacing w:after="0"/>
              <w:jc w:val="center"/>
              <w:rPr>
                <w:rFonts w:ascii="Calibri" w:hAnsi="Calibri"/>
                <w:b/>
                <w:bCs/>
                <w:i/>
                <w:iCs/>
                <w:color w:val="auto"/>
                <w:sz w:val="20"/>
                <w:szCs w:val="24"/>
                <w:lang w:val="es-ES" w:eastAsia="es-ES"/>
              </w:rPr>
            </w:pPr>
          </w:p>
        </w:tc>
      </w:tr>
      <w:tr w:rsidR="00B64FF5" w:rsidRPr="002A6055" w14:paraId="48E922CA" w14:textId="77777777" w:rsidTr="00B64FF5">
        <w:trPr>
          <w:trHeight w:val="465"/>
          <w:tblHeader/>
          <w:jc w:val="center"/>
        </w:trPr>
        <w:tc>
          <w:tcPr>
            <w:tcW w:w="11483" w:type="dxa"/>
            <w:gridSpan w:val="6"/>
            <w:tcBorders>
              <w:top w:val="nil"/>
              <w:left w:val="nil"/>
              <w:bottom w:val="nil"/>
              <w:right w:val="nil"/>
            </w:tcBorders>
            <w:shd w:val="clear" w:color="auto" w:fill="auto"/>
            <w:noWrap/>
            <w:vAlign w:val="center"/>
            <w:hideMark/>
          </w:tcPr>
          <w:p w14:paraId="16E777BC" w14:textId="6ADAA809" w:rsidR="002A6055" w:rsidRPr="002A6055" w:rsidRDefault="002A6055" w:rsidP="00F31A01">
            <w:pPr>
              <w:spacing w:after="0"/>
              <w:jc w:val="center"/>
              <w:rPr>
                <w:rFonts w:ascii="Bahnschrift Light" w:hAnsi="Bahnschrift Light"/>
                <w:b/>
                <w:bCs/>
                <w:color w:val="auto"/>
                <w:sz w:val="20"/>
                <w:szCs w:val="36"/>
                <w:lang w:val="es-ES" w:eastAsia="es-ES"/>
              </w:rPr>
            </w:pPr>
            <w:r w:rsidRPr="002A6055">
              <w:rPr>
                <w:rFonts w:ascii="Bahnschrift Light" w:hAnsi="Bahnschrift Light"/>
                <w:b/>
                <w:bCs/>
                <w:color w:val="auto"/>
                <w:sz w:val="20"/>
                <w:szCs w:val="36"/>
                <w:lang w:val="es-ES" w:eastAsia="es-ES"/>
              </w:rPr>
              <w:t xml:space="preserve">P R E S U P U E S T O   B A S E  P O R   C O N S T R U C C </w:t>
            </w:r>
            <w:r w:rsidR="00193C33" w:rsidRPr="002A6055">
              <w:rPr>
                <w:rFonts w:ascii="Bahnschrift Light" w:hAnsi="Bahnschrift Light"/>
                <w:b/>
                <w:bCs/>
                <w:color w:val="auto"/>
                <w:sz w:val="20"/>
                <w:szCs w:val="36"/>
                <w:lang w:val="es-ES" w:eastAsia="es-ES"/>
              </w:rPr>
              <w:t>I</w:t>
            </w:r>
            <w:r w:rsidR="00193C33">
              <w:rPr>
                <w:rFonts w:ascii="Bahnschrift Light" w:hAnsi="Bahnschrift Light"/>
                <w:b/>
                <w:bCs/>
                <w:color w:val="auto"/>
                <w:sz w:val="20"/>
                <w:szCs w:val="36"/>
                <w:lang w:val="es-ES" w:eastAsia="es-ES"/>
              </w:rPr>
              <w:t xml:space="preserve"> </w:t>
            </w:r>
            <w:r w:rsidR="00193C33" w:rsidRPr="002A6055">
              <w:rPr>
                <w:rFonts w:ascii="Bahnschrift Light" w:hAnsi="Bahnschrift Light"/>
                <w:b/>
                <w:bCs/>
                <w:color w:val="auto"/>
                <w:sz w:val="20"/>
                <w:szCs w:val="36"/>
                <w:lang w:val="es-ES" w:eastAsia="es-ES"/>
              </w:rPr>
              <w:t>Ó</w:t>
            </w:r>
            <w:r w:rsidRPr="002A6055">
              <w:rPr>
                <w:rFonts w:ascii="Bahnschrift Light" w:hAnsi="Bahnschrift Light"/>
                <w:b/>
                <w:bCs/>
                <w:color w:val="auto"/>
                <w:sz w:val="20"/>
                <w:szCs w:val="36"/>
                <w:lang w:val="es-ES" w:eastAsia="es-ES"/>
              </w:rPr>
              <w:t xml:space="preserve"> N</w:t>
            </w:r>
          </w:p>
        </w:tc>
      </w:tr>
      <w:tr w:rsidR="00B64FF5" w:rsidRPr="002A6055" w14:paraId="1CC702A3" w14:textId="77777777" w:rsidTr="00B64FF5">
        <w:trPr>
          <w:trHeight w:val="300"/>
          <w:tblHeader/>
          <w:jc w:val="center"/>
        </w:trPr>
        <w:tc>
          <w:tcPr>
            <w:tcW w:w="11483" w:type="dxa"/>
            <w:gridSpan w:val="6"/>
            <w:tcBorders>
              <w:top w:val="nil"/>
              <w:left w:val="nil"/>
              <w:bottom w:val="nil"/>
              <w:right w:val="nil"/>
            </w:tcBorders>
            <w:shd w:val="clear" w:color="auto" w:fill="auto"/>
            <w:noWrap/>
            <w:vAlign w:val="center"/>
            <w:hideMark/>
          </w:tcPr>
          <w:p w14:paraId="32E881C4" w14:textId="048BCB69" w:rsidR="002A6055" w:rsidRPr="002A6055" w:rsidRDefault="00A009C6" w:rsidP="00F31A01">
            <w:pPr>
              <w:spacing w:after="0"/>
              <w:jc w:val="center"/>
              <w:rPr>
                <w:rFonts w:ascii="Bahnschrift Light" w:hAnsi="Bahnschrift Light"/>
                <w:color w:val="auto"/>
                <w:sz w:val="20"/>
                <w:szCs w:val="24"/>
                <w:lang w:val="es-ES" w:eastAsia="es-ES"/>
              </w:rPr>
            </w:pPr>
            <w:r w:rsidRPr="00A009C6">
              <w:rPr>
                <w:rFonts w:ascii="Bahnschrift Light" w:hAnsi="Bahnschrift Light"/>
                <w:color w:val="auto"/>
                <w:sz w:val="20"/>
                <w:szCs w:val="24"/>
                <w:lang w:val="es-ES" w:eastAsia="es-ES"/>
              </w:rPr>
              <w:t>P</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V</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I</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M</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E</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N</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T</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O</w:t>
            </w:r>
            <w:r>
              <w:rPr>
                <w:rFonts w:ascii="Bahnschrift Light" w:hAnsi="Bahnschrift Light"/>
                <w:color w:val="auto"/>
                <w:sz w:val="20"/>
                <w:szCs w:val="24"/>
                <w:lang w:val="es-ES" w:eastAsia="es-ES"/>
              </w:rPr>
              <w:t xml:space="preserve"> </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 C</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L</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L</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E</w:t>
            </w:r>
            <w:r w:rsidR="00B15406">
              <w:rPr>
                <w:rFonts w:ascii="Bahnschrift Light" w:hAnsi="Bahnschrift Light"/>
                <w:color w:val="auto"/>
                <w:sz w:val="20"/>
                <w:szCs w:val="24"/>
                <w:lang w:val="es-ES" w:eastAsia="es-ES"/>
              </w:rPr>
              <w:t xml:space="preserve"> </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 H</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C</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I</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sidR="00B15406">
              <w:rPr>
                <w:rFonts w:ascii="Bahnschrift Light" w:hAnsi="Bahnschrift Light"/>
                <w:color w:val="auto"/>
                <w:sz w:val="20"/>
                <w:szCs w:val="24"/>
                <w:lang w:val="es-ES" w:eastAsia="es-ES"/>
              </w:rPr>
              <w:t xml:space="preserve"> </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 E</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L</w:t>
            </w:r>
            <w:r>
              <w:rPr>
                <w:rFonts w:ascii="Bahnschrift Light" w:hAnsi="Bahnschrift Light"/>
                <w:color w:val="auto"/>
                <w:sz w:val="20"/>
                <w:szCs w:val="24"/>
                <w:lang w:val="es-ES" w:eastAsia="es-ES"/>
              </w:rPr>
              <w:t xml:space="preserve"> </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 C</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E</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N</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T</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R</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O</w:t>
            </w:r>
            <w:r>
              <w:rPr>
                <w:rFonts w:ascii="Bahnschrift Light" w:hAnsi="Bahnschrift Light"/>
                <w:color w:val="auto"/>
                <w:sz w:val="20"/>
                <w:szCs w:val="24"/>
                <w:lang w:val="es-ES" w:eastAsia="es-ES"/>
              </w:rPr>
              <w:t xml:space="preserve"> </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 D</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E</w:t>
            </w:r>
            <w:r>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 </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S</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L</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U</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D,</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 </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C</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S</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C</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O</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 </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U</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R</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B</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N</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O, </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S</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N</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T</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 xml:space="preserve"> </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M</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R</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Í</w:t>
            </w:r>
            <w:r w:rsidR="00B15406">
              <w:rPr>
                <w:rFonts w:ascii="Bahnschrift Light" w:hAnsi="Bahnschrift Light"/>
                <w:color w:val="auto"/>
                <w:sz w:val="20"/>
                <w:szCs w:val="24"/>
                <w:lang w:val="es-ES" w:eastAsia="es-ES"/>
              </w:rPr>
              <w:t xml:space="preserve"> </w:t>
            </w:r>
            <w:r w:rsidRPr="00A009C6">
              <w:rPr>
                <w:rFonts w:ascii="Bahnschrift Light" w:hAnsi="Bahnschrift Light"/>
                <w:color w:val="auto"/>
                <w:sz w:val="20"/>
                <w:szCs w:val="24"/>
                <w:lang w:val="es-ES" w:eastAsia="es-ES"/>
              </w:rPr>
              <w:t>A</w:t>
            </w:r>
          </w:p>
        </w:tc>
      </w:tr>
      <w:tr w:rsidR="00B64FF5" w:rsidRPr="002A6055" w14:paraId="0162D8D5" w14:textId="77777777" w:rsidTr="00B64FF5">
        <w:trPr>
          <w:trHeight w:val="315"/>
          <w:tblHeader/>
          <w:jc w:val="center"/>
        </w:trPr>
        <w:tc>
          <w:tcPr>
            <w:tcW w:w="11483" w:type="dxa"/>
            <w:gridSpan w:val="6"/>
            <w:tcBorders>
              <w:top w:val="nil"/>
              <w:left w:val="nil"/>
              <w:bottom w:val="single" w:sz="4" w:space="0" w:color="auto"/>
              <w:right w:val="nil"/>
            </w:tcBorders>
            <w:shd w:val="clear" w:color="auto" w:fill="auto"/>
            <w:noWrap/>
            <w:vAlign w:val="center"/>
            <w:hideMark/>
          </w:tcPr>
          <w:p w14:paraId="19BCF72A" w14:textId="4A139D4E" w:rsidR="002A6055" w:rsidRPr="002A6055" w:rsidRDefault="002A6055" w:rsidP="00F31A01">
            <w:pPr>
              <w:spacing w:after="0"/>
              <w:jc w:val="center"/>
              <w:rPr>
                <w:rFonts w:ascii="Bahnschrift Light" w:hAnsi="Bahnschrift Light"/>
                <w:color w:val="auto"/>
                <w:sz w:val="20"/>
                <w:szCs w:val="24"/>
                <w:lang w:val="es-ES" w:eastAsia="es-ES"/>
              </w:rPr>
            </w:pPr>
          </w:p>
        </w:tc>
      </w:tr>
      <w:tr w:rsidR="00551C13" w:rsidRPr="004224D8" w14:paraId="534B5ABA" w14:textId="77777777" w:rsidTr="00B64FF5">
        <w:trPr>
          <w:trHeight w:val="85"/>
          <w:tblHeader/>
          <w:jc w:val="center"/>
        </w:trPr>
        <w:tc>
          <w:tcPr>
            <w:tcW w:w="426" w:type="dxa"/>
            <w:vMerge w:val="restart"/>
            <w:tcBorders>
              <w:top w:val="nil"/>
              <w:left w:val="single" w:sz="4" w:space="0" w:color="auto"/>
              <w:bottom w:val="single" w:sz="4" w:space="0" w:color="auto"/>
              <w:right w:val="single" w:sz="4" w:space="0" w:color="auto"/>
            </w:tcBorders>
            <w:shd w:val="clear" w:color="000000" w:fill="44546A"/>
            <w:noWrap/>
            <w:vAlign w:val="center"/>
            <w:hideMark/>
          </w:tcPr>
          <w:p w14:paraId="48251D4C"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w:t>
            </w:r>
          </w:p>
        </w:tc>
        <w:tc>
          <w:tcPr>
            <w:tcW w:w="6104" w:type="dxa"/>
            <w:vMerge w:val="restart"/>
            <w:tcBorders>
              <w:top w:val="nil"/>
              <w:left w:val="single" w:sz="4" w:space="0" w:color="auto"/>
              <w:bottom w:val="single" w:sz="4" w:space="0" w:color="auto"/>
              <w:right w:val="single" w:sz="4" w:space="0" w:color="auto"/>
            </w:tcBorders>
            <w:shd w:val="clear" w:color="000000" w:fill="44546A"/>
            <w:noWrap/>
            <w:vAlign w:val="center"/>
            <w:hideMark/>
          </w:tcPr>
          <w:p w14:paraId="52E1D61C" w14:textId="77777777" w:rsidR="002A6055" w:rsidRPr="00E7679A" w:rsidRDefault="002A6055" w:rsidP="00F31A01">
            <w:pPr>
              <w:spacing w:after="0"/>
              <w:jc w:val="center"/>
              <w:rPr>
                <w:rFonts w:ascii="Bahnschrift Light" w:hAnsi="Bahnschrift Light"/>
                <w:b/>
                <w:bCs/>
                <w:i/>
                <w:iCs/>
                <w:color w:val="FFFFFF"/>
                <w:sz w:val="20"/>
                <w:szCs w:val="24"/>
                <w:lang w:val="en-US" w:eastAsia="es-ES"/>
              </w:rPr>
            </w:pPr>
            <w:r w:rsidRPr="00E7679A">
              <w:rPr>
                <w:rFonts w:ascii="Bahnschrift Light" w:hAnsi="Bahnschrift Light"/>
                <w:b/>
                <w:bCs/>
                <w:i/>
                <w:iCs/>
                <w:color w:val="FFFFFF"/>
                <w:sz w:val="20"/>
                <w:szCs w:val="24"/>
                <w:lang w:val="en-US" w:eastAsia="es-ES"/>
              </w:rPr>
              <w:t>D E S C R I P C I O N</w:t>
            </w:r>
          </w:p>
        </w:tc>
        <w:tc>
          <w:tcPr>
            <w:tcW w:w="696" w:type="dxa"/>
            <w:vMerge w:val="restart"/>
            <w:tcBorders>
              <w:top w:val="nil"/>
              <w:left w:val="single" w:sz="4" w:space="0" w:color="auto"/>
              <w:bottom w:val="single" w:sz="4" w:space="0" w:color="auto"/>
              <w:right w:val="single" w:sz="4" w:space="0" w:color="auto"/>
            </w:tcBorders>
            <w:shd w:val="clear" w:color="000000" w:fill="44546A"/>
            <w:noWrap/>
            <w:vAlign w:val="center"/>
            <w:hideMark/>
          </w:tcPr>
          <w:p w14:paraId="3CDFCBE2"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UND</w:t>
            </w:r>
          </w:p>
        </w:tc>
        <w:tc>
          <w:tcPr>
            <w:tcW w:w="1003" w:type="dxa"/>
            <w:vMerge w:val="restart"/>
            <w:tcBorders>
              <w:top w:val="nil"/>
              <w:left w:val="single" w:sz="4" w:space="0" w:color="auto"/>
              <w:bottom w:val="single" w:sz="4" w:space="0" w:color="auto"/>
              <w:right w:val="single" w:sz="4" w:space="0" w:color="auto"/>
            </w:tcBorders>
            <w:shd w:val="clear" w:color="000000" w:fill="44546A"/>
            <w:noWrap/>
            <w:vAlign w:val="center"/>
            <w:hideMark/>
          </w:tcPr>
          <w:p w14:paraId="709D8387"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CANT</w:t>
            </w:r>
          </w:p>
        </w:tc>
        <w:tc>
          <w:tcPr>
            <w:tcW w:w="3254" w:type="dxa"/>
            <w:gridSpan w:val="2"/>
            <w:tcBorders>
              <w:top w:val="single" w:sz="4" w:space="0" w:color="auto"/>
              <w:left w:val="nil"/>
              <w:bottom w:val="single" w:sz="4" w:space="0" w:color="auto"/>
              <w:right w:val="single" w:sz="4" w:space="0" w:color="auto"/>
            </w:tcBorders>
            <w:shd w:val="clear" w:color="000000" w:fill="44546A"/>
            <w:noWrap/>
            <w:vAlign w:val="center"/>
            <w:hideMark/>
          </w:tcPr>
          <w:p w14:paraId="65CBB77E"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P R E C I O</w:t>
            </w:r>
          </w:p>
        </w:tc>
      </w:tr>
      <w:tr w:rsidR="00551C13" w:rsidRPr="004224D8" w14:paraId="2BF9B039" w14:textId="77777777" w:rsidTr="00B64FF5">
        <w:trPr>
          <w:trHeight w:val="85"/>
          <w:tblHeader/>
          <w:jc w:val="center"/>
        </w:trPr>
        <w:tc>
          <w:tcPr>
            <w:tcW w:w="426" w:type="dxa"/>
            <w:vMerge/>
            <w:tcBorders>
              <w:top w:val="nil"/>
              <w:left w:val="single" w:sz="4" w:space="0" w:color="auto"/>
              <w:bottom w:val="single" w:sz="4" w:space="0" w:color="auto"/>
              <w:right w:val="single" w:sz="4" w:space="0" w:color="auto"/>
            </w:tcBorders>
            <w:vAlign w:val="center"/>
            <w:hideMark/>
          </w:tcPr>
          <w:p w14:paraId="0CE47860"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p>
        </w:tc>
        <w:tc>
          <w:tcPr>
            <w:tcW w:w="6104" w:type="dxa"/>
            <w:vMerge/>
            <w:tcBorders>
              <w:top w:val="nil"/>
              <w:left w:val="single" w:sz="4" w:space="0" w:color="auto"/>
              <w:bottom w:val="single" w:sz="4" w:space="0" w:color="auto"/>
              <w:right w:val="single" w:sz="4" w:space="0" w:color="auto"/>
            </w:tcBorders>
            <w:vAlign w:val="center"/>
            <w:hideMark/>
          </w:tcPr>
          <w:p w14:paraId="33EAB672"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p>
        </w:tc>
        <w:tc>
          <w:tcPr>
            <w:tcW w:w="696" w:type="dxa"/>
            <w:vMerge/>
            <w:tcBorders>
              <w:top w:val="nil"/>
              <w:left w:val="single" w:sz="4" w:space="0" w:color="auto"/>
              <w:bottom w:val="single" w:sz="4" w:space="0" w:color="auto"/>
              <w:right w:val="single" w:sz="4" w:space="0" w:color="auto"/>
            </w:tcBorders>
            <w:vAlign w:val="center"/>
            <w:hideMark/>
          </w:tcPr>
          <w:p w14:paraId="4E65F666"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p>
        </w:tc>
        <w:tc>
          <w:tcPr>
            <w:tcW w:w="1003" w:type="dxa"/>
            <w:vMerge/>
            <w:tcBorders>
              <w:top w:val="nil"/>
              <w:left w:val="single" w:sz="4" w:space="0" w:color="auto"/>
              <w:bottom w:val="single" w:sz="4" w:space="0" w:color="auto"/>
              <w:right w:val="single" w:sz="4" w:space="0" w:color="auto"/>
            </w:tcBorders>
            <w:vAlign w:val="center"/>
            <w:hideMark/>
          </w:tcPr>
          <w:p w14:paraId="38AA8FBB"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p>
        </w:tc>
        <w:tc>
          <w:tcPr>
            <w:tcW w:w="1411" w:type="dxa"/>
            <w:tcBorders>
              <w:top w:val="nil"/>
              <w:left w:val="nil"/>
              <w:bottom w:val="single" w:sz="4" w:space="0" w:color="auto"/>
              <w:right w:val="single" w:sz="4" w:space="0" w:color="auto"/>
            </w:tcBorders>
            <w:shd w:val="clear" w:color="000000" w:fill="44546A"/>
            <w:noWrap/>
            <w:vAlign w:val="center"/>
            <w:hideMark/>
          </w:tcPr>
          <w:p w14:paraId="0258C943"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PRECIO U.</w:t>
            </w:r>
          </w:p>
        </w:tc>
        <w:tc>
          <w:tcPr>
            <w:tcW w:w="1843" w:type="dxa"/>
            <w:tcBorders>
              <w:top w:val="nil"/>
              <w:left w:val="nil"/>
              <w:bottom w:val="single" w:sz="4" w:space="0" w:color="auto"/>
              <w:right w:val="single" w:sz="4" w:space="0" w:color="auto"/>
            </w:tcBorders>
            <w:shd w:val="clear" w:color="000000" w:fill="44546A"/>
            <w:noWrap/>
            <w:vAlign w:val="center"/>
            <w:hideMark/>
          </w:tcPr>
          <w:p w14:paraId="232DB807"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T O T A L</w:t>
            </w:r>
          </w:p>
        </w:tc>
      </w:tr>
      <w:tr w:rsidR="004224D8" w:rsidRPr="002A6055" w14:paraId="20AA49A1" w14:textId="77777777" w:rsidTr="00B64FF5">
        <w:trPr>
          <w:trHeight w:val="8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24EA56B9" w14:textId="6D868B3B" w:rsidR="002A6055" w:rsidRPr="002A6055" w:rsidRDefault="002A6055" w:rsidP="00F31A01">
            <w:pPr>
              <w:spacing w:after="0"/>
              <w:jc w:val="center"/>
              <w:rPr>
                <w:rFonts w:ascii="Bahnschrift Light" w:hAnsi="Bahnschrift Light"/>
                <w:b/>
                <w:bCs/>
                <w:i/>
                <w:iCs/>
                <w:color w:val="FFFFFF"/>
                <w:sz w:val="20"/>
                <w:szCs w:val="24"/>
                <w:lang w:val="es-ES" w:eastAsia="es-ES"/>
              </w:rPr>
            </w:pPr>
          </w:p>
        </w:tc>
        <w:tc>
          <w:tcPr>
            <w:tcW w:w="11057" w:type="dxa"/>
            <w:gridSpan w:val="5"/>
            <w:tcBorders>
              <w:top w:val="single" w:sz="4" w:space="0" w:color="auto"/>
              <w:left w:val="nil"/>
              <w:bottom w:val="single" w:sz="4" w:space="0" w:color="auto"/>
              <w:right w:val="single" w:sz="4" w:space="0" w:color="auto"/>
            </w:tcBorders>
            <w:shd w:val="clear" w:color="000000" w:fill="8497B0"/>
            <w:noWrap/>
            <w:vAlign w:val="center"/>
            <w:hideMark/>
          </w:tcPr>
          <w:p w14:paraId="4D0DACC8" w14:textId="38C338DA" w:rsidR="002A6055" w:rsidRPr="002A6055" w:rsidRDefault="002A6055" w:rsidP="00F31A01">
            <w:pPr>
              <w:spacing w:after="0"/>
              <w:jc w:val="center"/>
              <w:rPr>
                <w:rFonts w:ascii="Bahnschrift Light" w:hAnsi="Bahnschrift Light"/>
                <w:b/>
                <w:bCs/>
                <w:color w:val="FFFFFF"/>
                <w:sz w:val="20"/>
                <w:szCs w:val="24"/>
                <w:lang w:val="es-ES" w:eastAsia="es-ES"/>
              </w:rPr>
            </w:pPr>
            <w:r w:rsidRPr="002A6055">
              <w:rPr>
                <w:rFonts w:ascii="Bahnschrift Light" w:hAnsi="Bahnschrift Light"/>
                <w:b/>
                <w:bCs/>
                <w:color w:val="FFFFFF"/>
                <w:sz w:val="20"/>
                <w:szCs w:val="24"/>
                <w:lang w:val="es-ES" w:eastAsia="es-ES"/>
              </w:rPr>
              <w:t xml:space="preserve">PAVIMENTO </w:t>
            </w:r>
            <w:r w:rsidR="00193C33" w:rsidRPr="002A6055">
              <w:rPr>
                <w:rFonts w:ascii="Bahnschrift Light" w:hAnsi="Bahnschrift Light"/>
                <w:b/>
                <w:bCs/>
                <w:color w:val="FFFFFF"/>
                <w:sz w:val="20"/>
                <w:szCs w:val="24"/>
                <w:lang w:val="es-ES" w:eastAsia="es-ES"/>
              </w:rPr>
              <w:t>HIDRÁULICO</w:t>
            </w:r>
          </w:p>
        </w:tc>
      </w:tr>
      <w:tr w:rsidR="00551C13" w:rsidRPr="004224D8" w14:paraId="1DA6E6D3" w14:textId="77777777" w:rsidTr="00B64FF5">
        <w:trPr>
          <w:trHeight w:val="8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3FD75837"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1</w:t>
            </w:r>
          </w:p>
        </w:tc>
        <w:tc>
          <w:tcPr>
            <w:tcW w:w="6104" w:type="dxa"/>
            <w:tcBorders>
              <w:top w:val="nil"/>
              <w:left w:val="nil"/>
              <w:bottom w:val="single" w:sz="4" w:space="0" w:color="auto"/>
              <w:right w:val="single" w:sz="4" w:space="0" w:color="auto"/>
            </w:tcBorders>
            <w:shd w:val="clear" w:color="auto" w:fill="auto"/>
            <w:noWrap/>
            <w:vAlign w:val="center"/>
            <w:hideMark/>
          </w:tcPr>
          <w:p w14:paraId="43600EB2" w14:textId="40E9FB50"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 xml:space="preserve">TRAZADO CON </w:t>
            </w:r>
            <w:r w:rsidR="004F478E" w:rsidRPr="002A6055">
              <w:rPr>
                <w:rFonts w:ascii="Bahnschrift Light" w:hAnsi="Bahnschrift Light"/>
                <w:color w:val="auto"/>
                <w:sz w:val="20"/>
                <w:szCs w:val="24"/>
                <w:lang w:val="es-ES" w:eastAsia="es-ES"/>
              </w:rPr>
              <w:t>TEODOLITO</w:t>
            </w:r>
            <w:r w:rsidRPr="002A6055">
              <w:rPr>
                <w:rFonts w:ascii="Bahnschrift Light" w:hAnsi="Bahnschrift Light"/>
                <w:color w:val="auto"/>
                <w:sz w:val="20"/>
                <w:szCs w:val="24"/>
                <w:lang w:val="es-ES" w:eastAsia="es-ES"/>
              </w:rPr>
              <w:t xml:space="preserve"> Y NIVEL DE </w:t>
            </w:r>
            <w:r w:rsidR="004F478E" w:rsidRPr="002A6055">
              <w:rPr>
                <w:rFonts w:ascii="Bahnschrift Light" w:hAnsi="Bahnschrift Light"/>
                <w:color w:val="auto"/>
                <w:sz w:val="20"/>
                <w:szCs w:val="24"/>
                <w:lang w:val="es-ES" w:eastAsia="es-ES"/>
              </w:rPr>
              <w:t>PRECISIÓN</w:t>
            </w:r>
          </w:p>
        </w:tc>
        <w:tc>
          <w:tcPr>
            <w:tcW w:w="696" w:type="dxa"/>
            <w:tcBorders>
              <w:top w:val="nil"/>
              <w:left w:val="nil"/>
              <w:bottom w:val="single" w:sz="4" w:space="0" w:color="auto"/>
              <w:right w:val="single" w:sz="4" w:space="0" w:color="auto"/>
            </w:tcBorders>
            <w:shd w:val="clear" w:color="auto" w:fill="auto"/>
            <w:noWrap/>
            <w:vAlign w:val="center"/>
            <w:hideMark/>
          </w:tcPr>
          <w:p w14:paraId="57209EE6"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M.L.</w:t>
            </w:r>
          </w:p>
        </w:tc>
        <w:tc>
          <w:tcPr>
            <w:tcW w:w="1003" w:type="dxa"/>
            <w:tcBorders>
              <w:top w:val="nil"/>
              <w:left w:val="nil"/>
              <w:bottom w:val="single" w:sz="4" w:space="0" w:color="auto"/>
              <w:right w:val="single" w:sz="4" w:space="0" w:color="auto"/>
            </w:tcBorders>
            <w:shd w:val="clear" w:color="auto" w:fill="auto"/>
            <w:noWrap/>
            <w:vAlign w:val="center"/>
            <w:hideMark/>
          </w:tcPr>
          <w:p w14:paraId="197CCE66"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200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6E7A9" w14:textId="5D9844BA"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2189B" w14:textId="29470DFD"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477FDF4D"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26F1F183"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2</w:t>
            </w:r>
          </w:p>
        </w:tc>
        <w:tc>
          <w:tcPr>
            <w:tcW w:w="6104" w:type="dxa"/>
            <w:tcBorders>
              <w:top w:val="nil"/>
              <w:left w:val="nil"/>
              <w:bottom w:val="single" w:sz="4" w:space="0" w:color="auto"/>
              <w:right w:val="single" w:sz="4" w:space="0" w:color="auto"/>
            </w:tcBorders>
            <w:shd w:val="clear" w:color="auto" w:fill="auto"/>
            <w:noWrap/>
            <w:vAlign w:val="center"/>
            <w:hideMark/>
          </w:tcPr>
          <w:p w14:paraId="2ACB05A8" w14:textId="206E0487" w:rsidR="002A6055" w:rsidRPr="002A6055" w:rsidRDefault="004F478E"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EXCAVACIÓN</w:t>
            </w:r>
            <w:r w:rsidR="002A6055" w:rsidRPr="002A6055">
              <w:rPr>
                <w:rFonts w:ascii="Bahnschrift Light" w:hAnsi="Bahnschrift Light"/>
                <w:color w:val="auto"/>
                <w:sz w:val="20"/>
                <w:szCs w:val="24"/>
                <w:lang w:val="es-ES" w:eastAsia="es-ES"/>
              </w:rPr>
              <w:t xml:space="preserve"> MATERIAL DURO ROCA</w:t>
            </w:r>
          </w:p>
        </w:tc>
        <w:tc>
          <w:tcPr>
            <w:tcW w:w="696" w:type="dxa"/>
            <w:tcBorders>
              <w:top w:val="nil"/>
              <w:left w:val="nil"/>
              <w:bottom w:val="single" w:sz="4" w:space="0" w:color="auto"/>
              <w:right w:val="single" w:sz="4" w:space="0" w:color="auto"/>
            </w:tcBorders>
            <w:shd w:val="clear" w:color="auto" w:fill="auto"/>
            <w:noWrap/>
            <w:vAlign w:val="center"/>
            <w:hideMark/>
          </w:tcPr>
          <w:p w14:paraId="49A4DA6B"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M3</w:t>
            </w:r>
          </w:p>
        </w:tc>
        <w:tc>
          <w:tcPr>
            <w:tcW w:w="1003" w:type="dxa"/>
            <w:tcBorders>
              <w:top w:val="nil"/>
              <w:left w:val="nil"/>
              <w:bottom w:val="single" w:sz="4" w:space="0" w:color="auto"/>
              <w:right w:val="single" w:sz="4" w:space="0" w:color="auto"/>
            </w:tcBorders>
            <w:shd w:val="clear" w:color="auto" w:fill="auto"/>
            <w:noWrap/>
            <w:vAlign w:val="center"/>
            <w:hideMark/>
          </w:tcPr>
          <w:p w14:paraId="545C1349"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310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BE3E" w14:textId="25F06453"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B51D9" w14:textId="11556745"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5B50F05E"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0FA67547"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3</w:t>
            </w:r>
          </w:p>
        </w:tc>
        <w:tc>
          <w:tcPr>
            <w:tcW w:w="6104" w:type="dxa"/>
            <w:tcBorders>
              <w:top w:val="nil"/>
              <w:left w:val="nil"/>
              <w:bottom w:val="single" w:sz="4" w:space="0" w:color="auto"/>
              <w:right w:val="single" w:sz="4" w:space="0" w:color="auto"/>
            </w:tcBorders>
            <w:shd w:val="clear" w:color="auto" w:fill="auto"/>
            <w:noWrap/>
            <w:vAlign w:val="center"/>
            <w:hideMark/>
          </w:tcPr>
          <w:p w14:paraId="7FEDD245" w14:textId="77777777"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ACARREO DE MATERIAL (DESPERDICIO)</w:t>
            </w:r>
          </w:p>
        </w:tc>
        <w:tc>
          <w:tcPr>
            <w:tcW w:w="696" w:type="dxa"/>
            <w:tcBorders>
              <w:top w:val="nil"/>
              <w:left w:val="nil"/>
              <w:bottom w:val="single" w:sz="4" w:space="0" w:color="auto"/>
              <w:right w:val="single" w:sz="4" w:space="0" w:color="auto"/>
            </w:tcBorders>
            <w:shd w:val="clear" w:color="auto" w:fill="auto"/>
            <w:noWrap/>
            <w:vAlign w:val="center"/>
            <w:hideMark/>
          </w:tcPr>
          <w:p w14:paraId="61A8AB15"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M3</w:t>
            </w:r>
          </w:p>
        </w:tc>
        <w:tc>
          <w:tcPr>
            <w:tcW w:w="1003" w:type="dxa"/>
            <w:tcBorders>
              <w:top w:val="nil"/>
              <w:left w:val="nil"/>
              <w:bottom w:val="single" w:sz="4" w:space="0" w:color="auto"/>
              <w:right w:val="single" w:sz="4" w:space="0" w:color="auto"/>
            </w:tcBorders>
            <w:shd w:val="clear" w:color="auto" w:fill="auto"/>
            <w:noWrap/>
            <w:vAlign w:val="center"/>
            <w:hideMark/>
          </w:tcPr>
          <w:p w14:paraId="1EB834CD"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225</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CE4CBB" w14:textId="14678940"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25482" w14:textId="70E33F41"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2DAC07FB"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4B222AA0"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4</w:t>
            </w:r>
          </w:p>
        </w:tc>
        <w:tc>
          <w:tcPr>
            <w:tcW w:w="6104" w:type="dxa"/>
            <w:tcBorders>
              <w:top w:val="nil"/>
              <w:left w:val="nil"/>
              <w:bottom w:val="single" w:sz="4" w:space="0" w:color="auto"/>
              <w:right w:val="single" w:sz="4" w:space="0" w:color="auto"/>
            </w:tcBorders>
            <w:shd w:val="clear" w:color="auto" w:fill="auto"/>
            <w:noWrap/>
            <w:vAlign w:val="center"/>
            <w:hideMark/>
          </w:tcPr>
          <w:p w14:paraId="78CA2C37" w14:textId="1A69C994" w:rsidR="002A6055" w:rsidRPr="002A6055" w:rsidRDefault="004F478E"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BALASTADO, COMPACTADO</w:t>
            </w:r>
            <w:r w:rsidR="002A6055" w:rsidRPr="002A6055">
              <w:rPr>
                <w:rFonts w:ascii="Bahnschrift Light" w:hAnsi="Bahnschrift Light"/>
                <w:color w:val="auto"/>
                <w:sz w:val="20"/>
                <w:szCs w:val="24"/>
                <w:lang w:val="es-ES" w:eastAsia="es-ES"/>
              </w:rPr>
              <w:t xml:space="preserve"> Y </w:t>
            </w:r>
            <w:r w:rsidRPr="002A6055">
              <w:rPr>
                <w:rFonts w:ascii="Bahnschrift Light" w:hAnsi="Bahnschrift Light"/>
                <w:color w:val="auto"/>
                <w:sz w:val="20"/>
                <w:szCs w:val="24"/>
                <w:lang w:val="es-ES" w:eastAsia="es-ES"/>
              </w:rPr>
              <w:t>CONFORMACIÓN</w:t>
            </w:r>
            <w:r w:rsidR="002A6055" w:rsidRPr="002A6055">
              <w:rPr>
                <w:rFonts w:ascii="Bahnschrift Light" w:hAnsi="Bahnschrift Light"/>
                <w:color w:val="auto"/>
                <w:sz w:val="20"/>
                <w:szCs w:val="24"/>
                <w:lang w:val="es-ES" w:eastAsia="es-ES"/>
              </w:rPr>
              <w:t xml:space="preserve"> DE CALLES</w:t>
            </w:r>
          </w:p>
        </w:tc>
        <w:tc>
          <w:tcPr>
            <w:tcW w:w="696" w:type="dxa"/>
            <w:tcBorders>
              <w:top w:val="nil"/>
              <w:left w:val="nil"/>
              <w:bottom w:val="single" w:sz="4" w:space="0" w:color="auto"/>
              <w:right w:val="single" w:sz="4" w:space="0" w:color="auto"/>
            </w:tcBorders>
            <w:shd w:val="clear" w:color="auto" w:fill="auto"/>
            <w:noWrap/>
            <w:vAlign w:val="center"/>
            <w:hideMark/>
          </w:tcPr>
          <w:p w14:paraId="7F0F2FFD"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M3</w:t>
            </w:r>
          </w:p>
        </w:tc>
        <w:tc>
          <w:tcPr>
            <w:tcW w:w="1003" w:type="dxa"/>
            <w:tcBorders>
              <w:top w:val="nil"/>
              <w:left w:val="nil"/>
              <w:bottom w:val="single" w:sz="4" w:space="0" w:color="auto"/>
              <w:right w:val="single" w:sz="4" w:space="0" w:color="auto"/>
            </w:tcBorders>
            <w:shd w:val="clear" w:color="auto" w:fill="auto"/>
            <w:noWrap/>
            <w:vAlign w:val="center"/>
            <w:hideMark/>
          </w:tcPr>
          <w:p w14:paraId="04B1006A"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248</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98D98" w14:textId="58FE84A4"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9C4B5" w14:textId="4C0176F4"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1CAE053E"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3BBAF2D0"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5</w:t>
            </w:r>
          </w:p>
        </w:tc>
        <w:tc>
          <w:tcPr>
            <w:tcW w:w="6104" w:type="dxa"/>
            <w:tcBorders>
              <w:top w:val="nil"/>
              <w:left w:val="nil"/>
              <w:bottom w:val="single" w:sz="4" w:space="0" w:color="auto"/>
              <w:right w:val="single" w:sz="4" w:space="0" w:color="auto"/>
            </w:tcBorders>
            <w:shd w:val="clear" w:color="auto" w:fill="auto"/>
            <w:noWrap/>
            <w:vAlign w:val="center"/>
            <w:hideMark/>
          </w:tcPr>
          <w:p w14:paraId="0E01EC1C" w14:textId="77777777"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CONCRETO DE 180 Kg/cm2, DOSIF 1:2:3</w:t>
            </w:r>
          </w:p>
        </w:tc>
        <w:tc>
          <w:tcPr>
            <w:tcW w:w="696" w:type="dxa"/>
            <w:tcBorders>
              <w:top w:val="nil"/>
              <w:left w:val="nil"/>
              <w:bottom w:val="single" w:sz="4" w:space="0" w:color="auto"/>
              <w:right w:val="single" w:sz="4" w:space="0" w:color="auto"/>
            </w:tcBorders>
            <w:shd w:val="clear" w:color="auto" w:fill="auto"/>
            <w:noWrap/>
            <w:vAlign w:val="center"/>
            <w:hideMark/>
          </w:tcPr>
          <w:p w14:paraId="7ACB99C7"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M3</w:t>
            </w:r>
          </w:p>
        </w:tc>
        <w:tc>
          <w:tcPr>
            <w:tcW w:w="1003" w:type="dxa"/>
            <w:tcBorders>
              <w:top w:val="nil"/>
              <w:left w:val="nil"/>
              <w:bottom w:val="single" w:sz="4" w:space="0" w:color="auto"/>
              <w:right w:val="single" w:sz="4" w:space="0" w:color="auto"/>
            </w:tcBorders>
            <w:shd w:val="clear" w:color="auto" w:fill="auto"/>
            <w:noWrap/>
            <w:vAlign w:val="center"/>
            <w:hideMark/>
          </w:tcPr>
          <w:p w14:paraId="6FD75C8E"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192</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697C4" w14:textId="6F3D4555"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90E7E" w14:textId="4EACE50A"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53DE8A81"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5B0BCC9A"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6</w:t>
            </w:r>
          </w:p>
        </w:tc>
        <w:tc>
          <w:tcPr>
            <w:tcW w:w="6104" w:type="dxa"/>
            <w:tcBorders>
              <w:top w:val="nil"/>
              <w:left w:val="nil"/>
              <w:bottom w:val="single" w:sz="4" w:space="0" w:color="auto"/>
              <w:right w:val="single" w:sz="4" w:space="0" w:color="auto"/>
            </w:tcBorders>
            <w:shd w:val="clear" w:color="auto" w:fill="auto"/>
            <w:noWrap/>
            <w:vAlign w:val="center"/>
            <w:hideMark/>
          </w:tcPr>
          <w:p w14:paraId="6EB508CF" w14:textId="14FE5D23"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 xml:space="preserve">JUNTA </w:t>
            </w:r>
            <w:r w:rsidR="004F478E" w:rsidRPr="002A6055">
              <w:rPr>
                <w:rFonts w:ascii="Bahnschrift Light" w:hAnsi="Bahnschrift Light"/>
                <w:color w:val="auto"/>
                <w:sz w:val="20"/>
                <w:szCs w:val="24"/>
                <w:lang w:val="es-ES" w:eastAsia="es-ES"/>
              </w:rPr>
              <w:t>ASFÁLTICA</w:t>
            </w:r>
            <w:r w:rsidRPr="002A6055">
              <w:rPr>
                <w:rFonts w:ascii="Bahnschrift Light" w:hAnsi="Bahnschrift Light"/>
                <w:color w:val="auto"/>
                <w:sz w:val="20"/>
                <w:szCs w:val="24"/>
                <w:lang w:val="es-ES" w:eastAsia="es-ES"/>
              </w:rPr>
              <w:t xml:space="preserve"> PARA LOSA (ESPESOR 15 CMS)</w:t>
            </w:r>
          </w:p>
        </w:tc>
        <w:tc>
          <w:tcPr>
            <w:tcW w:w="696" w:type="dxa"/>
            <w:tcBorders>
              <w:top w:val="nil"/>
              <w:left w:val="nil"/>
              <w:bottom w:val="single" w:sz="4" w:space="0" w:color="auto"/>
              <w:right w:val="single" w:sz="4" w:space="0" w:color="auto"/>
            </w:tcBorders>
            <w:shd w:val="clear" w:color="auto" w:fill="auto"/>
            <w:noWrap/>
            <w:vAlign w:val="center"/>
            <w:hideMark/>
          </w:tcPr>
          <w:p w14:paraId="321FD760"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ML</w:t>
            </w:r>
          </w:p>
        </w:tc>
        <w:tc>
          <w:tcPr>
            <w:tcW w:w="1003" w:type="dxa"/>
            <w:tcBorders>
              <w:top w:val="nil"/>
              <w:left w:val="nil"/>
              <w:bottom w:val="single" w:sz="4" w:space="0" w:color="auto"/>
              <w:right w:val="single" w:sz="4" w:space="0" w:color="auto"/>
            </w:tcBorders>
            <w:shd w:val="clear" w:color="auto" w:fill="auto"/>
            <w:noWrap/>
            <w:vAlign w:val="center"/>
            <w:hideMark/>
          </w:tcPr>
          <w:p w14:paraId="0A964031"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600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941C3" w14:textId="59DB957C"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CA4E3" w14:textId="782568CD"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3A3CCDF8"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1B74623D"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7</w:t>
            </w:r>
          </w:p>
        </w:tc>
        <w:tc>
          <w:tcPr>
            <w:tcW w:w="6104" w:type="dxa"/>
            <w:tcBorders>
              <w:top w:val="nil"/>
              <w:left w:val="nil"/>
              <w:bottom w:val="single" w:sz="4" w:space="0" w:color="auto"/>
              <w:right w:val="single" w:sz="4" w:space="0" w:color="auto"/>
            </w:tcBorders>
            <w:shd w:val="clear" w:color="auto" w:fill="auto"/>
            <w:noWrap/>
            <w:vAlign w:val="center"/>
            <w:hideMark/>
          </w:tcPr>
          <w:p w14:paraId="5AE97CCD" w14:textId="77777777"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CORTADO DE CONCRETO</w:t>
            </w:r>
          </w:p>
        </w:tc>
        <w:tc>
          <w:tcPr>
            <w:tcW w:w="696" w:type="dxa"/>
            <w:tcBorders>
              <w:top w:val="nil"/>
              <w:left w:val="nil"/>
              <w:bottom w:val="single" w:sz="4" w:space="0" w:color="auto"/>
              <w:right w:val="single" w:sz="4" w:space="0" w:color="auto"/>
            </w:tcBorders>
            <w:shd w:val="clear" w:color="auto" w:fill="auto"/>
            <w:noWrap/>
            <w:vAlign w:val="center"/>
            <w:hideMark/>
          </w:tcPr>
          <w:p w14:paraId="4A65989E"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ML</w:t>
            </w:r>
          </w:p>
        </w:tc>
        <w:tc>
          <w:tcPr>
            <w:tcW w:w="1003" w:type="dxa"/>
            <w:tcBorders>
              <w:top w:val="nil"/>
              <w:left w:val="nil"/>
              <w:bottom w:val="single" w:sz="4" w:space="0" w:color="auto"/>
              <w:right w:val="single" w:sz="4" w:space="0" w:color="auto"/>
            </w:tcBorders>
            <w:shd w:val="clear" w:color="auto" w:fill="auto"/>
            <w:noWrap/>
            <w:vAlign w:val="center"/>
            <w:hideMark/>
          </w:tcPr>
          <w:p w14:paraId="369CBE90"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600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79FF" w14:textId="4E3285C5"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003C0" w14:textId="31454E25"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3F88DAEB"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49B66841"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8</w:t>
            </w:r>
          </w:p>
        </w:tc>
        <w:tc>
          <w:tcPr>
            <w:tcW w:w="6104" w:type="dxa"/>
            <w:tcBorders>
              <w:top w:val="nil"/>
              <w:left w:val="nil"/>
              <w:bottom w:val="single" w:sz="4" w:space="0" w:color="auto"/>
              <w:right w:val="single" w:sz="4" w:space="0" w:color="auto"/>
            </w:tcBorders>
            <w:shd w:val="clear" w:color="auto" w:fill="auto"/>
            <w:noWrap/>
            <w:vAlign w:val="center"/>
            <w:hideMark/>
          </w:tcPr>
          <w:p w14:paraId="75CA5230" w14:textId="77777777"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ACERO DE REFUERZO GRADO 40 Fy=2800 Kg/cm2</w:t>
            </w:r>
          </w:p>
        </w:tc>
        <w:tc>
          <w:tcPr>
            <w:tcW w:w="696" w:type="dxa"/>
            <w:tcBorders>
              <w:top w:val="nil"/>
              <w:left w:val="nil"/>
              <w:bottom w:val="single" w:sz="4" w:space="0" w:color="auto"/>
              <w:right w:val="single" w:sz="4" w:space="0" w:color="auto"/>
            </w:tcBorders>
            <w:shd w:val="clear" w:color="auto" w:fill="auto"/>
            <w:noWrap/>
            <w:vAlign w:val="center"/>
            <w:hideMark/>
          </w:tcPr>
          <w:p w14:paraId="6DBFEDB3"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KG</w:t>
            </w:r>
          </w:p>
        </w:tc>
        <w:tc>
          <w:tcPr>
            <w:tcW w:w="1003" w:type="dxa"/>
            <w:tcBorders>
              <w:top w:val="nil"/>
              <w:left w:val="nil"/>
              <w:bottom w:val="single" w:sz="4" w:space="0" w:color="auto"/>
              <w:right w:val="single" w:sz="4" w:space="0" w:color="auto"/>
            </w:tcBorders>
            <w:shd w:val="clear" w:color="auto" w:fill="auto"/>
            <w:noWrap/>
            <w:vAlign w:val="center"/>
            <w:hideMark/>
          </w:tcPr>
          <w:p w14:paraId="770EEC60"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467</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F24ED" w14:textId="4AD39EA9"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849ED" w14:textId="006F3679"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4FE1BB40"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004350B4"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9</w:t>
            </w:r>
          </w:p>
        </w:tc>
        <w:tc>
          <w:tcPr>
            <w:tcW w:w="6104" w:type="dxa"/>
            <w:tcBorders>
              <w:top w:val="nil"/>
              <w:left w:val="nil"/>
              <w:bottom w:val="single" w:sz="4" w:space="0" w:color="auto"/>
              <w:right w:val="single" w:sz="4" w:space="0" w:color="auto"/>
            </w:tcBorders>
            <w:shd w:val="clear" w:color="auto" w:fill="auto"/>
            <w:noWrap/>
            <w:vAlign w:val="center"/>
            <w:hideMark/>
          </w:tcPr>
          <w:p w14:paraId="317BA903" w14:textId="77777777"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BORDILLO DE CONCRETO DE 15x15 cms</w:t>
            </w:r>
          </w:p>
        </w:tc>
        <w:tc>
          <w:tcPr>
            <w:tcW w:w="696" w:type="dxa"/>
            <w:tcBorders>
              <w:top w:val="nil"/>
              <w:left w:val="nil"/>
              <w:bottom w:val="single" w:sz="4" w:space="0" w:color="auto"/>
              <w:right w:val="single" w:sz="4" w:space="0" w:color="auto"/>
            </w:tcBorders>
            <w:shd w:val="clear" w:color="auto" w:fill="auto"/>
            <w:noWrap/>
            <w:vAlign w:val="center"/>
            <w:hideMark/>
          </w:tcPr>
          <w:p w14:paraId="700FA497"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ML</w:t>
            </w:r>
          </w:p>
        </w:tc>
        <w:tc>
          <w:tcPr>
            <w:tcW w:w="1003" w:type="dxa"/>
            <w:tcBorders>
              <w:top w:val="nil"/>
              <w:left w:val="nil"/>
              <w:bottom w:val="single" w:sz="4" w:space="0" w:color="auto"/>
              <w:right w:val="single" w:sz="4" w:space="0" w:color="auto"/>
            </w:tcBorders>
            <w:shd w:val="clear" w:color="auto" w:fill="auto"/>
            <w:noWrap/>
            <w:vAlign w:val="center"/>
            <w:hideMark/>
          </w:tcPr>
          <w:p w14:paraId="232A2E8B"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400</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83D60" w14:textId="458972FC"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74C2B" w14:textId="1E23B226"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136A279B"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21D977D9"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10</w:t>
            </w:r>
          </w:p>
        </w:tc>
        <w:tc>
          <w:tcPr>
            <w:tcW w:w="6104" w:type="dxa"/>
            <w:tcBorders>
              <w:top w:val="nil"/>
              <w:left w:val="nil"/>
              <w:bottom w:val="single" w:sz="4" w:space="0" w:color="auto"/>
              <w:right w:val="single" w:sz="4" w:space="0" w:color="auto"/>
            </w:tcBorders>
            <w:shd w:val="clear" w:color="auto" w:fill="auto"/>
            <w:noWrap/>
            <w:vAlign w:val="center"/>
            <w:hideMark/>
          </w:tcPr>
          <w:p w14:paraId="2ED77209" w14:textId="77777777"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TRANSPORTE DE MAQUINARIA (LOW-BOY)</w:t>
            </w:r>
          </w:p>
        </w:tc>
        <w:tc>
          <w:tcPr>
            <w:tcW w:w="696" w:type="dxa"/>
            <w:tcBorders>
              <w:top w:val="nil"/>
              <w:left w:val="nil"/>
              <w:bottom w:val="single" w:sz="4" w:space="0" w:color="auto"/>
              <w:right w:val="single" w:sz="4" w:space="0" w:color="auto"/>
            </w:tcBorders>
            <w:shd w:val="clear" w:color="auto" w:fill="auto"/>
            <w:noWrap/>
            <w:vAlign w:val="center"/>
            <w:hideMark/>
          </w:tcPr>
          <w:p w14:paraId="1A3E9192"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VIAJE</w:t>
            </w:r>
          </w:p>
        </w:tc>
        <w:tc>
          <w:tcPr>
            <w:tcW w:w="1003" w:type="dxa"/>
            <w:tcBorders>
              <w:top w:val="nil"/>
              <w:left w:val="nil"/>
              <w:bottom w:val="single" w:sz="4" w:space="0" w:color="auto"/>
              <w:right w:val="single" w:sz="4" w:space="0" w:color="auto"/>
            </w:tcBorders>
            <w:shd w:val="clear" w:color="auto" w:fill="auto"/>
            <w:noWrap/>
            <w:vAlign w:val="center"/>
            <w:hideMark/>
          </w:tcPr>
          <w:p w14:paraId="6D6360C2"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4</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3E0B3" w14:textId="5A761FC3"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FEE00" w14:textId="1909B45B"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26EA5757"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6A7E2239"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11</w:t>
            </w:r>
          </w:p>
        </w:tc>
        <w:tc>
          <w:tcPr>
            <w:tcW w:w="6104" w:type="dxa"/>
            <w:tcBorders>
              <w:top w:val="nil"/>
              <w:left w:val="nil"/>
              <w:bottom w:val="single" w:sz="4" w:space="0" w:color="auto"/>
              <w:right w:val="single" w:sz="4" w:space="0" w:color="auto"/>
            </w:tcBorders>
            <w:shd w:val="clear" w:color="auto" w:fill="auto"/>
            <w:noWrap/>
            <w:vAlign w:val="center"/>
            <w:hideMark/>
          </w:tcPr>
          <w:p w14:paraId="03F3D866" w14:textId="471293E0"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 xml:space="preserve">ROTULO </w:t>
            </w:r>
            <w:r w:rsidR="004F478E" w:rsidRPr="002A6055">
              <w:rPr>
                <w:rFonts w:ascii="Bahnschrift Light" w:hAnsi="Bahnschrift Light"/>
                <w:color w:val="auto"/>
                <w:sz w:val="20"/>
                <w:szCs w:val="24"/>
                <w:lang w:val="es-ES" w:eastAsia="es-ES"/>
              </w:rPr>
              <w:t>METÁLICO</w:t>
            </w:r>
            <w:r w:rsidRPr="002A6055">
              <w:rPr>
                <w:rFonts w:ascii="Bahnschrift Light" w:hAnsi="Bahnschrift Light"/>
                <w:color w:val="auto"/>
                <w:sz w:val="20"/>
                <w:szCs w:val="24"/>
                <w:lang w:val="es-ES" w:eastAsia="es-ES"/>
              </w:rPr>
              <w:t xml:space="preserve"> FABRICADO EN FHIS</w:t>
            </w:r>
          </w:p>
        </w:tc>
        <w:tc>
          <w:tcPr>
            <w:tcW w:w="696" w:type="dxa"/>
            <w:tcBorders>
              <w:top w:val="nil"/>
              <w:left w:val="nil"/>
              <w:bottom w:val="single" w:sz="4" w:space="0" w:color="auto"/>
              <w:right w:val="single" w:sz="4" w:space="0" w:color="auto"/>
            </w:tcBorders>
            <w:shd w:val="clear" w:color="auto" w:fill="auto"/>
            <w:noWrap/>
            <w:vAlign w:val="center"/>
            <w:hideMark/>
          </w:tcPr>
          <w:p w14:paraId="3CC185EA"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UNID</w:t>
            </w:r>
          </w:p>
        </w:tc>
        <w:tc>
          <w:tcPr>
            <w:tcW w:w="1003" w:type="dxa"/>
            <w:tcBorders>
              <w:top w:val="nil"/>
              <w:left w:val="nil"/>
              <w:bottom w:val="single" w:sz="4" w:space="0" w:color="auto"/>
              <w:right w:val="single" w:sz="4" w:space="0" w:color="auto"/>
            </w:tcBorders>
            <w:shd w:val="clear" w:color="auto" w:fill="auto"/>
            <w:noWrap/>
            <w:vAlign w:val="center"/>
            <w:hideMark/>
          </w:tcPr>
          <w:p w14:paraId="673B3913"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1</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96A49" w14:textId="2458B49E"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714D" w14:textId="346BB63A"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4224D8" w:rsidRPr="004224D8" w14:paraId="6D800F0D"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07255935" w14:textId="233AA684" w:rsidR="002A6055" w:rsidRPr="002A6055" w:rsidRDefault="002A6055" w:rsidP="00F31A01">
            <w:pPr>
              <w:spacing w:after="0"/>
              <w:jc w:val="center"/>
              <w:rPr>
                <w:rFonts w:ascii="Bahnschrift Light" w:hAnsi="Bahnschrift Light"/>
                <w:b/>
                <w:bCs/>
                <w:i/>
                <w:iCs/>
                <w:color w:val="FFFFFF"/>
                <w:sz w:val="20"/>
                <w:szCs w:val="24"/>
                <w:lang w:val="es-ES" w:eastAsia="es-ES"/>
              </w:rPr>
            </w:pPr>
          </w:p>
        </w:tc>
        <w:tc>
          <w:tcPr>
            <w:tcW w:w="9214" w:type="dxa"/>
            <w:gridSpan w:val="4"/>
            <w:tcBorders>
              <w:top w:val="single" w:sz="4" w:space="0" w:color="auto"/>
              <w:left w:val="nil"/>
              <w:bottom w:val="single" w:sz="4" w:space="0" w:color="auto"/>
              <w:right w:val="single" w:sz="4" w:space="0" w:color="auto"/>
            </w:tcBorders>
            <w:shd w:val="clear" w:color="000000" w:fill="8497B0"/>
            <w:noWrap/>
            <w:vAlign w:val="center"/>
            <w:hideMark/>
          </w:tcPr>
          <w:p w14:paraId="3EDC0D5C" w14:textId="0D94B4D0" w:rsidR="002A6055" w:rsidRPr="002A6055" w:rsidRDefault="002A6055" w:rsidP="00F31A01">
            <w:pPr>
              <w:spacing w:after="0"/>
              <w:jc w:val="center"/>
              <w:rPr>
                <w:rFonts w:ascii="Bahnschrift Light" w:hAnsi="Bahnschrift Light"/>
                <w:b/>
                <w:bCs/>
                <w:color w:val="FFFFFF"/>
                <w:sz w:val="20"/>
                <w:szCs w:val="24"/>
                <w:lang w:val="es-ES" w:eastAsia="es-ES"/>
              </w:rPr>
            </w:pPr>
            <w:r w:rsidRPr="002A6055">
              <w:rPr>
                <w:rFonts w:ascii="Bahnschrift Light" w:hAnsi="Bahnschrift Light"/>
                <w:b/>
                <w:bCs/>
                <w:color w:val="FFFFFF"/>
                <w:sz w:val="20"/>
                <w:szCs w:val="24"/>
                <w:lang w:val="es-ES" w:eastAsia="es-ES"/>
              </w:rPr>
              <w:t xml:space="preserve">Sub - Total Pavimento </w:t>
            </w:r>
            <w:r w:rsidR="004F478E" w:rsidRPr="002A6055">
              <w:rPr>
                <w:rFonts w:ascii="Bahnschrift Light" w:hAnsi="Bahnschrift Light"/>
                <w:b/>
                <w:bCs/>
                <w:color w:val="FFFFFF"/>
                <w:sz w:val="20"/>
                <w:szCs w:val="24"/>
                <w:lang w:val="es-ES" w:eastAsia="es-ES"/>
              </w:rPr>
              <w:t>Hidráulico</w:t>
            </w:r>
          </w:p>
        </w:tc>
        <w:tc>
          <w:tcPr>
            <w:tcW w:w="1843" w:type="dxa"/>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1AF96ABA" w14:textId="17A0F451" w:rsidR="002A6055" w:rsidRPr="002A6055" w:rsidRDefault="002A6055" w:rsidP="00F31A01">
            <w:pPr>
              <w:spacing w:after="0"/>
              <w:jc w:val="center"/>
              <w:rPr>
                <w:rFonts w:ascii="Bahnschrift Light" w:hAnsi="Bahnschrift Light"/>
                <w:b/>
                <w:bCs/>
                <w:color w:val="FFFFFF"/>
                <w:sz w:val="20"/>
                <w:szCs w:val="24"/>
                <w:lang w:val="es-ES" w:eastAsia="es-ES"/>
              </w:rPr>
            </w:pPr>
            <w:r w:rsidRPr="002A6055">
              <w:rPr>
                <w:rFonts w:ascii="Bahnschrift Light" w:hAnsi="Bahnschrift Light"/>
                <w:b/>
                <w:bCs/>
                <w:color w:val="FFFFFF"/>
                <w:sz w:val="20"/>
                <w:szCs w:val="24"/>
                <w:lang w:val="es-ES" w:eastAsia="es-ES"/>
              </w:rPr>
              <w:t>L.          -</w:t>
            </w:r>
          </w:p>
        </w:tc>
      </w:tr>
      <w:tr w:rsidR="004224D8" w:rsidRPr="002A6055" w14:paraId="6B29F49C"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64CE4960" w14:textId="14C989AA" w:rsidR="002A6055" w:rsidRPr="002A6055" w:rsidRDefault="002A6055" w:rsidP="00F31A01">
            <w:pPr>
              <w:spacing w:after="0"/>
              <w:jc w:val="center"/>
              <w:rPr>
                <w:rFonts w:ascii="Bahnschrift Light" w:hAnsi="Bahnschrift Light"/>
                <w:b/>
                <w:bCs/>
                <w:i/>
                <w:iCs/>
                <w:color w:val="FFFFFF"/>
                <w:sz w:val="20"/>
                <w:szCs w:val="24"/>
                <w:lang w:val="es-ES" w:eastAsia="es-ES"/>
              </w:rPr>
            </w:pPr>
          </w:p>
        </w:tc>
        <w:tc>
          <w:tcPr>
            <w:tcW w:w="11057" w:type="dxa"/>
            <w:gridSpan w:val="5"/>
            <w:tcBorders>
              <w:top w:val="single" w:sz="4" w:space="0" w:color="auto"/>
              <w:left w:val="nil"/>
              <w:bottom w:val="single" w:sz="4" w:space="0" w:color="auto"/>
              <w:right w:val="single" w:sz="4" w:space="0" w:color="auto"/>
            </w:tcBorders>
            <w:shd w:val="clear" w:color="000000" w:fill="44546A"/>
            <w:noWrap/>
            <w:vAlign w:val="center"/>
            <w:hideMark/>
          </w:tcPr>
          <w:p w14:paraId="58E1D80B"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ALCANTARILLA</w:t>
            </w:r>
          </w:p>
        </w:tc>
      </w:tr>
      <w:tr w:rsidR="00551C13" w:rsidRPr="004224D8" w14:paraId="63E72D10"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439A03FA"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12</w:t>
            </w:r>
          </w:p>
        </w:tc>
        <w:tc>
          <w:tcPr>
            <w:tcW w:w="6104" w:type="dxa"/>
            <w:tcBorders>
              <w:top w:val="nil"/>
              <w:left w:val="nil"/>
              <w:bottom w:val="single" w:sz="4" w:space="0" w:color="auto"/>
              <w:right w:val="single" w:sz="4" w:space="0" w:color="auto"/>
            </w:tcBorders>
            <w:shd w:val="clear" w:color="auto" w:fill="auto"/>
            <w:noWrap/>
            <w:vAlign w:val="center"/>
            <w:hideMark/>
          </w:tcPr>
          <w:p w14:paraId="069758AD" w14:textId="77777777"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TRAZADO Y MARCADO</w:t>
            </w:r>
          </w:p>
        </w:tc>
        <w:tc>
          <w:tcPr>
            <w:tcW w:w="696" w:type="dxa"/>
            <w:tcBorders>
              <w:top w:val="nil"/>
              <w:left w:val="nil"/>
              <w:bottom w:val="single" w:sz="4" w:space="0" w:color="auto"/>
              <w:right w:val="single" w:sz="4" w:space="0" w:color="auto"/>
            </w:tcBorders>
            <w:shd w:val="clear" w:color="auto" w:fill="auto"/>
            <w:noWrap/>
            <w:vAlign w:val="center"/>
            <w:hideMark/>
          </w:tcPr>
          <w:p w14:paraId="7731A9EE"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M.L.</w:t>
            </w:r>
          </w:p>
        </w:tc>
        <w:tc>
          <w:tcPr>
            <w:tcW w:w="1003" w:type="dxa"/>
            <w:tcBorders>
              <w:top w:val="nil"/>
              <w:left w:val="nil"/>
              <w:bottom w:val="single" w:sz="4" w:space="0" w:color="auto"/>
              <w:right w:val="single" w:sz="4" w:space="0" w:color="auto"/>
            </w:tcBorders>
            <w:shd w:val="clear" w:color="auto" w:fill="auto"/>
            <w:noWrap/>
            <w:vAlign w:val="center"/>
            <w:hideMark/>
          </w:tcPr>
          <w:p w14:paraId="4750FB6F"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8</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CAA16D" w14:textId="12B3081E"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F8CBE" w14:textId="503FD20E"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2D650262"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36B8A910"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13</w:t>
            </w:r>
          </w:p>
        </w:tc>
        <w:tc>
          <w:tcPr>
            <w:tcW w:w="6104" w:type="dxa"/>
            <w:tcBorders>
              <w:top w:val="nil"/>
              <w:left w:val="nil"/>
              <w:bottom w:val="single" w:sz="4" w:space="0" w:color="auto"/>
              <w:right w:val="single" w:sz="4" w:space="0" w:color="auto"/>
            </w:tcBorders>
            <w:shd w:val="clear" w:color="auto" w:fill="auto"/>
            <w:noWrap/>
            <w:vAlign w:val="center"/>
            <w:hideMark/>
          </w:tcPr>
          <w:p w14:paraId="653A9404" w14:textId="729E5E8E" w:rsidR="002A6055" w:rsidRPr="002A6055" w:rsidRDefault="004F478E"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EXCAVACIÓN</w:t>
            </w:r>
            <w:r w:rsidR="002A6055" w:rsidRPr="002A6055">
              <w:rPr>
                <w:rFonts w:ascii="Bahnschrift Light" w:hAnsi="Bahnschrift Light"/>
                <w:color w:val="auto"/>
                <w:sz w:val="20"/>
                <w:szCs w:val="24"/>
                <w:lang w:val="es-ES" w:eastAsia="es-ES"/>
              </w:rPr>
              <w:t xml:space="preserve"> MATERIAL TIPO II (SEMI-DURO)</w:t>
            </w:r>
          </w:p>
        </w:tc>
        <w:tc>
          <w:tcPr>
            <w:tcW w:w="696" w:type="dxa"/>
            <w:tcBorders>
              <w:top w:val="nil"/>
              <w:left w:val="nil"/>
              <w:bottom w:val="single" w:sz="4" w:space="0" w:color="auto"/>
              <w:right w:val="single" w:sz="4" w:space="0" w:color="auto"/>
            </w:tcBorders>
            <w:shd w:val="clear" w:color="auto" w:fill="auto"/>
            <w:noWrap/>
            <w:vAlign w:val="center"/>
            <w:hideMark/>
          </w:tcPr>
          <w:p w14:paraId="134D490E"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M3</w:t>
            </w:r>
          </w:p>
        </w:tc>
        <w:tc>
          <w:tcPr>
            <w:tcW w:w="1003" w:type="dxa"/>
            <w:tcBorders>
              <w:top w:val="nil"/>
              <w:left w:val="nil"/>
              <w:bottom w:val="single" w:sz="4" w:space="0" w:color="auto"/>
              <w:right w:val="single" w:sz="4" w:space="0" w:color="auto"/>
            </w:tcBorders>
            <w:shd w:val="clear" w:color="auto" w:fill="auto"/>
            <w:noWrap/>
            <w:vAlign w:val="center"/>
            <w:hideMark/>
          </w:tcPr>
          <w:p w14:paraId="16F84B45"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8</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C5DD9" w14:textId="3B6A520E"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9281F" w14:textId="7A9D011F"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7E8F3A61"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17192A44"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14</w:t>
            </w:r>
          </w:p>
        </w:tc>
        <w:tc>
          <w:tcPr>
            <w:tcW w:w="6104" w:type="dxa"/>
            <w:tcBorders>
              <w:top w:val="nil"/>
              <w:left w:val="nil"/>
              <w:bottom w:val="single" w:sz="4" w:space="0" w:color="auto"/>
              <w:right w:val="single" w:sz="4" w:space="0" w:color="auto"/>
            </w:tcBorders>
            <w:shd w:val="clear" w:color="auto" w:fill="auto"/>
            <w:noWrap/>
            <w:vAlign w:val="center"/>
            <w:hideMark/>
          </w:tcPr>
          <w:p w14:paraId="3B77432D" w14:textId="3EE28418" w:rsidR="002A6055" w:rsidRPr="002A6055" w:rsidRDefault="004F478E"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TUBERÍA</w:t>
            </w:r>
            <w:r w:rsidR="002A6055" w:rsidRPr="002A6055">
              <w:rPr>
                <w:rFonts w:ascii="Bahnschrift Light" w:hAnsi="Bahnschrift Light"/>
                <w:color w:val="auto"/>
                <w:sz w:val="20"/>
                <w:szCs w:val="24"/>
                <w:lang w:val="es-ES" w:eastAsia="es-ES"/>
              </w:rPr>
              <w:t xml:space="preserve"> PVC DRENAJE CORRUGADA DE 18 " (SUMINISTRO)</w:t>
            </w:r>
          </w:p>
        </w:tc>
        <w:tc>
          <w:tcPr>
            <w:tcW w:w="696" w:type="dxa"/>
            <w:tcBorders>
              <w:top w:val="nil"/>
              <w:left w:val="nil"/>
              <w:bottom w:val="single" w:sz="4" w:space="0" w:color="auto"/>
              <w:right w:val="single" w:sz="4" w:space="0" w:color="auto"/>
            </w:tcBorders>
            <w:shd w:val="clear" w:color="auto" w:fill="auto"/>
            <w:noWrap/>
            <w:vAlign w:val="center"/>
            <w:hideMark/>
          </w:tcPr>
          <w:p w14:paraId="6958F255"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M.L.</w:t>
            </w:r>
          </w:p>
        </w:tc>
        <w:tc>
          <w:tcPr>
            <w:tcW w:w="1003" w:type="dxa"/>
            <w:tcBorders>
              <w:top w:val="nil"/>
              <w:left w:val="nil"/>
              <w:bottom w:val="single" w:sz="4" w:space="0" w:color="auto"/>
              <w:right w:val="single" w:sz="4" w:space="0" w:color="auto"/>
            </w:tcBorders>
            <w:shd w:val="clear" w:color="auto" w:fill="auto"/>
            <w:noWrap/>
            <w:vAlign w:val="center"/>
            <w:hideMark/>
          </w:tcPr>
          <w:p w14:paraId="145590AE"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8</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28F8" w14:textId="7440ED7B"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C900E" w14:textId="287965DE"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6FDCCC9C"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57BF9E83"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15</w:t>
            </w:r>
          </w:p>
        </w:tc>
        <w:tc>
          <w:tcPr>
            <w:tcW w:w="6104" w:type="dxa"/>
            <w:tcBorders>
              <w:top w:val="nil"/>
              <w:left w:val="nil"/>
              <w:bottom w:val="single" w:sz="4" w:space="0" w:color="auto"/>
              <w:right w:val="single" w:sz="4" w:space="0" w:color="auto"/>
            </w:tcBorders>
            <w:shd w:val="clear" w:color="auto" w:fill="auto"/>
            <w:noWrap/>
            <w:vAlign w:val="center"/>
            <w:hideMark/>
          </w:tcPr>
          <w:p w14:paraId="6D30EA6B" w14:textId="6FF9BF57" w:rsidR="002A6055" w:rsidRPr="002A6055" w:rsidRDefault="004F478E"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TUBERÍA</w:t>
            </w:r>
            <w:r w:rsidR="002A6055" w:rsidRPr="002A6055">
              <w:rPr>
                <w:rFonts w:ascii="Bahnschrift Light" w:hAnsi="Bahnschrift Light"/>
                <w:color w:val="auto"/>
                <w:sz w:val="20"/>
                <w:szCs w:val="24"/>
                <w:lang w:val="es-ES" w:eastAsia="es-ES"/>
              </w:rPr>
              <w:t xml:space="preserve"> PVC DRENAJE CORRUG. DE 18 " (</w:t>
            </w:r>
            <w:r w:rsidRPr="002A6055">
              <w:rPr>
                <w:rFonts w:ascii="Bahnschrift Light" w:hAnsi="Bahnschrift Light"/>
                <w:color w:val="auto"/>
                <w:sz w:val="20"/>
                <w:szCs w:val="24"/>
                <w:lang w:val="es-ES" w:eastAsia="es-ES"/>
              </w:rPr>
              <w:t>INSTALACIÓN</w:t>
            </w:r>
            <w:r w:rsidR="002A6055" w:rsidRPr="002A6055">
              <w:rPr>
                <w:rFonts w:ascii="Bahnschrift Light" w:hAnsi="Bahnschrift Light"/>
                <w:color w:val="auto"/>
                <w:sz w:val="20"/>
                <w:szCs w:val="24"/>
                <w:lang w:val="es-ES" w:eastAsia="es-ES"/>
              </w:rPr>
              <w:t>)</w:t>
            </w:r>
          </w:p>
        </w:tc>
        <w:tc>
          <w:tcPr>
            <w:tcW w:w="696" w:type="dxa"/>
            <w:tcBorders>
              <w:top w:val="nil"/>
              <w:left w:val="nil"/>
              <w:bottom w:val="single" w:sz="4" w:space="0" w:color="auto"/>
              <w:right w:val="single" w:sz="4" w:space="0" w:color="auto"/>
            </w:tcBorders>
            <w:shd w:val="clear" w:color="auto" w:fill="auto"/>
            <w:noWrap/>
            <w:vAlign w:val="center"/>
            <w:hideMark/>
          </w:tcPr>
          <w:p w14:paraId="089DFB1E"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M.L.</w:t>
            </w:r>
          </w:p>
        </w:tc>
        <w:tc>
          <w:tcPr>
            <w:tcW w:w="1003" w:type="dxa"/>
            <w:tcBorders>
              <w:top w:val="nil"/>
              <w:left w:val="nil"/>
              <w:bottom w:val="single" w:sz="4" w:space="0" w:color="auto"/>
              <w:right w:val="single" w:sz="4" w:space="0" w:color="auto"/>
            </w:tcBorders>
            <w:shd w:val="clear" w:color="auto" w:fill="auto"/>
            <w:noWrap/>
            <w:vAlign w:val="center"/>
            <w:hideMark/>
          </w:tcPr>
          <w:p w14:paraId="2FB7651F"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8</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F2B15" w14:textId="5445D0FC"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48FC8" w14:textId="679704D4"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4FFC8151"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04A27E87"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16</w:t>
            </w:r>
          </w:p>
        </w:tc>
        <w:tc>
          <w:tcPr>
            <w:tcW w:w="6104" w:type="dxa"/>
            <w:tcBorders>
              <w:top w:val="nil"/>
              <w:left w:val="nil"/>
              <w:bottom w:val="single" w:sz="4" w:space="0" w:color="auto"/>
              <w:right w:val="single" w:sz="4" w:space="0" w:color="auto"/>
            </w:tcBorders>
            <w:shd w:val="clear" w:color="auto" w:fill="auto"/>
            <w:noWrap/>
            <w:vAlign w:val="center"/>
            <w:hideMark/>
          </w:tcPr>
          <w:p w14:paraId="68DCAC46" w14:textId="1AB00563"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 xml:space="preserve">MURO DE </w:t>
            </w:r>
            <w:r w:rsidR="004F478E" w:rsidRPr="002A6055">
              <w:rPr>
                <w:rFonts w:ascii="Bahnschrift Light" w:hAnsi="Bahnschrift Light"/>
                <w:color w:val="auto"/>
                <w:sz w:val="20"/>
                <w:szCs w:val="24"/>
                <w:lang w:val="es-ES" w:eastAsia="es-ES"/>
              </w:rPr>
              <w:t>MAMPOSTERÍA</w:t>
            </w:r>
          </w:p>
        </w:tc>
        <w:tc>
          <w:tcPr>
            <w:tcW w:w="696" w:type="dxa"/>
            <w:tcBorders>
              <w:top w:val="nil"/>
              <w:left w:val="nil"/>
              <w:bottom w:val="single" w:sz="4" w:space="0" w:color="auto"/>
              <w:right w:val="single" w:sz="4" w:space="0" w:color="auto"/>
            </w:tcBorders>
            <w:shd w:val="clear" w:color="auto" w:fill="auto"/>
            <w:noWrap/>
            <w:vAlign w:val="center"/>
            <w:hideMark/>
          </w:tcPr>
          <w:p w14:paraId="74C9F236"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M3</w:t>
            </w:r>
          </w:p>
        </w:tc>
        <w:tc>
          <w:tcPr>
            <w:tcW w:w="1003" w:type="dxa"/>
            <w:tcBorders>
              <w:top w:val="nil"/>
              <w:left w:val="nil"/>
              <w:bottom w:val="single" w:sz="4" w:space="0" w:color="auto"/>
              <w:right w:val="single" w:sz="4" w:space="0" w:color="auto"/>
            </w:tcBorders>
            <w:shd w:val="clear" w:color="auto" w:fill="auto"/>
            <w:noWrap/>
            <w:vAlign w:val="center"/>
            <w:hideMark/>
          </w:tcPr>
          <w:p w14:paraId="025DFA55"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3</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933F7" w14:textId="27A13519"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B878F" w14:textId="125011DC"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551C13" w:rsidRPr="004224D8" w14:paraId="1B35C73A"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24F9F0BF" w14:textId="77777777" w:rsidR="002A6055" w:rsidRPr="002A6055" w:rsidRDefault="002A6055" w:rsidP="00F31A01">
            <w:pPr>
              <w:spacing w:after="0"/>
              <w:jc w:val="center"/>
              <w:rPr>
                <w:rFonts w:ascii="Bahnschrift Light" w:hAnsi="Bahnschrift Light"/>
                <w:b/>
                <w:bCs/>
                <w:i/>
                <w:iCs/>
                <w:color w:val="FFFFFF"/>
                <w:sz w:val="20"/>
                <w:szCs w:val="24"/>
                <w:lang w:val="es-ES" w:eastAsia="es-ES"/>
              </w:rPr>
            </w:pPr>
            <w:r w:rsidRPr="002A6055">
              <w:rPr>
                <w:rFonts w:ascii="Bahnschrift Light" w:hAnsi="Bahnschrift Light"/>
                <w:b/>
                <w:bCs/>
                <w:i/>
                <w:iCs/>
                <w:color w:val="FFFFFF"/>
                <w:sz w:val="20"/>
                <w:szCs w:val="24"/>
                <w:lang w:val="es-ES" w:eastAsia="es-ES"/>
              </w:rPr>
              <w:t>17</w:t>
            </w:r>
          </w:p>
        </w:tc>
        <w:tc>
          <w:tcPr>
            <w:tcW w:w="6104" w:type="dxa"/>
            <w:tcBorders>
              <w:top w:val="nil"/>
              <w:left w:val="nil"/>
              <w:bottom w:val="single" w:sz="4" w:space="0" w:color="auto"/>
              <w:right w:val="single" w:sz="4" w:space="0" w:color="auto"/>
            </w:tcBorders>
            <w:shd w:val="clear" w:color="auto" w:fill="auto"/>
            <w:noWrap/>
            <w:vAlign w:val="center"/>
            <w:hideMark/>
          </w:tcPr>
          <w:p w14:paraId="23958D94" w14:textId="77777777" w:rsidR="002A6055" w:rsidRPr="002A6055" w:rsidRDefault="002A6055" w:rsidP="00F31A01">
            <w:pPr>
              <w:spacing w:after="0"/>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RELLENO COMP. MATERIAL CERNIDO DEL SITIO</w:t>
            </w:r>
          </w:p>
        </w:tc>
        <w:tc>
          <w:tcPr>
            <w:tcW w:w="696" w:type="dxa"/>
            <w:tcBorders>
              <w:top w:val="nil"/>
              <w:left w:val="nil"/>
              <w:bottom w:val="single" w:sz="4" w:space="0" w:color="auto"/>
              <w:right w:val="single" w:sz="4" w:space="0" w:color="auto"/>
            </w:tcBorders>
            <w:shd w:val="clear" w:color="auto" w:fill="auto"/>
            <w:noWrap/>
            <w:vAlign w:val="center"/>
            <w:hideMark/>
          </w:tcPr>
          <w:p w14:paraId="3B653777"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M3</w:t>
            </w:r>
          </w:p>
        </w:tc>
        <w:tc>
          <w:tcPr>
            <w:tcW w:w="1003" w:type="dxa"/>
            <w:tcBorders>
              <w:top w:val="nil"/>
              <w:left w:val="nil"/>
              <w:bottom w:val="single" w:sz="4" w:space="0" w:color="auto"/>
              <w:right w:val="single" w:sz="4" w:space="0" w:color="auto"/>
            </w:tcBorders>
            <w:shd w:val="clear" w:color="auto" w:fill="auto"/>
            <w:noWrap/>
            <w:vAlign w:val="center"/>
            <w:hideMark/>
          </w:tcPr>
          <w:p w14:paraId="350D9BC2" w14:textId="77777777" w:rsidR="002A6055" w:rsidRPr="002A6055" w:rsidRDefault="002A6055" w:rsidP="00F31A01">
            <w:pPr>
              <w:spacing w:after="0"/>
              <w:jc w:val="center"/>
              <w:rPr>
                <w:rFonts w:ascii="Bahnschrift Light" w:hAnsi="Bahnschrift Light"/>
                <w:color w:val="auto"/>
                <w:sz w:val="20"/>
                <w:szCs w:val="24"/>
                <w:lang w:val="es-ES" w:eastAsia="es-ES"/>
              </w:rPr>
            </w:pPr>
            <w:r w:rsidRPr="002A6055">
              <w:rPr>
                <w:rFonts w:ascii="Bahnschrift Light" w:hAnsi="Bahnschrift Light"/>
                <w:color w:val="auto"/>
                <w:sz w:val="20"/>
                <w:szCs w:val="24"/>
                <w:lang w:val="es-ES" w:eastAsia="es-ES"/>
              </w:rPr>
              <w:t>3.6</w:t>
            </w:r>
          </w:p>
        </w:tc>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D3EE9" w14:textId="24C9DE8B" w:rsidR="002A6055" w:rsidRPr="002A6055" w:rsidRDefault="002A6055" w:rsidP="00F31A01">
            <w:pPr>
              <w:spacing w:after="0"/>
              <w:jc w:val="center"/>
              <w:rPr>
                <w:rFonts w:ascii="Bahnschrift Light" w:hAnsi="Bahnschrift Light"/>
                <w:color w:val="FFFFFF"/>
                <w:sz w:val="20"/>
                <w:szCs w:val="24"/>
                <w:lang w:val="es-ES" w:eastAsia="es-ES"/>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35DE5" w14:textId="01BAAE00" w:rsidR="002A6055" w:rsidRPr="002A6055" w:rsidRDefault="002A6055" w:rsidP="00F31A01">
            <w:pPr>
              <w:spacing w:after="0"/>
              <w:jc w:val="center"/>
              <w:rPr>
                <w:rFonts w:ascii="Bahnschrift Light" w:hAnsi="Bahnschrift Light"/>
                <w:color w:val="FFFFFF"/>
                <w:sz w:val="20"/>
                <w:szCs w:val="24"/>
                <w:lang w:val="es-ES" w:eastAsia="es-ES"/>
              </w:rPr>
            </w:pPr>
            <w:r w:rsidRPr="002A6055">
              <w:rPr>
                <w:rFonts w:ascii="Bahnschrift Light" w:hAnsi="Bahnschrift Light"/>
                <w:color w:val="FFFFFF"/>
                <w:sz w:val="20"/>
                <w:szCs w:val="24"/>
                <w:lang w:val="es-ES" w:eastAsia="es-ES"/>
              </w:rPr>
              <w:t>L.           -</w:t>
            </w:r>
          </w:p>
        </w:tc>
      </w:tr>
      <w:tr w:rsidR="004224D8" w:rsidRPr="004224D8" w14:paraId="55DB8A70" w14:textId="77777777" w:rsidTr="00B64FF5">
        <w:trPr>
          <w:trHeight w:val="315"/>
          <w:jc w:val="center"/>
        </w:trPr>
        <w:tc>
          <w:tcPr>
            <w:tcW w:w="426" w:type="dxa"/>
            <w:tcBorders>
              <w:top w:val="nil"/>
              <w:left w:val="single" w:sz="4" w:space="0" w:color="auto"/>
              <w:bottom w:val="single" w:sz="4" w:space="0" w:color="auto"/>
              <w:right w:val="single" w:sz="4" w:space="0" w:color="auto"/>
            </w:tcBorders>
            <w:shd w:val="clear" w:color="000000" w:fill="44546A"/>
            <w:noWrap/>
            <w:vAlign w:val="center"/>
            <w:hideMark/>
          </w:tcPr>
          <w:p w14:paraId="7928B5E9" w14:textId="71B1D64B" w:rsidR="002A6055" w:rsidRPr="002A6055" w:rsidRDefault="002A6055" w:rsidP="00F31A01">
            <w:pPr>
              <w:spacing w:after="0"/>
              <w:jc w:val="center"/>
              <w:rPr>
                <w:rFonts w:ascii="Bahnschrift Light" w:hAnsi="Bahnschrift Light"/>
                <w:b/>
                <w:bCs/>
                <w:i/>
                <w:iCs/>
                <w:color w:val="FFFFFF"/>
                <w:sz w:val="20"/>
                <w:szCs w:val="24"/>
                <w:lang w:val="es-ES" w:eastAsia="es-ES"/>
              </w:rPr>
            </w:pPr>
          </w:p>
        </w:tc>
        <w:tc>
          <w:tcPr>
            <w:tcW w:w="9214" w:type="dxa"/>
            <w:gridSpan w:val="4"/>
            <w:tcBorders>
              <w:top w:val="single" w:sz="4" w:space="0" w:color="auto"/>
              <w:left w:val="nil"/>
              <w:bottom w:val="single" w:sz="4" w:space="0" w:color="auto"/>
              <w:right w:val="single" w:sz="4" w:space="0" w:color="auto"/>
            </w:tcBorders>
            <w:shd w:val="clear" w:color="000000" w:fill="8497B0"/>
            <w:noWrap/>
            <w:vAlign w:val="center"/>
            <w:hideMark/>
          </w:tcPr>
          <w:p w14:paraId="29D7B48A" w14:textId="77777777" w:rsidR="002A6055" w:rsidRPr="002A6055" w:rsidRDefault="002A6055" w:rsidP="00F31A01">
            <w:pPr>
              <w:spacing w:after="0"/>
              <w:jc w:val="center"/>
              <w:rPr>
                <w:rFonts w:ascii="Bahnschrift Light" w:hAnsi="Bahnschrift Light"/>
                <w:b/>
                <w:bCs/>
                <w:color w:val="FFFFFF"/>
                <w:sz w:val="20"/>
                <w:szCs w:val="24"/>
                <w:lang w:val="es-ES" w:eastAsia="es-ES"/>
              </w:rPr>
            </w:pPr>
            <w:r w:rsidRPr="002A6055">
              <w:rPr>
                <w:rFonts w:ascii="Bahnschrift Light" w:hAnsi="Bahnschrift Light"/>
                <w:b/>
                <w:bCs/>
                <w:color w:val="FFFFFF"/>
                <w:sz w:val="20"/>
                <w:szCs w:val="24"/>
                <w:lang w:val="es-ES" w:eastAsia="es-ES"/>
              </w:rPr>
              <w:t>Sub - Total Alcantarilla</w:t>
            </w:r>
          </w:p>
        </w:tc>
        <w:tc>
          <w:tcPr>
            <w:tcW w:w="1843" w:type="dxa"/>
            <w:tcBorders>
              <w:top w:val="single" w:sz="4" w:space="0" w:color="auto"/>
              <w:left w:val="single" w:sz="4" w:space="0" w:color="auto"/>
              <w:bottom w:val="single" w:sz="4" w:space="0" w:color="auto"/>
              <w:right w:val="single" w:sz="4" w:space="0" w:color="auto"/>
            </w:tcBorders>
            <w:shd w:val="clear" w:color="000000" w:fill="8497B0"/>
            <w:noWrap/>
            <w:vAlign w:val="center"/>
            <w:hideMark/>
          </w:tcPr>
          <w:p w14:paraId="5335E693" w14:textId="41802295" w:rsidR="002A6055" w:rsidRPr="002A6055" w:rsidRDefault="002A6055" w:rsidP="00F31A01">
            <w:pPr>
              <w:spacing w:after="0"/>
              <w:jc w:val="center"/>
              <w:rPr>
                <w:rFonts w:ascii="Bahnschrift Light" w:hAnsi="Bahnschrift Light"/>
                <w:b/>
                <w:bCs/>
                <w:color w:val="FFFFFF"/>
                <w:sz w:val="20"/>
                <w:szCs w:val="24"/>
                <w:lang w:val="es-ES" w:eastAsia="es-ES"/>
              </w:rPr>
            </w:pPr>
            <w:r w:rsidRPr="002A6055">
              <w:rPr>
                <w:rFonts w:ascii="Bahnschrift Light" w:hAnsi="Bahnschrift Light"/>
                <w:b/>
                <w:bCs/>
                <w:color w:val="FFFFFF"/>
                <w:sz w:val="20"/>
                <w:szCs w:val="24"/>
                <w:lang w:val="es-ES" w:eastAsia="es-ES"/>
              </w:rPr>
              <w:t>L.          -</w:t>
            </w:r>
          </w:p>
        </w:tc>
      </w:tr>
      <w:tr w:rsidR="00551C13" w:rsidRPr="002A6055" w14:paraId="37AE916B" w14:textId="77777777" w:rsidTr="00B64FF5">
        <w:trPr>
          <w:trHeight w:val="360"/>
          <w:jc w:val="center"/>
        </w:trPr>
        <w:tc>
          <w:tcPr>
            <w:tcW w:w="9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AE040" w14:textId="77777777" w:rsidR="002A6055" w:rsidRPr="002A6055" w:rsidRDefault="002A6055" w:rsidP="00F31A01">
            <w:pPr>
              <w:spacing w:after="0"/>
              <w:jc w:val="center"/>
              <w:rPr>
                <w:rFonts w:ascii="Calibri" w:hAnsi="Calibri"/>
                <w:b/>
                <w:bCs/>
                <w:sz w:val="20"/>
                <w:szCs w:val="28"/>
                <w:lang w:val="es-ES" w:eastAsia="es-ES"/>
              </w:rPr>
            </w:pPr>
            <w:r w:rsidRPr="002A6055">
              <w:rPr>
                <w:rFonts w:ascii="Calibri" w:hAnsi="Calibri"/>
                <w:b/>
                <w:bCs/>
                <w:sz w:val="20"/>
                <w:szCs w:val="28"/>
                <w:lang w:val="es-ES" w:eastAsia="es-ES"/>
              </w:rPr>
              <w:t>TOTAL</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9D0DD" w14:textId="217B1641" w:rsidR="002A6055" w:rsidRPr="002A6055" w:rsidRDefault="00B64FF5" w:rsidP="00F31A01">
            <w:pPr>
              <w:spacing w:after="0"/>
              <w:rPr>
                <w:rFonts w:ascii="Bahnschrift Light" w:hAnsi="Bahnschrift Light"/>
                <w:b/>
                <w:bCs/>
                <w:color w:val="FFFFFF"/>
                <w:sz w:val="20"/>
                <w:szCs w:val="28"/>
                <w:lang w:val="es-ES" w:eastAsia="es-ES"/>
              </w:rPr>
            </w:pPr>
            <w:r w:rsidRPr="00B64FF5">
              <w:rPr>
                <w:rFonts w:ascii="Bahnschrift Light" w:hAnsi="Bahnschrift Light"/>
                <w:b/>
                <w:bCs/>
                <w:color w:val="auto"/>
                <w:sz w:val="20"/>
                <w:szCs w:val="28"/>
                <w:lang w:val="es-ES" w:eastAsia="es-ES"/>
              </w:rPr>
              <w:t xml:space="preserve">L.  </w:t>
            </w:r>
          </w:p>
        </w:tc>
      </w:tr>
    </w:tbl>
    <w:p w14:paraId="258B08FB" w14:textId="77777777" w:rsidR="001A7974" w:rsidRPr="00755D0D" w:rsidRDefault="001A7974" w:rsidP="003E5D15">
      <w:pPr>
        <w:jc w:val="center"/>
        <w:rPr>
          <w:rFonts w:ascii="Arial" w:hAnsi="Arial" w:cs="Arial"/>
          <w:b/>
          <w:color w:val="auto"/>
          <w:sz w:val="24"/>
          <w:szCs w:val="20"/>
          <w:lang w:eastAsia="en-US"/>
        </w:rPr>
      </w:pPr>
    </w:p>
    <w:p w14:paraId="61E44000" w14:textId="77777777" w:rsidR="001A7974" w:rsidRPr="00755D0D" w:rsidRDefault="001A7974" w:rsidP="003E5D15">
      <w:pPr>
        <w:jc w:val="center"/>
        <w:rPr>
          <w:rFonts w:ascii="Arial" w:hAnsi="Arial" w:cs="Arial"/>
          <w:b/>
          <w:color w:val="auto"/>
          <w:sz w:val="24"/>
          <w:szCs w:val="20"/>
          <w:lang w:eastAsia="en-US"/>
        </w:rPr>
      </w:pPr>
    </w:p>
    <w:p w14:paraId="0C783065" w14:textId="77777777" w:rsidR="001A7974" w:rsidRPr="00755D0D" w:rsidRDefault="001A7974" w:rsidP="003E5D15">
      <w:pPr>
        <w:jc w:val="center"/>
        <w:rPr>
          <w:rFonts w:ascii="Arial" w:hAnsi="Arial" w:cs="Arial"/>
          <w:b/>
          <w:color w:val="auto"/>
          <w:sz w:val="24"/>
          <w:szCs w:val="20"/>
          <w:lang w:eastAsia="en-US"/>
        </w:rPr>
      </w:pPr>
    </w:p>
    <w:p w14:paraId="79E557D9" w14:textId="77777777" w:rsidR="001A7974" w:rsidRPr="00755D0D" w:rsidRDefault="001A7974" w:rsidP="003E5D15">
      <w:pPr>
        <w:jc w:val="center"/>
        <w:rPr>
          <w:rFonts w:ascii="Arial" w:hAnsi="Arial" w:cs="Arial"/>
          <w:b/>
          <w:color w:val="auto"/>
          <w:sz w:val="24"/>
          <w:szCs w:val="20"/>
          <w:lang w:eastAsia="en-US"/>
        </w:rPr>
      </w:pPr>
    </w:p>
    <w:p w14:paraId="7589BC30" w14:textId="77777777" w:rsidR="001A7974" w:rsidRPr="00755D0D" w:rsidRDefault="001A7974" w:rsidP="003E5D15">
      <w:pPr>
        <w:jc w:val="center"/>
        <w:rPr>
          <w:rFonts w:ascii="Arial" w:hAnsi="Arial" w:cs="Arial"/>
          <w:b/>
          <w:color w:val="auto"/>
          <w:sz w:val="24"/>
          <w:szCs w:val="20"/>
          <w:lang w:eastAsia="en-US"/>
        </w:rPr>
      </w:pPr>
    </w:p>
    <w:p w14:paraId="4005795F" w14:textId="77777777" w:rsidR="001A7974" w:rsidRPr="00755D0D" w:rsidRDefault="001A7974" w:rsidP="003E5D15">
      <w:pPr>
        <w:jc w:val="center"/>
        <w:rPr>
          <w:rFonts w:ascii="Arial" w:hAnsi="Arial" w:cs="Arial"/>
          <w:b/>
          <w:color w:val="auto"/>
          <w:sz w:val="24"/>
          <w:szCs w:val="20"/>
          <w:lang w:eastAsia="en-US"/>
        </w:rPr>
      </w:pPr>
    </w:p>
    <w:p w14:paraId="26A0E0D7" w14:textId="2F462E59" w:rsidR="00F30581" w:rsidRPr="00755D0D" w:rsidRDefault="00F30581" w:rsidP="003E5D15">
      <w:pPr>
        <w:rPr>
          <w:rFonts w:ascii="Arial" w:hAnsi="Arial" w:cs="Arial"/>
          <w:b/>
          <w:color w:val="auto"/>
          <w:sz w:val="24"/>
          <w:szCs w:val="20"/>
          <w:lang w:eastAsia="en-US"/>
        </w:rPr>
      </w:pPr>
    </w:p>
    <w:p w14:paraId="04DE57CC" w14:textId="77777777" w:rsidR="00F30581" w:rsidRDefault="00F30581" w:rsidP="003E5D15">
      <w:pPr>
        <w:jc w:val="center"/>
        <w:rPr>
          <w:rFonts w:ascii="Arial" w:hAnsi="Arial" w:cs="Arial"/>
          <w:b/>
          <w:color w:val="auto"/>
          <w:sz w:val="24"/>
          <w:szCs w:val="20"/>
          <w:lang w:eastAsia="en-US"/>
        </w:rPr>
      </w:pPr>
    </w:p>
    <w:p w14:paraId="493F8DC5" w14:textId="77777777" w:rsidR="00AE21D8" w:rsidRDefault="00AE21D8" w:rsidP="003E5D15">
      <w:pPr>
        <w:jc w:val="center"/>
        <w:rPr>
          <w:rFonts w:ascii="Arial" w:hAnsi="Arial" w:cs="Arial"/>
          <w:b/>
          <w:color w:val="auto"/>
          <w:sz w:val="24"/>
          <w:szCs w:val="20"/>
          <w:lang w:eastAsia="en-US"/>
        </w:rPr>
      </w:pPr>
    </w:p>
    <w:p w14:paraId="262E9C61" w14:textId="77777777" w:rsidR="00AE21D8" w:rsidRDefault="00AE21D8" w:rsidP="003E5D15">
      <w:pPr>
        <w:jc w:val="center"/>
        <w:rPr>
          <w:rFonts w:ascii="Arial" w:hAnsi="Arial" w:cs="Arial"/>
          <w:b/>
          <w:color w:val="auto"/>
          <w:sz w:val="24"/>
          <w:szCs w:val="20"/>
          <w:lang w:eastAsia="en-US"/>
        </w:rPr>
      </w:pPr>
    </w:p>
    <w:p w14:paraId="3A78A9E1" w14:textId="77777777" w:rsidR="00E1108B" w:rsidRPr="00755D0D" w:rsidRDefault="00E1108B" w:rsidP="003E5D15">
      <w:pPr>
        <w:rPr>
          <w:rFonts w:ascii="Arial" w:hAnsi="Arial" w:cs="Arial"/>
          <w:b/>
          <w:color w:val="auto"/>
          <w:sz w:val="24"/>
          <w:szCs w:val="20"/>
          <w:lang w:eastAsia="en-US"/>
        </w:rPr>
      </w:pPr>
    </w:p>
    <w:p w14:paraId="14E2166B" w14:textId="10CC4D52" w:rsidR="005A3184" w:rsidRPr="00755D0D" w:rsidRDefault="005A3184" w:rsidP="003E5D15">
      <w:pPr>
        <w:rPr>
          <w:rFonts w:ascii="Arial" w:hAnsi="Arial" w:cs="Arial"/>
          <w:b/>
          <w:color w:val="auto"/>
          <w:sz w:val="24"/>
          <w:szCs w:val="20"/>
          <w:lang w:eastAsia="en-US"/>
        </w:rPr>
      </w:pPr>
    </w:p>
    <w:p w14:paraId="76EE356A" w14:textId="77777777" w:rsidR="00E27492" w:rsidRDefault="004D6B20" w:rsidP="003E5D15">
      <w:pPr>
        <w:pStyle w:val="Ttulo1"/>
        <w:spacing w:after="200" w:line="276" w:lineRule="auto"/>
      </w:pPr>
      <w:bookmarkStart w:id="53" w:name="_Toc31267025"/>
      <w:r w:rsidRPr="00755D0D">
        <w:t>CRONOGRAMA</w:t>
      </w:r>
      <w:bookmarkEnd w:id="53"/>
    </w:p>
    <w:p w14:paraId="5D285734" w14:textId="550548E8" w:rsidR="00A77B3E" w:rsidRPr="00E27492" w:rsidRDefault="00A05347" w:rsidP="003E5D15">
      <w:pPr>
        <w:pStyle w:val="Ttulo1"/>
        <w:spacing w:after="200" w:line="276" w:lineRule="auto"/>
      </w:pPr>
      <w:bookmarkStart w:id="54" w:name="_Toc31267026"/>
      <w:r w:rsidRPr="00A05347">
        <w:rPr>
          <w:noProof/>
          <w:lang w:val="es-ES" w:eastAsia="es-ES"/>
        </w:rPr>
        <w:drawing>
          <wp:anchor distT="0" distB="0" distL="114300" distR="114300" simplePos="0" relativeHeight="251660288" behindDoc="0" locked="0" layoutInCell="1" allowOverlap="1" wp14:anchorId="2F8DDD3A" wp14:editId="46CAC12D">
            <wp:simplePos x="0" y="0"/>
            <wp:positionH relativeFrom="column">
              <wp:posOffset>-772160</wp:posOffset>
            </wp:positionH>
            <wp:positionV relativeFrom="paragraph">
              <wp:posOffset>154940</wp:posOffset>
            </wp:positionV>
            <wp:extent cx="7134225" cy="2713990"/>
            <wp:effectExtent l="0" t="0" r="9525"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34225" cy="27139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54"/>
    </w:p>
    <w:p w14:paraId="6FA65070" w14:textId="77777777" w:rsidR="00A77B3E" w:rsidRPr="00755D0D" w:rsidRDefault="00A77B3E" w:rsidP="003E5D15">
      <w:pPr>
        <w:tabs>
          <w:tab w:val="left" w:pos="560"/>
        </w:tabs>
        <w:ind w:left="1120" w:right="-42" w:hanging="1120"/>
        <w:jc w:val="center"/>
        <w:rPr>
          <w:rFonts w:ascii="Arial" w:eastAsia="Verdana" w:hAnsi="Arial" w:cs="Arial"/>
          <w:b/>
          <w:bCs/>
          <w:color w:val="auto"/>
          <w:sz w:val="24"/>
          <w:szCs w:val="24"/>
        </w:rPr>
      </w:pPr>
    </w:p>
    <w:p w14:paraId="7C96F465"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462AC95E" w14:textId="7BA07068"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727BEC98"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17306E12"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37FB5CC4"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412295D5"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66DAE2EB"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764049B4"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1B5873A8"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2B59B1D9"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2B08A60E" w14:textId="77777777" w:rsidR="00E1108B" w:rsidRPr="00755D0D" w:rsidRDefault="00E1108B" w:rsidP="003E5D15">
      <w:pPr>
        <w:tabs>
          <w:tab w:val="left" w:pos="560"/>
        </w:tabs>
        <w:ind w:left="1120" w:right="-42" w:hanging="1120"/>
        <w:jc w:val="center"/>
        <w:rPr>
          <w:rFonts w:ascii="Arial" w:eastAsia="Verdana" w:hAnsi="Arial" w:cs="Arial"/>
          <w:b/>
          <w:bCs/>
          <w:color w:val="auto"/>
          <w:sz w:val="24"/>
          <w:szCs w:val="24"/>
        </w:rPr>
      </w:pPr>
    </w:p>
    <w:p w14:paraId="05D720DC" w14:textId="77777777" w:rsidR="00E1108B" w:rsidRDefault="00E1108B" w:rsidP="003E5D15">
      <w:pPr>
        <w:tabs>
          <w:tab w:val="left" w:pos="560"/>
        </w:tabs>
        <w:ind w:left="1120" w:right="-42" w:hanging="1120"/>
        <w:jc w:val="center"/>
        <w:rPr>
          <w:rFonts w:ascii="Arial" w:eastAsia="Verdana" w:hAnsi="Arial" w:cs="Arial"/>
          <w:b/>
          <w:bCs/>
          <w:color w:val="auto"/>
          <w:sz w:val="24"/>
          <w:szCs w:val="24"/>
        </w:rPr>
      </w:pPr>
    </w:p>
    <w:p w14:paraId="6FA224DB" w14:textId="77777777" w:rsidR="00AE21D8" w:rsidRDefault="00AE21D8" w:rsidP="003E5D15">
      <w:pPr>
        <w:tabs>
          <w:tab w:val="left" w:pos="560"/>
        </w:tabs>
        <w:ind w:left="1120" w:right="-42" w:hanging="1120"/>
        <w:jc w:val="center"/>
        <w:rPr>
          <w:rFonts w:ascii="Arial" w:eastAsia="Verdana" w:hAnsi="Arial" w:cs="Arial"/>
          <w:b/>
          <w:bCs/>
          <w:color w:val="auto"/>
          <w:sz w:val="24"/>
          <w:szCs w:val="24"/>
        </w:rPr>
      </w:pPr>
    </w:p>
    <w:p w14:paraId="3A6CCA30" w14:textId="77777777" w:rsidR="00AE21D8" w:rsidRPr="00755D0D" w:rsidRDefault="00AE21D8" w:rsidP="003E5D15">
      <w:pPr>
        <w:tabs>
          <w:tab w:val="left" w:pos="560"/>
        </w:tabs>
        <w:ind w:left="1120" w:right="-42" w:hanging="1120"/>
        <w:jc w:val="center"/>
        <w:rPr>
          <w:rFonts w:ascii="Arial" w:eastAsia="Verdana" w:hAnsi="Arial" w:cs="Arial"/>
          <w:b/>
          <w:bCs/>
          <w:color w:val="auto"/>
          <w:sz w:val="24"/>
          <w:szCs w:val="24"/>
        </w:rPr>
      </w:pPr>
    </w:p>
    <w:p w14:paraId="5A68BDC4" w14:textId="77777777" w:rsidR="00A77B3E" w:rsidRPr="00755D0D" w:rsidRDefault="00A77B3E" w:rsidP="003E5D15">
      <w:pPr>
        <w:tabs>
          <w:tab w:val="left" w:pos="560"/>
        </w:tabs>
        <w:ind w:left="1120" w:right="-42" w:hanging="1120"/>
        <w:jc w:val="center"/>
        <w:rPr>
          <w:rFonts w:ascii="Arial" w:eastAsia="Verdana" w:hAnsi="Arial" w:cs="Arial"/>
          <w:b/>
          <w:bCs/>
          <w:color w:val="auto"/>
          <w:sz w:val="24"/>
          <w:szCs w:val="24"/>
        </w:rPr>
      </w:pPr>
    </w:p>
    <w:p w14:paraId="7F44E363" w14:textId="77777777" w:rsidR="00A77B3E" w:rsidRPr="00755D0D" w:rsidRDefault="004D6B20" w:rsidP="003E5D15">
      <w:pPr>
        <w:pStyle w:val="Ttulo1"/>
        <w:spacing w:after="200" w:line="276" w:lineRule="auto"/>
        <w:rPr>
          <w:sz w:val="48"/>
        </w:rPr>
      </w:pPr>
      <w:bookmarkStart w:id="55" w:name="_Toc31267027"/>
      <w:r w:rsidRPr="00755D0D">
        <w:t>IX.-CONDICIONES ADICIONALES</w:t>
      </w:r>
      <w:bookmarkEnd w:id="55"/>
    </w:p>
    <w:p w14:paraId="318CE177" w14:textId="5C47495A" w:rsidR="00A77B3E" w:rsidRDefault="004D6B20" w:rsidP="003E5D15">
      <w:pPr>
        <w:jc w:val="center"/>
        <w:rPr>
          <w:rFonts w:ascii="Arial" w:eastAsia="Verdana" w:hAnsi="Arial" w:cs="Arial"/>
          <w:color w:val="auto"/>
          <w:sz w:val="28"/>
          <w:szCs w:val="28"/>
        </w:rPr>
      </w:pPr>
      <w:r w:rsidRPr="00755D0D">
        <w:rPr>
          <w:rFonts w:ascii="Arial" w:eastAsia="Verdana" w:hAnsi="Arial" w:cs="Arial"/>
          <w:color w:val="auto"/>
          <w:sz w:val="28"/>
          <w:szCs w:val="28"/>
        </w:rPr>
        <w:t>(Cuando se Presenten Adendum, se Agregarán en esta Sección)</w:t>
      </w:r>
      <w:bookmarkStart w:id="56" w:name="id.01ce4e783248"/>
      <w:bookmarkEnd w:id="56"/>
    </w:p>
    <w:p w14:paraId="35D5F89C" w14:textId="38A9F396" w:rsidR="005A1D48" w:rsidRDefault="005A1D48" w:rsidP="003E5D15">
      <w:pPr>
        <w:jc w:val="center"/>
        <w:rPr>
          <w:rFonts w:ascii="Arial" w:eastAsia="Verdana" w:hAnsi="Arial" w:cs="Arial"/>
          <w:color w:val="auto"/>
          <w:sz w:val="28"/>
          <w:szCs w:val="28"/>
        </w:rPr>
      </w:pPr>
    </w:p>
    <w:p w14:paraId="6AF2A06D" w14:textId="790154C1" w:rsidR="005A1D48" w:rsidRDefault="005A1D48" w:rsidP="003E5D15">
      <w:pPr>
        <w:jc w:val="center"/>
        <w:rPr>
          <w:rFonts w:ascii="Arial" w:eastAsia="Verdana" w:hAnsi="Arial" w:cs="Arial"/>
          <w:color w:val="auto"/>
          <w:sz w:val="28"/>
          <w:szCs w:val="28"/>
        </w:rPr>
      </w:pPr>
    </w:p>
    <w:p w14:paraId="431D6454" w14:textId="599EB9DD" w:rsidR="005A1D48" w:rsidRDefault="005A1D48" w:rsidP="003E5D15">
      <w:pPr>
        <w:jc w:val="center"/>
        <w:rPr>
          <w:rFonts w:ascii="Arial" w:eastAsia="Verdana" w:hAnsi="Arial" w:cs="Arial"/>
          <w:color w:val="auto"/>
          <w:sz w:val="28"/>
          <w:szCs w:val="28"/>
        </w:rPr>
      </w:pPr>
    </w:p>
    <w:p w14:paraId="394D3AD6" w14:textId="62D6FEA1" w:rsidR="005A1D48" w:rsidRDefault="005A1D48" w:rsidP="003E5D15">
      <w:pPr>
        <w:jc w:val="center"/>
        <w:rPr>
          <w:rFonts w:ascii="Arial" w:eastAsia="Verdana" w:hAnsi="Arial" w:cs="Arial"/>
          <w:color w:val="auto"/>
          <w:sz w:val="28"/>
          <w:szCs w:val="28"/>
        </w:rPr>
      </w:pPr>
    </w:p>
    <w:p w14:paraId="6CF34CFD" w14:textId="4CDD7255" w:rsidR="005A1D48" w:rsidRDefault="005A1D48" w:rsidP="003E5D15">
      <w:pPr>
        <w:jc w:val="center"/>
        <w:rPr>
          <w:rFonts w:ascii="Arial" w:eastAsia="Verdana" w:hAnsi="Arial" w:cs="Arial"/>
          <w:color w:val="auto"/>
          <w:sz w:val="28"/>
          <w:szCs w:val="28"/>
        </w:rPr>
      </w:pPr>
    </w:p>
    <w:p w14:paraId="6677FA6C" w14:textId="23CEEF62" w:rsidR="005A1D48" w:rsidRDefault="005A1D48" w:rsidP="003E5D15">
      <w:pPr>
        <w:jc w:val="center"/>
        <w:rPr>
          <w:rFonts w:ascii="Arial" w:eastAsia="Verdana" w:hAnsi="Arial" w:cs="Arial"/>
          <w:color w:val="auto"/>
          <w:sz w:val="28"/>
          <w:szCs w:val="28"/>
        </w:rPr>
      </w:pPr>
    </w:p>
    <w:p w14:paraId="54C23687" w14:textId="39B2AE2A" w:rsidR="005A1D48" w:rsidRDefault="005A1D48" w:rsidP="003E5D15">
      <w:pPr>
        <w:jc w:val="center"/>
        <w:rPr>
          <w:rFonts w:ascii="Arial" w:eastAsia="Verdana" w:hAnsi="Arial" w:cs="Arial"/>
          <w:color w:val="auto"/>
          <w:sz w:val="28"/>
          <w:szCs w:val="28"/>
        </w:rPr>
      </w:pPr>
    </w:p>
    <w:p w14:paraId="16D041EC" w14:textId="4E7DCB35" w:rsidR="005A1D48" w:rsidRDefault="005A1D48" w:rsidP="003E5D15">
      <w:pPr>
        <w:jc w:val="center"/>
        <w:rPr>
          <w:rFonts w:ascii="Arial" w:eastAsia="Verdana" w:hAnsi="Arial" w:cs="Arial"/>
          <w:color w:val="auto"/>
          <w:sz w:val="28"/>
          <w:szCs w:val="28"/>
        </w:rPr>
      </w:pPr>
    </w:p>
    <w:p w14:paraId="4AE98D3D" w14:textId="7CDC46F5" w:rsidR="005A1D48" w:rsidRDefault="005A1D48" w:rsidP="003E5D15">
      <w:pPr>
        <w:jc w:val="center"/>
        <w:rPr>
          <w:rFonts w:ascii="Arial" w:eastAsia="Verdana" w:hAnsi="Arial" w:cs="Arial"/>
          <w:color w:val="auto"/>
          <w:sz w:val="28"/>
          <w:szCs w:val="28"/>
        </w:rPr>
      </w:pPr>
    </w:p>
    <w:p w14:paraId="299B1121" w14:textId="3CECD6A9" w:rsidR="005A1D48" w:rsidRDefault="005A1D48" w:rsidP="003E5D15">
      <w:pPr>
        <w:jc w:val="center"/>
        <w:rPr>
          <w:rFonts w:ascii="Arial" w:eastAsia="Verdana" w:hAnsi="Arial" w:cs="Arial"/>
          <w:color w:val="auto"/>
          <w:sz w:val="28"/>
          <w:szCs w:val="28"/>
        </w:rPr>
      </w:pPr>
    </w:p>
    <w:p w14:paraId="64F3E9A8" w14:textId="7C57D12E" w:rsidR="005A1D48" w:rsidRDefault="005A1D48" w:rsidP="003E5D15">
      <w:pPr>
        <w:jc w:val="center"/>
        <w:rPr>
          <w:rFonts w:ascii="Arial" w:eastAsia="Verdana" w:hAnsi="Arial" w:cs="Arial"/>
          <w:color w:val="auto"/>
          <w:sz w:val="28"/>
          <w:szCs w:val="28"/>
        </w:rPr>
      </w:pPr>
    </w:p>
    <w:p w14:paraId="5000DB47" w14:textId="4BE91F83" w:rsidR="005A1D48" w:rsidRDefault="005A1D48" w:rsidP="003E5D15">
      <w:pPr>
        <w:jc w:val="center"/>
        <w:rPr>
          <w:rFonts w:ascii="Arial" w:eastAsia="Verdana" w:hAnsi="Arial" w:cs="Arial"/>
          <w:color w:val="auto"/>
          <w:sz w:val="28"/>
          <w:szCs w:val="28"/>
        </w:rPr>
      </w:pPr>
    </w:p>
    <w:p w14:paraId="496AD3EF" w14:textId="22514E85" w:rsidR="005A1D48" w:rsidRDefault="005A1D48" w:rsidP="003E5D15">
      <w:pPr>
        <w:jc w:val="center"/>
        <w:rPr>
          <w:rFonts w:ascii="Arial" w:eastAsia="Verdana" w:hAnsi="Arial" w:cs="Arial"/>
          <w:color w:val="auto"/>
          <w:sz w:val="28"/>
          <w:szCs w:val="28"/>
        </w:rPr>
      </w:pPr>
    </w:p>
    <w:p w14:paraId="243DFDDD" w14:textId="7940CDF0" w:rsidR="005A1D48" w:rsidRDefault="005A1D48" w:rsidP="003E5D15">
      <w:pPr>
        <w:jc w:val="center"/>
        <w:rPr>
          <w:rFonts w:ascii="Arial" w:eastAsia="Verdana" w:hAnsi="Arial" w:cs="Arial"/>
          <w:color w:val="auto"/>
          <w:sz w:val="28"/>
          <w:szCs w:val="28"/>
        </w:rPr>
      </w:pPr>
    </w:p>
    <w:p w14:paraId="46297B67" w14:textId="40700B24" w:rsidR="005A1D48" w:rsidRDefault="005A1D48" w:rsidP="003E5D15">
      <w:pPr>
        <w:jc w:val="center"/>
        <w:rPr>
          <w:rFonts w:ascii="Arial" w:eastAsia="Verdana" w:hAnsi="Arial" w:cs="Arial"/>
          <w:color w:val="auto"/>
          <w:sz w:val="28"/>
          <w:szCs w:val="28"/>
        </w:rPr>
      </w:pPr>
    </w:p>
    <w:p w14:paraId="25682D0F" w14:textId="28956F25" w:rsidR="005A1D48" w:rsidRDefault="005A1D48" w:rsidP="003E5D15">
      <w:pPr>
        <w:jc w:val="center"/>
        <w:rPr>
          <w:rFonts w:ascii="Arial" w:eastAsia="Verdana" w:hAnsi="Arial" w:cs="Arial"/>
          <w:color w:val="auto"/>
          <w:sz w:val="28"/>
          <w:szCs w:val="28"/>
        </w:rPr>
      </w:pPr>
    </w:p>
    <w:p w14:paraId="1D8AD8C2" w14:textId="77777777" w:rsidR="00AE21D8" w:rsidRDefault="00AE21D8" w:rsidP="003E5D15">
      <w:pPr>
        <w:jc w:val="center"/>
        <w:rPr>
          <w:rFonts w:ascii="Arial" w:eastAsia="Verdana" w:hAnsi="Arial" w:cs="Arial"/>
          <w:color w:val="auto"/>
          <w:sz w:val="28"/>
          <w:szCs w:val="28"/>
        </w:rPr>
      </w:pPr>
    </w:p>
    <w:p w14:paraId="72AA4F2F" w14:textId="77777777" w:rsidR="00AE21D8" w:rsidRDefault="00AE21D8" w:rsidP="003E5D15">
      <w:pPr>
        <w:jc w:val="center"/>
        <w:rPr>
          <w:rFonts w:ascii="Arial" w:eastAsia="Verdana" w:hAnsi="Arial" w:cs="Arial"/>
          <w:color w:val="auto"/>
          <w:sz w:val="28"/>
          <w:szCs w:val="28"/>
        </w:rPr>
      </w:pPr>
    </w:p>
    <w:p w14:paraId="0AACAD92" w14:textId="77777777" w:rsidR="00AE21D8" w:rsidRDefault="00AE21D8" w:rsidP="003E5D15">
      <w:pPr>
        <w:jc w:val="center"/>
        <w:rPr>
          <w:rFonts w:ascii="Arial" w:eastAsia="Verdana" w:hAnsi="Arial" w:cs="Arial"/>
          <w:color w:val="auto"/>
          <w:sz w:val="28"/>
          <w:szCs w:val="28"/>
        </w:rPr>
      </w:pPr>
    </w:p>
    <w:p w14:paraId="1D8B784F" w14:textId="77777777" w:rsidR="00AE21D8" w:rsidRDefault="00AE21D8" w:rsidP="003E5D15">
      <w:pPr>
        <w:jc w:val="center"/>
        <w:rPr>
          <w:rFonts w:ascii="Arial" w:eastAsia="Verdana" w:hAnsi="Arial" w:cs="Arial"/>
          <w:color w:val="auto"/>
          <w:sz w:val="28"/>
          <w:szCs w:val="28"/>
        </w:rPr>
      </w:pPr>
    </w:p>
    <w:p w14:paraId="0A932001" w14:textId="77777777" w:rsidR="00AE21D8" w:rsidRDefault="00AE21D8" w:rsidP="003E5D15">
      <w:pPr>
        <w:jc w:val="center"/>
        <w:rPr>
          <w:rFonts w:ascii="Arial" w:eastAsia="Verdana" w:hAnsi="Arial" w:cs="Arial"/>
          <w:color w:val="auto"/>
          <w:sz w:val="28"/>
          <w:szCs w:val="28"/>
        </w:rPr>
      </w:pPr>
    </w:p>
    <w:p w14:paraId="07D597FD" w14:textId="28348B92" w:rsidR="005A1D48" w:rsidRDefault="005A1D48" w:rsidP="003E5D15">
      <w:pPr>
        <w:jc w:val="center"/>
        <w:rPr>
          <w:rFonts w:ascii="Arial" w:eastAsia="Verdana" w:hAnsi="Arial" w:cs="Arial"/>
          <w:color w:val="auto"/>
          <w:sz w:val="28"/>
          <w:szCs w:val="28"/>
        </w:rPr>
      </w:pPr>
    </w:p>
    <w:p w14:paraId="6BB409A1" w14:textId="77777777" w:rsidR="005A1D48" w:rsidRDefault="005A1D48" w:rsidP="003E5D15">
      <w:pPr>
        <w:jc w:val="center"/>
        <w:rPr>
          <w:rFonts w:ascii="Arial" w:eastAsia="Verdana" w:hAnsi="Arial" w:cs="Arial"/>
          <w:color w:val="auto"/>
          <w:sz w:val="28"/>
          <w:szCs w:val="28"/>
        </w:rPr>
      </w:pPr>
    </w:p>
    <w:p w14:paraId="6815B517" w14:textId="23D1154A" w:rsidR="005A1D48" w:rsidRDefault="005A1D48" w:rsidP="003E5D15">
      <w:pPr>
        <w:jc w:val="center"/>
        <w:rPr>
          <w:rFonts w:ascii="Arial" w:eastAsia="Verdana" w:hAnsi="Arial" w:cs="Arial"/>
          <w:color w:val="auto"/>
          <w:sz w:val="28"/>
          <w:szCs w:val="28"/>
        </w:rPr>
      </w:pPr>
    </w:p>
    <w:p w14:paraId="23B87F53" w14:textId="62A80560" w:rsidR="005A1D48" w:rsidRPr="00755D0D" w:rsidRDefault="005A1D48" w:rsidP="003E5D15">
      <w:pPr>
        <w:pStyle w:val="Ttulo1"/>
        <w:spacing w:after="200" w:line="276" w:lineRule="auto"/>
        <w:rPr>
          <w:sz w:val="48"/>
        </w:rPr>
      </w:pPr>
      <w:bookmarkStart w:id="57" w:name="_Toc31267028"/>
      <w:r w:rsidRPr="00755D0D">
        <w:t>X.-</w:t>
      </w:r>
      <w:r>
        <w:t>PLANOS</w:t>
      </w:r>
      <w:bookmarkEnd w:id="57"/>
    </w:p>
    <w:p w14:paraId="272A7ADF" w14:textId="77777777" w:rsidR="005A1D48" w:rsidRPr="00755D0D" w:rsidRDefault="005A1D48" w:rsidP="003E5D15">
      <w:pPr>
        <w:jc w:val="center"/>
        <w:rPr>
          <w:rFonts w:ascii="Arial" w:eastAsia="Verdana" w:hAnsi="Arial" w:cs="Arial"/>
          <w:color w:val="auto"/>
          <w:sz w:val="28"/>
          <w:szCs w:val="28"/>
        </w:rPr>
      </w:pPr>
    </w:p>
    <w:sectPr w:rsidR="005A1D48" w:rsidRPr="00755D0D" w:rsidSect="0047478D">
      <w:headerReference w:type="default" r:id="rId13"/>
      <w:footerReference w:type="default" r:id="rId14"/>
      <w:pgSz w:w="12240" w:h="15840" w:code="1"/>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B62BC" w14:textId="77777777" w:rsidR="00565265" w:rsidRDefault="00565265" w:rsidP="0036145B">
      <w:pPr>
        <w:spacing w:after="0" w:line="240" w:lineRule="auto"/>
      </w:pPr>
      <w:r>
        <w:separator/>
      </w:r>
    </w:p>
  </w:endnote>
  <w:endnote w:type="continuationSeparator" w:id="0">
    <w:p w14:paraId="3EA3E8F1" w14:textId="77777777" w:rsidR="00565265" w:rsidRDefault="00565265" w:rsidP="0036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4E0023" w:usb1="00770065" w:usb2="00520020" w:usb3="006D006F" w:csb0="006E0061" w:csb1="0042002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hnschrift Ligh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85001"/>
      <w:docPartObj>
        <w:docPartGallery w:val="Page Numbers (Bottom of Page)"/>
        <w:docPartUnique/>
      </w:docPartObj>
    </w:sdtPr>
    <w:sdtContent>
      <w:p w14:paraId="73E154BA" w14:textId="77777777" w:rsidR="00565265" w:rsidRDefault="00565265">
        <w:pPr>
          <w:pStyle w:val="Piedepgina"/>
          <w:jc w:val="right"/>
        </w:pPr>
        <w:r>
          <w:fldChar w:fldCharType="begin"/>
        </w:r>
        <w:r>
          <w:instrText xml:space="preserve"> PAGE   \* MERGEFORMAT </w:instrText>
        </w:r>
        <w:r>
          <w:fldChar w:fldCharType="separate"/>
        </w:r>
        <w:r w:rsidR="00547DCD">
          <w:rPr>
            <w:noProof/>
          </w:rPr>
          <w:t>2</w:t>
        </w:r>
        <w:r>
          <w:rPr>
            <w:noProof/>
          </w:rPr>
          <w:fldChar w:fldCharType="end"/>
        </w:r>
      </w:p>
    </w:sdtContent>
  </w:sdt>
  <w:p w14:paraId="267C4B20" w14:textId="77777777" w:rsidR="00565265" w:rsidRDefault="005652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04DB6D" w14:textId="77777777" w:rsidR="00565265" w:rsidRDefault="00565265" w:rsidP="0036145B">
      <w:pPr>
        <w:spacing w:after="0" w:line="240" w:lineRule="auto"/>
      </w:pPr>
      <w:r>
        <w:separator/>
      </w:r>
    </w:p>
  </w:footnote>
  <w:footnote w:type="continuationSeparator" w:id="0">
    <w:p w14:paraId="305C1571" w14:textId="77777777" w:rsidR="00565265" w:rsidRDefault="00565265" w:rsidP="003614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46724" w14:textId="6FE360AC" w:rsidR="00565265" w:rsidRPr="00713FCC" w:rsidRDefault="00565265" w:rsidP="0020639F">
    <w:pPr>
      <w:tabs>
        <w:tab w:val="left" w:pos="560"/>
      </w:tabs>
      <w:spacing w:after="0" w:line="240" w:lineRule="auto"/>
      <w:ind w:left="1120" w:right="-42" w:hanging="1120"/>
      <w:jc w:val="center"/>
      <w:rPr>
        <w:rFonts w:asciiTheme="majorHAnsi" w:eastAsia="Verdana" w:hAnsiTheme="majorHAnsi" w:cs="Verdana"/>
        <w:b/>
      </w:rPr>
    </w:pPr>
    <w:r>
      <w:rPr>
        <w:rFonts w:asciiTheme="majorHAnsi" w:hAnsiTheme="majorHAnsi"/>
        <w:b/>
        <w:i/>
        <w:noProof/>
        <w:sz w:val="36"/>
        <w:u w:val="single"/>
        <w:lang w:val="es-ES" w:eastAsia="es-ES"/>
      </w:rPr>
      <w:drawing>
        <wp:anchor distT="0" distB="0" distL="114300" distR="114300" simplePos="0" relativeHeight="251658240" behindDoc="1" locked="0" layoutInCell="1" allowOverlap="1" wp14:anchorId="07FFF5DE" wp14:editId="220CE3AC">
          <wp:simplePos x="0" y="0"/>
          <wp:positionH relativeFrom="column">
            <wp:posOffset>4865370</wp:posOffset>
          </wp:positionH>
          <wp:positionV relativeFrom="paragraph">
            <wp:posOffset>-193040</wp:posOffset>
          </wp:positionV>
          <wp:extent cx="826135" cy="5213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6135"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3FCC">
      <w:rPr>
        <w:rFonts w:asciiTheme="majorHAnsi" w:eastAsia="Verdana" w:hAnsiTheme="majorHAnsi" w:cs="Verdana"/>
        <w:b/>
      </w:rPr>
      <w:t xml:space="preserve">Municipalidad de </w:t>
    </w:r>
    <w:r>
      <w:rPr>
        <w:rFonts w:asciiTheme="majorHAnsi" w:eastAsia="Verdana" w:hAnsiTheme="majorHAnsi" w:cs="Verdana"/>
        <w:b/>
      </w:rPr>
      <w:t xml:space="preserve">Santa María, </w:t>
    </w:r>
    <w:r w:rsidRPr="00713FCC">
      <w:rPr>
        <w:rFonts w:asciiTheme="majorHAnsi" w:eastAsia="Verdana" w:hAnsiTheme="majorHAnsi" w:cs="Verdana"/>
        <w:b/>
      </w:rPr>
      <w:t xml:space="preserve"> La Paz</w:t>
    </w:r>
  </w:p>
  <w:p w14:paraId="0F1DAAB3" w14:textId="53DA24A4" w:rsidR="00565265" w:rsidRDefault="00565265" w:rsidP="00532333">
    <w:pPr>
      <w:spacing w:after="0" w:line="240" w:lineRule="auto"/>
      <w:jc w:val="center"/>
    </w:pPr>
    <w:r w:rsidRPr="00067E1C">
      <w:rPr>
        <w:rFonts w:ascii="Century Gothic" w:hAnsi="Century Gothic"/>
        <w:color w:val="auto"/>
        <w:sz w:val="18"/>
        <w:szCs w:val="18"/>
      </w:rPr>
      <w:t xml:space="preserve">E-Mail: </w:t>
    </w:r>
    <w:r w:rsidRPr="00532333">
      <w:t>munisantamaria</w:t>
    </w:r>
    <w:r>
      <w:t>@yahoo.com</w:t>
    </w:r>
  </w:p>
  <w:p w14:paraId="6DC1F2C1" w14:textId="725CE6A7" w:rsidR="00565265" w:rsidRDefault="00565265" w:rsidP="0045759F">
    <w:pPr>
      <w:spacing w:after="0" w:line="240" w:lineRule="auto"/>
      <w:jc w:val="center"/>
    </w:pPr>
    <w:r>
      <w:rPr>
        <w:b/>
        <w:sz w:val="20"/>
      </w:rPr>
      <w:t xml:space="preserve">Teléfono: </w:t>
    </w:r>
    <w:r w:rsidRPr="002A70A1">
      <w:rPr>
        <w:b/>
        <w:sz w:val="20"/>
      </w:rPr>
      <w:t xml:space="preserve">(504) </w:t>
    </w:r>
    <w:r>
      <w:rPr>
        <w:b/>
        <w:sz w:val="20"/>
      </w:rPr>
      <w:t>2717-7803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00000004"/>
    <w:lvl w:ilvl="0" w:tplc="F39C4D7A">
      <w:start w:val="1"/>
      <w:numFmt w:val="decimal"/>
      <w:lvlText w:val="%1."/>
      <w:lvlJc w:val="left"/>
      <w:pPr>
        <w:tabs>
          <w:tab w:val="num" w:pos="1440"/>
        </w:tabs>
        <w:ind w:left="1440" w:hanging="1080"/>
      </w:pPr>
      <w:rPr>
        <w:rFonts w:ascii="Times New Roman" w:eastAsia="Times New Roman" w:hAnsi="Times New Roman" w:cs="Times New Roman"/>
        <w:b w:val="0"/>
        <w:bCs w:val="0"/>
        <w:i w:val="0"/>
        <w:iCs w:val="0"/>
        <w:strike w:val="0"/>
        <w:color w:val="000000"/>
        <w:sz w:val="20"/>
        <w:szCs w:val="20"/>
        <w:u w:val="none"/>
      </w:rPr>
    </w:lvl>
    <w:lvl w:ilvl="1" w:tplc="9606CBA8">
      <w:start w:val="1"/>
      <w:numFmt w:val="lowerLetter"/>
      <w:lvlText w:val="%2."/>
      <w:lvlJc w:val="left"/>
      <w:pPr>
        <w:tabs>
          <w:tab w:val="num" w:pos="2160"/>
        </w:tabs>
        <w:ind w:left="2160" w:hanging="1080"/>
      </w:pPr>
      <w:rPr>
        <w:rFonts w:ascii="Times New Roman" w:eastAsia="Times New Roman" w:hAnsi="Times New Roman" w:cs="Times New Roman"/>
        <w:b w:val="0"/>
        <w:bCs w:val="0"/>
        <w:i w:val="0"/>
        <w:iCs w:val="0"/>
        <w:strike w:val="0"/>
        <w:color w:val="000000"/>
        <w:sz w:val="20"/>
        <w:szCs w:val="20"/>
        <w:u w:val="none"/>
      </w:rPr>
    </w:lvl>
    <w:lvl w:ilvl="2" w:tplc="84345436">
      <w:start w:val="1"/>
      <w:numFmt w:val="lowerRoman"/>
      <w:lvlText w:val="%3."/>
      <w:lvlJc w:val="right"/>
      <w:pPr>
        <w:tabs>
          <w:tab w:val="num" w:pos="2880"/>
        </w:tabs>
        <w:ind w:left="2880" w:hanging="900"/>
      </w:pPr>
      <w:rPr>
        <w:rFonts w:ascii="Times New Roman" w:eastAsia="Times New Roman" w:hAnsi="Times New Roman" w:cs="Times New Roman"/>
        <w:b w:val="0"/>
        <w:bCs w:val="0"/>
        <w:i w:val="0"/>
        <w:iCs w:val="0"/>
        <w:strike w:val="0"/>
        <w:color w:val="000000"/>
        <w:sz w:val="20"/>
        <w:szCs w:val="20"/>
        <w:u w:val="none"/>
      </w:rPr>
    </w:lvl>
    <w:lvl w:ilvl="3" w:tplc="35929654">
      <w:start w:val="1"/>
      <w:numFmt w:val="decimal"/>
      <w:lvlText w:val="%4."/>
      <w:lvlJc w:val="left"/>
      <w:pPr>
        <w:tabs>
          <w:tab w:val="num" w:pos="3600"/>
        </w:tabs>
        <w:ind w:left="3600" w:hanging="1080"/>
      </w:pPr>
      <w:rPr>
        <w:rFonts w:ascii="Times New Roman" w:eastAsia="Times New Roman" w:hAnsi="Times New Roman" w:cs="Times New Roman"/>
        <w:b w:val="0"/>
        <w:bCs w:val="0"/>
        <w:i w:val="0"/>
        <w:iCs w:val="0"/>
        <w:strike w:val="0"/>
        <w:color w:val="000000"/>
        <w:sz w:val="20"/>
        <w:szCs w:val="20"/>
        <w:u w:val="none"/>
      </w:rPr>
    </w:lvl>
    <w:lvl w:ilvl="4" w:tplc="ABDEF03C">
      <w:start w:val="1"/>
      <w:numFmt w:val="lowerLetter"/>
      <w:lvlText w:val="%5."/>
      <w:lvlJc w:val="left"/>
      <w:pPr>
        <w:tabs>
          <w:tab w:val="num" w:pos="4320"/>
        </w:tabs>
        <w:ind w:left="4320" w:hanging="1080"/>
      </w:pPr>
      <w:rPr>
        <w:rFonts w:ascii="Times New Roman" w:eastAsia="Times New Roman" w:hAnsi="Times New Roman" w:cs="Times New Roman"/>
        <w:b w:val="0"/>
        <w:bCs w:val="0"/>
        <w:i w:val="0"/>
        <w:iCs w:val="0"/>
        <w:strike w:val="0"/>
        <w:color w:val="000000"/>
        <w:sz w:val="20"/>
        <w:szCs w:val="20"/>
        <w:u w:val="none"/>
      </w:rPr>
    </w:lvl>
    <w:lvl w:ilvl="5" w:tplc="C212B71E">
      <w:start w:val="1"/>
      <w:numFmt w:val="lowerRoman"/>
      <w:lvlText w:val="%6."/>
      <w:lvlJc w:val="right"/>
      <w:pPr>
        <w:tabs>
          <w:tab w:val="num" w:pos="5040"/>
        </w:tabs>
        <w:ind w:left="5040" w:hanging="900"/>
      </w:pPr>
      <w:rPr>
        <w:rFonts w:ascii="Times New Roman" w:eastAsia="Times New Roman" w:hAnsi="Times New Roman" w:cs="Times New Roman"/>
        <w:b w:val="0"/>
        <w:bCs w:val="0"/>
        <w:i w:val="0"/>
        <w:iCs w:val="0"/>
        <w:strike w:val="0"/>
        <w:color w:val="000000"/>
        <w:sz w:val="20"/>
        <w:szCs w:val="20"/>
        <w:u w:val="none"/>
      </w:rPr>
    </w:lvl>
    <w:lvl w:ilvl="6" w:tplc="81B8D2FC">
      <w:start w:val="1"/>
      <w:numFmt w:val="decimal"/>
      <w:lvlText w:val="%7."/>
      <w:lvlJc w:val="left"/>
      <w:pPr>
        <w:tabs>
          <w:tab w:val="num" w:pos="5760"/>
        </w:tabs>
        <w:ind w:left="5760" w:hanging="1080"/>
      </w:pPr>
      <w:rPr>
        <w:rFonts w:ascii="Times New Roman" w:eastAsia="Times New Roman" w:hAnsi="Times New Roman" w:cs="Times New Roman"/>
        <w:b w:val="0"/>
        <w:bCs w:val="0"/>
        <w:i w:val="0"/>
        <w:iCs w:val="0"/>
        <w:strike w:val="0"/>
        <w:color w:val="000000"/>
        <w:sz w:val="20"/>
        <w:szCs w:val="20"/>
        <w:u w:val="none"/>
      </w:rPr>
    </w:lvl>
    <w:lvl w:ilvl="7" w:tplc="A86CA58E">
      <w:start w:val="1"/>
      <w:numFmt w:val="lowerLetter"/>
      <w:lvlText w:val="%8."/>
      <w:lvlJc w:val="left"/>
      <w:pPr>
        <w:tabs>
          <w:tab w:val="num" w:pos="6480"/>
        </w:tabs>
        <w:ind w:left="6480" w:hanging="1080"/>
      </w:pPr>
      <w:rPr>
        <w:rFonts w:ascii="Times New Roman" w:eastAsia="Times New Roman" w:hAnsi="Times New Roman" w:cs="Times New Roman"/>
        <w:b w:val="0"/>
        <w:bCs w:val="0"/>
        <w:i w:val="0"/>
        <w:iCs w:val="0"/>
        <w:strike w:val="0"/>
        <w:color w:val="000000"/>
        <w:sz w:val="20"/>
        <w:szCs w:val="20"/>
        <w:u w:val="none"/>
      </w:rPr>
    </w:lvl>
    <w:lvl w:ilvl="8" w:tplc="C3CE33BA">
      <w:start w:val="1"/>
      <w:numFmt w:val="lowerRoman"/>
      <w:lvlText w:val="%9."/>
      <w:lvlJc w:val="right"/>
      <w:pPr>
        <w:tabs>
          <w:tab w:val="num" w:pos="720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1">
    <w:nsid w:val="00000008"/>
    <w:multiLevelType w:val="hybridMultilevel"/>
    <w:tmpl w:val="00000008"/>
    <w:lvl w:ilvl="0" w:tplc="6C0EB548">
      <w:start w:val="1"/>
      <w:numFmt w:val="lowerLetter"/>
      <w:lvlText w:val="%1."/>
      <w:lvlJc w:val="left"/>
      <w:pPr>
        <w:tabs>
          <w:tab w:val="num" w:pos="1080"/>
        </w:tabs>
        <w:ind w:left="1080" w:hanging="720"/>
      </w:pPr>
      <w:rPr>
        <w:rFonts w:ascii="Times New Roman" w:eastAsia="Times New Roman" w:hAnsi="Times New Roman" w:cs="Times New Roman"/>
        <w:b w:val="0"/>
        <w:bCs w:val="0"/>
        <w:i w:val="0"/>
        <w:iCs w:val="0"/>
        <w:strike w:val="0"/>
        <w:color w:val="000000"/>
        <w:sz w:val="20"/>
        <w:szCs w:val="20"/>
        <w:u w:val="none"/>
      </w:rPr>
    </w:lvl>
    <w:lvl w:ilvl="1" w:tplc="0AAA858A">
      <w:start w:val="1"/>
      <w:numFmt w:val="lowerLetter"/>
      <w:lvlText w:val="%2."/>
      <w:lvlJc w:val="left"/>
      <w:pPr>
        <w:tabs>
          <w:tab w:val="num" w:pos="1800"/>
        </w:tabs>
        <w:ind w:left="1800" w:hanging="720"/>
      </w:pPr>
      <w:rPr>
        <w:rFonts w:ascii="Times New Roman" w:eastAsia="Times New Roman" w:hAnsi="Times New Roman" w:cs="Times New Roman"/>
        <w:b w:val="0"/>
        <w:bCs w:val="0"/>
        <w:i w:val="0"/>
        <w:iCs w:val="0"/>
        <w:strike w:val="0"/>
        <w:color w:val="000000"/>
        <w:sz w:val="20"/>
        <w:szCs w:val="20"/>
        <w:u w:val="none"/>
      </w:rPr>
    </w:lvl>
    <w:lvl w:ilvl="2" w:tplc="A82C0B44">
      <w:start w:val="1"/>
      <w:numFmt w:val="lowerRoman"/>
      <w:lvlText w:val="%3."/>
      <w:lvlJc w:val="right"/>
      <w:pPr>
        <w:tabs>
          <w:tab w:val="num" w:pos="2520"/>
        </w:tabs>
        <w:ind w:left="2520" w:hanging="540"/>
      </w:pPr>
      <w:rPr>
        <w:rFonts w:ascii="Times New Roman" w:eastAsia="Times New Roman" w:hAnsi="Times New Roman" w:cs="Times New Roman"/>
        <w:b w:val="0"/>
        <w:bCs w:val="0"/>
        <w:i w:val="0"/>
        <w:iCs w:val="0"/>
        <w:strike w:val="0"/>
        <w:color w:val="000000"/>
        <w:sz w:val="20"/>
        <w:szCs w:val="20"/>
        <w:u w:val="none"/>
      </w:rPr>
    </w:lvl>
    <w:lvl w:ilvl="3" w:tplc="A4F8518A">
      <w:start w:val="1"/>
      <w:numFmt w:val="decimal"/>
      <w:lvlText w:val="%4."/>
      <w:lvlJc w:val="left"/>
      <w:pPr>
        <w:tabs>
          <w:tab w:val="num" w:pos="3240"/>
        </w:tabs>
        <w:ind w:left="3240" w:hanging="720"/>
      </w:pPr>
      <w:rPr>
        <w:rFonts w:ascii="Times New Roman" w:eastAsia="Times New Roman" w:hAnsi="Times New Roman" w:cs="Times New Roman"/>
        <w:b w:val="0"/>
        <w:bCs w:val="0"/>
        <w:i w:val="0"/>
        <w:iCs w:val="0"/>
        <w:strike w:val="0"/>
        <w:color w:val="000000"/>
        <w:sz w:val="20"/>
        <w:szCs w:val="20"/>
        <w:u w:val="none"/>
      </w:rPr>
    </w:lvl>
    <w:lvl w:ilvl="4" w:tplc="91BE89BE">
      <w:start w:val="1"/>
      <w:numFmt w:val="lowerLetter"/>
      <w:lvlText w:val="%5."/>
      <w:lvlJc w:val="left"/>
      <w:pPr>
        <w:tabs>
          <w:tab w:val="num" w:pos="3960"/>
        </w:tabs>
        <w:ind w:left="3960" w:hanging="720"/>
      </w:pPr>
      <w:rPr>
        <w:rFonts w:ascii="Times New Roman" w:eastAsia="Times New Roman" w:hAnsi="Times New Roman" w:cs="Times New Roman"/>
        <w:b w:val="0"/>
        <w:bCs w:val="0"/>
        <w:i w:val="0"/>
        <w:iCs w:val="0"/>
        <w:strike w:val="0"/>
        <w:color w:val="000000"/>
        <w:sz w:val="20"/>
        <w:szCs w:val="20"/>
        <w:u w:val="none"/>
      </w:rPr>
    </w:lvl>
    <w:lvl w:ilvl="5" w:tplc="B0FA1278">
      <w:start w:val="1"/>
      <w:numFmt w:val="lowerRoman"/>
      <w:lvlText w:val="%6."/>
      <w:lvlJc w:val="right"/>
      <w:pPr>
        <w:tabs>
          <w:tab w:val="num" w:pos="4680"/>
        </w:tabs>
        <w:ind w:left="4680" w:hanging="540"/>
      </w:pPr>
      <w:rPr>
        <w:rFonts w:ascii="Times New Roman" w:eastAsia="Times New Roman" w:hAnsi="Times New Roman" w:cs="Times New Roman"/>
        <w:b w:val="0"/>
        <w:bCs w:val="0"/>
        <w:i w:val="0"/>
        <w:iCs w:val="0"/>
        <w:strike w:val="0"/>
        <w:color w:val="000000"/>
        <w:sz w:val="20"/>
        <w:szCs w:val="20"/>
        <w:u w:val="none"/>
      </w:rPr>
    </w:lvl>
    <w:lvl w:ilvl="6" w:tplc="F0B4BD12">
      <w:start w:val="1"/>
      <w:numFmt w:val="decimal"/>
      <w:lvlText w:val="%7."/>
      <w:lvlJc w:val="left"/>
      <w:pPr>
        <w:tabs>
          <w:tab w:val="num" w:pos="5400"/>
        </w:tabs>
        <w:ind w:left="5400" w:hanging="720"/>
      </w:pPr>
      <w:rPr>
        <w:rFonts w:ascii="Times New Roman" w:eastAsia="Times New Roman" w:hAnsi="Times New Roman" w:cs="Times New Roman"/>
        <w:b w:val="0"/>
        <w:bCs w:val="0"/>
        <w:i w:val="0"/>
        <w:iCs w:val="0"/>
        <w:strike w:val="0"/>
        <w:color w:val="000000"/>
        <w:sz w:val="20"/>
        <w:szCs w:val="20"/>
        <w:u w:val="none"/>
      </w:rPr>
    </w:lvl>
    <w:lvl w:ilvl="7" w:tplc="D51C15DA">
      <w:start w:val="1"/>
      <w:numFmt w:val="lowerLetter"/>
      <w:lvlText w:val="%8."/>
      <w:lvlJc w:val="left"/>
      <w:pPr>
        <w:tabs>
          <w:tab w:val="num" w:pos="6120"/>
        </w:tabs>
        <w:ind w:left="6120" w:hanging="720"/>
      </w:pPr>
      <w:rPr>
        <w:rFonts w:ascii="Times New Roman" w:eastAsia="Times New Roman" w:hAnsi="Times New Roman" w:cs="Times New Roman"/>
        <w:b w:val="0"/>
        <w:bCs w:val="0"/>
        <w:i w:val="0"/>
        <w:iCs w:val="0"/>
        <w:strike w:val="0"/>
        <w:color w:val="000000"/>
        <w:sz w:val="20"/>
        <w:szCs w:val="20"/>
        <w:u w:val="none"/>
      </w:rPr>
    </w:lvl>
    <w:lvl w:ilvl="8" w:tplc="913AC98C">
      <w:start w:val="1"/>
      <w:numFmt w:val="lowerRoman"/>
      <w:lvlText w:val="%9."/>
      <w:lvlJc w:val="right"/>
      <w:pPr>
        <w:tabs>
          <w:tab w:val="num" w:pos="684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2">
    <w:nsid w:val="0000000B"/>
    <w:multiLevelType w:val="hybridMultilevel"/>
    <w:tmpl w:val="0000000B"/>
    <w:lvl w:ilvl="0" w:tplc="8FC04F68">
      <w:start w:val="1"/>
      <w:numFmt w:val="bullet"/>
      <w:lvlText w:val="●"/>
      <w:lvlJc w:val="left"/>
      <w:pPr>
        <w:tabs>
          <w:tab w:val="num" w:pos="1571"/>
        </w:tabs>
        <w:ind w:left="1571" w:hanging="1211"/>
      </w:pPr>
      <w:rPr>
        <w:rFonts w:ascii="Verdana" w:eastAsia="Verdana" w:hAnsi="Verdana" w:cs="Verdana"/>
        <w:b w:val="0"/>
        <w:bCs w:val="0"/>
        <w:i w:val="0"/>
        <w:iCs w:val="0"/>
        <w:strike w:val="0"/>
        <w:color w:val="000000"/>
        <w:sz w:val="20"/>
        <w:szCs w:val="20"/>
        <w:u w:val="none"/>
      </w:rPr>
    </w:lvl>
    <w:lvl w:ilvl="1" w:tplc="BE2E762E">
      <w:start w:val="1"/>
      <w:numFmt w:val="bullet"/>
      <w:lvlText w:val="○"/>
      <w:lvlJc w:val="left"/>
      <w:pPr>
        <w:tabs>
          <w:tab w:val="num" w:pos="2291"/>
        </w:tabs>
        <w:ind w:left="2291" w:hanging="1211"/>
      </w:pPr>
      <w:rPr>
        <w:rFonts w:ascii="Courier New" w:eastAsia="Courier New" w:hAnsi="Courier New" w:cs="Courier New"/>
        <w:b w:val="0"/>
        <w:bCs w:val="0"/>
        <w:i w:val="0"/>
        <w:iCs w:val="0"/>
        <w:strike w:val="0"/>
        <w:color w:val="000000"/>
        <w:sz w:val="20"/>
        <w:szCs w:val="20"/>
        <w:u w:val="none"/>
      </w:rPr>
    </w:lvl>
    <w:lvl w:ilvl="2" w:tplc="367211D6">
      <w:start w:val="1"/>
      <w:numFmt w:val="bullet"/>
      <w:lvlText w:val="■"/>
      <w:lvlJc w:val="right"/>
      <w:pPr>
        <w:tabs>
          <w:tab w:val="num" w:pos="3011"/>
        </w:tabs>
        <w:ind w:left="3011" w:hanging="1031"/>
      </w:pPr>
      <w:rPr>
        <w:rFonts w:ascii="Verdana" w:eastAsia="Verdana" w:hAnsi="Verdana" w:cs="Verdana"/>
        <w:b w:val="0"/>
        <w:bCs w:val="0"/>
        <w:i w:val="0"/>
        <w:iCs w:val="0"/>
        <w:strike w:val="0"/>
        <w:color w:val="000000"/>
        <w:sz w:val="20"/>
        <w:szCs w:val="20"/>
        <w:u w:val="none"/>
      </w:rPr>
    </w:lvl>
    <w:lvl w:ilvl="3" w:tplc="8478910E">
      <w:start w:val="1"/>
      <w:numFmt w:val="bullet"/>
      <w:lvlText w:val="●"/>
      <w:lvlJc w:val="left"/>
      <w:pPr>
        <w:tabs>
          <w:tab w:val="num" w:pos="3731"/>
        </w:tabs>
        <w:ind w:left="3731" w:hanging="1211"/>
      </w:pPr>
      <w:rPr>
        <w:rFonts w:ascii="Verdana" w:eastAsia="Verdana" w:hAnsi="Verdana" w:cs="Verdana"/>
        <w:b w:val="0"/>
        <w:bCs w:val="0"/>
        <w:i w:val="0"/>
        <w:iCs w:val="0"/>
        <w:strike w:val="0"/>
        <w:color w:val="000000"/>
        <w:sz w:val="20"/>
        <w:szCs w:val="20"/>
        <w:u w:val="none"/>
      </w:rPr>
    </w:lvl>
    <w:lvl w:ilvl="4" w:tplc="3C06FF3A">
      <w:start w:val="1"/>
      <w:numFmt w:val="bullet"/>
      <w:lvlText w:val="○"/>
      <w:lvlJc w:val="left"/>
      <w:pPr>
        <w:tabs>
          <w:tab w:val="num" w:pos="4451"/>
        </w:tabs>
        <w:ind w:left="4451" w:hanging="1211"/>
      </w:pPr>
      <w:rPr>
        <w:rFonts w:ascii="Courier New" w:eastAsia="Courier New" w:hAnsi="Courier New" w:cs="Courier New"/>
        <w:b w:val="0"/>
        <w:bCs w:val="0"/>
        <w:i w:val="0"/>
        <w:iCs w:val="0"/>
        <w:strike w:val="0"/>
        <w:color w:val="000000"/>
        <w:sz w:val="20"/>
        <w:szCs w:val="20"/>
        <w:u w:val="none"/>
      </w:rPr>
    </w:lvl>
    <w:lvl w:ilvl="5" w:tplc="F2CC2620">
      <w:start w:val="1"/>
      <w:numFmt w:val="bullet"/>
      <w:lvlText w:val="■"/>
      <w:lvlJc w:val="right"/>
      <w:pPr>
        <w:tabs>
          <w:tab w:val="num" w:pos="5171"/>
        </w:tabs>
        <w:ind w:left="5171" w:hanging="1031"/>
      </w:pPr>
      <w:rPr>
        <w:rFonts w:ascii="Verdana" w:eastAsia="Verdana" w:hAnsi="Verdana" w:cs="Verdana"/>
        <w:b w:val="0"/>
        <w:bCs w:val="0"/>
        <w:i w:val="0"/>
        <w:iCs w:val="0"/>
        <w:strike w:val="0"/>
        <w:color w:val="000000"/>
        <w:sz w:val="20"/>
        <w:szCs w:val="20"/>
        <w:u w:val="none"/>
      </w:rPr>
    </w:lvl>
    <w:lvl w:ilvl="6" w:tplc="FDDEFBD6">
      <w:start w:val="1"/>
      <w:numFmt w:val="bullet"/>
      <w:lvlText w:val="●"/>
      <w:lvlJc w:val="left"/>
      <w:pPr>
        <w:tabs>
          <w:tab w:val="num" w:pos="5891"/>
        </w:tabs>
        <w:ind w:left="5891" w:hanging="1211"/>
      </w:pPr>
      <w:rPr>
        <w:rFonts w:ascii="Verdana" w:eastAsia="Verdana" w:hAnsi="Verdana" w:cs="Verdana"/>
        <w:b w:val="0"/>
        <w:bCs w:val="0"/>
        <w:i w:val="0"/>
        <w:iCs w:val="0"/>
        <w:strike w:val="0"/>
        <w:color w:val="000000"/>
        <w:sz w:val="20"/>
        <w:szCs w:val="20"/>
        <w:u w:val="none"/>
      </w:rPr>
    </w:lvl>
    <w:lvl w:ilvl="7" w:tplc="0D746FE4">
      <w:start w:val="1"/>
      <w:numFmt w:val="bullet"/>
      <w:lvlText w:val="○"/>
      <w:lvlJc w:val="left"/>
      <w:pPr>
        <w:tabs>
          <w:tab w:val="num" w:pos="6611"/>
        </w:tabs>
        <w:ind w:left="6611" w:hanging="1211"/>
      </w:pPr>
      <w:rPr>
        <w:rFonts w:ascii="Courier New" w:eastAsia="Courier New" w:hAnsi="Courier New" w:cs="Courier New"/>
        <w:b w:val="0"/>
        <w:bCs w:val="0"/>
        <w:i w:val="0"/>
        <w:iCs w:val="0"/>
        <w:strike w:val="0"/>
        <w:color w:val="000000"/>
        <w:sz w:val="20"/>
        <w:szCs w:val="20"/>
        <w:u w:val="none"/>
      </w:rPr>
    </w:lvl>
    <w:lvl w:ilvl="8" w:tplc="0EE85C12">
      <w:start w:val="1"/>
      <w:numFmt w:val="bullet"/>
      <w:lvlText w:val="■"/>
      <w:lvlJc w:val="right"/>
      <w:pPr>
        <w:tabs>
          <w:tab w:val="num" w:pos="7331"/>
        </w:tabs>
        <w:ind w:left="7331" w:hanging="1031"/>
      </w:pPr>
      <w:rPr>
        <w:rFonts w:ascii="Verdana" w:eastAsia="Verdana" w:hAnsi="Verdana" w:cs="Verdana"/>
        <w:b w:val="0"/>
        <w:bCs w:val="0"/>
        <w:i w:val="0"/>
        <w:iCs w:val="0"/>
        <w:strike w:val="0"/>
        <w:color w:val="000000"/>
        <w:sz w:val="20"/>
        <w:szCs w:val="20"/>
        <w:u w:val="none"/>
      </w:rPr>
    </w:lvl>
  </w:abstractNum>
  <w:abstractNum w:abstractNumId="3">
    <w:nsid w:val="0000000D"/>
    <w:multiLevelType w:val="hybridMultilevel"/>
    <w:tmpl w:val="0000000D"/>
    <w:lvl w:ilvl="0" w:tplc="F132C140">
      <w:start w:val="1"/>
      <w:numFmt w:val="lowerLetter"/>
      <w:lvlText w:val="%1."/>
      <w:lvlJc w:val="left"/>
      <w:pPr>
        <w:tabs>
          <w:tab w:val="num" w:pos="1080"/>
        </w:tabs>
        <w:ind w:left="1080" w:hanging="720"/>
      </w:pPr>
      <w:rPr>
        <w:rFonts w:ascii="Times New Roman" w:eastAsia="Times New Roman" w:hAnsi="Times New Roman" w:cs="Times New Roman"/>
        <w:b w:val="0"/>
        <w:bCs w:val="0"/>
        <w:i w:val="0"/>
        <w:iCs w:val="0"/>
        <w:strike w:val="0"/>
        <w:color w:val="000000"/>
        <w:sz w:val="20"/>
        <w:szCs w:val="20"/>
        <w:u w:val="none"/>
      </w:rPr>
    </w:lvl>
    <w:lvl w:ilvl="1" w:tplc="64B01884">
      <w:start w:val="1"/>
      <w:numFmt w:val="lowerLetter"/>
      <w:lvlText w:val="%2."/>
      <w:lvlJc w:val="left"/>
      <w:pPr>
        <w:tabs>
          <w:tab w:val="num" w:pos="1800"/>
        </w:tabs>
        <w:ind w:left="1800" w:hanging="720"/>
      </w:pPr>
      <w:rPr>
        <w:rFonts w:ascii="Times New Roman" w:eastAsia="Times New Roman" w:hAnsi="Times New Roman" w:cs="Times New Roman"/>
        <w:b w:val="0"/>
        <w:bCs w:val="0"/>
        <w:i w:val="0"/>
        <w:iCs w:val="0"/>
        <w:strike w:val="0"/>
        <w:color w:val="000000"/>
        <w:sz w:val="20"/>
        <w:szCs w:val="20"/>
        <w:u w:val="none"/>
      </w:rPr>
    </w:lvl>
    <w:lvl w:ilvl="2" w:tplc="EC424EB2">
      <w:start w:val="1"/>
      <w:numFmt w:val="lowerRoman"/>
      <w:lvlText w:val="%3."/>
      <w:lvlJc w:val="right"/>
      <w:pPr>
        <w:tabs>
          <w:tab w:val="num" w:pos="2520"/>
        </w:tabs>
        <w:ind w:left="2520" w:hanging="540"/>
      </w:pPr>
      <w:rPr>
        <w:rFonts w:ascii="Times New Roman" w:eastAsia="Times New Roman" w:hAnsi="Times New Roman" w:cs="Times New Roman"/>
        <w:b w:val="0"/>
        <w:bCs w:val="0"/>
        <w:i w:val="0"/>
        <w:iCs w:val="0"/>
        <w:strike w:val="0"/>
        <w:color w:val="000000"/>
        <w:sz w:val="20"/>
        <w:szCs w:val="20"/>
        <w:u w:val="none"/>
      </w:rPr>
    </w:lvl>
    <w:lvl w:ilvl="3" w:tplc="945CFFCA">
      <w:start w:val="1"/>
      <w:numFmt w:val="decimal"/>
      <w:lvlText w:val="%4."/>
      <w:lvlJc w:val="left"/>
      <w:pPr>
        <w:tabs>
          <w:tab w:val="num" w:pos="3240"/>
        </w:tabs>
        <w:ind w:left="3240" w:hanging="720"/>
      </w:pPr>
      <w:rPr>
        <w:rFonts w:ascii="Times New Roman" w:eastAsia="Times New Roman" w:hAnsi="Times New Roman" w:cs="Times New Roman"/>
        <w:b w:val="0"/>
        <w:bCs w:val="0"/>
        <w:i w:val="0"/>
        <w:iCs w:val="0"/>
        <w:strike w:val="0"/>
        <w:color w:val="000000"/>
        <w:sz w:val="20"/>
        <w:szCs w:val="20"/>
        <w:u w:val="none"/>
      </w:rPr>
    </w:lvl>
    <w:lvl w:ilvl="4" w:tplc="9FFABC66">
      <w:start w:val="1"/>
      <w:numFmt w:val="lowerLetter"/>
      <w:lvlText w:val="%5."/>
      <w:lvlJc w:val="left"/>
      <w:pPr>
        <w:tabs>
          <w:tab w:val="num" w:pos="3960"/>
        </w:tabs>
        <w:ind w:left="3960" w:hanging="720"/>
      </w:pPr>
      <w:rPr>
        <w:rFonts w:ascii="Times New Roman" w:eastAsia="Times New Roman" w:hAnsi="Times New Roman" w:cs="Times New Roman"/>
        <w:b w:val="0"/>
        <w:bCs w:val="0"/>
        <w:i w:val="0"/>
        <w:iCs w:val="0"/>
        <w:strike w:val="0"/>
        <w:color w:val="000000"/>
        <w:sz w:val="20"/>
        <w:szCs w:val="20"/>
        <w:u w:val="none"/>
      </w:rPr>
    </w:lvl>
    <w:lvl w:ilvl="5" w:tplc="2C9CD800">
      <w:start w:val="1"/>
      <w:numFmt w:val="lowerRoman"/>
      <w:lvlText w:val="%6."/>
      <w:lvlJc w:val="right"/>
      <w:pPr>
        <w:tabs>
          <w:tab w:val="num" w:pos="4680"/>
        </w:tabs>
        <w:ind w:left="4680" w:hanging="540"/>
      </w:pPr>
      <w:rPr>
        <w:rFonts w:ascii="Times New Roman" w:eastAsia="Times New Roman" w:hAnsi="Times New Roman" w:cs="Times New Roman"/>
        <w:b w:val="0"/>
        <w:bCs w:val="0"/>
        <w:i w:val="0"/>
        <w:iCs w:val="0"/>
        <w:strike w:val="0"/>
        <w:color w:val="000000"/>
        <w:sz w:val="20"/>
        <w:szCs w:val="20"/>
        <w:u w:val="none"/>
      </w:rPr>
    </w:lvl>
    <w:lvl w:ilvl="6" w:tplc="F0741AC4">
      <w:start w:val="1"/>
      <w:numFmt w:val="decimal"/>
      <w:lvlText w:val="%7."/>
      <w:lvlJc w:val="left"/>
      <w:pPr>
        <w:tabs>
          <w:tab w:val="num" w:pos="5400"/>
        </w:tabs>
        <w:ind w:left="5400" w:hanging="720"/>
      </w:pPr>
      <w:rPr>
        <w:rFonts w:ascii="Times New Roman" w:eastAsia="Times New Roman" w:hAnsi="Times New Roman" w:cs="Times New Roman"/>
        <w:b w:val="0"/>
        <w:bCs w:val="0"/>
        <w:i w:val="0"/>
        <w:iCs w:val="0"/>
        <w:strike w:val="0"/>
        <w:color w:val="000000"/>
        <w:sz w:val="20"/>
        <w:szCs w:val="20"/>
        <w:u w:val="none"/>
      </w:rPr>
    </w:lvl>
    <w:lvl w:ilvl="7" w:tplc="2DF44A54">
      <w:start w:val="1"/>
      <w:numFmt w:val="lowerLetter"/>
      <w:lvlText w:val="%8."/>
      <w:lvlJc w:val="left"/>
      <w:pPr>
        <w:tabs>
          <w:tab w:val="num" w:pos="6120"/>
        </w:tabs>
        <w:ind w:left="6120" w:hanging="720"/>
      </w:pPr>
      <w:rPr>
        <w:rFonts w:ascii="Times New Roman" w:eastAsia="Times New Roman" w:hAnsi="Times New Roman" w:cs="Times New Roman"/>
        <w:b w:val="0"/>
        <w:bCs w:val="0"/>
        <w:i w:val="0"/>
        <w:iCs w:val="0"/>
        <w:strike w:val="0"/>
        <w:color w:val="000000"/>
        <w:sz w:val="20"/>
        <w:szCs w:val="20"/>
        <w:u w:val="none"/>
      </w:rPr>
    </w:lvl>
    <w:lvl w:ilvl="8" w:tplc="074C6556">
      <w:start w:val="1"/>
      <w:numFmt w:val="lowerRoman"/>
      <w:lvlText w:val="%9."/>
      <w:lvlJc w:val="right"/>
      <w:pPr>
        <w:tabs>
          <w:tab w:val="num" w:pos="684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4">
    <w:nsid w:val="0000000E"/>
    <w:multiLevelType w:val="hybridMultilevel"/>
    <w:tmpl w:val="0000000E"/>
    <w:lvl w:ilvl="0" w:tplc="AF58540E">
      <w:start w:val="1"/>
      <w:numFmt w:val="decimal"/>
      <w:lvlText w:val="%1."/>
      <w:lvlJc w:val="left"/>
      <w:pPr>
        <w:tabs>
          <w:tab w:val="num" w:pos="1440"/>
        </w:tabs>
        <w:ind w:left="1440" w:hanging="1080"/>
      </w:pPr>
      <w:rPr>
        <w:rFonts w:ascii="Times New Roman" w:eastAsia="Times New Roman" w:hAnsi="Times New Roman" w:cs="Times New Roman"/>
        <w:b w:val="0"/>
        <w:bCs w:val="0"/>
        <w:i w:val="0"/>
        <w:iCs w:val="0"/>
        <w:strike w:val="0"/>
        <w:color w:val="000000"/>
        <w:sz w:val="20"/>
        <w:szCs w:val="20"/>
        <w:u w:val="none"/>
      </w:rPr>
    </w:lvl>
    <w:lvl w:ilvl="1" w:tplc="02BAEAAA">
      <w:start w:val="1"/>
      <w:numFmt w:val="lowerLetter"/>
      <w:lvlText w:val="%2."/>
      <w:lvlJc w:val="left"/>
      <w:pPr>
        <w:tabs>
          <w:tab w:val="num" w:pos="2160"/>
        </w:tabs>
        <w:ind w:left="2160" w:hanging="1080"/>
      </w:pPr>
      <w:rPr>
        <w:rFonts w:ascii="Times New Roman" w:eastAsia="Times New Roman" w:hAnsi="Times New Roman" w:cs="Times New Roman"/>
        <w:b w:val="0"/>
        <w:bCs w:val="0"/>
        <w:i w:val="0"/>
        <w:iCs w:val="0"/>
        <w:strike w:val="0"/>
        <w:color w:val="000000"/>
        <w:sz w:val="20"/>
        <w:szCs w:val="20"/>
        <w:u w:val="none"/>
      </w:rPr>
    </w:lvl>
    <w:lvl w:ilvl="2" w:tplc="3434277E">
      <w:start w:val="1"/>
      <w:numFmt w:val="lowerRoman"/>
      <w:lvlText w:val="%3."/>
      <w:lvlJc w:val="right"/>
      <w:pPr>
        <w:tabs>
          <w:tab w:val="num" w:pos="2880"/>
        </w:tabs>
        <w:ind w:left="2880" w:hanging="900"/>
      </w:pPr>
      <w:rPr>
        <w:rFonts w:ascii="Times New Roman" w:eastAsia="Times New Roman" w:hAnsi="Times New Roman" w:cs="Times New Roman"/>
        <w:b w:val="0"/>
        <w:bCs w:val="0"/>
        <w:i w:val="0"/>
        <w:iCs w:val="0"/>
        <w:strike w:val="0"/>
        <w:color w:val="000000"/>
        <w:sz w:val="20"/>
        <w:szCs w:val="20"/>
        <w:u w:val="none"/>
      </w:rPr>
    </w:lvl>
    <w:lvl w:ilvl="3" w:tplc="7ECCBBAE">
      <w:start w:val="1"/>
      <w:numFmt w:val="decimal"/>
      <w:lvlText w:val="%4."/>
      <w:lvlJc w:val="left"/>
      <w:pPr>
        <w:tabs>
          <w:tab w:val="num" w:pos="3600"/>
        </w:tabs>
        <w:ind w:left="3600" w:hanging="1080"/>
      </w:pPr>
      <w:rPr>
        <w:rFonts w:ascii="Times New Roman" w:eastAsia="Times New Roman" w:hAnsi="Times New Roman" w:cs="Times New Roman"/>
        <w:b w:val="0"/>
        <w:bCs w:val="0"/>
        <w:i w:val="0"/>
        <w:iCs w:val="0"/>
        <w:strike w:val="0"/>
        <w:color w:val="000000"/>
        <w:sz w:val="20"/>
        <w:szCs w:val="20"/>
        <w:u w:val="none"/>
      </w:rPr>
    </w:lvl>
    <w:lvl w:ilvl="4" w:tplc="780E17FE">
      <w:start w:val="1"/>
      <w:numFmt w:val="lowerLetter"/>
      <w:lvlText w:val="%5."/>
      <w:lvlJc w:val="left"/>
      <w:pPr>
        <w:tabs>
          <w:tab w:val="num" w:pos="4320"/>
        </w:tabs>
        <w:ind w:left="4320" w:hanging="1080"/>
      </w:pPr>
      <w:rPr>
        <w:rFonts w:ascii="Times New Roman" w:eastAsia="Times New Roman" w:hAnsi="Times New Roman" w:cs="Times New Roman"/>
        <w:b w:val="0"/>
        <w:bCs w:val="0"/>
        <w:i w:val="0"/>
        <w:iCs w:val="0"/>
        <w:strike w:val="0"/>
        <w:color w:val="000000"/>
        <w:sz w:val="20"/>
        <w:szCs w:val="20"/>
        <w:u w:val="none"/>
      </w:rPr>
    </w:lvl>
    <w:lvl w:ilvl="5" w:tplc="C7489576">
      <w:start w:val="1"/>
      <w:numFmt w:val="lowerRoman"/>
      <w:lvlText w:val="%6."/>
      <w:lvlJc w:val="right"/>
      <w:pPr>
        <w:tabs>
          <w:tab w:val="num" w:pos="5040"/>
        </w:tabs>
        <w:ind w:left="5040" w:hanging="900"/>
      </w:pPr>
      <w:rPr>
        <w:rFonts w:ascii="Times New Roman" w:eastAsia="Times New Roman" w:hAnsi="Times New Roman" w:cs="Times New Roman"/>
        <w:b w:val="0"/>
        <w:bCs w:val="0"/>
        <w:i w:val="0"/>
        <w:iCs w:val="0"/>
        <w:strike w:val="0"/>
        <w:color w:val="000000"/>
        <w:sz w:val="20"/>
        <w:szCs w:val="20"/>
        <w:u w:val="none"/>
      </w:rPr>
    </w:lvl>
    <w:lvl w:ilvl="6" w:tplc="7C0E911C">
      <w:start w:val="1"/>
      <w:numFmt w:val="decimal"/>
      <w:lvlText w:val="%7."/>
      <w:lvlJc w:val="left"/>
      <w:pPr>
        <w:tabs>
          <w:tab w:val="num" w:pos="5760"/>
        </w:tabs>
        <w:ind w:left="5760" w:hanging="1080"/>
      </w:pPr>
      <w:rPr>
        <w:rFonts w:ascii="Times New Roman" w:eastAsia="Times New Roman" w:hAnsi="Times New Roman" w:cs="Times New Roman"/>
        <w:b w:val="0"/>
        <w:bCs w:val="0"/>
        <w:i w:val="0"/>
        <w:iCs w:val="0"/>
        <w:strike w:val="0"/>
        <w:color w:val="000000"/>
        <w:sz w:val="20"/>
        <w:szCs w:val="20"/>
        <w:u w:val="none"/>
      </w:rPr>
    </w:lvl>
    <w:lvl w:ilvl="7" w:tplc="56E89D64">
      <w:start w:val="1"/>
      <w:numFmt w:val="lowerLetter"/>
      <w:lvlText w:val="%8."/>
      <w:lvlJc w:val="left"/>
      <w:pPr>
        <w:tabs>
          <w:tab w:val="num" w:pos="6480"/>
        </w:tabs>
        <w:ind w:left="6480" w:hanging="1080"/>
      </w:pPr>
      <w:rPr>
        <w:rFonts w:ascii="Times New Roman" w:eastAsia="Times New Roman" w:hAnsi="Times New Roman" w:cs="Times New Roman"/>
        <w:b w:val="0"/>
        <w:bCs w:val="0"/>
        <w:i w:val="0"/>
        <w:iCs w:val="0"/>
        <w:strike w:val="0"/>
        <w:color w:val="000000"/>
        <w:sz w:val="20"/>
        <w:szCs w:val="20"/>
        <w:u w:val="none"/>
      </w:rPr>
    </w:lvl>
    <w:lvl w:ilvl="8" w:tplc="7EDA16BE">
      <w:start w:val="1"/>
      <w:numFmt w:val="lowerRoman"/>
      <w:lvlText w:val="%9."/>
      <w:lvlJc w:val="right"/>
      <w:pPr>
        <w:tabs>
          <w:tab w:val="num" w:pos="720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5">
    <w:nsid w:val="0000000F"/>
    <w:multiLevelType w:val="hybridMultilevel"/>
    <w:tmpl w:val="0000000F"/>
    <w:lvl w:ilvl="0" w:tplc="7E88B030">
      <w:start w:val="1"/>
      <w:numFmt w:val="decimal"/>
      <w:lvlText w:val="%1."/>
      <w:lvlJc w:val="left"/>
      <w:pPr>
        <w:tabs>
          <w:tab w:val="num" w:pos="1440"/>
        </w:tabs>
        <w:ind w:left="1440" w:hanging="1080"/>
      </w:pPr>
      <w:rPr>
        <w:rFonts w:ascii="Times New Roman" w:eastAsia="Times New Roman" w:hAnsi="Times New Roman" w:cs="Times New Roman"/>
        <w:b w:val="0"/>
        <w:bCs w:val="0"/>
        <w:i w:val="0"/>
        <w:iCs w:val="0"/>
        <w:strike w:val="0"/>
        <w:color w:val="000000"/>
        <w:sz w:val="20"/>
        <w:szCs w:val="20"/>
        <w:u w:val="none"/>
      </w:rPr>
    </w:lvl>
    <w:lvl w:ilvl="1" w:tplc="C60C36EC">
      <w:start w:val="1"/>
      <w:numFmt w:val="lowerLetter"/>
      <w:lvlText w:val="%2."/>
      <w:lvlJc w:val="left"/>
      <w:pPr>
        <w:tabs>
          <w:tab w:val="num" w:pos="2160"/>
        </w:tabs>
        <w:ind w:left="2160" w:hanging="1080"/>
      </w:pPr>
      <w:rPr>
        <w:rFonts w:ascii="Times New Roman" w:eastAsia="Times New Roman" w:hAnsi="Times New Roman" w:cs="Times New Roman"/>
        <w:b w:val="0"/>
        <w:bCs w:val="0"/>
        <w:i w:val="0"/>
        <w:iCs w:val="0"/>
        <w:strike w:val="0"/>
        <w:color w:val="000000"/>
        <w:sz w:val="20"/>
        <w:szCs w:val="20"/>
        <w:u w:val="none"/>
      </w:rPr>
    </w:lvl>
    <w:lvl w:ilvl="2" w:tplc="5448C466">
      <w:start w:val="1"/>
      <w:numFmt w:val="lowerRoman"/>
      <w:lvlText w:val="%3."/>
      <w:lvlJc w:val="right"/>
      <w:pPr>
        <w:tabs>
          <w:tab w:val="num" w:pos="2880"/>
        </w:tabs>
        <w:ind w:left="2880" w:hanging="900"/>
      </w:pPr>
      <w:rPr>
        <w:rFonts w:ascii="Times New Roman" w:eastAsia="Times New Roman" w:hAnsi="Times New Roman" w:cs="Times New Roman"/>
        <w:b w:val="0"/>
        <w:bCs w:val="0"/>
        <w:i w:val="0"/>
        <w:iCs w:val="0"/>
        <w:strike w:val="0"/>
        <w:color w:val="000000"/>
        <w:sz w:val="20"/>
        <w:szCs w:val="20"/>
        <w:u w:val="none"/>
      </w:rPr>
    </w:lvl>
    <w:lvl w:ilvl="3" w:tplc="30523310">
      <w:start w:val="1"/>
      <w:numFmt w:val="decimal"/>
      <w:lvlText w:val="%4."/>
      <w:lvlJc w:val="left"/>
      <w:pPr>
        <w:tabs>
          <w:tab w:val="num" w:pos="3600"/>
        </w:tabs>
        <w:ind w:left="3600" w:hanging="1080"/>
      </w:pPr>
      <w:rPr>
        <w:rFonts w:ascii="Times New Roman" w:eastAsia="Times New Roman" w:hAnsi="Times New Roman" w:cs="Times New Roman"/>
        <w:b w:val="0"/>
        <w:bCs w:val="0"/>
        <w:i w:val="0"/>
        <w:iCs w:val="0"/>
        <w:strike w:val="0"/>
        <w:color w:val="000000"/>
        <w:sz w:val="20"/>
        <w:szCs w:val="20"/>
        <w:u w:val="none"/>
      </w:rPr>
    </w:lvl>
    <w:lvl w:ilvl="4" w:tplc="73E808F8">
      <w:start w:val="1"/>
      <w:numFmt w:val="lowerLetter"/>
      <w:lvlText w:val="%5."/>
      <w:lvlJc w:val="left"/>
      <w:pPr>
        <w:tabs>
          <w:tab w:val="num" w:pos="4320"/>
        </w:tabs>
        <w:ind w:left="4320" w:hanging="1080"/>
      </w:pPr>
      <w:rPr>
        <w:rFonts w:ascii="Times New Roman" w:eastAsia="Times New Roman" w:hAnsi="Times New Roman" w:cs="Times New Roman"/>
        <w:b w:val="0"/>
        <w:bCs w:val="0"/>
        <w:i w:val="0"/>
        <w:iCs w:val="0"/>
        <w:strike w:val="0"/>
        <w:color w:val="000000"/>
        <w:sz w:val="20"/>
        <w:szCs w:val="20"/>
        <w:u w:val="none"/>
      </w:rPr>
    </w:lvl>
    <w:lvl w:ilvl="5" w:tplc="6D548AA0">
      <w:start w:val="1"/>
      <w:numFmt w:val="lowerRoman"/>
      <w:lvlText w:val="%6."/>
      <w:lvlJc w:val="right"/>
      <w:pPr>
        <w:tabs>
          <w:tab w:val="num" w:pos="5040"/>
        </w:tabs>
        <w:ind w:left="5040" w:hanging="900"/>
      </w:pPr>
      <w:rPr>
        <w:rFonts w:ascii="Times New Roman" w:eastAsia="Times New Roman" w:hAnsi="Times New Roman" w:cs="Times New Roman"/>
        <w:b w:val="0"/>
        <w:bCs w:val="0"/>
        <w:i w:val="0"/>
        <w:iCs w:val="0"/>
        <w:strike w:val="0"/>
        <w:color w:val="000000"/>
        <w:sz w:val="20"/>
        <w:szCs w:val="20"/>
        <w:u w:val="none"/>
      </w:rPr>
    </w:lvl>
    <w:lvl w:ilvl="6" w:tplc="8BBAE3A4">
      <w:start w:val="1"/>
      <w:numFmt w:val="decimal"/>
      <w:lvlText w:val="%7."/>
      <w:lvlJc w:val="left"/>
      <w:pPr>
        <w:tabs>
          <w:tab w:val="num" w:pos="5760"/>
        </w:tabs>
        <w:ind w:left="5760" w:hanging="1080"/>
      </w:pPr>
      <w:rPr>
        <w:rFonts w:ascii="Times New Roman" w:eastAsia="Times New Roman" w:hAnsi="Times New Roman" w:cs="Times New Roman"/>
        <w:b w:val="0"/>
        <w:bCs w:val="0"/>
        <w:i w:val="0"/>
        <w:iCs w:val="0"/>
        <w:strike w:val="0"/>
        <w:color w:val="000000"/>
        <w:sz w:val="20"/>
        <w:szCs w:val="20"/>
        <w:u w:val="none"/>
      </w:rPr>
    </w:lvl>
    <w:lvl w:ilvl="7" w:tplc="D158C5FA">
      <w:start w:val="1"/>
      <w:numFmt w:val="lowerLetter"/>
      <w:lvlText w:val="%8."/>
      <w:lvlJc w:val="left"/>
      <w:pPr>
        <w:tabs>
          <w:tab w:val="num" w:pos="6480"/>
        </w:tabs>
        <w:ind w:left="6480" w:hanging="1080"/>
      </w:pPr>
      <w:rPr>
        <w:rFonts w:ascii="Times New Roman" w:eastAsia="Times New Roman" w:hAnsi="Times New Roman" w:cs="Times New Roman"/>
        <w:b w:val="0"/>
        <w:bCs w:val="0"/>
        <w:i w:val="0"/>
        <w:iCs w:val="0"/>
        <w:strike w:val="0"/>
        <w:color w:val="000000"/>
        <w:sz w:val="20"/>
        <w:szCs w:val="20"/>
        <w:u w:val="none"/>
      </w:rPr>
    </w:lvl>
    <w:lvl w:ilvl="8" w:tplc="82D48B50">
      <w:start w:val="1"/>
      <w:numFmt w:val="lowerRoman"/>
      <w:lvlText w:val="%9."/>
      <w:lvlJc w:val="right"/>
      <w:pPr>
        <w:tabs>
          <w:tab w:val="num" w:pos="720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6">
    <w:nsid w:val="00000017"/>
    <w:multiLevelType w:val="hybridMultilevel"/>
    <w:tmpl w:val="00000017"/>
    <w:lvl w:ilvl="0" w:tplc="7F6A71D8">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00A07296">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58BC894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C600900A">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52CE2DC8">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D6088F20">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6004F18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4D8C661E">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04B4DAC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7">
    <w:nsid w:val="00000018"/>
    <w:multiLevelType w:val="hybridMultilevel"/>
    <w:tmpl w:val="00000018"/>
    <w:lvl w:ilvl="0" w:tplc="52F4BB12">
      <w:start w:val="1"/>
      <w:numFmt w:val="lowerLetter"/>
      <w:lvlText w:val="%1."/>
      <w:lvlJc w:val="left"/>
      <w:pPr>
        <w:tabs>
          <w:tab w:val="num" w:pos="0"/>
        </w:tabs>
        <w:ind w:left="1080" w:hanging="720"/>
      </w:pPr>
      <w:rPr>
        <w:rFonts w:ascii="Times New Roman" w:eastAsia="Times New Roman" w:hAnsi="Times New Roman" w:cs="Times New Roman"/>
        <w:b w:val="0"/>
        <w:bCs w:val="0"/>
        <w:i w:val="0"/>
        <w:iCs w:val="0"/>
        <w:strike w:val="0"/>
        <w:color w:val="000000"/>
        <w:sz w:val="20"/>
        <w:szCs w:val="20"/>
        <w:u w:val="none"/>
      </w:rPr>
    </w:lvl>
    <w:lvl w:ilvl="1" w:tplc="172A1ED0">
      <w:start w:val="1"/>
      <w:numFmt w:val="lowerLetter"/>
      <w:lvlText w:val="%2."/>
      <w:lvlJc w:val="left"/>
      <w:pPr>
        <w:tabs>
          <w:tab w:val="num" w:pos="0"/>
        </w:tabs>
        <w:ind w:left="1800" w:hanging="720"/>
      </w:pPr>
      <w:rPr>
        <w:rFonts w:ascii="Times New Roman" w:eastAsia="Times New Roman" w:hAnsi="Times New Roman" w:cs="Times New Roman"/>
        <w:b w:val="0"/>
        <w:bCs w:val="0"/>
        <w:i w:val="0"/>
        <w:iCs w:val="0"/>
        <w:strike w:val="0"/>
        <w:color w:val="000000"/>
        <w:sz w:val="20"/>
        <w:szCs w:val="20"/>
        <w:u w:val="none"/>
      </w:rPr>
    </w:lvl>
    <w:lvl w:ilvl="2" w:tplc="5EAEA17A">
      <w:start w:val="1"/>
      <w:numFmt w:val="lowerRoman"/>
      <w:lvlText w:val="%3."/>
      <w:lvlJc w:val="right"/>
      <w:pPr>
        <w:tabs>
          <w:tab w:val="num" w:pos="0"/>
        </w:tabs>
        <w:ind w:left="2520" w:hanging="540"/>
      </w:pPr>
      <w:rPr>
        <w:rFonts w:ascii="Times New Roman" w:eastAsia="Times New Roman" w:hAnsi="Times New Roman" w:cs="Times New Roman"/>
        <w:b w:val="0"/>
        <w:bCs w:val="0"/>
        <w:i w:val="0"/>
        <w:iCs w:val="0"/>
        <w:strike w:val="0"/>
        <w:color w:val="000000"/>
        <w:sz w:val="20"/>
        <w:szCs w:val="20"/>
        <w:u w:val="none"/>
      </w:rPr>
    </w:lvl>
    <w:lvl w:ilvl="3" w:tplc="314A3972">
      <w:start w:val="1"/>
      <w:numFmt w:val="decimal"/>
      <w:lvlText w:val="%4."/>
      <w:lvlJc w:val="left"/>
      <w:pPr>
        <w:tabs>
          <w:tab w:val="num" w:pos="0"/>
        </w:tabs>
        <w:ind w:left="3240" w:hanging="720"/>
      </w:pPr>
      <w:rPr>
        <w:rFonts w:ascii="Times New Roman" w:eastAsia="Times New Roman" w:hAnsi="Times New Roman" w:cs="Times New Roman"/>
        <w:b w:val="0"/>
        <w:bCs w:val="0"/>
        <w:i w:val="0"/>
        <w:iCs w:val="0"/>
        <w:strike w:val="0"/>
        <w:color w:val="000000"/>
        <w:sz w:val="20"/>
        <w:szCs w:val="20"/>
        <w:u w:val="none"/>
      </w:rPr>
    </w:lvl>
    <w:lvl w:ilvl="4" w:tplc="46E40DF4">
      <w:start w:val="1"/>
      <w:numFmt w:val="lowerLetter"/>
      <w:lvlText w:val="%5."/>
      <w:lvlJc w:val="left"/>
      <w:pPr>
        <w:tabs>
          <w:tab w:val="num" w:pos="0"/>
        </w:tabs>
        <w:ind w:left="3960" w:hanging="720"/>
      </w:pPr>
      <w:rPr>
        <w:rFonts w:ascii="Times New Roman" w:eastAsia="Times New Roman" w:hAnsi="Times New Roman" w:cs="Times New Roman"/>
        <w:b w:val="0"/>
        <w:bCs w:val="0"/>
        <w:i w:val="0"/>
        <w:iCs w:val="0"/>
        <w:strike w:val="0"/>
        <w:color w:val="000000"/>
        <w:sz w:val="20"/>
        <w:szCs w:val="20"/>
        <w:u w:val="none"/>
      </w:rPr>
    </w:lvl>
    <w:lvl w:ilvl="5" w:tplc="C706DCA8">
      <w:start w:val="1"/>
      <w:numFmt w:val="lowerRoman"/>
      <w:lvlText w:val="%6."/>
      <w:lvlJc w:val="right"/>
      <w:pPr>
        <w:tabs>
          <w:tab w:val="num" w:pos="0"/>
        </w:tabs>
        <w:ind w:left="4680" w:hanging="540"/>
      </w:pPr>
      <w:rPr>
        <w:rFonts w:ascii="Times New Roman" w:eastAsia="Times New Roman" w:hAnsi="Times New Roman" w:cs="Times New Roman"/>
        <w:b w:val="0"/>
        <w:bCs w:val="0"/>
        <w:i w:val="0"/>
        <w:iCs w:val="0"/>
        <w:strike w:val="0"/>
        <w:color w:val="000000"/>
        <w:sz w:val="20"/>
        <w:szCs w:val="20"/>
        <w:u w:val="none"/>
      </w:rPr>
    </w:lvl>
    <w:lvl w:ilvl="6" w:tplc="AE58E832">
      <w:start w:val="1"/>
      <w:numFmt w:val="decimal"/>
      <w:lvlText w:val="%7."/>
      <w:lvlJc w:val="left"/>
      <w:pPr>
        <w:tabs>
          <w:tab w:val="num" w:pos="0"/>
        </w:tabs>
        <w:ind w:left="5400" w:hanging="720"/>
      </w:pPr>
      <w:rPr>
        <w:rFonts w:ascii="Times New Roman" w:eastAsia="Times New Roman" w:hAnsi="Times New Roman" w:cs="Times New Roman"/>
        <w:b w:val="0"/>
        <w:bCs w:val="0"/>
        <w:i w:val="0"/>
        <w:iCs w:val="0"/>
        <w:strike w:val="0"/>
        <w:color w:val="000000"/>
        <w:sz w:val="20"/>
        <w:szCs w:val="20"/>
        <w:u w:val="none"/>
      </w:rPr>
    </w:lvl>
    <w:lvl w:ilvl="7" w:tplc="57FE2A56">
      <w:start w:val="1"/>
      <w:numFmt w:val="lowerLetter"/>
      <w:lvlText w:val="%8."/>
      <w:lvlJc w:val="left"/>
      <w:pPr>
        <w:tabs>
          <w:tab w:val="num" w:pos="0"/>
        </w:tabs>
        <w:ind w:left="6120" w:hanging="720"/>
      </w:pPr>
      <w:rPr>
        <w:rFonts w:ascii="Times New Roman" w:eastAsia="Times New Roman" w:hAnsi="Times New Roman" w:cs="Times New Roman"/>
        <w:b w:val="0"/>
        <w:bCs w:val="0"/>
        <w:i w:val="0"/>
        <w:iCs w:val="0"/>
        <w:strike w:val="0"/>
        <w:color w:val="000000"/>
        <w:sz w:val="20"/>
        <w:szCs w:val="20"/>
        <w:u w:val="none"/>
      </w:rPr>
    </w:lvl>
    <w:lvl w:ilvl="8" w:tplc="699E6634">
      <w:start w:val="1"/>
      <w:numFmt w:val="lowerRoman"/>
      <w:lvlText w:val="%9."/>
      <w:lvlJc w:val="right"/>
      <w:pPr>
        <w:tabs>
          <w:tab w:val="num" w:pos="0"/>
        </w:tabs>
        <w:ind w:left="6840" w:hanging="540"/>
      </w:pPr>
      <w:rPr>
        <w:rFonts w:ascii="Times New Roman" w:eastAsia="Times New Roman" w:hAnsi="Times New Roman" w:cs="Times New Roman"/>
        <w:b w:val="0"/>
        <w:bCs w:val="0"/>
        <w:i w:val="0"/>
        <w:iCs w:val="0"/>
        <w:strike w:val="0"/>
        <w:color w:val="000000"/>
        <w:sz w:val="20"/>
        <w:szCs w:val="20"/>
        <w:u w:val="none"/>
      </w:rPr>
    </w:lvl>
  </w:abstractNum>
  <w:abstractNum w:abstractNumId="8">
    <w:nsid w:val="00000019"/>
    <w:multiLevelType w:val="hybridMultilevel"/>
    <w:tmpl w:val="00000019"/>
    <w:lvl w:ilvl="0" w:tplc="60760B86">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50AA1F50">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AED4879A">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86C60144">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E8A6E16C">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6ECAD122">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A4A6EE5A">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8380627C">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A7B8BF5A">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9">
    <w:nsid w:val="0000001B"/>
    <w:multiLevelType w:val="hybridMultilevel"/>
    <w:tmpl w:val="0000001B"/>
    <w:lvl w:ilvl="0" w:tplc="F6B2AFBE">
      <w:start w:val="1"/>
      <w:numFmt w:val="lowerLetter"/>
      <w:lvlText w:val="%1."/>
      <w:lvlJc w:val="left"/>
      <w:pPr>
        <w:tabs>
          <w:tab w:val="num" w:pos="1440"/>
        </w:tabs>
        <w:ind w:left="1440" w:hanging="1080"/>
      </w:pPr>
      <w:rPr>
        <w:rFonts w:ascii="Times New Roman" w:eastAsia="Times New Roman" w:hAnsi="Times New Roman" w:cs="Times New Roman"/>
        <w:b w:val="0"/>
        <w:bCs w:val="0"/>
        <w:i w:val="0"/>
        <w:iCs w:val="0"/>
        <w:strike w:val="0"/>
        <w:color w:val="000000"/>
        <w:sz w:val="20"/>
        <w:szCs w:val="20"/>
        <w:u w:val="none"/>
      </w:rPr>
    </w:lvl>
    <w:lvl w:ilvl="1" w:tplc="C234E206">
      <w:start w:val="1"/>
      <w:numFmt w:val="lowerLetter"/>
      <w:lvlText w:val="%2."/>
      <w:lvlJc w:val="left"/>
      <w:pPr>
        <w:tabs>
          <w:tab w:val="num" w:pos="2160"/>
        </w:tabs>
        <w:ind w:left="2160" w:hanging="1080"/>
      </w:pPr>
      <w:rPr>
        <w:rFonts w:ascii="Times New Roman" w:eastAsia="Times New Roman" w:hAnsi="Times New Roman" w:cs="Times New Roman"/>
        <w:b w:val="0"/>
        <w:bCs w:val="0"/>
        <w:i w:val="0"/>
        <w:iCs w:val="0"/>
        <w:strike w:val="0"/>
        <w:color w:val="000000"/>
        <w:sz w:val="20"/>
        <w:szCs w:val="20"/>
        <w:u w:val="none"/>
      </w:rPr>
    </w:lvl>
    <w:lvl w:ilvl="2" w:tplc="C2803762">
      <w:start w:val="1"/>
      <w:numFmt w:val="lowerRoman"/>
      <w:lvlText w:val="%3."/>
      <w:lvlJc w:val="right"/>
      <w:pPr>
        <w:tabs>
          <w:tab w:val="num" w:pos="2880"/>
        </w:tabs>
        <w:ind w:left="2880" w:hanging="900"/>
      </w:pPr>
      <w:rPr>
        <w:rFonts w:ascii="Times New Roman" w:eastAsia="Times New Roman" w:hAnsi="Times New Roman" w:cs="Times New Roman"/>
        <w:b w:val="0"/>
        <w:bCs w:val="0"/>
        <w:i w:val="0"/>
        <w:iCs w:val="0"/>
        <w:strike w:val="0"/>
        <w:color w:val="000000"/>
        <w:sz w:val="20"/>
        <w:szCs w:val="20"/>
        <w:u w:val="none"/>
      </w:rPr>
    </w:lvl>
    <w:lvl w:ilvl="3" w:tplc="168EC3D8">
      <w:start w:val="1"/>
      <w:numFmt w:val="decimal"/>
      <w:lvlText w:val="%4."/>
      <w:lvlJc w:val="left"/>
      <w:pPr>
        <w:tabs>
          <w:tab w:val="num" w:pos="3600"/>
        </w:tabs>
        <w:ind w:left="3600" w:hanging="1080"/>
      </w:pPr>
      <w:rPr>
        <w:rFonts w:ascii="Times New Roman" w:eastAsia="Times New Roman" w:hAnsi="Times New Roman" w:cs="Times New Roman"/>
        <w:b w:val="0"/>
        <w:bCs w:val="0"/>
        <w:i w:val="0"/>
        <w:iCs w:val="0"/>
        <w:strike w:val="0"/>
        <w:color w:val="000000"/>
        <w:sz w:val="20"/>
        <w:szCs w:val="20"/>
        <w:u w:val="none"/>
      </w:rPr>
    </w:lvl>
    <w:lvl w:ilvl="4" w:tplc="BE5668DA">
      <w:start w:val="1"/>
      <w:numFmt w:val="lowerLetter"/>
      <w:lvlText w:val="%5."/>
      <w:lvlJc w:val="left"/>
      <w:pPr>
        <w:tabs>
          <w:tab w:val="num" w:pos="4320"/>
        </w:tabs>
        <w:ind w:left="4320" w:hanging="1080"/>
      </w:pPr>
      <w:rPr>
        <w:rFonts w:ascii="Times New Roman" w:eastAsia="Times New Roman" w:hAnsi="Times New Roman" w:cs="Times New Roman"/>
        <w:b w:val="0"/>
        <w:bCs w:val="0"/>
        <w:i w:val="0"/>
        <w:iCs w:val="0"/>
        <w:strike w:val="0"/>
        <w:color w:val="000000"/>
        <w:sz w:val="20"/>
        <w:szCs w:val="20"/>
        <w:u w:val="none"/>
      </w:rPr>
    </w:lvl>
    <w:lvl w:ilvl="5" w:tplc="ED8E04F4">
      <w:start w:val="1"/>
      <w:numFmt w:val="lowerRoman"/>
      <w:lvlText w:val="%6."/>
      <w:lvlJc w:val="right"/>
      <w:pPr>
        <w:tabs>
          <w:tab w:val="num" w:pos="5040"/>
        </w:tabs>
        <w:ind w:left="5040" w:hanging="900"/>
      </w:pPr>
      <w:rPr>
        <w:rFonts w:ascii="Times New Roman" w:eastAsia="Times New Roman" w:hAnsi="Times New Roman" w:cs="Times New Roman"/>
        <w:b w:val="0"/>
        <w:bCs w:val="0"/>
        <w:i w:val="0"/>
        <w:iCs w:val="0"/>
        <w:strike w:val="0"/>
        <w:color w:val="000000"/>
        <w:sz w:val="20"/>
        <w:szCs w:val="20"/>
        <w:u w:val="none"/>
      </w:rPr>
    </w:lvl>
    <w:lvl w:ilvl="6" w:tplc="86668A3A">
      <w:start w:val="1"/>
      <w:numFmt w:val="decimal"/>
      <w:lvlText w:val="%7."/>
      <w:lvlJc w:val="left"/>
      <w:pPr>
        <w:tabs>
          <w:tab w:val="num" w:pos="5760"/>
        </w:tabs>
        <w:ind w:left="5760" w:hanging="1080"/>
      </w:pPr>
      <w:rPr>
        <w:rFonts w:ascii="Times New Roman" w:eastAsia="Times New Roman" w:hAnsi="Times New Roman" w:cs="Times New Roman"/>
        <w:b w:val="0"/>
        <w:bCs w:val="0"/>
        <w:i w:val="0"/>
        <w:iCs w:val="0"/>
        <w:strike w:val="0"/>
        <w:color w:val="000000"/>
        <w:sz w:val="20"/>
        <w:szCs w:val="20"/>
        <w:u w:val="none"/>
      </w:rPr>
    </w:lvl>
    <w:lvl w:ilvl="7" w:tplc="7AC0737A">
      <w:start w:val="1"/>
      <w:numFmt w:val="lowerLetter"/>
      <w:lvlText w:val="%8."/>
      <w:lvlJc w:val="left"/>
      <w:pPr>
        <w:tabs>
          <w:tab w:val="num" w:pos="6480"/>
        </w:tabs>
        <w:ind w:left="6480" w:hanging="1080"/>
      </w:pPr>
      <w:rPr>
        <w:rFonts w:ascii="Times New Roman" w:eastAsia="Times New Roman" w:hAnsi="Times New Roman" w:cs="Times New Roman"/>
        <w:b w:val="0"/>
        <w:bCs w:val="0"/>
        <w:i w:val="0"/>
        <w:iCs w:val="0"/>
        <w:strike w:val="0"/>
        <w:color w:val="000000"/>
        <w:sz w:val="20"/>
        <w:szCs w:val="20"/>
        <w:u w:val="none"/>
      </w:rPr>
    </w:lvl>
    <w:lvl w:ilvl="8" w:tplc="9B7449C0">
      <w:start w:val="1"/>
      <w:numFmt w:val="lowerRoman"/>
      <w:lvlText w:val="%9."/>
      <w:lvlJc w:val="right"/>
      <w:pPr>
        <w:tabs>
          <w:tab w:val="num" w:pos="7200"/>
        </w:tabs>
        <w:ind w:left="7200" w:hanging="900"/>
      </w:pPr>
      <w:rPr>
        <w:rFonts w:ascii="Times New Roman" w:eastAsia="Times New Roman" w:hAnsi="Times New Roman" w:cs="Times New Roman"/>
        <w:b w:val="0"/>
        <w:bCs w:val="0"/>
        <w:i w:val="0"/>
        <w:iCs w:val="0"/>
        <w:strike w:val="0"/>
        <w:color w:val="000000"/>
        <w:sz w:val="20"/>
        <w:szCs w:val="20"/>
        <w:u w:val="none"/>
      </w:rPr>
    </w:lvl>
  </w:abstractNum>
  <w:abstractNum w:abstractNumId="10">
    <w:nsid w:val="00000020"/>
    <w:multiLevelType w:val="hybridMultilevel"/>
    <w:tmpl w:val="00000020"/>
    <w:lvl w:ilvl="0" w:tplc="F1EA4F24">
      <w:start w:val="1"/>
      <w:numFmt w:val="lowerLetter"/>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73EE00E4">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68248D00">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AEA68DA2">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12F46896">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CB4EE9AC">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EBA4AD4C">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F2D68EB2">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C1B6DDB0">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1">
    <w:nsid w:val="00000021"/>
    <w:multiLevelType w:val="hybridMultilevel"/>
    <w:tmpl w:val="00000021"/>
    <w:lvl w:ilvl="0" w:tplc="FC26C96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color w:val="000000"/>
        <w:sz w:val="20"/>
        <w:szCs w:val="20"/>
        <w:u w:val="none"/>
      </w:rPr>
    </w:lvl>
    <w:lvl w:ilvl="1" w:tplc="F654AFDA">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trike w:val="0"/>
        <w:color w:val="000000"/>
        <w:sz w:val="20"/>
        <w:szCs w:val="20"/>
        <w:u w:val="none"/>
      </w:rPr>
    </w:lvl>
    <w:lvl w:ilvl="2" w:tplc="DAACB988">
      <w:start w:val="1"/>
      <w:numFmt w:val="lowerRoman"/>
      <w:lvlText w:val="%3."/>
      <w:lvlJc w:val="right"/>
      <w:pPr>
        <w:tabs>
          <w:tab w:val="num" w:pos="2160"/>
        </w:tabs>
        <w:ind w:left="2160" w:hanging="180"/>
      </w:pPr>
      <w:rPr>
        <w:rFonts w:ascii="Times New Roman" w:eastAsia="Times New Roman" w:hAnsi="Times New Roman" w:cs="Times New Roman"/>
        <w:b w:val="0"/>
        <w:bCs w:val="0"/>
        <w:i w:val="0"/>
        <w:iCs w:val="0"/>
        <w:strike w:val="0"/>
        <w:color w:val="000000"/>
        <w:sz w:val="20"/>
        <w:szCs w:val="20"/>
        <w:u w:val="none"/>
      </w:rPr>
    </w:lvl>
    <w:lvl w:ilvl="3" w:tplc="42FE9FFC">
      <w:start w:val="1"/>
      <w:numFmt w:val="decimal"/>
      <w:lvlText w:val="%4."/>
      <w:lvlJc w:val="left"/>
      <w:pPr>
        <w:tabs>
          <w:tab w:val="num" w:pos="2880"/>
        </w:tabs>
        <w:ind w:left="2880" w:hanging="360"/>
      </w:pPr>
      <w:rPr>
        <w:rFonts w:ascii="Times New Roman" w:eastAsia="Times New Roman" w:hAnsi="Times New Roman" w:cs="Times New Roman"/>
        <w:b w:val="0"/>
        <w:bCs w:val="0"/>
        <w:i w:val="0"/>
        <w:iCs w:val="0"/>
        <w:strike w:val="0"/>
        <w:color w:val="000000"/>
        <w:sz w:val="20"/>
        <w:szCs w:val="20"/>
        <w:u w:val="none"/>
      </w:rPr>
    </w:lvl>
    <w:lvl w:ilvl="4" w:tplc="0AACD84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trike w:val="0"/>
        <w:color w:val="000000"/>
        <w:sz w:val="20"/>
        <w:szCs w:val="20"/>
        <w:u w:val="none"/>
      </w:rPr>
    </w:lvl>
    <w:lvl w:ilvl="5" w:tplc="55B6C024">
      <w:start w:val="1"/>
      <w:numFmt w:val="lowerRoman"/>
      <w:lvlText w:val="%6."/>
      <w:lvlJc w:val="right"/>
      <w:pPr>
        <w:tabs>
          <w:tab w:val="num" w:pos="4320"/>
        </w:tabs>
        <w:ind w:left="4320" w:hanging="180"/>
      </w:pPr>
      <w:rPr>
        <w:rFonts w:ascii="Times New Roman" w:eastAsia="Times New Roman" w:hAnsi="Times New Roman" w:cs="Times New Roman"/>
        <w:b w:val="0"/>
        <w:bCs w:val="0"/>
        <w:i w:val="0"/>
        <w:iCs w:val="0"/>
        <w:strike w:val="0"/>
        <w:color w:val="000000"/>
        <w:sz w:val="20"/>
        <w:szCs w:val="20"/>
        <w:u w:val="none"/>
      </w:rPr>
    </w:lvl>
    <w:lvl w:ilvl="6" w:tplc="BA3C0C9E">
      <w:start w:val="1"/>
      <w:numFmt w:val="decimal"/>
      <w:lvlText w:val="%7."/>
      <w:lvlJc w:val="left"/>
      <w:pPr>
        <w:tabs>
          <w:tab w:val="num" w:pos="5040"/>
        </w:tabs>
        <w:ind w:left="5040" w:hanging="360"/>
      </w:pPr>
      <w:rPr>
        <w:rFonts w:ascii="Times New Roman" w:eastAsia="Times New Roman" w:hAnsi="Times New Roman" w:cs="Times New Roman"/>
        <w:b w:val="0"/>
        <w:bCs w:val="0"/>
        <w:i w:val="0"/>
        <w:iCs w:val="0"/>
        <w:strike w:val="0"/>
        <w:color w:val="000000"/>
        <w:sz w:val="20"/>
        <w:szCs w:val="20"/>
        <w:u w:val="none"/>
      </w:rPr>
    </w:lvl>
    <w:lvl w:ilvl="7" w:tplc="62F008F6">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trike w:val="0"/>
        <w:color w:val="000000"/>
        <w:sz w:val="20"/>
        <w:szCs w:val="20"/>
        <w:u w:val="none"/>
      </w:rPr>
    </w:lvl>
    <w:lvl w:ilvl="8" w:tplc="19D446D6">
      <w:start w:val="1"/>
      <w:numFmt w:val="lowerRoman"/>
      <w:lvlText w:val="%9."/>
      <w:lvlJc w:val="right"/>
      <w:pPr>
        <w:tabs>
          <w:tab w:val="num" w:pos="6480"/>
        </w:tabs>
        <w:ind w:left="6480" w:hanging="180"/>
      </w:pPr>
      <w:rPr>
        <w:rFonts w:ascii="Times New Roman" w:eastAsia="Times New Roman" w:hAnsi="Times New Roman" w:cs="Times New Roman"/>
        <w:b w:val="0"/>
        <w:bCs w:val="0"/>
        <w:i w:val="0"/>
        <w:iCs w:val="0"/>
        <w:strike w:val="0"/>
        <w:color w:val="000000"/>
        <w:sz w:val="20"/>
        <w:szCs w:val="20"/>
        <w:u w:val="none"/>
      </w:rPr>
    </w:lvl>
  </w:abstractNum>
  <w:abstractNum w:abstractNumId="12">
    <w:nsid w:val="00000025"/>
    <w:multiLevelType w:val="hybridMultilevel"/>
    <w:tmpl w:val="00000025"/>
    <w:lvl w:ilvl="0" w:tplc="829286F6">
      <w:start w:val="1"/>
      <w:numFmt w:val="decimal"/>
      <w:lvlText w:val="%1."/>
      <w:lvlJc w:val="left"/>
      <w:pPr>
        <w:tabs>
          <w:tab w:val="num" w:pos="0"/>
        </w:tabs>
        <w:ind w:left="0" w:firstLine="360"/>
      </w:pPr>
      <w:rPr>
        <w:rFonts w:ascii="Times New Roman" w:eastAsia="Times New Roman" w:hAnsi="Times New Roman" w:cs="Times New Roman"/>
        <w:b w:val="0"/>
        <w:bCs w:val="0"/>
        <w:i w:val="0"/>
        <w:iCs w:val="0"/>
        <w:strike w:val="0"/>
        <w:color w:val="000000"/>
        <w:sz w:val="20"/>
        <w:szCs w:val="20"/>
        <w:u w:val="none"/>
      </w:rPr>
    </w:lvl>
    <w:lvl w:ilvl="1" w:tplc="FDEE45EA">
      <w:start w:val="1"/>
      <w:numFmt w:val="decimal"/>
      <w:lvlText w:val="%2."/>
      <w:lvlJc w:val="left"/>
      <w:pPr>
        <w:tabs>
          <w:tab w:val="num" w:pos="0"/>
        </w:tabs>
        <w:ind w:left="0" w:firstLine="1080"/>
      </w:pPr>
      <w:rPr>
        <w:rFonts w:ascii="Times New Roman" w:eastAsia="Times New Roman" w:hAnsi="Times New Roman" w:cs="Times New Roman"/>
        <w:b w:val="0"/>
        <w:bCs w:val="0"/>
        <w:i w:val="0"/>
        <w:iCs w:val="0"/>
        <w:strike w:val="0"/>
        <w:color w:val="000000"/>
        <w:sz w:val="20"/>
        <w:szCs w:val="20"/>
        <w:u w:val="none"/>
      </w:rPr>
    </w:lvl>
    <w:lvl w:ilvl="2" w:tplc="8EC82206">
      <w:start w:val="1"/>
      <w:numFmt w:val="decimal"/>
      <w:lvlText w:val="%3."/>
      <w:lvlJc w:val="right"/>
      <w:pPr>
        <w:tabs>
          <w:tab w:val="num" w:pos="0"/>
        </w:tabs>
        <w:ind w:left="0" w:firstLine="1980"/>
      </w:pPr>
      <w:rPr>
        <w:rFonts w:ascii="Times New Roman" w:eastAsia="Times New Roman" w:hAnsi="Times New Roman" w:cs="Times New Roman"/>
        <w:b w:val="0"/>
        <w:bCs w:val="0"/>
        <w:i w:val="0"/>
        <w:iCs w:val="0"/>
        <w:strike w:val="0"/>
        <w:color w:val="000000"/>
        <w:sz w:val="20"/>
        <w:szCs w:val="20"/>
        <w:u w:val="none"/>
      </w:rPr>
    </w:lvl>
    <w:lvl w:ilvl="3" w:tplc="C2F4BA04">
      <w:start w:val="1"/>
      <w:numFmt w:val="decimal"/>
      <w:lvlText w:val="%4."/>
      <w:lvlJc w:val="left"/>
      <w:pPr>
        <w:tabs>
          <w:tab w:val="num" w:pos="0"/>
        </w:tabs>
        <w:ind w:left="0" w:firstLine="2520"/>
      </w:pPr>
      <w:rPr>
        <w:rFonts w:ascii="Times New Roman" w:eastAsia="Times New Roman" w:hAnsi="Times New Roman" w:cs="Times New Roman"/>
        <w:b w:val="0"/>
        <w:bCs w:val="0"/>
        <w:i w:val="0"/>
        <w:iCs w:val="0"/>
        <w:strike w:val="0"/>
        <w:color w:val="000000"/>
        <w:sz w:val="20"/>
        <w:szCs w:val="20"/>
        <w:u w:val="none"/>
      </w:rPr>
    </w:lvl>
    <w:lvl w:ilvl="4" w:tplc="E53E1D0A">
      <w:start w:val="1"/>
      <w:numFmt w:val="decimal"/>
      <w:lvlText w:val="%5."/>
      <w:lvlJc w:val="left"/>
      <w:pPr>
        <w:tabs>
          <w:tab w:val="num" w:pos="0"/>
        </w:tabs>
        <w:ind w:left="0" w:firstLine="3240"/>
      </w:pPr>
      <w:rPr>
        <w:rFonts w:ascii="Times New Roman" w:eastAsia="Times New Roman" w:hAnsi="Times New Roman" w:cs="Times New Roman"/>
        <w:b w:val="0"/>
        <w:bCs w:val="0"/>
        <w:i w:val="0"/>
        <w:iCs w:val="0"/>
        <w:strike w:val="0"/>
        <w:color w:val="000000"/>
        <w:sz w:val="20"/>
        <w:szCs w:val="20"/>
        <w:u w:val="none"/>
      </w:rPr>
    </w:lvl>
    <w:lvl w:ilvl="5" w:tplc="573E4042">
      <w:start w:val="1"/>
      <w:numFmt w:val="decimal"/>
      <w:lvlText w:val="%6."/>
      <w:lvlJc w:val="right"/>
      <w:pPr>
        <w:tabs>
          <w:tab w:val="num" w:pos="0"/>
        </w:tabs>
        <w:ind w:left="0" w:firstLine="4140"/>
      </w:pPr>
      <w:rPr>
        <w:rFonts w:ascii="Times New Roman" w:eastAsia="Times New Roman" w:hAnsi="Times New Roman" w:cs="Times New Roman"/>
        <w:b w:val="0"/>
        <w:bCs w:val="0"/>
        <w:i w:val="0"/>
        <w:iCs w:val="0"/>
        <w:strike w:val="0"/>
        <w:color w:val="000000"/>
        <w:sz w:val="20"/>
        <w:szCs w:val="20"/>
        <w:u w:val="none"/>
      </w:rPr>
    </w:lvl>
    <w:lvl w:ilvl="6" w:tplc="7446FA8C">
      <w:start w:val="1"/>
      <w:numFmt w:val="decimal"/>
      <w:lvlText w:val="%7."/>
      <w:lvlJc w:val="left"/>
      <w:pPr>
        <w:tabs>
          <w:tab w:val="num" w:pos="0"/>
        </w:tabs>
        <w:ind w:left="0" w:firstLine="4680"/>
      </w:pPr>
      <w:rPr>
        <w:rFonts w:ascii="Times New Roman" w:eastAsia="Times New Roman" w:hAnsi="Times New Roman" w:cs="Times New Roman"/>
        <w:b w:val="0"/>
        <w:bCs w:val="0"/>
        <w:i w:val="0"/>
        <w:iCs w:val="0"/>
        <w:strike w:val="0"/>
        <w:color w:val="000000"/>
        <w:sz w:val="20"/>
        <w:szCs w:val="20"/>
        <w:u w:val="none"/>
      </w:rPr>
    </w:lvl>
    <w:lvl w:ilvl="7" w:tplc="67ACA5D2">
      <w:start w:val="1"/>
      <w:numFmt w:val="decimal"/>
      <w:lvlText w:val="%8."/>
      <w:lvlJc w:val="left"/>
      <w:pPr>
        <w:tabs>
          <w:tab w:val="num" w:pos="0"/>
        </w:tabs>
        <w:ind w:left="0" w:firstLine="5400"/>
      </w:pPr>
      <w:rPr>
        <w:rFonts w:ascii="Times New Roman" w:eastAsia="Times New Roman" w:hAnsi="Times New Roman" w:cs="Times New Roman"/>
        <w:b w:val="0"/>
        <w:bCs w:val="0"/>
        <w:i w:val="0"/>
        <w:iCs w:val="0"/>
        <w:strike w:val="0"/>
        <w:color w:val="000000"/>
        <w:sz w:val="20"/>
        <w:szCs w:val="20"/>
        <w:u w:val="none"/>
      </w:rPr>
    </w:lvl>
    <w:lvl w:ilvl="8" w:tplc="E500EEBE">
      <w:start w:val="1"/>
      <w:numFmt w:val="decimal"/>
      <w:lvlText w:val="%9."/>
      <w:lvlJc w:val="right"/>
      <w:pPr>
        <w:tabs>
          <w:tab w:val="num" w:pos="0"/>
        </w:tabs>
        <w:ind w:left="0" w:firstLine="6300"/>
      </w:pPr>
      <w:rPr>
        <w:rFonts w:ascii="Times New Roman" w:eastAsia="Times New Roman" w:hAnsi="Times New Roman" w:cs="Times New Roman"/>
        <w:b w:val="0"/>
        <w:bCs w:val="0"/>
        <w:i w:val="0"/>
        <w:iCs w:val="0"/>
        <w:strike w:val="0"/>
        <w:color w:val="000000"/>
        <w:sz w:val="20"/>
        <w:szCs w:val="20"/>
        <w:u w:val="none"/>
      </w:rPr>
    </w:lvl>
  </w:abstractNum>
  <w:abstractNum w:abstractNumId="13">
    <w:nsid w:val="04AD1EAF"/>
    <w:multiLevelType w:val="multilevel"/>
    <w:tmpl w:val="B4906DBA"/>
    <w:lvl w:ilvl="0">
      <w:start w:val="12"/>
      <w:numFmt w:val="decimal"/>
      <w:lvlText w:val="%1"/>
      <w:lvlJc w:val="left"/>
      <w:pPr>
        <w:ind w:left="540" w:hanging="540"/>
      </w:pPr>
      <w:rPr>
        <w:rFonts w:hint="default"/>
      </w:rPr>
    </w:lvl>
    <w:lvl w:ilvl="1">
      <w:start w:val="3"/>
      <w:numFmt w:val="decimalZero"/>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1A14F19"/>
    <w:multiLevelType w:val="multilevel"/>
    <w:tmpl w:val="556EAFBC"/>
    <w:lvl w:ilvl="0">
      <w:start w:val="8"/>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19062C"/>
    <w:multiLevelType w:val="multilevel"/>
    <w:tmpl w:val="E018B716"/>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C75276E"/>
    <w:multiLevelType w:val="multilevel"/>
    <w:tmpl w:val="AEBCEFD8"/>
    <w:lvl w:ilvl="0">
      <w:start w:val="9"/>
      <w:numFmt w:val="decimal"/>
      <w:lvlText w:val="%1"/>
      <w:lvlJc w:val="left"/>
      <w:pPr>
        <w:ind w:left="420" w:hanging="420"/>
      </w:pPr>
      <w:rPr>
        <w:rFonts w:hint="default"/>
        <w:u w:val="single"/>
      </w:rPr>
    </w:lvl>
    <w:lvl w:ilvl="1">
      <w:start w:val="3"/>
      <w:numFmt w:val="decimalZero"/>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nsid w:val="423F2CA0"/>
    <w:multiLevelType w:val="multilevel"/>
    <w:tmpl w:val="6504C230"/>
    <w:lvl w:ilvl="0">
      <w:start w:val="7"/>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BF2EF1"/>
    <w:multiLevelType w:val="multilevel"/>
    <w:tmpl w:val="0DEA4206"/>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nsid w:val="609D2EDC"/>
    <w:multiLevelType w:val="hybridMultilevel"/>
    <w:tmpl w:val="611C0B76"/>
    <w:lvl w:ilvl="0" w:tplc="08DE6D6A">
      <w:start w:val="1"/>
      <w:numFmt w:val="decimal"/>
      <w:lvlText w:val="%1."/>
      <w:lvlJc w:val="left"/>
      <w:pPr>
        <w:tabs>
          <w:tab w:val="num" w:pos="360"/>
        </w:tabs>
        <w:ind w:left="360" w:hanging="360"/>
      </w:pPr>
      <w:rPr>
        <w:rFonts w:ascii="Palatino Linotype" w:eastAsia="Times New Roman" w:hAnsi="Palatino Linotype" w:cs="Times New Roman"/>
      </w:rPr>
    </w:lvl>
    <w:lvl w:ilvl="1" w:tplc="F40E8288">
      <w:start w:val="7"/>
      <w:numFmt w:val="bullet"/>
      <w:lvlText w:val="-"/>
      <w:lvlJc w:val="left"/>
      <w:pPr>
        <w:tabs>
          <w:tab w:val="num" w:pos="1125"/>
        </w:tabs>
        <w:ind w:left="1125" w:hanging="405"/>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1">
    <w:nsid w:val="7B595F2E"/>
    <w:multiLevelType w:val="hybridMultilevel"/>
    <w:tmpl w:val="48CAC9C8"/>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nsid w:val="7E5B2CC9"/>
    <w:multiLevelType w:val="hybridMultilevel"/>
    <w:tmpl w:val="D2965266"/>
    <w:lvl w:ilvl="0" w:tplc="0C0A0001">
      <w:start w:val="1"/>
      <w:numFmt w:val="bullet"/>
      <w:lvlText w:val=""/>
      <w:lvlJc w:val="left"/>
      <w:pPr>
        <w:ind w:left="1905" w:hanging="360"/>
      </w:pPr>
      <w:rPr>
        <w:rFonts w:ascii="Symbol" w:hAnsi="Symbol" w:hint="default"/>
      </w:rPr>
    </w:lvl>
    <w:lvl w:ilvl="1" w:tplc="0C0A0003" w:tentative="1">
      <w:start w:val="1"/>
      <w:numFmt w:val="bullet"/>
      <w:lvlText w:val="o"/>
      <w:lvlJc w:val="left"/>
      <w:pPr>
        <w:ind w:left="2625" w:hanging="360"/>
      </w:pPr>
      <w:rPr>
        <w:rFonts w:ascii="Courier New" w:hAnsi="Courier New" w:cs="Courier New" w:hint="default"/>
      </w:rPr>
    </w:lvl>
    <w:lvl w:ilvl="2" w:tplc="0C0A0005" w:tentative="1">
      <w:start w:val="1"/>
      <w:numFmt w:val="bullet"/>
      <w:lvlText w:val=""/>
      <w:lvlJc w:val="left"/>
      <w:pPr>
        <w:ind w:left="3345" w:hanging="360"/>
      </w:pPr>
      <w:rPr>
        <w:rFonts w:ascii="Wingdings" w:hAnsi="Wingdings" w:hint="default"/>
      </w:rPr>
    </w:lvl>
    <w:lvl w:ilvl="3" w:tplc="0C0A0001" w:tentative="1">
      <w:start w:val="1"/>
      <w:numFmt w:val="bullet"/>
      <w:lvlText w:val=""/>
      <w:lvlJc w:val="left"/>
      <w:pPr>
        <w:ind w:left="4065" w:hanging="360"/>
      </w:pPr>
      <w:rPr>
        <w:rFonts w:ascii="Symbol" w:hAnsi="Symbol" w:hint="default"/>
      </w:rPr>
    </w:lvl>
    <w:lvl w:ilvl="4" w:tplc="0C0A0003" w:tentative="1">
      <w:start w:val="1"/>
      <w:numFmt w:val="bullet"/>
      <w:lvlText w:val="o"/>
      <w:lvlJc w:val="left"/>
      <w:pPr>
        <w:ind w:left="4785" w:hanging="360"/>
      </w:pPr>
      <w:rPr>
        <w:rFonts w:ascii="Courier New" w:hAnsi="Courier New" w:cs="Courier New" w:hint="default"/>
      </w:rPr>
    </w:lvl>
    <w:lvl w:ilvl="5" w:tplc="0C0A0005" w:tentative="1">
      <w:start w:val="1"/>
      <w:numFmt w:val="bullet"/>
      <w:lvlText w:val=""/>
      <w:lvlJc w:val="left"/>
      <w:pPr>
        <w:ind w:left="5505" w:hanging="360"/>
      </w:pPr>
      <w:rPr>
        <w:rFonts w:ascii="Wingdings" w:hAnsi="Wingdings" w:hint="default"/>
      </w:rPr>
    </w:lvl>
    <w:lvl w:ilvl="6" w:tplc="0C0A0001" w:tentative="1">
      <w:start w:val="1"/>
      <w:numFmt w:val="bullet"/>
      <w:lvlText w:val=""/>
      <w:lvlJc w:val="left"/>
      <w:pPr>
        <w:ind w:left="6225" w:hanging="360"/>
      </w:pPr>
      <w:rPr>
        <w:rFonts w:ascii="Symbol" w:hAnsi="Symbol" w:hint="default"/>
      </w:rPr>
    </w:lvl>
    <w:lvl w:ilvl="7" w:tplc="0C0A0003" w:tentative="1">
      <w:start w:val="1"/>
      <w:numFmt w:val="bullet"/>
      <w:lvlText w:val="o"/>
      <w:lvlJc w:val="left"/>
      <w:pPr>
        <w:ind w:left="6945" w:hanging="360"/>
      </w:pPr>
      <w:rPr>
        <w:rFonts w:ascii="Courier New" w:hAnsi="Courier New" w:cs="Courier New" w:hint="default"/>
      </w:rPr>
    </w:lvl>
    <w:lvl w:ilvl="8" w:tplc="0C0A0005" w:tentative="1">
      <w:start w:val="1"/>
      <w:numFmt w:val="bullet"/>
      <w:lvlText w:val=""/>
      <w:lvlJc w:val="left"/>
      <w:pPr>
        <w:ind w:left="7665"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20"/>
  </w:num>
  <w:num w:numId="15">
    <w:abstractNumId w:val="19"/>
  </w:num>
  <w:num w:numId="16">
    <w:abstractNumId w:val="14"/>
  </w:num>
  <w:num w:numId="17">
    <w:abstractNumId w:val="16"/>
  </w:num>
  <w:num w:numId="18">
    <w:abstractNumId w:val="22"/>
  </w:num>
  <w:num w:numId="19">
    <w:abstractNumId w:val="17"/>
  </w:num>
  <w:num w:numId="20">
    <w:abstractNumId w:val="18"/>
  </w:num>
  <w:num w:numId="21">
    <w:abstractNumId w:val="15"/>
  </w:num>
  <w:num w:numId="22">
    <w:abstractNumId w:val="21"/>
  </w:num>
  <w:num w:numId="23">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02A74"/>
    <w:rsid w:val="000153B8"/>
    <w:rsid w:val="0001751B"/>
    <w:rsid w:val="00032280"/>
    <w:rsid w:val="000354EE"/>
    <w:rsid w:val="000431DA"/>
    <w:rsid w:val="000507B2"/>
    <w:rsid w:val="00050BE1"/>
    <w:rsid w:val="000646F2"/>
    <w:rsid w:val="00064895"/>
    <w:rsid w:val="000677FA"/>
    <w:rsid w:val="00067E36"/>
    <w:rsid w:val="00075D8E"/>
    <w:rsid w:val="00093257"/>
    <w:rsid w:val="00096A4A"/>
    <w:rsid w:val="000A2CF4"/>
    <w:rsid w:val="000A62BB"/>
    <w:rsid w:val="000B0A74"/>
    <w:rsid w:val="000B1585"/>
    <w:rsid w:val="000C7096"/>
    <w:rsid w:val="000E0C96"/>
    <w:rsid w:val="000E514B"/>
    <w:rsid w:val="000E6882"/>
    <w:rsid w:val="000E7DFC"/>
    <w:rsid w:val="000F3383"/>
    <w:rsid w:val="000F496A"/>
    <w:rsid w:val="00114458"/>
    <w:rsid w:val="0011620B"/>
    <w:rsid w:val="00136402"/>
    <w:rsid w:val="0014097B"/>
    <w:rsid w:val="00141705"/>
    <w:rsid w:val="001442BC"/>
    <w:rsid w:val="001465D8"/>
    <w:rsid w:val="00146D0D"/>
    <w:rsid w:val="0014784E"/>
    <w:rsid w:val="00155F94"/>
    <w:rsid w:val="0016749A"/>
    <w:rsid w:val="00167C20"/>
    <w:rsid w:val="00174261"/>
    <w:rsid w:val="00183438"/>
    <w:rsid w:val="00193C33"/>
    <w:rsid w:val="001A565A"/>
    <w:rsid w:val="001A7974"/>
    <w:rsid w:val="001B2456"/>
    <w:rsid w:val="001C4836"/>
    <w:rsid w:val="001D13B4"/>
    <w:rsid w:val="001D28C5"/>
    <w:rsid w:val="001D7AFC"/>
    <w:rsid w:val="001E1E84"/>
    <w:rsid w:val="001E6F1B"/>
    <w:rsid w:val="001F5609"/>
    <w:rsid w:val="00204C64"/>
    <w:rsid w:val="0020639F"/>
    <w:rsid w:val="0023173D"/>
    <w:rsid w:val="00242F09"/>
    <w:rsid w:val="002440F9"/>
    <w:rsid w:val="00253622"/>
    <w:rsid w:val="0025570A"/>
    <w:rsid w:val="00267FB2"/>
    <w:rsid w:val="0027566E"/>
    <w:rsid w:val="0028148A"/>
    <w:rsid w:val="00291454"/>
    <w:rsid w:val="00293126"/>
    <w:rsid w:val="0029772D"/>
    <w:rsid w:val="002A1CC5"/>
    <w:rsid w:val="002A6055"/>
    <w:rsid w:val="002B1FCA"/>
    <w:rsid w:val="002C0A37"/>
    <w:rsid w:val="002C4C88"/>
    <w:rsid w:val="002D538B"/>
    <w:rsid w:val="002E1B4B"/>
    <w:rsid w:val="002F2A6E"/>
    <w:rsid w:val="00313B95"/>
    <w:rsid w:val="0031424E"/>
    <w:rsid w:val="003144A7"/>
    <w:rsid w:val="00320C81"/>
    <w:rsid w:val="00322FCD"/>
    <w:rsid w:val="003540C1"/>
    <w:rsid w:val="00354F23"/>
    <w:rsid w:val="00355C65"/>
    <w:rsid w:val="0036145B"/>
    <w:rsid w:val="00371D15"/>
    <w:rsid w:val="0037289F"/>
    <w:rsid w:val="003A55EA"/>
    <w:rsid w:val="003A7BB8"/>
    <w:rsid w:val="003B02C4"/>
    <w:rsid w:val="003B3365"/>
    <w:rsid w:val="003C1781"/>
    <w:rsid w:val="003C5A3E"/>
    <w:rsid w:val="003E5D15"/>
    <w:rsid w:val="004061E0"/>
    <w:rsid w:val="004062BD"/>
    <w:rsid w:val="00410D65"/>
    <w:rsid w:val="00414000"/>
    <w:rsid w:val="00421D56"/>
    <w:rsid w:val="004224D8"/>
    <w:rsid w:val="00423CEF"/>
    <w:rsid w:val="00427A45"/>
    <w:rsid w:val="004300E9"/>
    <w:rsid w:val="00433F72"/>
    <w:rsid w:val="00436CDB"/>
    <w:rsid w:val="00437A2C"/>
    <w:rsid w:val="00441CF0"/>
    <w:rsid w:val="004423BB"/>
    <w:rsid w:val="00446C95"/>
    <w:rsid w:val="004518C8"/>
    <w:rsid w:val="00453B69"/>
    <w:rsid w:val="0045759F"/>
    <w:rsid w:val="00457821"/>
    <w:rsid w:val="0047478D"/>
    <w:rsid w:val="00481068"/>
    <w:rsid w:val="0048773B"/>
    <w:rsid w:val="00490D30"/>
    <w:rsid w:val="004938B4"/>
    <w:rsid w:val="004A0475"/>
    <w:rsid w:val="004A3DD7"/>
    <w:rsid w:val="004A6467"/>
    <w:rsid w:val="004C0680"/>
    <w:rsid w:val="004C31F9"/>
    <w:rsid w:val="004D2604"/>
    <w:rsid w:val="004D6B20"/>
    <w:rsid w:val="004D7937"/>
    <w:rsid w:val="004E156C"/>
    <w:rsid w:val="004E1974"/>
    <w:rsid w:val="004F3C1D"/>
    <w:rsid w:val="004F478E"/>
    <w:rsid w:val="005014EF"/>
    <w:rsid w:val="00503C48"/>
    <w:rsid w:val="00520FE2"/>
    <w:rsid w:val="0052378A"/>
    <w:rsid w:val="00532333"/>
    <w:rsid w:val="00536D0F"/>
    <w:rsid w:val="00537E40"/>
    <w:rsid w:val="00547DCD"/>
    <w:rsid w:val="0055053B"/>
    <w:rsid w:val="00551C13"/>
    <w:rsid w:val="00551CA0"/>
    <w:rsid w:val="00564931"/>
    <w:rsid w:val="00565265"/>
    <w:rsid w:val="00567E8F"/>
    <w:rsid w:val="00581AA1"/>
    <w:rsid w:val="005A1D48"/>
    <w:rsid w:val="005A3184"/>
    <w:rsid w:val="005B5E95"/>
    <w:rsid w:val="005F29C9"/>
    <w:rsid w:val="00612CA4"/>
    <w:rsid w:val="006131FD"/>
    <w:rsid w:val="00615C48"/>
    <w:rsid w:val="0064011D"/>
    <w:rsid w:val="00641AB2"/>
    <w:rsid w:val="00661E56"/>
    <w:rsid w:val="00662131"/>
    <w:rsid w:val="00664399"/>
    <w:rsid w:val="006719A8"/>
    <w:rsid w:val="006755C6"/>
    <w:rsid w:val="00680E04"/>
    <w:rsid w:val="00685A73"/>
    <w:rsid w:val="00685CE3"/>
    <w:rsid w:val="00687860"/>
    <w:rsid w:val="00695BFC"/>
    <w:rsid w:val="006A2577"/>
    <w:rsid w:val="006B1E7A"/>
    <w:rsid w:val="006B6E3B"/>
    <w:rsid w:val="006C1412"/>
    <w:rsid w:val="006C36FB"/>
    <w:rsid w:val="006C63F0"/>
    <w:rsid w:val="006C7137"/>
    <w:rsid w:val="006D541E"/>
    <w:rsid w:val="006E35D1"/>
    <w:rsid w:val="006F23D5"/>
    <w:rsid w:val="006F5021"/>
    <w:rsid w:val="006F67BE"/>
    <w:rsid w:val="00702AB5"/>
    <w:rsid w:val="00710037"/>
    <w:rsid w:val="00710672"/>
    <w:rsid w:val="00713FCC"/>
    <w:rsid w:val="0073216C"/>
    <w:rsid w:val="00747F74"/>
    <w:rsid w:val="0075000E"/>
    <w:rsid w:val="00750956"/>
    <w:rsid w:val="007512B8"/>
    <w:rsid w:val="00754B6B"/>
    <w:rsid w:val="00755D0D"/>
    <w:rsid w:val="00757910"/>
    <w:rsid w:val="0077383A"/>
    <w:rsid w:val="007773A2"/>
    <w:rsid w:val="00794D33"/>
    <w:rsid w:val="007B6EB4"/>
    <w:rsid w:val="007C0E0C"/>
    <w:rsid w:val="007D1E17"/>
    <w:rsid w:val="007E442E"/>
    <w:rsid w:val="007F5C30"/>
    <w:rsid w:val="007F75BC"/>
    <w:rsid w:val="008012BE"/>
    <w:rsid w:val="00806E19"/>
    <w:rsid w:val="0081309B"/>
    <w:rsid w:val="00815B97"/>
    <w:rsid w:val="0083415A"/>
    <w:rsid w:val="00843B19"/>
    <w:rsid w:val="00854497"/>
    <w:rsid w:val="00890BA7"/>
    <w:rsid w:val="00896453"/>
    <w:rsid w:val="008C07C7"/>
    <w:rsid w:val="008D0151"/>
    <w:rsid w:val="008D5F96"/>
    <w:rsid w:val="008D7331"/>
    <w:rsid w:val="008E1952"/>
    <w:rsid w:val="008F4B3C"/>
    <w:rsid w:val="008F4C0C"/>
    <w:rsid w:val="00907614"/>
    <w:rsid w:val="00911CAB"/>
    <w:rsid w:val="00912D02"/>
    <w:rsid w:val="00913EBF"/>
    <w:rsid w:val="00930A7C"/>
    <w:rsid w:val="00935152"/>
    <w:rsid w:val="00950673"/>
    <w:rsid w:val="0095596E"/>
    <w:rsid w:val="00960C63"/>
    <w:rsid w:val="00962E41"/>
    <w:rsid w:val="0097278E"/>
    <w:rsid w:val="00975D3E"/>
    <w:rsid w:val="00976D78"/>
    <w:rsid w:val="009A01E9"/>
    <w:rsid w:val="009A02C3"/>
    <w:rsid w:val="009A20A4"/>
    <w:rsid w:val="009A57DC"/>
    <w:rsid w:val="009A732C"/>
    <w:rsid w:val="009C216A"/>
    <w:rsid w:val="009C58D1"/>
    <w:rsid w:val="009D1FFE"/>
    <w:rsid w:val="009E5488"/>
    <w:rsid w:val="009F3098"/>
    <w:rsid w:val="009F687D"/>
    <w:rsid w:val="00A009C6"/>
    <w:rsid w:val="00A05347"/>
    <w:rsid w:val="00A10098"/>
    <w:rsid w:val="00A24522"/>
    <w:rsid w:val="00A40024"/>
    <w:rsid w:val="00A50D65"/>
    <w:rsid w:val="00A60A17"/>
    <w:rsid w:val="00A630F7"/>
    <w:rsid w:val="00A71886"/>
    <w:rsid w:val="00A72C64"/>
    <w:rsid w:val="00A732FF"/>
    <w:rsid w:val="00A77B3E"/>
    <w:rsid w:val="00A80F1C"/>
    <w:rsid w:val="00A8136E"/>
    <w:rsid w:val="00A83A97"/>
    <w:rsid w:val="00AA6053"/>
    <w:rsid w:val="00AB0A4A"/>
    <w:rsid w:val="00AB2F56"/>
    <w:rsid w:val="00AC18C7"/>
    <w:rsid w:val="00AC2204"/>
    <w:rsid w:val="00AD1FF8"/>
    <w:rsid w:val="00AE1EB8"/>
    <w:rsid w:val="00AE21D8"/>
    <w:rsid w:val="00AF0271"/>
    <w:rsid w:val="00AF50E7"/>
    <w:rsid w:val="00AF5E6B"/>
    <w:rsid w:val="00B03580"/>
    <w:rsid w:val="00B0402D"/>
    <w:rsid w:val="00B15406"/>
    <w:rsid w:val="00B16AD6"/>
    <w:rsid w:val="00B30005"/>
    <w:rsid w:val="00B35CD9"/>
    <w:rsid w:val="00B504F1"/>
    <w:rsid w:val="00B530B5"/>
    <w:rsid w:val="00B56BD5"/>
    <w:rsid w:val="00B64FF5"/>
    <w:rsid w:val="00B7010E"/>
    <w:rsid w:val="00B70C4D"/>
    <w:rsid w:val="00B74B83"/>
    <w:rsid w:val="00B85112"/>
    <w:rsid w:val="00BA2EE3"/>
    <w:rsid w:val="00BA2F64"/>
    <w:rsid w:val="00BA3AEC"/>
    <w:rsid w:val="00BA3C64"/>
    <w:rsid w:val="00BA68B6"/>
    <w:rsid w:val="00BB33D3"/>
    <w:rsid w:val="00BB5C18"/>
    <w:rsid w:val="00BE16C7"/>
    <w:rsid w:val="00BE20EC"/>
    <w:rsid w:val="00BE62D2"/>
    <w:rsid w:val="00BF2356"/>
    <w:rsid w:val="00BF2F7A"/>
    <w:rsid w:val="00C02644"/>
    <w:rsid w:val="00C040D8"/>
    <w:rsid w:val="00C24FDC"/>
    <w:rsid w:val="00C53B67"/>
    <w:rsid w:val="00C54589"/>
    <w:rsid w:val="00C67C2F"/>
    <w:rsid w:val="00C80E69"/>
    <w:rsid w:val="00C9236A"/>
    <w:rsid w:val="00CA54EA"/>
    <w:rsid w:val="00CB5225"/>
    <w:rsid w:val="00CC0748"/>
    <w:rsid w:val="00CC64DA"/>
    <w:rsid w:val="00CC6D2F"/>
    <w:rsid w:val="00CD0675"/>
    <w:rsid w:val="00CD1603"/>
    <w:rsid w:val="00CF73BE"/>
    <w:rsid w:val="00D01FF6"/>
    <w:rsid w:val="00D0260C"/>
    <w:rsid w:val="00D071F7"/>
    <w:rsid w:val="00D170FE"/>
    <w:rsid w:val="00D176C3"/>
    <w:rsid w:val="00D20A15"/>
    <w:rsid w:val="00D32BCF"/>
    <w:rsid w:val="00D4168A"/>
    <w:rsid w:val="00D45E3B"/>
    <w:rsid w:val="00D567AD"/>
    <w:rsid w:val="00D72F11"/>
    <w:rsid w:val="00D9670C"/>
    <w:rsid w:val="00DC1433"/>
    <w:rsid w:val="00DC1DA9"/>
    <w:rsid w:val="00DD0B59"/>
    <w:rsid w:val="00DD3CC2"/>
    <w:rsid w:val="00DD409C"/>
    <w:rsid w:val="00DD7E96"/>
    <w:rsid w:val="00DE1FB9"/>
    <w:rsid w:val="00DE56B3"/>
    <w:rsid w:val="00E00117"/>
    <w:rsid w:val="00E01793"/>
    <w:rsid w:val="00E02CE1"/>
    <w:rsid w:val="00E06E63"/>
    <w:rsid w:val="00E1108B"/>
    <w:rsid w:val="00E174D9"/>
    <w:rsid w:val="00E26A0B"/>
    <w:rsid w:val="00E27492"/>
    <w:rsid w:val="00E30F61"/>
    <w:rsid w:val="00E31CA1"/>
    <w:rsid w:val="00E43B8F"/>
    <w:rsid w:val="00E51D65"/>
    <w:rsid w:val="00E65E86"/>
    <w:rsid w:val="00E708F4"/>
    <w:rsid w:val="00E70D09"/>
    <w:rsid w:val="00E7108A"/>
    <w:rsid w:val="00E7260F"/>
    <w:rsid w:val="00E74426"/>
    <w:rsid w:val="00E7679A"/>
    <w:rsid w:val="00E808D1"/>
    <w:rsid w:val="00E81BE4"/>
    <w:rsid w:val="00E83FE4"/>
    <w:rsid w:val="00E843EE"/>
    <w:rsid w:val="00E863CB"/>
    <w:rsid w:val="00E96A33"/>
    <w:rsid w:val="00EA269B"/>
    <w:rsid w:val="00EA7DE9"/>
    <w:rsid w:val="00EB00B1"/>
    <w:rsid w:val="00EB2127"/>
    <w:rsid w:val="00EB54A8"/>
    <w:rsid w:val="00EB5F55"/>
    <w:rsid w:val="00EB69EA"/>
    <w:rsid w:val="00ED0C8E"/>
    <w:rsid w:val="00ED2705"/>
    <w:rsid w:val="00EE5641"/>
    <w:rsid w:val="00EE7FDB"/>
    <w:rsid w:val="00EF23A2"/>
    <w:rsid w:val="00F110BA"/>
    <w:rsid w:val="00F30581"/>
    <w:rsid w:val="00F31A01"/>
    <w:rsid w:val="00F32123"/>
    <w:rsid w:val="00F32B02"/>
    <w:rsid w:val="00F34210"/>
    <w:rsid w:val="00F421A4"/>
    <w:rsid w:val="00F46C54"/>
    <w:rsid w:val="00F61565"/>
    <w:rsid w:val="00F64D59"/>
    <w:rsid w:val="00F67E3E"/>
    <w:rsid w:val="00F97175"/>
    <w:rsid w:val="00F97BAF"/>
    <w:rsid w:val="00FA064E"/>
    <w:rsid w:val="00FB12FA"/>
    <w:rsid w:val="00FB578C"/>
    <w:rsid w:val="00FB6FE8"/>
    <w:rsid w:val="00FD29CB"/>
    <w:rsid w:val="00FD5168"/>
    <w:rsid w:val="00FD7A28"/>
    <w:rsid w:val="00FE1ED2"/>
    <w:rsid w:val="00FE55F6"/>
    <w:rsid w:val="00FE5C2A"/>
    <w:rsid w:val="00FE68F3"/>
    <w:rsid w:val="00FF01EE"/>
    <w:rsid w:val="00FF3731"/>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4FA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HN" w:eastAsia="es-H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10E"/>
    <w:pPr>
      <w:spacing w:after="200" w:line="276" w:lineRule="auto"/>
    </w:pPr>
    <w:rPr>
      <w:color w:val="000000"/>
      <w:sz w:val="22"/>
      <w:szCs w:val="22"/>
    </w:rPr>
  </w:style>
  <w:style w:type="paragraph" w:styleId="Ttulo1">
    <w:name w:val="heading 1"/>
    <w:basedOn w:val="Normal"/>
    <w:next w:val="Normal"/>
    <w:autoRedefine/>
    <w:qFormat/>
    <w:rsid w:val="006C36FB"/>
    <w:pPr>
      <w:spacing w:after="0" w:line="240" w:lineRule="auto"/>
      <w:ind w:left="284"/>
      <w:jc w:val="center"/>
      <w:outlineLvl w:val="0"/>
    </w:pPr>
    <w:rPr>
      <w:rFonts w:ascii="Arial" w:eastAsia="Verdana" w:hAnsi="Arial" w:cs="Verdana"/>
      <w:b/>
      <w:bCs/>
      <w:sz w:val="52"/>
      <w:szCs w:val="24"/>
    </w:rPr>
  </w:style>
  <w:style w:type="paragraph" w:styleId="Ttulo2">
    <w:name w:val="heading 2"/>
    <w:basedOn w:val="Normal"/>
    <w:next w:val="Normal"/>
    <w:qFormat/>
    <w:rsid w:val="006C36FB"/>
    <w:pPr>
      <w:spacing w:before="327" w:after="0" w:line="240" w:lineRule="auto"/>
      <w:ind w:left="720"/>
      <w:jc w:val="center"/>
      <w:outlineLvl w:val="1"/>
    </w:pPr>
    <w:rPr>
      <w:b/>
      <w:bCs/>
      <w:sz w:val="28"/>
      <w:szCs w:val="48"/>
    </w:rPr>
  </w:style>
  <w:style w:type="paragraph" w:styleId="Ttulo3">
    <w:name w:val="heading 3"/>
    <w:basedOn w:val="Normal"/>
    <w:next w:val="Normal"/>
    <w:qFormat/>
    <w:rsid w:val="00EF7B96"/>
    <w:pPr>
      <w:spacing w:after="0" w:line="240" w:lineRule="auto"/>
      <w:jc w:val="center"/>
      <w:outlineLvl w:val="2"/>
    </w:pPr>
    <w:rPr>
      <w:rFonts w:ascii="Verdana" w:eastAsia="Verdana" w:hAnsi="Verdana" w:cs="Verdana"/>
      <w:b/>
      <w:bCs/>
      <w:sz w:val="28"/>
      <w:szCs w:val="28"/>
    </w:rPr>
  </w:style>
  <w:style w:type="paragraph" w:styleId="Ttulo4">
    <w:name w:val="heading 4"/>
    <w:basedOn w:val="Normal"/>
    <w:next w:val="Normal"/>
    <w:qFormat/>
    <w:rsid w:val="00EF7B96"/>
    <w:pPr>
      <w:tabs>
        <w:tab w:val="left" w:pos="560"/>
      </w:tabs>
      <w:spacing w:after="0" w:line="240" w:lineRule="auto"/>
      <w:ind w:left="1120" w:right="-42" w:hanging="1120"/>
      <w:jc w:val="center"/>
      <w:outlineLvl w:val="3"/>
    </w:pPr>
    <w:rPr>
      <w:rFonts w:ascii="Verdana" w:eastAsia="Verdana" w:hAnsi="Verdana" w:cs="Verdana"/>
      <w:b/>
      <w:bCs/>
      <w:sz w:val="24"/>
      <w:szCs w:val="24"/>
    </w:rPr>
  </w:style>
  <w:style w:type="paragraph" w:styleId="Ttulo5">
    <w:name w:val="heading 5"/>
    <w:basedOn w:val="Normal"/>
    <w:next w:val="Normal"/>
    <w:qFormat/>
    <w:rsid w:val="00EF7B96"/>
    <w:pPr>
      <w:spacing w:before="240" w:after="60" w:line="240" w:lineRule="auto"/>
      <w:outlineLvl w:val="4"/>
    </w:pPr>
    <w:rPr>
      <w:b/>
      <w:bCs/>
      <w:i/>
      <w:iCs/>
      <w:sz w:val="26"/>
      <w:szCs w:val="26"/>
    </w:rPr>
  </w:style>
  <w:style w:type="paragraph" w:styleId="Ttulo6">
    <w:name w:val="heading 6"/>
    <w:basedOn w:val="Normal"/>
    <w:next w:val="Normal"/>
    <w:qFormat/>
    <w:rsid w:val="00EF7B96"/>
    <w:pPr>
      <w:spacing w:before="240" w:after="60" w:line="240" w:lineRule="auto"/>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7F75BC"/>
    <w:rPr>
      <w:i/>
      <w:iCs/>
    </w:rPr>
  </w:style>
  <w:style w:type="paragraph" w:styleId="Sinespaciado">
    <w:name w:val="No Spacing"/>
    <w:uiPriority w:val="1"/>
    <w:qFormat/>
    <w:rsid w:val="007F75BC"/>
    <w:rPr>
      <w:color w:val="000000"/>
      <w:sz w:val="22"/>
      <w:szCs w:val="22"/>
    </w:rPr>
  </w:style>
  <w:style w:type="paragraph" w:styleId="Prrafodelista">
    <w:name w:val="List Paragraph"/>
    <w:basedOn w:val="Normal"/>
    <w:uiPriority w:val="34"/>
    <w:qFormat/>
    <w:rsid w:val="00F64D59"/>
    <w:pPr>
      <w:ind w:left="720"/>
      <w:contextualSpacing/>
    </w:pPr>
  </w:style>
  <w:style w:type="paragraph" w:styleId="Textodeglobo">
    <w:name w:val="Balloon Text"/>
    <w:basedOn w:val="Normal"/>
    <w:link w:val="TextodegloboCar"/>
    <w:rsid w:val="00CD1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D1603"/>
    <w:rPr>
      <w:rFonts w:ascii="Tahoma" w:hAnsi="Tahoma" w:cs="Tahoma"/>
      <w:color w:val="000000"/>
      <w:sz w:val="16"/>
      <w:szCs w:val="16"/>
    </w:rPr>
  </w:style>
  <w:style w:type="paragraph" w:styleId="Encabezado">
    <w:name w:val="header"/>
    <w:basedOn w:val="Normal"/>
    <w:link w:val="EncabezadoCar"/>
    <w:uiPriority w:val="99"/>
    <w:unhideWhenUsed/>
    <w:rsid w:val="004D6B20"/>
    <w:pPr>
      <w:tabs>
        <w:tab w:val="center" w:pos="4252"/>
        <w:tab w:val="right" w:pos="8504"/>
      </w:tabs>
      <w:spacing w:after="0" w:line="240" w:lineRule="auto"/>
    </w:pPr>
    <w:rPr>
      <w:rFonts w:ascii="Arial" w:hAnsi="Arial"/>
      <w:color w:val="auto"/>
      <w:lang w:val="es-BO" w:eastAsia="es-ES"/>
    </w:rPr>
  </w:style>
  <w:style w:type="character" w:customStyle="1" w:styleId="EncabezadoCar">
    <w:name w:val="Encabezado Car"/>
    <w:basedOn w:val="Fuentedeprrafopredeter"/>
    <w:link w:val="Encabezado"/>
    <w:uiPriority w:val="99"/>
    <w:rsid w:val="004D6B20"/>
    <w:rPr>
      <w:rFonts w:ascii="Arial" w:hAnsi="Arial"/>
      <w:sz w:val="22"/>
      <w:szCs w:val="22"/>
      <w:lang w:val="es-BO" w:eastAsia="es-ES"/>
    </w:rPr>
  </w:style>
  <w:style w:type="paragraph" w:styleId="Piedepgina">
    <w:name w:val="footer"/>
    <w:basedOn w:val="Normal"/>
    <w:link w:val="PiedepginaCar"/>
    <w:uiPriority w:val="99"/>
    <w:rsid w:val="003614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45B"/>
    <w:rPr>
      <w:color w:val="000000"/>
      <w:sz w:val="22"/>
      <w:szCs w:val="22"/>
    </w:rPr>
  </w:style>
  <w:style w:type="table" w:styleId="Tablaconcuadrcula">
    <w:name w:val="Table Grid"/>
    <w:basedOn w:val="Tablanormal"/>
    <w:rsid w:val="00DD3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423BB"/>
    <w:rPr>
      <w:color w:val="0000FF" w:themeColor="hyperlink"/>
      <w:u w:val="single"/>
    </w:rPr>
  </w:style>
  <w:style w:type="paragraph" w:customStyle="1" w:styleId="Heading1-Clausename">
    <w:name w:val="Heading 1- Clause name"/>
    <w:basedOn w:val="Normal"/>
    <w:rsid w:val="00242F09"/>
    <w:pPr>
      <w:numPr>
        <w:numId w:val="16"/>
      </w:numPr>
      <w:spacing w:line="240" w:lineRule="auto"/>
    </w:pPr>
    <w:rPr>
      <w:b/>
      <w:color w:val="auto"/>
      <w:sz w:val="24"/>
      <w:szCs w:val="20"/>
      <w:lang w:val="en-US" w:eastAsia="en-US"/>
    </w:rPr>
  </w:style>
  <w:style w:type="paragraph" w:customStyle="1" w:styleId="Style3">
    <w:name w:val="Style 3"/>
    <w:basedOn w:val="Normal"/>
    <w:rsid w:val="00242F09"/>
    <w:pPr>
      <w:widowControl w:val="0"/>
      <w:autoSpaceDE w:val="0"/>
      <w:autoSpaceDN w:val="0"/>
      <w:spacing w:before="40" w:after="120" w:line="552" w:lineRule="atLeast"/>
      <w:ind w:left="720" w:hanging="720"/>
      <w:jc w:val="both"/>
    </w:pPr>
    <w:rPr>
      <w:color w:val="auto"/>
      <w:sz w:val="24"/>
      <w:szCs w:val="24"/>
      <w:lang w:val="en-US" w:eastAsia="en-US"/>
    </w:rPr>
  </w:style>
  <w:style w:type="paragraph" w:customStyle="1" w:styleId="Outline">
    <w:name w:val="Outline"/>
    <w:basedOn w:val="Normal"/>
    <w:rsid w:val="00067E36"/>
    <w:pPr>
      <w:spacing w:before="240" w:after="0" w:line="240" w:lineRule="auto"/>
    </w:pPr>
    <w:rPr>
      <w:color w:val="auto"/>
      <w:kern w:val="28"/>
      <w:sz w:val="24"/>
      <w:szCs w:val="20"/>
      <w:lang w:val="en-US" w:eastAsia="en-US"/>
    </w:rPr>
  </w:style>
  <w:style w:type="paragraph" w:customStyle="1" w:styleId="SectionIXHeader">
    <w:name w:val="Section IX. Header"/>
    <w:basedOn w:val="Normal"/>
    <w:rsid w:val="00067E36"/>
    <w:pPr>
      <w:numPr>
        <w:ilvl w:val="12"/>
      </w:numPr>
      <w:spacing w:after="0" w:line="240" w:lineRule="auto"/>
      <w:jc w:val="center"/>
    </w:pPr>
    <w:rPr>
      <w:rFonts w:ascii="Times New Roman Bold" w:hAnsi="Times New Roman Bold"/>
      <w:b/>
      <w:color w:val="auto"/>
      <w:sz w:val="36"/>
      <w:szCs w:val="20"/>
      <w:lang w:val="es-ES_tradnl" w:eastAsia="en-US"/>
    </w:rPr>
  </w:style>
  <w:style w:type="paragraph" w:styleId="TtulodeTDC">
    <w:name w:val="TOC Heading"/>
    <w:basedOn w:val="Ttulo1"/>
    <w:next w:val="Normal"/>
    <w:uiPriority w:val="39"/>
    <w:unhideWhenUsed/>
    <w:qFormat/>
    <w:rsid w:val="0045759F"/>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val="es-ES" w:eastAsia="es-ES"/>
    </w:rPr>
  </w:style>
  <w:style w:type="paragraph" w:styleId="TDC2">
    <w:name w:val="toc 2"/>
    <w:basedOn w:val="Normal"/>
    <w:next w:val="Normal"/>
    <w:autoRedefine/>
    <w:uiPriority w:val="39"/>
    <w:unhideWhenUsed/>
    <w:rsid w:val="0045759F"/>
    <w:pPr>
      <w:spacing w:after="100"/>
      <w:ind w:left="220"/>
    </w:pPr>
  </w:style>
  <w:style w:type="paragraph" w:styleId="TDC3">
    <w:name w:val="toc 3"/>
    <w:basedOn w:val="Normal"/>
    <w:next w:val="Normal"/>
    <w:autoRedefine/>
    <w:uiPriority w:val="39"/>
    <w:unhideWhenUsed/>
    <w:rsid w:val="0045759F"/>
    <w:pPr>
      <w:spacing w:after="100"/>
      <w:ind w:left="440"/>
    </w:pPr>
  </w:style>
  <w:style w:type="paragraph" w:styleId="TDC1">
    <w:name w:val="toc 1"/>
    <w:basedOn w:val="Normal"/>
    <w:next w:val="Normal"/>
    <w:autoRedefine/>
    <w:uiPriority w:val="39"/>
    <w:unhideWhenUsed/>
    <w:rsid w:val="0045759F"/>
    <w:pPr>
      <w:spacing w:after="100"/>
    </w:pPr>
  </w:style>
  <w:style w:type="paragraph" w:styleId="Ttulo">
    <w:name w:val="Title"/>
    <w:basedOn w:val="Normal"/>
    <w:next w:val="Normal"/>
    <w:link w:val="TtuloCar"/>
    <w:qFormat/>
    <w:rsid w:val="006C36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6C36FB"/>
    <w:rPr>
      <w:rFonts w:asciiTheme="majorHAnsi" w:eastAsiaTheme="majorEastAsia" w:hAnsiTheme="majorHAnsi" w:cstheme="majorBidi"/>
      <w:color w:val="17365D" w:themeColor="text2" w:themeShade="BF"/>
      <w:spacing w:val="5"/>
      <w:kern w:val="28"/>
      <w:sz w:val="52"/>
      <w:szCs w:val="52"/>
    </w:rPr>
  </w:style>
  <w:style w:type="character" w:customStyle="1" w:styleId="UnresolvedMention">
    <w:name w:val="Unresolved Mention"/>
    <w:basedOn w:val="Fuentedeprrafopredeter"/>
    <w:uiPriority w:val="99"/>
    <w:semiHidden/>
    <w:unhideWhenUsed/>
    <w:rsid w:val="009F687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HN" w:eastAsia="es-H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10E"/>
    <w:pPr>
      <w:spacing w:after="200" w:line="276" w:lineRule="auto"/>
    </w:pPr>
    <w:rPr>
      <w:color w:val="000000"/>
      <w:sz w:val="22"/>
      <w:szCs w:val="22"/>
    </w:rPr>
  </w:style>
  <w:style w:type="paragraph" w:styleId="Ttulo1">
    <w:name w:val="heading 1"/>
    <w:basedOn w:val="Normal"/>
    <w:next w:val="Normal"/>
    <w:autoRedefine/>
    <w:qFormat/>
    <w:rsid w:val="006C36FB"/>
    <w:pPr>
      <w:spacing w:after="0" w:line="240" w:lineRule="auto"/>
      <w:ind w:left="284"/>
      <w:jc w:val="center"/>
      <w:outlineLvl w:val="0"/>
    </w:pPr>
    <w:rPr>
      <w:rFonts w:ascii="Arial" w:eastAsia="Verdana" w:hAnsi="Arial" w:cs="Verdana"/>
      <w:b/>
      <w:bCs/>
      <w:sz w:val="52"/>
      <w:szCs w:val="24"/>
    </w:rPr>
  </w:style>
  <w:style w:type="paragraph" w:styleId="Ttulo2">
    <w:name w:val="heading 2"/>
    <w:basedOn w:val="Normal"/>
    <w:next w:val="Normal"/>
    <w:qFormat/>
    <w:rsid w:val="006C36FB"/>
    <w:pPr>
      <w:spacing w:before="327" w:after="0" w:line="240" w:lineRule="auto"/>
      <w:ind w:left="720"/>
      <w:jc w:val="center"/>
      <w:outlineLvl w:val="1"/>
    </w:pPr>
    <w:rPr>
      <w:b/>
      <w:bCs/>
      <w:sz w:val="28"/>
      <w:szCs w:val="48"/>
    </w:rPr>
  </w:style>
  <w:style w:type="paragraph" w:styleId="Ttulo3">
    <w:name w:val="heading 3"/>
    <w:basedOn w:val="Normal"/>
    <w:next w:val="Normal"/>
    <w:qFormat/>
    <w:rsid w:val="00EF7B96"/>
    <w:pPr>
      <w:spacing w:after="0" w:line="240" w:lineRule="auto"/>
      <w:jc w:val="center"/>
      <w:outlineLvl w:val="2"/>
    </w:pPr>
    <w:rPr>
      <w:rFonts w:ascii="Verdana" w:eastAsia="Verdana" w:hAnsi="Verdana" w:cs="Verdana"/>
      <w:b/>
      <w:bCs/>
      <w:sz w:val="28"/>
      <w:szCs w:val="28"/>
    </w:rPr>
  </w:style>
  <w:style w:type="paragraph" w:styleId="Ttulo4">
    <w:name w:val="heading 4"/>
    <w:basedOn w:val="Normal"/>
    <w:next w:val="Normal"/>
    <w:qFormat/>
    <w:rsid w:val="00EF7B96"/>
    <w:pPr>
      <w:tabs>
        <w:tab w:val="left" w:pos="560"/>
      </w:tabs>
      <w:spacing w:after="0" w:line="240" w:lineRule="auto"/>
      <w:ind w:left="1120" w:right="-42" w:hanging="1120"/>
      <w:jc w:val="center"/>
      <w:outlineLvl w:val="3"/>
    </w:pPr>
    <w:rPr>
      <w:rFonts w:ascii="Verdana" w:eastAsia="Verdana" w:hAnsi="Verdana" w:cs="Verdana"/>
      <w:b/>
      <w:bCs/>
      <w:sz w:val="24"/>
      <w:szCs w:val="24"/>
    </w:rPr>
  </w:style>
  <w:style w:type="paragraph" w:styleId="Ttulo5">
    <w:name w:val="heading 5"/>
    <w:basedOn w:val="Normal"/>
    <w:next w:val="Normal"/>
    <w:qFormat/>
    <w:rsid w:val="00EF7B96"/>
    <w:pPr>
      <w:spacing w:before="240" w:after="60" w:line="240" w:lineRule="auto"/>
      <w:outlineLvl w:val="4"/>
    </w:pPr>
    <w:rPr>
      <w:b/>
      <w:bCs/>
      <w:i/>
      <w:iCs/>
      <w:sz w:val="26"/>
      <w:szCs w:val="26"/>
    </w:rPr>
  </w:style>
  <w:style w:type="paragraph" w:styleId="Ttulo6">
    <w:name w:val="heading 6"/>
    <w:basedOn w:val="Normal"/>
    <w:next w:val="Normal"/>
    <w:qFormat/>
    <w:rsid w:val="00EF7B96"/>
    <w:pPr>
      <w:spacing w:before="240" w:after="60" w:line="240" w:lineRule="auto"/>
      <w:outlineLvl w:val="5"/>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qFormat/>
    <w:rsid w:val="007F75BC"/>
    <w:rPr>
      <w:i/>
      <w:iCs/>
    </w:rPr>
  </w:style>
  <w:style w:type="paragraph" w:styleId="Sinespaciado">
    <w:name w:val="No Spacing"/>
    <w:uiPriority w:val="1"/>
    <w:qFormat/>
    <w:rsid w:val="007F75BC"/>
    <w:rPr>
      <w:color w:val="000000"/>
      <w:sz w:val="22"/>
      <w:szCs w:val="22"/>
    </w:rPr>
  </w:style>
  <w:style w:type="paragraph" w:styleId="Prrafodelista">
    <w:name w:val="List Paragraph"/>
    <w:basedOn w:val="Normal"/>
    <w:uiPriority w:val="34"/>
    <w:qFormat/>
    <w:rsid w:val="00F64D59"/>
    <w:pPr>
      <w:ind w:left="720"/>
      <w:contextualSpacing/>
    </w:pPr>
  </w:style>
  <w:style w:type="paragraph" w:styleId="Textodeglobo">
    <w:name w:val="Balloon Text"/>
    <w:basedOn w:val="Normal"/>
    <w:link w:val="TextodegloboCar"/>
    <w:rsid w:val="00CD16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CD1603"/>
    <w:rPr>
      <w:rFonts w:ascii="Tahoma" w:hAnsi="Tahoma" w:cs="Tahoma"/>
      <w:color w:val="000000"/>
      <w:sz w:val="16"/>
      <w:szCs w:val="16"/>
    </w:rPr>
  </w:style>
  <w:style w:type="paragraph" w:styleId="Encabezado">
    <w:name w:val="header"/>
    <w:basedOn w:val="Normal"/>
    <w:link w:val="EncabezadoCar"/>
    <w:uiPriority w:val="99"/>
    <w:unhideWhenUsed/>
    <w:rsid w:val="004D6B20"/>
    <w:pPr>
      <w:tabs>
        <w:tab w:val="center" w:pos="4252"/>
        <w:tab w:val="right" w:pos="8504"/>
      </w:tabs>
      <w:spacing w:after="0" w:line="240" w:lineRule="auto"/>
    </w:pPr>
    <w:rPr>
      <w:rFonts w:ascii="Arial" w:hAnsi="Arial"/>
      <w:color w:val="auto"/>
      <w:lang w:val="es-BO" w:eastAsia="es-ES"/>
    </w:rPr>
  </w:style>
  <w:style w:type="character" w:customStyle="1" w:styleId="EncabezadoCar">
    <w:name w:val="Encabezado Car"/>
    <w:basedOn w:val="Fuentedeprrafopredeter"/>
    <w:link w:val="Encabezado"/>
    <w:uiPriority w:val="99"/>
    <w:rsid w:val="004D6B20"/>
    <w:rPr>
      <w:rFonts w:ascii="Arial" w:hAnsi="Arial"/>
      <w:sz w:val="22"/>
      <w:szCs w:val="22"/>
      <w:lang w:val="es-BO" w:eastAsia="es-ES"/>
    </w:rPr>
  </w:style>
  <w:style w:type="paragraph" w:styleId="Piedepgina">
    <w:name w:val="footer"/>
    <w:basedOn w:val="Normal"/>
    <w:link w:val="PiedepginaCar"/>
    <w:uiPriority w:val="99"/>
    <w:rsid w:val="0036145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145B"/>
    <w:rPr>
      <w:color w:val="000000"/>
      <w:sz w:val="22"/>
      <w:szCs w:val="22"/>
    </w:rPr>
  </w:style>
  <w:style w:type="table" w:styleId="Tablaconcuadrcula">
    <w:name w:val="Table Grid"/>
    <w:basedOn w:val="Tablanormal"/>
    <w:rsid w:val="00DD3C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4423BB"/>
    <w:rPr>
      <w:color w:val="0000FF" w:themeColor="hyperlink"/>
      <w:u w:val="single"/>
    </w:rPr>
  </w:style>
  <w:style w:type="paragraph" w:customStyle="1" w:styleId="Heading1-Clausename">
    <w:name w:val="Heading 1- Clause name"/>
    <w:basedOn w:val="Normal"/>
    <w:rsid w:val="00242F09"/>
    <w:pPr>
      <w:numPr>
        <w:numId w:val="16"/>
      </w:numPr>
      <w:spacing w:line="240" w:lineRule="auto"/>
    </w:pPr>
    <w:rPr>
      <w:b/>
      <w:color w:val="auto"/>
      <w:sz w:val="24"/>
      <w:szCs w:val="20"/>
      <w:lang w:val="en-US" w:eastAsia="en-US"/>
    </w:rPr>
  </w:style>
  <w:style w:type="paragraph" w:customStyle="1" w:styleId="Style3">
    <w:name w:val="Style 3"/>
    <w:basedOn w:val="Normal"/>
    <w:rsid w:val="00242F09"/>
    <w:pPr>
      <w:widowControl w:val="0"/>
      <w:autoSpaceDE w:val="0"/>
      <w:autoSpaceDN w:val="0"/>
      <w:spacing w:before="40" w:after="120" w:line="552" w:lineRule="atLeast"/>
      <w:ind w:left="720" w:hanging="720"/>
      <w:jc w:val="both"/>
    </w:pPr>
    <w:rPr>
      <w:color w:val="auto"/>
      <w:sz w:val="24"/>
      <w:szCs w:val="24"/>
      <w:lang w:val="en-US" w:eastAsia="en-US"/>
    </w:rPr>
  </w:style>
  <w:style w:type="paragraph" w:customStyle="1" w:styleId="Outline">
    <w:name w:val="Outline"/>
    <w:basedOn w:val="Normal"/>
    <w:rsid w:val="00067E36"/>
    <w:pPr>
      <w:spacing w:before="240" w:after="0" w:line="240" w:lineRule="auto"/>
    </w:pPr>
    <w:rPr>
      <w:color w:val="auto"/>
      <w:kern w:val="28"/>
      <w:sz w:val="24"/>
      <w:szCs w:val="20"/>
      <w:lang w:val="en-US" w:eastAsia="en-US"/>
    </w:rPr>
  </w:style>
  <w:style w:type="paragraph" w:customStyle="1" w:styleId="SectionIXHeader">
    <w:name w:val="Section IX. Header"/>
    <w:basedOn w:val="Normal"/>
    <w:rsid w:val="00067E36"/>
    <w:pPr>
      <w:numPr>
        <w:ilvl w:val="12"/>
      </w:numPr>
      <w:spacing w:after="0" w:line="240" w:lineRule="auto"/>
      <w:jc w:val="center"/>
    </w:pPr>
    <w:rPr>
      <w:rFonts w:ascii="Times New Roman Bold" w:hAnsi="Times New Roman Bold"/>
      <w:b/>
      <w:color w:val="auto"/>
      <w:sz w:val="36"/>
      <w:szCs w:val="20"/>
      <w:lang w:val="es-ES_tradnl" w:eastAsia="en-US"/>
    </w:rPr>
  </w:style>
  <w:style w:type="paragraph" w:styleId="TtulodeTDC">
    <w:name w:val="TOC Heading"/>
    <w:basedOn w:val="Ttulo1"/>
    <w:next w:val="Normal"/>
    <w:uiPriority w:val="39"/>
    <w:unhideWhenUsed/>
    <w:qFormat/>
    <w:rsid w:val="0045759F"/>
    <w:pPr>
      <w:keepNext/>
      <w:keepLines/>
      <w:spacing w:before="480" w:line="276" w:lineRule="auto"/>
      <w:ind w:left="0"/>
      <w:outlineLvl w:val="9"/>
    </w:pPr>
    <w:rPr>
      <w:rFonts w:asciiTheme="majorHAnsi" w:eastAsiaTheme="majorEastAsia" w:hAnsiTheme="majorHAnsi" w:cstheme="majorBidi"/>
      <w:color w:val="365F91" w:themeColor="accent1" w:themeShade="BF"/>
      <w:sz w:val="28"/>
      <w:szCs w:val="28"/>
      <w:lang w:val="es-ES" w:eastAsia="es-ES"/>
    </w:rPr>
  </w:style>
  <w:style w:type="paragraph" w:styleId="TDC2">
    <w:name w:val="toc 2"/>
    <w:basedOn w:val="Normal"/>
    <w:next w:val="Normal"/>
    <w:autoRedefine/>
    <w:uiPriority w:val="39"/>
    <w:unhideWhenUsed/>
    <w:rsid w:val="0045759F"/>
    <w:pPr>
      <w:spacing w:after="100"/>
      <w:ind w:left="220"/>
    </w:pPr>
  </w:style>
  <w:style w:type="paragraph" w:styleId="TDC3">
    <w:name w:val="toc 3"/>
    <w:basedOn w:val="Normal"/>
    <w:next w:val="Normal"/>
    <w:autoRedefine/>
    <w:uiPriority w:val="39"/>
    <w:unhideWhenUsed/>
    <w:rsid w:val="0045759F"/>
    <w:pPr>
      <w:spacing w:after="100"/>
      <w:ind w:left="440"/>
    </w:pPr>
  </w:style>
  <w:style w:type="paragraph" w:styleId="TDC1">
    <w:name w:val="toc 1"/>
    <w:basedOn w:val="Normal"/>
    <w:next w:val="Normal"/>
    <w:autoRedefine/>
    <w:uiPriority w:val="39"/>
    <w:unhideWhenUsed/>
    <w:rsid w:val="0045759F"/>
    <w:pPr>
      <w:spacing w:after="100"/>
    </w:pPr>
  </w:style>
  <w:style w:type="paragraph" w:styleId="Ttulo">
    <w:name w:val="Title"/>
    <w:basedOn w:val="Normal"/>
    <w:next w:val="Normal"/>
    <w:link w:val="TtuloCar"/>
    <w:qFormat/>
    <w:rsid w:val="006C36F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6C36FB"/>
    <w:rPr>
      <w:rFonts w:asciiTheme="majorHAnsi" w:eastAsiaTheme="majorEastAsia" w:hAnsiTheme="majorHAnsi" w:cstheme="majorBidi"/>
      <w:color w:val="17365D" w:themeColor="text2" w:themeShade="BF"/>
      <w:spacing w:val="5"/>
      <w:kern w:val="28"/>
      <w:sz w:val="52"/>
      <w:szCs w:val="52"/>
    </w:rPr>
  </w:style>
  <w:style w:type="character" w:customStyle="1" w:styleId="UnresolvedMention">
    <w:name w:val="Unresolved Mention"/>
    <w:basedOn w:val="Fuentedeprrafopredeter"/>
    <w:uiPriority w:val="99"/>
    <w:semiHidden/>
    <w:unhideWhenUsed/>
    <w:rsid w:val="009F6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3993">
      <w:bodyDiv w:val="1"/>
      <w:marLeft w:val="0"/>
      <w:marRight w:val="0"/>
      <w:marTop w:val="0"/>
      <w:marBottom w:val="0"/>
      <w:divBdr>
        <w:top w:val="none" w:sz="0" w:space="0" w:color="auto"/>
        <w:left w:val="none" w:sz="0" w:space="0" w:color="auto"/>
        <w:bottom w:val="none" w:sz="0" w:space="0" w:color="auto"/>
        <w:right w:val="none" w:sz="0" w:space="0" w:color="auto"/>
      </w:divBdr>
    </w:div>
    <w:div w:id="225458495">
      <w:bodyDiv w:val="1"/>
      <w:marLeft w:val="0"/>
      <w:marRight w:val="0"/>
      <w:marTop w:val="0"/>
      <w:marBottom w:val="0"/>
      <w:divBdr>
        <w:top w:val="none" w:sz="0" w:space="0" w:color="auto"/>
        <w:left w:val="none" w:sz="0" w:space="0" w:color="auto"/>
        <w:bottom w:val="none" w:sz="0" w:space="0" w:color="auto"/>
        <w:right w:val="none" w:sz="0" w:space="0" w:color="auto"/>
      </w:divBdr>
    </w:div>
    <w:div w:id="274404595">
      <w:bodyDiv w:val="1"/>
      <w:marLeft w:val="0"/>
      <w:marRight w:val="0"/>
      <w:marTop w:val="0"/>
      <w:marBottom w:val="0"/>
      <w:divBdr>
        <w:top w:val="none" w:sz="0" w:space="0" w:color="auto"/>
        <w:left w:val="none" w:sz="0" w:space="0" w:color="auto"/>
        <w:bottom w:val="none" w:sz="0" w:space="0" w:color="auto"/>
        <w:right w:val="none" w:sz="0" w:space="0" w:color="auto"/>
      </w:divBdr>
    </w:div>
    <w:div w:id="599336383">
      <w:bodyDiv w:val="1"/>
      <w:marLeft w:val="0"/>
      <w:marRight w:val="0"/>
      <w:marTop w:val="0"/>
      <w:marBottom w:val="0"/>
      <w:divBdr>
        <w:top w:val="none" w:sz="0" w:space="0" w:color="auto"/>
        <w:left w:val="none" w:sz="0" w:space="0" w:color="auto"/>
        <w:bottom w:val="none" w:sz="0" w:space="0" w:color="auto"/>
        <w:right w:val="none" w:sz="0" w:space="0" w:color="auto"/>
      </w:divBdr>
    </w:div>
    <w:div w:id="683092047">
      <w:bodyDiv w:val="1"/>
      <w:marLeft w:val="0"/>
      <w:marRight w:val="0"/>
      <w:marTop w:val="0"/>
      <w:marBottom w:val="0"/>
      <w:divBdr>
        <w:top w:val="none" w:sz="0" w:space="0" w:color="auto"/>
        <w:left w:val="none" w:sz="0" w:space="0" w:color="auto"/>
        <w:bottom w:val="none" w:sz="0" w:space="0" w:color="auto"/>
        <w:right w:val="none" w:sz="0" w:space="0" w:color="auto"/>
      </w:divBdr>
    </w:div>
    <w:div w:id="929698528">
      <w:bodyDiv w:val="1"/>
      <w:marLeft w:val="0"/>
      <w:marRight w:val="0"/>
      <w:marTop w:val="0"/>
      <w:marBottom w:val="0"/>
      <w:divBdr>
        <w:top w:val="none" w:sz="0" w:space="0" w:color="auto"/>
        <w:left w:val="none" w:sz="0" w:space="0" w:color="auto"/>
        <w:bottom w:val="none" w:sz="0" w:space="0" w:color="auto"/>
        <w:right w:val="none" w:sz="0" w:space="0" w:color="auto"/>
      </w:divBdr>
    </w:div>
    <w:div w:id="966662432">
      <w:bodyDiv w:val="1"/>
      <w:marLeft w:val="0"/>
      <w:marRight w:val="0"/>
      <w:marTop w:val="0"/>
      <w:marBottom w:val="0"/>
      <w:divBdr>
        <w:top w:val="none" w:sz="0" w:space="0" w:color="auto"/>
        <w:left w:val="none" w:sz="0" w:space="0" w:color="auto"/>
        <w:bottom w:val="none" w:sz="0" w:space="0" w:color="auto"/>
        <w:right w:val="none" w:sz="0" w:space="0" w:color="auto"/>
      </w:divBdr>
    </w:div>
    <w:div w:id="1229611709">
      <w:bodyDiv w:val="1"/>
      <w:marLeft w:val="0"/>
      <w:marRight w:val="0"/>
      <w:marTop w:val="0"/>
      <w:marBottom w:val="0"/>
      <w:divBdr>
        <w:top w:val="none" w:sz="0" w:space="0" w:color="auto"/>
        <w:left w:val="none" w:sz="0" w:space="0" w:color="auto"/>
        <w:bottom w:val="none" w:sz="0" w:space="0" w:color="auto"/>
        <w:right w:val="none" w:sz="0" w:space="0" w:color="auto"/>
      </w:divBdr>
    </w:div>
    <w:div w:id="1294403504">
      <w:bodyDiv w:val="1"/>
      <w:marLeft w:val="0"/>
      <w:marRight w:val="0"/>
      <w:marTop w:val="0"/>
      <w:marBottom w:val="0"/>
      <w:divBdr>
        <w:top w:val="none" w:sz="0" w:space="0" w:color="auto"/>
        <w:left w:val="none" w:sz="0" w:space="0" w:color="auto"/>
        <w:bottom w:val="none" w:sz="0" w:space="0" w:color="auto"/>
        <w:right w:val="none" w:sz="0" w:space="0" w:color="auto"/>
      </w:divBdr>
    </w:div>
    <w:div w:id="1472403081">
      <w:bodyDiv w:val="1"/>
      <w:marLeft w:val="0"/>
      <w:marRight w:val="0"/>
      <w:marTop w:val="0"/>
      <w:marBottom w:val="0"/>
      <w:divBdr>
        <w:top w:val="none" w:sz="0" w:space="0" w:color="auto"/>
        <w:left w:val="none" w:sz="0" w:space="0" w:color="auto"/>
        <w:bottom w:val="none" w:sz="0" w:space="0" w:color="auto"/>
        <w:right w:val="none" w:sz="0" w:space="0" w:color="auto"/>
      </w:divBdr>
    </w:div>
    <w:div w:id="1598371026">
      <w:bodyDiv w:val="1"/>
      <w:marLeft w:val="0"/>
      <w:marRight w:val="0"/>
      <w:marTop w:val="0"/>
      <w:marBottom w:val="0"/>
      <w:divBdr>
        <w:top w:val="none" w:sz="0" w:space="0" w:color="auto"/>
        <w:left w:val="none" w:sz="0" w:space="0" w:color="auto"/>
        <w:bottom w:val="none" w:sz="0" w:space="0" w:color="auto"/>
        <w:right w:val="none" w:sz="0" w:space="0" w:color="auto"/>
      </w:divBdr>
    </w:div>
    <w:div w:id="1664772990">
      <w:bodyDiv w:val="1"/>
      <w:marLeft w:val="0"/>
      <w:marRight w:val="0"/>
      <w:marTop w:val="0"/>
      <w:marBottom w:val="0"/>
      <w:divBdr>
        <w:top w:val="none" w:sz="0" w:space="0" w:color="auto"/>
        <w:left w:val="none" w:sz="0" w:space="0" w:color="auto"/>
        <w:bottom w:val="none" w:sz="0" w:space="0" w:color="auto"/>
        <w:right w:val="none" w:sz="0" w:space="0" w:color="auto"/>
      </w:divBdr>
    </w:div>
    <w:div w:id="1710107713">
      <w:bodyDiv w:val="1"/>
      <w:marLeft w:val="0"/>
      <w:marRight w:val="0"/>
      <w:marTop w:val="0"/>
      <w:marBottom w:val="0"/>
      <w:divBdr>
        <w:top w:val="none" w:sz="0" w:space="0" w:color="auto"/>
        <w:left w:val="none" w:sz="0" w:space="0" w:color="auto"/>
        <w:bottom w:val="none" w:sz="0" w:space="0" w:color="auto"/>
        <w:right w:val="none" w:sz="0" w:space="0" w:color="auto"/>
      </w:divBdr>
    </w:div>
    <w:div w:id="1734309989">
      <w:bodyDiv w:val="1"/>
      <w:marLeft w:val="0"/>
      <w:marRight w:val="0"/>
      <w:marTop w:val="0"/>
      <w:marBottom w:val="0"/>
      <w:divBdr>
        <w:top w:val="none" w:sz="0" w:space="0" w:color="auto"/>
        <w:left w:val="none" w:sz="0" w:space="0" w:color="auto"/>
        <w:bottom w:val="none" w:sz="0" w:space="0" w:color="auto"/>
        <w:right w:val="none" w:sz="0" w:space="0" w:color="auto"/>
      </w:divBdr>
    </w:div>
    <w:div w:id="1779056263">
      <w:bodyDiv w:val="1"/>
      <w:marLeft w:val="0"/>
      <w:marRight w:val="0"/>
      <w:marTop w:val="0"/>
      <w:marBottom w:val="0"/>
      <w:divBdr>
        <w:top w:val="none" w:sz="0" w:space="0" w:color="auto"/>
        <w:left w:val="none" w:sz="0" w:space="0" w:color="auto"/>
        <w:bottom w:val="none" w:sz="0" w:space="0" w:color="auto"/>
        <w:right w:val="none" w:sz="0" w:space="0" w:color="auto"/>
      </w:divBdr>
    </w:div>
    <w:div w:id="1896038054">
      <w:bodyDiv w:val="1"/>
      <w:marLeft w:val="0"/>
      <w:marRight w:val="0"/>
      <w:marTop w:val="0"/>
      <w:marBottom w:val="0"/>
      <w:divBdr>
        <w:top w:val="none" w:sz="0" w:space="0" w:color="auto"/>
        <w:left w:val="none" w:sz="0" w:space="0" w:color="auto"/>
        <w:bottom w:val="none" w:sz="0" w:space="0" w:color="auto"/>
        <w:right w:val="none" w:sz="0" w:space="0" w:color="auto"/>
      </w:divBdr>
    </w:div>
    <w:div w:id="1965967387">
      <w:bodyDiv w:val="1"/>
      <w:marLeft w:val="0"/>
      <w:marRight w:val="0"/>
      <w:marTop w:val="0"/>
      <w:marBottom w:val="0"/>
      <w:divBdr>
        <w:top w:val="none" w:sz="0" w:space="0" w:color="auto"/>
        <w:left w:val="none" w:sz="0" w:space="0" w:color="auto"/>
        <w:bottom w:val="none" w:sz="0" w:space="0" w:color="auto"/>
        <w:right w:val="none" w:sz="0" w:space="0" w:color="auto"/>
      </w:divBdr>
    </w:div>
    <w:div w:id="1997217898">
      <w:bodyDiv w:val="1"/>
      <w:marLeft w:val="0"/>
      <w:marRight w:val="0"/>
      <w:marTop w:val="0"/>
      <w:marBottom w:val="0"/>
      <w:divBdr>
        <w:top w:val="none" w:sz="0" w:space="0" w:color="auto"/>
        <w:left w:val="none" w:sz="0" w:space="0" w:color="auto"/>
        <w:bottom w:val="none" w:sz="0" w:space="0" w:color="auto"/>
        <w:right w:val="none" w:sz="0" w:space="0" w:color="auto"/>
      </w:divBdr>
    </w:div>
    <w:div w:id="2038650888">
      <w:bodyDiv w:val="1"/>
      <w:marLeft w:val="0"/>
      <w:marRight w:val="0"/>
      <w:marTop w:val="0"/>
      <w:marBottom w:val="0"/>
      <w:divBdr>
        <w:top w:val="none" w:sz="0" w:space="0" w:color="auto"/>
        <w:left w:val="none" w:sz="0" w:space="0" w:color="auto"/>
        <w:bottom w:val="none" w:sz="0" w:space="0" w:color="auto"/>
        <w:right w:val="none" w:sz="0" w:space="0" w:color="auto"/>
      </w:divBdr>
    </w:div>
    <w:div w:id="2100834845">
      <w:bodyDiv w:val="1"/>
      <w:marLeft w:val="0"/>
      <w:marRight w:val="0"/>
      <w:marTop w:val="0"/>
      <w:marBottom w:val="0"/>
      <w:divBdr>
        <w:top w:val="none" w:sz="0" w:space="0" w:color="auto"/>
        <w:left w:val="none" w:sz="0" w:space="0" w:color="auto"/>
        <w:bottom w:val="none" w:sz="0" w:space="0" w:color="auto"/>
        <w:right w:val="none" w:sz="0" w:space="0" w:color="auto"/>
      </w:divBdr>
    </w:div>
    <w:div w:id="213964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onducompras.h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onducompras.gob.h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2B19B-1827-40F6-BB4B-29E808104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56</Pages>
  <Words>14986</Words>
  <Characters>82423</Characters>
  <Application>Microsoft Office Word</Application>
  <DocSecurity>0</DocSecurity>
  <Lines>686</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DELLNBX</Company>
  <LinksUpToDate>false</LinksUpToDate>
  <CharactersWithSpaces>97215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PROYECTOS</cp:lastModifiedBy>
  <cp:revision>4</cp:revision>
  <cp:lastPrinted>2017-07-24T19:55:00Z</cp:lastPrinted>
  <dcterms:created xsi:type="dcterms:W3CDTF">2020-01-29T17:19:00Z</dcterms:created>
  <dcterms:modified xsi:type="dcterms:W3CDTF">2020-01-30T14:56:00Z</dcterms:modified>
</cp:coreProperties>
</file>